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2F32" w:rsidRPr="00423225" w:rsidRDefault="00423225" w:rsidP="00423225">
      <w:pPr>
        <w:pStyle w:val="a3"/>
        <w:tabs>
          <w:tab w:val="left" w:pos="9072"/>
        </w:tabs>
        <w:spacing w:before="68"/>
        <w:ind w:left="709" w:right="1093"/>
        <w:jc w:val="center"/>
        <w:rPr>
          <w:rFonts w:ascii="Arial" w:hAnsi="Arial" w:cs="Arial"/>
        </w:rPr>
      </w:pPr>
      <w:r>
        <w:rPr>
          <w:rFonts w:ascii="Arial" w:hAnsi="Arial" w:cs="Arial"/>
        </w:rPr>
        <w:t xml:space="preserve">     </w:t>
      </w:r>
      <w:r w:rsidR="0066250A" w:rsidRPr="00423225">
        <w:rPr>
          <w:rFonts w:ascii="Arial" w:hAnsi="Arial" w:cs="Arial"/>
        </w:rPr>
        <w:t>ДЕПАРТАМЕНТ ОБРАЗОВАНИЯ И НАУКИ ТЮМЕНСКОЙ ОБЛАСТИ</w:t>
      </w:r>
    </w:p>
    <w:p w:rsidR="00BB2F32" w:rsidRPr="00423225" w:rsidRDefault="00BB2F32">
      <w:pPr>
        <w:pStyle w:val="a3"/>
        <w:spacing w:before="6"/>
        <w:rPr>
          <w:rFonts w:ascii="Arial" w:hAnsi="Arial" w:cs="Arial"/>
        </w:rPr>
      </w:pPr>
    </w:p>
    <w:p w:rsidR="00BB2F32" w:rsidRPr="00423225" w:rsidRDefault="0066250A">
      <w:pPr>
        <w:pStyle w:val="11"/>
        <w:spacing w:before="1" w:line="276" w:lineRule="auto"/>
        <w:ind w:left="1398" w:right="1319" w:firstLine="2"/>
        <w:rPr>
          <w:rFonts w:ascii="Arial" w:hAnsi="Arial" w:cs="Arial"/>
        </w:rPr>
      </w:pPr>
      <w:r w:rsidRPr="00423225">
        <w:rPr>
          <w:rFonts w:ascii="Arial" w:hAnsi="Arial" w:cs="Arial"/>
          <w:spacing w:val="-6"/>
        </w:rPr>
        <w:t xml:space="preserve">ГОСУДАРСТВЕННОЕ АВТОНОМНОЕ ПРОФЕССИОНАЛЬНОЕ ОБРАЗОВАТЕЛЬНОЕ </w:t>
      </w:r>
      <w:r w:rsidRPr="00423225">
        <w:rPr>
          <w:rFonts w:ascii="Arial" w:hAnsi="Arial" w:cs="Arial"/>
          <w:spacing w:val="-5"/>
        </w:rPr>
        <w:t>УЧРЕЖДЕНИЕ ТЮМЕНСКОЙ</w:t>
      </w:r>
      <w:r w:rsidRPr="00423225">
        <w:rPr>
          <w:rFonts w:ascii="Arial" w:hAnsi="Arial" w:cs="Arial"/>
          <w:spacing w:val="-8"/>
        </w:rPr>
        <w:t xml:space="preserve"> </w:t>
      </w:r>
      <w:r w:rsidRPr="00423225">
        <w:rPr>
          <w:rFonts w:ascii="Arial" w:hAnsi="Arial" w:cs="Arial"/>
          <w:spacing w:val="-5"/>
        </w:rPr>
        <w:t>ОБЛАСТИ</w:t>
      </w:r>
    </w:p>
    <w:p w:rsidR="00BB2F32" w:rsidRPr="00423225" w:rsidRDefault="0066250A">
      <w:pPr>
        <w:spacing w:before="1"/>
        <w:ind w:left="1170" w:right="1093"/>
        <w:jc w:val="center"/>
        <w:rPr>
          <w:rFonts w:ascii="Arial" w:hAnsi="Arial" w:cs="Arial"/>
          <w:b/>
          <w:sz w:val="24"/>
          <w:szCs w:val="24"/>
        </w:rPr>
      </w:pPr>
      <w:r w:rsidRPr="00423225">
        <w:rPr>
          <w:rFonts w:ascii="Arial" w:hAnsi="Arial" w:cs="Arial"/>
          <w:b/>
          <w:spacing w:val="-6"/>
          <w:sz w:val="24"/>
          <w:szCs w:val="24"/>
        </w:rPr>
        <w:t>«ГОЛЫШМАНОВСКИЙ АГРОПЕДАГОГИЧЕСКИЙ</w:t>
      </w:r>
      <w:r w:rsidRPr="00423225">
        <w:rPr>
          <w:rFonts w:ascii="Arial" w:hAnsi="Arial" w:cs="Arial"/>
          <w:b/>
          <w:spacing w:val="14"/>
          <w:sz w:val="24"/>
          <w:szCs w:val="24"/>
        </w:rPr>
        <w:t xml:space="preserve"> </w:t>
      </w:r>
      <w:r w:rsidRPr="00423225">
        <w:rPr>
          <w:rFonts w:ascii="Arial" w:hAnsi="Arial" w:cs="Arial"/>
          <w:b/>
          <w:spacing w:val="-5"/>
          <w:sz w:val="24"/>
          <w:szCs w:val="24"/>
        </w:rPr>
        <w:t>КОЛЛЕДЖ»</w:t>
      </w:r>
    </w:p>
    <w:p w:rsidR="00BB2F32" w:rsidRPr="00423225" w:rsidRDefault="00BB2F32">
      <w:pPr>
        <w:pStyle w:val="a3"/>
        <w:rPr>
          <w:rFonts w:ascii="Arial" w:hAnsi="Arial" w:cs="Arial"/>
          <w:b/>
        </w:rPr>
      </w:pPr>
    </w:p>
    <w:p w:rsidR="00BB2F32" w:rsidRPr="00423225" w:rsidRDefault="00BB2F32">
      <w:pPr>
        <w:pStyle w:val="a3"/>
        <w:rPr>
          <w:rFonts w:ascii="Arial" w:hAnsi="Arial" w:cs="Arial"/>
          <w:b/>
        </w:rPr>
      </w:pPr>
    </w:p>
    <w:p w:rsidR="00BB2F32" w:rsidRPr="00423225" w:rsidRDefault="00BB2F32">
      <w:pPr>
        <w:pStyle w:val="a3"/>
        <w:rPr>
          <w:rFonts w:ascii="Arial" w:hAnsi="Arial" w:cs="Arial"/>
          <w:b/>
        </w:rPr>
      </w:pPr>
    </w:p>
    <w:p w:rsidR="00BB2F32" w:rsidRPr="00423225" w:rsidRDefault="00BB2F32">
      <w:pPr>
        <w:pStyle w:val="a3"/>
        <w:rPr>
          <w:rFonts w:ascii="Arial" w:hAnsi="Arial" w:cs="Arial"/>
          <w:b/>
        </w:rPr>
      </w:pPr>
    </w:p>
    <w:p w:rsidR="00BB2F32" w:rsidRPr="00423225" w:rsidRDefault="00BB2F32">
      <w:pPr>
        <w:pStyle w:val="a3"/>
        <w:spacing w:before="11"/>
        <w:rPr>
          <w:rFonts w:ascii="Arial" w:hAnsi="Arial" w:cs="Arial"/>
          <w:b/>
        </w:rPr>
      </w:pPr>
    </w:p>
    <w:p w:rsidR="00BB2F32" w:rsidRPr="00423225" w:rsidRDefault="007F05EC" w:rsidP="000772BD">
      <w:pPr>
        <w:pStyle w:val="a3"/>
        <w:ind w:left="5266" w:right="507"/>
        <w:jc w:val="right"/>
        <w:rPr>
          <w:rFonts w:ascii="Arial" w:hAnsi="Arial" w:cs="Arial"/>
        </w:rPr>
      </w:pPr>
      <w:r>
        <w:rPr>
          <w:rFonts w:ascii="Arial" w:hAnsi="Arial" w:cs="Arial"/>
        </w:rPr>
        <w:t>Приложение №1</w:t>
      </w:r>
      <w:r w:rsidR="00254461">
        <w:rPr>
          <w:rFonts w:ascii="Arial" w:hAnsi="Arial" w:cs="Arial"/>
        </w:rPr>
        <w:t>.1</w:t>
      </w:r>
      <w:r w:rsidR="0066250A" w:rsidRPr="00423225">
        <w:rPr>
          <w:rFonts w:ascii="Arial" w:hAnsi="Arial" w:cs="Arial"/>
        </w:rPr>
        <w:t xml:space="preserve"> к ООП СПО (ППССЗ) по специальности 35.02.16 Эксплуатация и ремонт сельскохозяйственной техники и оборудования</w:t>
      </w:r>
    </w:p>
    <w:p w:rsidR="00BB2F32" w:rsidRPr="00423225" w:rsidRDefault="00BB2F32">
      <w:pPr>
        <w:pStyle w:val="a3"/>
        <w:rPr>
          <w:rFonts w:ascii="Arial" w:hAnsi="Arial" w:cs="Arial"/>
        </w:rPr>
      </w:pPr>
    </w:p>
    <w:p w:rsidR="00BB2F32" w:rsidRPr="00423225" w:rsidRDefault="00BB2F32">
      <w:pPr>
        <w:pStyle w:val="a3"/>
        <w:rPr>
          <w:rFonts w:ascii="Arial" w:hAnsi="Arial" w:cs="Arial"/>
        </w:rPr>
      </w:pPr>
    </w:p>
    <w:p w:rsidR="00BB2F32" w:rsidRPr="00423225" w:rsidRDefault="00BB2F32">
      <w:pPr>
        <w:pStyle w:val="a3"/>
        <w:rPr>
          <w:rFonts w:ascii="Arial" w:hAnsi="Arial" w:cs="Arial"/>
        </w:rPr>
      </w:pPr>
    </w:p>
    <w:p w:rsidR="00BB2F32" w:rsidRPr="00423225" w:rsidRDefault="00BB2F32">
      <w:pPr>
        <w:pStyle w:val="a3"/>
        <w:rPr>
          <w:rFonts w:ascii="Arial" w:hAnsi="Arial" w:cs="Arial"/>
        </w:rPr>
      </w:pPr>
    </w:p>
    <w:p w:rsidR="00BB2F32" w:rsidRPr="00423225" w:rsidRDefault="00BB2F32">
      <w:pPr>
        <w:pStyle w:val="a3"/>
        <w:rPr>
          <w:rFonts w:ascii="Arial" w:hAnsi="Arial" w:cs="Arial"/>
        </w:rPr>
      </w:pPr>
    </w:p>
    <w:p w:rsidR="00BB2F32" w:rsidRPr="00423225" w:rsidRDefault="00BB2F32">
      <w:pPr>
        <w:pStyle w:val="a3"/>
        <w:rPr>
          <w:rFonts w:ascii="Arial" w:hAnsi="Arial" w:cs="Arial"/>
        </w:rPr>
      </w:pPr>
    </w:p>
    <w:p w:rsidR="00BB2F32" w:rsidRPr="00423225" w:rsidRDefault="00BB2F32">
      <w:pPr>
        <w:pStyle w:val="a3"/>
        <w:spacing w:before="2"/>
        <w:rPr>
          <w:rFonts w:ascii="Arial" w:hAnsi="Arial" w:cs="Arial"/>
        </w:rPr>
      </w:pPr>
    </w:p>
    <w:p w:rsidR="00BB2F32" w:rsidRPr="00423225" w:rsidRDefault="0066250A">
      <w:pPr>
        <w:pStyle w:val="a3"/>
        <w:ind w:left="1161" w:right="1093"/>
        <w:jc w:val="center"/>
        <w:rPr>
          <w:rFonts w:ascii="Arial" w:hAnsi="Arial" w:cs="Arial"/>
          <w:b/>
        </w:rPr>
      </w:pPr>
      <w:r w:rsidRPr="00423225">
        <w:rPr>
          <w:rFonts w:ascii="Arial" w:hAnsi="Arial" w:cs="Arial"/>
        </w:rPr>
        <w:t xml:space="preserve"> </w:t>
      </w:r>
      <w:r w:rsidRPr="00423225">
        <w:rPr>
          <w:rFonts w:ascii="Arial" w:hAnsi="Arial" w:cs="Arial"/>
          <w:b/>
        </w:rPr>
        <w:t xml:space="preserve">ПРОГРАММА </w:t>
      </w:r>
      <w:r w:rsidR="00E53479" w:rsidRPr="00423225">
        <w:rPr>
          <w:rFonts w:ascii="Arial" w:hAnsi="Arial" w:cs="Arial"/>
          <w:b/>
        </w:rPr>
        <w:t>ОБЩЕЙ БАЗОВОЙ ДИСЦИПЛИНЫ</w:t>
      </w:r>
    </w:p>
    <w:p w:rsidR="00BB2F32" w:rsidRPr="00423225" w:rsidRDefault="00BB2F32">
      <w:pPr>
        <w:pStyle w:val="a3"/>
        <w:spacing w:before="6"/>
        <w:rPr>
          <w:rFonts w:ascii="Arial" w:hAnsi="Arial" w:cs="Arial"/>
        </w:rPr>
      </w:pPr>
    </w:p>
    <w:p w:rsidR="00BB2F32" w:rsidRPr="00423225" w:rsidRDefault="00254461">
      <w:pPr>
        <w:pStyle w:val="11"/>
        <w:ind w:left="1165" w:right="1093"/>
        <w:rPr>
          <w:rFonts w:ascii="Arial" w:hAnsi="Arial" w:cs="Arial"/>
        </w:rPr>
      </w:pPr>
      <w:r>
        <w:rPr>
          <w:rFonts w:ascii="Arial" w:hAnsi="Arial" w:cs="Arial"/>
        </w:rPr>
        <w:t>ОБ</w:t>
      </w:r>
      <w:r w:rsidR="00E53479" w:rsidRPr="00423225">
        <w:rPr>
          <w:rFonts w:ascii="Arial" w:hAnsi="Arial" w:cs="Arial"/>
        </w:rPr>
        <w:t>Д</w:t>
      </w:r>
      <w:r w:rsidR="00883000" w:rsidRPr="00423225">
        <w:rPr>
          <w:rFonts w:ascii="Arial" w:hAnsi="Arial" w:cs="Arial"/>
        </w:rPr>
        <w:t>.01 РУССКИЙ ЯЗЫК</w:t>
      </w:r>
    </w:p>
    <w:p w:rsidR="00BB2F32" w:rsidRPr="00423225" w:rsidRDefault="00BB2F32">
      <w:pPr>
        <w:pStyle w:val="a3"/>
        <w:rPr>
          <w:rFonts w:ascii="Arial" w:hAnsi="Arial" w:cs="Arial"/>
          <w:b/>
        </w:rPr>
      </w:pPr>
    </w:p>
    <w:p w:rsidR="00BB2F32" w:rsidRPr="00423225" w:rsidRDefault="00BB2F32">
      <w:pPr>
        <w:pStyle w:val="a3"/>
        <w:rPr>
          <w:rFonts w:ascii="Arial" w:hAnsi="Arial" w:cs="Arial"/>
          <w:b/>
        </w:rPr>
      </w:pPr>
    </w:p>
    <w:p w:rsidR="00BB2F32" w:rsidRPr="00423225" w:rsidRDefault="00BB2F32">
      <w:pPr>
        <w:pStyle w:val="a3"/>
        <w:rPr>
          <w:rFonts w:ascii="Arial" w:hAnsi="Arial" w:cs="Arial"/>
          <w:b/>
        </w:rPr>
      </w:pPr>
    </w:p>
    <w:p w:rsidR="00BB2F32" w:rsidRPr="00423225" w:rsidRDefault="00BB2F32">
      <w:pPr>
        <w:pStyle w:val="a3"/>
        <w:rPr>
          <w:rFonts w:ascii="Arial" w:hAnsi="Arial" w:cs="Arial"/>
          <w:b/>
        </w:rPr>
      </w:pPr>
    </w:p>
    <w:p w:rsidR="00BB2F32" w:rsidRPr="00423225" w:rsidRDefault="00BB2F32">
      <w:pPr>
        <w:pStyle w:val="a3"/>
        <w:rPr>
          <w:rFonts w:ascii="Arial" w:hAnsi="Arial" w:cs="Arial"/>
          <w:b/>
        </w:rPr>
      </w:pPr>
    </w:p>
    <w:p w:rsidR="00BB2F32" w:rsidRPr="00423225" w:rsidRDefault="00BB2F32">
      <w:pPr>
        <w:pStyle w:val="a3"/>
        <w:rPr>
          <w:rFonts w:ascii="Arial" w:hAnsi="Arial" w:cs="Arial"/>
          <w:b/>
        </w:rPr>
      </w:pPr>
    </w:p>
    <w:p w:rsidR="00BB2F32" w:rsidRPr="00423225" w:rsidRDefault="00BB2F32">
      <w:pPr>
        <w:pStyle w:val="a3"/>
        <w:rPr>
          <w:rFonts w:ascii="Arial" w:hAnsi="Arial" w:cs="Arial"/>
          <w:b/>
        </w:rPr>
      </w:pPr>
    </w:p>
    <w:p w:rsidR="00BB2F32" w:rsidRPr="00423225" w:rsidRDefault="00BB2F32">
      <w:pPr>
        <w:pStyle w:val="a3"/>
        <w:rPr>
          <w:rFonts w:ascii="Arial" w:hAnsi="Arial" w:cs="Arial"/>
          <w:b/>
        </w:rPr>
      </w:pPr>
    </w:p>
    <w:p w:rsidR="00BB2F32" w:rsidRPr="00423225" w:rsidRDefault="00BB2F32">
      <w:pPr>
        <w:pStyle w:val="a3"/>
        <w:rPr>
          <w:rFonts w:ascii="Arial" w:hAnsi="Arial" w:cs="Arial"/>
          <w:b/>
        </w:rPr>
      </w:pPr>
    </w:p>
    <w:p w:rsidR="00BB2F32" w:rsidRPr="00423225" w:rsidRDefault="00BB2F32">
      <w:pPr>
        <w:pStyle w:val="a3"/>
        <w:rPr>
          <w:rFonts w:ascii="Arial" w:hAnsi="Arial" w:cs="Arial"/>
          <w:b/>
        </w:rPr>
      </w:pPr>
    </w:p>
    <w:p w:rsidR="00BB2F32" w:rsidRPr="00423225" w:rsidRDefault="00BB2F32">
      <w:pPr>
        <w:pStyle w:val="a3"/>
        <w:rPr>
          <w:rFonts w:ascii="Arial" w:hAnsi="Arial" w:cs="Arial"/>
          <w:b/>
        </w:rPr>
      </w:pPr>
    </w:p>
    <w:p w:rsidR="00BB2F32" w:rsidRPr="00423225" w:rsidRDefault="00BB2F32">
      <w:pPr>
        <w:pStyle w:val="a3"/>
        <w:rPr>
          <w:rFonts w:ascii="Arial" w:hAnsi="Arial" w:cs="Arial"/>
          <w:b/>
        </w:rPr>
      </w:pPr>
    </w:p>
    <w:p w:rsidR="00BB2F32" w:rsidRPr="00423225" w:rsidRDefault="00BB2F32">
      <w:pPr>
        <w:pStyle w:val="a3"/>
        <w:rPr>
          <w:rFonts w:ascii="Arial" w:hAnsi="Arial" w:cs="Arial"/>
          <w:b/>
        </w:rPr>
      </w:pPr>
    </w:p>
    <w:p w:rsidR="00BB2F32" w:rsidRPr="00423225" w:rsidRDefault="00BB2F32">
      <w:pPr>
        <w:pStyle w:val="a3"/>
        <w:rPr>
          <w:rFonts w:ascii="Arial" w:hAnsi="Arial" w:cs="Arial"/>
          <w:b/>
        </w:rPr>
      </w:pPr>
    </w:p>
    <w:p w:rsidR="00BB2F32" w:rsidRPr="00423225" w:rsidRDefault="00BB2F32">
      <w:pPr>
        <w:pStyle w:val="a3"/>
        <w:rPr>
          <w:rFonts w:ascii="Arial" w:hAnsi="Arial" w:cs="Arial"/>
          <w:b/>
        </w:rPr>
      </w:pPr>
    </w:p>
    <w:p w:rsidR="00BB2F32" w:rsidRPr="00423225" w:rsidRDefault="00BB2F32">
      <w:pPr>
        <w:pStyle w:val="a3"/>
        <w:rPr>
          <w:rFonts w:ascii="Arial" w:hAnsi="Arial" w:cs="Arial"/>
          <w:b/>
        </w:rPr>
      </w:pPr>
    </w:p>
    <w:p w:rsidR="00BB2F32" w:rsidRPr="00423225" w:rsidRDefault="00BB2F32">
      <w:pPr>
        <w:pStyle w:val="a3"/>
        <w:rPr>
          <w:rFonts w:ascii="Arial" w:hAnsi="Arial" w:cs="Arial"/>
          <w:b/>
        </w:rPr>
      </w:pPr>
    </w:p>
    <w:p w:rsidR="00BB2F32" w:rsidRPr="00423225" w:rsidRDefault="00BB2F32">
      <w:pPr>
        <w:pStyle w:val="a3"/>
        <w:rPr>
          <w:rFonts w:ascii="Arial" w:hAnsi="Arial" w:cs="Arial"/>
          <w:b/>
        </w:rPr>
      </w:pPr>
    </w:p>
    <w:p w:rsidR="00BB2F32" w:rsidRPr="00423225" w:rsidRDefault="00BB2F32">
      <w:pPr>
        <w:pStyle w:val="a3"/>
        <w:rPr>
          <w:rFonts w:ascii="Arial" w:hAnsi="Arial" w:cs="Arial"/>
          <w:b/>
        </w:rPr>
      </w:pPr>
    </w:p>
    <w:p w:rsidR="00BB2F32" w:rsidRPr="00423225" w:rsidRDefault="00BB2F32">
      <w:pPr>
        <w:pStyle w:val="a3"/>
        <w:rPr>
          <w:rFonts w:ascii="Arial" w:hAnsi="Arial" w:cs="Arial"/>
          <w:b/>
        </w:rPr>
      </w:pPr>
    </w:p>
    <w:p w:rsidR="00BB2F32" w:rsidRDefault="00BB2F32">
      <w:pPr>
        <w:pStyle w:val="a3"/>
        <w:spacing w:before="2"/>
        <w:rPr>
          <w:rFonts w:ascii="Arial" w:hAnsi="Arial" w:cs="Arial"/>
          <w:b/>
        </w:rPr>
      </w:pPr>
    </w:p>
    <w:p w:rsidR="00423225" w:rsidRDefault="00423225">
      <w:pPr>
        <w:pStyle w:val="a3"/>
        <w:spacing w:before="2"/>
        <w:rPr>
          <w:rFonts w:ascii="Arial" w:hAnsi="Arial" w:cs="Arial"/>
          <w:b/>
        </w:rPr>
      </w:pPr>
    </w:p>
    <w:p w:rsidR="00423225" w:rsidRDefault="00423225">
      <w:pPr>
        <w:pStyle w:val="a3"/>
        <w:spacing w:before="2"/>
        <w:rPr>
          <w:rFonts w:ascii="Arial" w:hAnsi="Arial" w:cs="Arial"/>
          <w:b/>
        </w:rPr>
      </w:pPr>
    </w:p>
    <w:p w:rsidR="00423225" w:rsidRDefault="00423225">
      <w:pPr>
        <w:pStyle w:val="a3"/>
        <w:spacing w:before="2"/>
        <w:rPr>
          <w:rFonts w:ascii="Arial" w:hAnsi="Arial" w:cs="Arial"/>
          <w:b/>
        </w:rPr>
      </w:pPr>
    </w:p>
    <w:p w:rsidR="00423225" w:rsidRDefault="00423225">
      <w:pPr>
        <w:pStyle w:val="a3"/>
        <w:spacing w:before="2"/>
        <w:rPr>
          <w:rFonts w:ascii="Arial" w:hAnsi="Arial" w:cs="Arial"/>
          <w:b/>
        </w:rPr>
      </w:pPr>
    </w:p>
    <w:p w:rsidR="00423225" w:rsidRDefault="00423225">
      <w:pPr>
        <w:pStyle w:val="a3"/>
        <w:spacing w:before="2"/>
        <w:rPr>
          <w:rFonts w:ascii="Arial" w:hAnsi="Arial" w:cs="Arial"/>
          <w:b/>
        </w:rPr>
      </w:pPr>
    </w:p>
    <w:p w:rsidR="00423225" w:rsidRDefault="00423225">
      <w:pPr>
        <w:pStyle w:val="a3"/>
        <w:spacing w:before="2"/>
        <w:rPr>
          <w:rFonts w:ascii="Arial" w:hAnsi="Arial" w:cs="Arial"/>
          <w:b/>
        </w:rPr>
      </w:pPr>
    </w:p>
    <w:p w:rsidR="00423225" w:rsidRPr="00423225" w:rsidRDefault="00423225">
      <w:pPr>
        <w:pStyle w:val="a3"/>
        <w:spacing w:before="2"/>
        <w:rPr>
          <w:rFonts w:ascii="Arial" w:hAnsi="Arial" w:cs="Arial"/>
          <w:b/>
        </w:rPr>
      </w:pPr>
    </w:p>
    <w:p w:rsidR="00BB2F32" w:rsidRPr="00423225" w:rsidRDefault="000B79DC">
      <w:pPr>
        <w:pStyle w:val="a3"/>
        <w:ind w:left="1165" w:right="1093"/>
        <w:jc w:val="center"/>
        <w:rPr>
          <w:rFonts w:ascii="Arial" w:hAnsi="Arial" w:cs="Arial"/>
        </w:rPr>
      </w:pPr>
      <w:r>
        <w:rPr>
          <w:rFonts w:ascii="Arial" w:hAnsi="Arial" w:cs="Arial"/>
        </w:rPr>
        <w:pict>
          <v:shapetype id="_x0000_t202" coordsize="21600,21600" o:spt="202" path="m,l,21600r21600,l21600,xe">
            <v:stroke joinstyle="miter"/>
            <v:path gradientshapeok="t" o:connecttype="rect"/>
          </v:shapetype>
          <v:shape id="_x0000_s1027" type="#_x0000_t202" style="position:absolute;left:0;text-align:left;margin-left:546.95pt;margin-top:29.05pt;width:6pt;height:13.3pt;z-index:-16927232;mso-position-horizontal-relative:page" filled="f" stroked="f">
            <v:textbox inset="0,0,0,0">
              <w:txbxContent>
                <w:p w:rsidR="007F05EC" w:rsidRDefault="007F05EC">
                  <w:pPr>
                    <w:pStyle w:val="a3"/>
                    <w:spacing w:line="266" w:lineRule="exact"/>
                  </w:pPr>
                  <w:r>
                    <w:t>1</w:t>
                  </w:r>
                </w:p>
              </w:txbxContent>
            </v:textbox>
            <w10:wrap anchorx="page"/>
          </v:shape>
        </w:pict>
      </w:r>
      <w:r>
        <w:rPr>
          <w:rFonts w:ascii="Arial" w:hAnsi="Arial" w:cs="Arial"/>
        </w:rPr>
        <w:pict>
          <v:rect id="_x0000_s1026" style="position:absolute;left:0;text-align:left;margin-left:539.25pt;margin-top:16.25pt;width:33.75pt;height:38.25pt;z-index:15729152;mso-position-horizontal-relative:page" stroked="f">
            <w10:wrap anchorx="page"/>
          </v:rect>
        </w:pict>
      </w:r>
      <w:r w:rsidR="00E53479" w:rsidRPr="00423225">
        <w:rPr>
          <w:rFonts w:ascii="Arial" w:hAnsi="Arial" w:cs="Arial"/>
        </w:rPr>
        <w:t>202</w:t>
      </w:r>
      <w:r w:rsidR="007F05EC">
        <w:rPr>
          <w:rFonts w:ascii="Arial" w:hAnsi="Arial" w:cs="Arial"/>
        </w:rPr>
        <w:t>5</w:t>
      </w:r>
      <w:r w:rsidR="0066250A" w:rsidRPr="00423225">
        <w:rPr>
          <w:rFonts w:ascii="Arial" w:hAnsi="Arial" w:cs="Arial"/>
        </w:rPr>
        <w:t xml:space="preserve"> г.</w:t>
      </w:r>
    </w:p>
    <w:p w:rsidR="00BB2F32" w:rsidRPr="00423225" w:rsidRDefault="00BB2F32">
      <w:pPr>
        <w:jc w:val="center"/>
        <w:rPr>
          <w:rFonts w:ascii="Arial" w:hAnsi="Arial" w:cs="Arial"/>
          <w:sz w:val="24"/>
          <w:szCs w:val="24"/>
        </w:rPr>
        <w:sectPr w:rsidR="00BB2F32" w:rsidRPr="00423225">
          <w:type w:val="continuous"/>
          <w:pgSz w:w="11910" w:h="16840"/>
          <w:pgMar w:top="1040" w:right="620" w:bottom="280" w:left="1400" w:header="720" w:footer="720" w:gutter="0"/>
          <w:cols w:space="720"/>
        </w:sectPr>
      </w:pPr>
    </w:p>
    <w:p w:rsidR="000772BD" w:rsidRDefault="00A2258B" w:rsidP="00BC6D74">
      <w:pPr>
        <w:adjustRightInd w:val="0"/>
        <w:ind w:firstLine="708"/>
        <w:jc w:val="both"/>
        <w:rPr>
          <w:rFonts w:ascii="Arial" w:hAnsi="Arial" w:cs="Arial"/>
          <w:color w:val="000000"/>
          <w:sz w:val="24"/>
          <w:szCs w:val="24"/>
          <w:lang w:eastAsia="ar-SA"/>
        </w:rPr>
      </w:pPr>
      <w:r w:rsidRPr="00423225">
        <w:rPr>
          <w:rFonts w:ascii="Arial" w:hAnsi="Arial" w:cs="Arial"/>
          <w:sz w:val="24"/>
          <w:szCs w:val="24"/>
        </w:rPr>
        <w:lastRenderedPageBreak/>
        <w:t xml:space="preserve"> П</w:t>
      </w:r>
      <w:r w:rsidR="00FF7523" w:rsidRPr="00423225">
        <w:rPr>
          <w:rFonts w:ascii="Arial" w:hAnsi="Arial" w:cs="Arial"/>
          <w:sz w:val="24"/>
          <w:szCs w:val="24"/>
        </w:rPr>
        <w:t xml:space="preserve">рограмма </w:t>
      </w:r>
      <w:r w:rsidR="007F05EC">
        <w:rPr>
          <w:rFonts w:ascii="Arial" w:hAnsi="Arial" w:cs="Arial"/>
          <w:sz w:val="24"/>
          <w:szCs w:val="24"/>
        </w:rPr>
        <w:t>ОБ</w:t>
      </w:r>
      <w:r w:rsidR="00E53479" w:rsidRPr="00423225">
        <w:rPr>
          <w:rFonts w:ascii="Arial" w:hAnsi="Arial" w:cs="Arial"/>
          <w:sz w:val="24"/>
          <w:szCs w:val="24"/>
        </w:rPr>
        <w:t>Д</w:t>
      </w:r>
      <w:r w:rsidR="0066250A" w:rsidRPr="00423225">
        <w:rPr>
          <w:rFonts w:ascii="Arial" w:hAnsi="Arial" w:cs="Arial"/>
          <w:sz w:val="24"/>
          <w:szCs w:val="24"/>
        </w:rPr>
        <w:t xml:space="preserve">.01 Русский язык </w:t>
      </w:r>
      <w:r w:rsidR="00BC6D74" w:rsidRPr="00423225">
        <w:rPr>
          <w:rFonts w:ascii="Arial" w:hAnsi="Arial" w:cs="Arial"/>
          <w:color w:val="000000"/>
          <w:sz w:val="24"/>
          <w:szCs w:val="24"/>
          <w:lang w:eastAsia="ar-SA"/>
        </w:rPr>
        <w:t xml:space="preserve">разработана в соответствии с </w:t>
      </w:r>
      <w:r w:rsidR="000772BD" w:rsidRPr="00423225">
        <w:rPr>
          <w:rFonts w:ascii="Arial" w:hAnsi="Arial" w:cs="Arial"/>
          <w:sz w:val="24"/>
          <w:szCs w:val="24"/>
          <w:lang w:eastAsia="ru-RU"/>
        </w:rPr>
        <w:t xml:space="preserve">Федеральным государственным образовательным стандартом среднего профессионального образования по специальности  </w:t>
      </w:r>
      <w:r w:rsidR="000772BD" w:rsidRPr="00423225">
        <w:rPr>
          <w:rFonts w:ascii="Arial" w:hAnsi="Arial" w:cs="Arial"/>
          <w:sz w:val="24"/>
          <w:szCs w:val="24"/>
          <w:lang w:eastAsia="ar-SA"/>
        </w:rPr>
        <w:t xml:space="preserve">35.02.16 </w:t>
      </w:r>
      <w:r w:rsidR="000772BD" w:rsidRPr="00423225">
        <w:rPr>
          <w:rFonts w:ascii="Arial" w:hAnsi="Arial" w:cs="Arial"/>
          <w:sz w:val="24"/>
          <w:szCs w:val="24"/>
          <w:lang w:eastAsia="ru-RU"/>
        </w:rPr>
        <w:t>Эксплуатация и ремонт сельскохозяйственной техники и оборудования</w:t>
      </w:r>
      <w:r w:rsidR="000772BD" w:rsidRPr="00423225">
        <w:rPr>
          <w:rFonts w:ascii="Arial" w:hAnsi="Arial" w:cs="Arial"/>
          <w:color w:val="000000"/>
          <w:sz w:val="24"/>
          <w:szCs w:val="24"/>
          <w:lang w:eastAsia="ru-RU"/>
        </w:rPr>
        <w:t xml:space="preserve">, </w:t>
      </w:r>
      <w:r w:rsidR="000772BD" w:rsidRPr="00423225">
        <w:rPr>
          <w:rFonts w:ascii="Arial" w:hAnsi="Arial" w:cs="Arial"/>
          <w:sz w:val="24"/>
          <w:szCs w:val="24"/>
          <w:lang w:eastAsia="ru-RU"/>
        </w:rPr>
        <w:t xml:space="preserve">утвержденного </w:t>
      </w:r>
      <w:r w:rsidR="000772BD" w:rsidRPr="00423225">
        <w:rPr>
          <w:rFonts w:ascii="Arial" w:hAnsi="Arial" w:cs="Arial"/>
          <w:color w:val="000000"/>
          <w:sz w:val="24"/>
          <w:szCs w:val="24"/>
          <w:lang w:eastAsia="ar-SA"/>
        </w:rPr>
        <w:t>Приказ Министерства просве</w:t>
      </w:r>
      <w:r w:rsidR="003C04FE">
        <w:rPr>
          <w:rFonts w:ascii="Arial" w:hAnsi="Arial" w:cs="Arial"/>
          <w:color w:val="000000"/>
          <w:sz w:val="24"/>
          <w:szCs w:val="24"/>
          <w:lang w:eastAsia="ar-SA"/>
        </w:rPr>
        <w:t>щения РФ от 14 апреля 2022 г. №</w:t>
      </w:r>
      <w:r w:rsidR="000772BD" w:rsidRPr="00423225">
        <w:rPr>
          <w:rFonts w:ascii="Arial" w:hAnsi="Arial" w:cs="Arial"/>
          <w:color w:val="000000"/>
          <w:sz w:val="24"/>
          <w:szCs w:val="24"/>
          <w:lang w:eastAsia="ar-SA"/>
        </w:rPr>
        <w:t>235 "Об утверждении федерального государственного образовательного стандарта среднего профессионального образования по специальности 35.02.16 Эксплуатация и ремонт сельскохозяйственной техники и оборудования", в соответствии с подпунктом 4.2.30 пункта 4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и пунктом 27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12 апреля 2019 г. N 434 (Собрание законодательства Российской Федерации, 2019, N 16, ст. 1942).</w:t>
      </w:r>
    </w:p>
    <w:p w:rsidR="007F05EC" w:rsidRDefault="007F05EC" w:rsidP="007F05EC">
      <w:pPr>
        <w:widowControl/>
        <w:tabs>
          <w:tab w:val="left" w:pos="3709"/>
        </w:tabs>
        <w:autoSpaceDE/>
        <w:autoSpaceDN/>
        <w:jc w:val="both"/>
        <w:rPr>
          <w:rFonts w:ascii="Arial" w:eastAsia="Calibri" w:hAnsi="Arial" w:cs="Arial"/>
          <w:b/>
          <w:sz w:val="24"/>
          <w:szCs w:val="24"/>
        </w:rPr>
      </w:pPr>
    </w:p>
    <w:p w:rsidR="007F05EC" w:rsidRPr="007F05EC" w:rsidRDefault="007F05EC" w:rsidP="007F05EC">
      <w:pPr>
        <w:widowControl/>
        <w:tabs>
          <w:tab w:val="left" w:pos="3709"/>
        </w:tabs>
        <w:autoSpaceDE/>
        <w:autoSpaceDN/>
        <w:jc w:val="both"/>
        <w:rPr>
          <w:rFonts w:ascii="Arial" w:eastAsia="Calibri" w:hAnsi="Arial" w:cs="Arial"/>
          <w:sz w:val="24"/>
          <w:szCs w:val="24"/>
        </w:rPr>
      </w:pPr>
      <w:r w:rsidRPr="007F05EC">
        <w:rPr>
          <w:rFonts w:ascii="Arial" w:eastAsia="Calibri" w:hAnsi="Arial" w:cs="Arial"/>
          <w:b/>
          <w:sz w:val="24"/>
          <w:szCs w:val="24"/>
        </w:rPr>
        <w:t>Организация-разработчик:</w:t>
      </w:r>
      <w:r w:rsidRPr="007F05EC">
        <w:rPr>
          <w:rFonts w:ascii="Arial" w:eastAsia="Calibri" w:hAnsi="Arial" w:cs="Arial"/>
          <w:sz w:val="24"/>
          <w:szCs w:val="24"/>
        </w:rPr>
        <w:t xml:space="preserve"> государственное автономное профессиональное образовательное учреждение Тюменской области «Голышмановский агропедагогический колледж»</w:t>
      </w:r>
    </w:p>
    <w:p w:rsidR="007F05EC" w:rsidRPr="00423225" w:rsidRDefault="007F05EC" w:rsidP="00BC6D74">
      <w:pPr>
        <w:adjustRightInd w:val="0"/>
        <w:ind w:firstLine="708"/>
        <w:jc w:val="both"/>
        <w:rPr>
          <w:rFonts w:ascii="Arial" w:hAnsi="Arial" w:cs="Arial"/>
          <w:color w:val="000000"/>
          <w:sz w:val="24"/>
          <w:szCs w:val="24"/>
          <w:lang w:eastAsia="ar-SA"/>
        </w:rPr>
      </w:pPr>
    </w:p>
    <w:p w:rsidR="000772BD" w:rsidRPr="00423225" w:rsidRDefault="000772BD" w:rsidP="00BC6D74">
      <w:pPr>
        <w:adjustRightInd w:val="0"/>
        <w:ind w:firstLine="708"/>
        <w:jc w:val="both"/>
        <w:rPr>
          <w:rFonts w:ascii="Arial" w:hAnsi="Arial" w:cs="Arial"/>
          <w:sz w:val="24"/>
          <w:szCs w:val="24"/>
          <w:lang w:eastAsia="ru-RU"/>
        </w:rPr>
      </w:pPr>
    </w:p>
    <w:p w:rsidR="00BB2F32" w:rsidRPr="007F05EC" w:rsidRDefault="0066250A" w:rsidP="00BC6D74">
      <w:pPr>
        <w:adjustRightInd w:val="0"/>
        <w:ind w:firstLine="708"/>
        <w:jc w:val="both"/>
        <w:rPr>
          <w:rFonts w:ascii="Arial" w:hAnsi="Arial" w:cs="Arial"/>
          <w:b/>
          <w:sz w:val="24"/>
          <w:szCs w:val="24"/>
        </w:rPr>
      </w:pPr>
      <w:r w:rsidRPr="007F05EC">
        <w:rPr>
          <w:rFonts w:ascii="Arial" w:hAnsi="Arial" w:cs="Arial"/>
          <w:b/>
          <w:sz w:val="24"/>
          <w:szCs w:val="24"/>
        </w:rPr>
        <w:t>Разработчик:</w:t>
      </w:r>
    </w:p>
    <w:p w:rsidR="00BB2F32" w:rsidRPr="00423225" w:rsidRDefault="003C04FE" w:rsidP="007E0656">
      <w:pPr>
        <w:pStyle w:val="a3"/>
        <w:tabs>
          <w:tab w:val="left" w:pos="971"/>
          <w:tab w:val="left" w:pos="2371"/>
          <w:tab w:val="left" w:pos="4107"/>
          <w:tab w:val="left" w:pos="5258"/>
          <w:tab w:val="left" w:pos="6093"/>
          <w:tab w:val="left" w:pos="7165"/>
          <w:tab w:val="left" w:pos="7729"/>
        </w:tabs>
        <w:spacing w:before="37" w:line="276" w:lineRule="auto"/>
        <w:ind w:left="302" w:right="231"/>
        <w:rPr>
          <w:rFonts w:ascii="Arial" w:hAnsi="Arial" w:cs="Arial"/>
        </w:rPr>
        <w:sectPr w:rsidR="00BB2F32" w:rsidRPr="00423225">
          <w:footerReference w:type="default" r:id="rId7"/>
          <w:pgSz w:w="11910" w:h="16840"/>
          <w:pgMar w:top="1040" w:right="620" w:bottom="1400" w:left="1400" w:header="0" w:footer="1216" w:gutter="0"/>
          <w:pgNumType w:start="2"/>
          <w:cols w:space="720"/>
        </w:sectPr>
      </w:pPr>
      <w:r>
        <w:rPr>
          <w:rFonts w:ascii="Arial" w:hAnsi="Arial" w:cs="Arial"/>
        </w:rPr>
        <w:t>Макарова И.Г.</w:t>
      </w:r>
      <w:r w:rsidR="0066250A" w:rsidRPr="00423225">
        <w:rPr>
          <w:rFonts w:ascii="Arial" w:hAnsi="Arial" w:cs="Arial"/>
        </w:rPr>
        <w:t>,</w:t>
      </w:r>
      <w:r w:rsidR="0066250A" w:rsidRPr="00423225">
        <w:rPr>
          <w:rFonts w:ascii="Arial" w:hAnsi="Arial" w:cs="Arial"/>
        </w:rPr>
        <w:tab/>
        <w:t>препод</w:t>
      </w:r>
      <w:r>
        <w:rPr>
          <w:rFonts w:ascii="Arial" w:hAnsi="Arial" w:cs="Arial"/>
        </w:rPr>
        <w:t>аватель</w:t>
      </w:r>
      <w:r>
        <w:rPr>
          <w:rFonts w:ascii="Arial" w:hAnsi="Arial" w:cs="Arial"/>
        </w:rPr>
        <w:tab/>
      </w:r>
      <w:r w:rsidR="000A3563">
        <w:rPr>
          <w:rFonts w:ascii="Arial" w:hAnsi="Arial" w:cs="Arial"/>
        </w:rPr>
        <w:t xml:space="preserve"> </w:t>
      </w:r>
      <w:r>
        <w:rPr>
          <w:rFonts w:ascii="Arial" w:hAnsi="Arial" w:cs="Arial"/>
        </w:rPr>
        <w:t>русского</w:t>
      </w:r>
      <w:r>
        <w:rPr>
          <w:rFonts w:ascii="Arial" w:hAnsi="Arial" w:cs="Arial"/>
        </w:rPr>
        <w:tab/>
        <w:t>языка</w:t>
      </w:r>
      <w:r>
        <w:rPr>
          <w:rFonts w:ascii="Arial" w:hAnsi="Arial" w:cs="Arial"/>
        </w:rPr>
        <w:tab/>
        <w:t>ГАПОУ</w:t>
      </w:r>
      <w:r>
        <w:rPr>
          <w:rFonts w:ascii="Arial" w:hAnsi="Arial" w:cs="Arial"/>
        </w:rPr>
        <w:tab/>
        <w:t xml:space="preserve">ТО </w:t>
      </w:r>
      <w:r w:rsidR="007E0656" w:rsidRPr="00423225">
        <w:rPr>
          <w:rFonts w:ascii="Arial" w:hAnsi="Arial" w:cs="Arial"/>
        </w:rPr>
        <w:t>"Голышмановский агропедколледж".</w:t>
      </w:r>
    </w:p>
    <w:p w:rsidR="00450C5E" w:rsidRPr="00450C5E" w:rsidRDefault="00450C5E" w:rsidP="00450C5E">
      <w:pPr>
        <w:widowControl/>
        <w:autoSpaceDE/>
        <w:autoSpaceDN/>
        <w:ind w:firstLine="709"/>
        <w:jc w:val="center"/>
        <w:rPr>
          <w:rFonts w:ascii="Arial" w:eastAsia="Calibri" w:hAnsi="Arial" w:cs="Arial"/>
          <w:b/>
          <w:sz w:val="24"/>
          <w:szCs w:val="24"/>
        </w:rPr>
      </w:pPr>
      <w:r w:rsidRPr="00450C5E">
        <w:rPr>
          <w:rFonts w:ascii="Arial" w:eastAsia="Calibri" w:hAnsi="Arial" w:cs="Arial"/>
          <w:b/>
          <w:sz w:val="24"/>
          <w:szCs w:val="24"/>
        </w:rPr>
        <w:lastRenderedPageBreak/>
        <w:t xml:space="preserve">Аннотация </w:t>
      </w:r>
      <w:r w:rsidR="009072EB">
        <w:rPr>
          <w:rFonts w:ascii="Arial" w:eastAsia="Calibri" w:hAnsi="Arial" w:cs="Arial"/>
          <w:b/>
          <w:sz w:val="24"/>
          <w:szCs w:val="24"/>
        </w:rPr>
        <w:t>учебной дисциплины</w:t>
      </w:r>
    </w:p>
    <w:p w:rsidR="00450C5E" w:rsidRPr="00450C5E" w:rsidRDefault="007F05EC" w:rsidP="006F17DD">
      <w:pPr>
        <w:widowControl/>
        <w:autoSpaceDE/>
        <w:autoSpaceDN/>
        <w:jc w:val="center"/>
        <w:rPr>
          <w:rFonts w:ascii="Arial" w:eastAsia="Calibri" w:hAnsi="Arial" w:cs="Arial"/>
          <w:sz w:val="24"/>
          <w:szCs w:val="24"/>
        </w:rPr>
      </w:pPr>
      <w:r>
        <w:rPr>
          <w:rFonts w:ascii="Arial" w:eastAsia="Calibri" w:hAnsi="Arial" w:cs="Arial"/>
          <w:bCs/>
          <w:sz w:val="24"/>
          <w:szCs w:val="24"/>
        </w:rPr>
        <w:t>ОБ</w:t>
      </w:r>
      <w:r w:rsidR="006F17DD" w:rsidRPr="00450C5E">
        <w:rPr>
          <w:rFonts w:ascii="Arial" w:eastAsia="Calibri" w:hAnsi="Arial" w:cs="Arial"/>
          <w:bCs/>
          <w:sz w:val="24"/>
          <w:szCs w:val="24"/>
        </w:rPr>
        <w:t>Д.01 Русский язык</w:t>
      </w:r>
    </w:p>
    <w:p w:rsidR="00450C5E" w:rsidRPr="00450C5E" w:rsidRDefault="00450C5E" w:rsidP="00450C5E">
      <w:pPr>
        <w:widowControl/>
        <w:autoSpaceDE/>
        <w:autoSpaceDN/>
        <w:rPr>
          <w:rFonts w:ascii="Arial" w:eastAsia="Calibri" w:hAnsi="Arial" w:cs="Arial"/>
          <w:b/>
          <w:sz w:val="24"/>
          <w:szCs w:val="24"/>
        </w:rPr>
      </w:pPr>
      <w:r w:rsidRPr="00450C5E">
        <w:rPr>
          <w:rFonts w:ascii="Arial" w:eastAsia="Calibri" w:hAnsi="Arial" w:cs="Arial"/>
          <w:b/>
          <w:sz w:val="24"/>
          <w:szCs w:val="24"/>
        </w:rPr>
        <w:t xml:space="preserve">1. Нормативная база и УМК </w:t>
      </w:r>
    </w:p>
    <w:p w:rsidR="00450C5E" w:rsidRPr="00450C5E" w:rsidRDefault="007F05EC" w:rsidP="00450C5E">
      <w:pPr>
        <w:widowControl/>
        <w:autoSpaceDE/>
        <w:autoSpaceDN/>
        <w:ind w:firstLine="709"/>
        <w:jc w:val="both"/>
        <w:rPr>
          <w:rFonts w:ascii="Arial" w:eastAsia="Calibri" w:hAnsi="Arial" w:cs="Arial"/>
          <w:bCs/>
          <w:i/>
          <w:sz w:val="24"/>
          <w:szCs w:val="24"/>
        </w:rPr>
      </w:pPr>
      <w:r>
        <w:rPr>
          <w:rFonts w:ascii="Arial" w:eastAsia="Calibri" w:hAnsi="Arial" w:cs="Arial"/>
          <w:bCs/>
          <w:sz w:val="24"/>
          <w:szCs w:val="24"/>
        </w:rPr>
        <w:t>Программа ОБ</w:t>
      </w:r>
      <w:r w:rsidR="00450C5E" w:rsidRPr="00450C5E">
        <w:rPr>
          <w:rFonts w:ascii="Arial" w:eastAsia="Calibri" w:hAnsi="Arial" w:cs="Arial"/>
          <w:bCs/>
          <w:sz w:val="24"/>
          <w:szCs w:val="24"/>
        </w:rPr>
        <w:t>Д.01 Русский язык разработана в соответствии с Федеральным государственным образовательным стандартом среднего профессионального образования по специальности  35.02.16 Эксплуатация и ремонт сельскохозяйственной техники и оборудования, утвержденного Приказ Министерства просвещения РФ от 14 апреля 2022 г. № 235</w:t>
      </w:r>
      <w:r w:rsidR="00450C5E">
        <w:rPr>
          <w:rFonts w:ascii="Arial" w:eastAsia="Calibri" w:hAnsi="Arial" w:cs="Arial"/>
          <w:bCs/>
          <w:sz w:val="24"/>
          <w:szCs w:val="24"/>
        </w:rPr>
        <w:t xml:space="preserve"> </w:t>
      </w:r>
      <w:r w:rsidR="00450C5E" w:rsidRPr="00450C5E">
        <w:rPr>
          <w:rFonts w:ascii="Arial" w:eastAsia="Calibri" w:hAnsi="Arial" w:cs="Arial"/>
          <w:bCs/>
          <w:sz w:val="24"/>
          <w:szCs w:val="24"/>
        </w:rPr>
        <w:t xml:space="preserve">на основе примерной рабочей программы. </w:t>
      </w:r>
    </w:p>
    <w:p w:rsidR="00450C5E" w:rsidRPr="00450C5E" w:rsidRDefault="00450C5E" w:rsidP="00450C5E">
      <w:pPr>
        <w:widowControl/>
        <w:autoSpaceDE/>
        <w:autoSpaceDN/>
        <w:rPr>
          <w:rFonts w:ascii="Arial" w:eastAsia="Calibri" w:hAnsi="Arial" w:cs="Arial"/>
          <w:sz w:val="24"/>
          <w:szCs w:val="24"/>
        </w:rPr>
      </w:pPr>
    </w:p>
    <w:p w:rsidR="00450C5E" w:rsidRPr="00450C5E" w:rsidRDefault="00450C5E" w:rsidP="00450C5E">
      <w:pPr>
        <w:widowControl/>
        <w:autoSpaceDE/>
        <w:autoSpaceDN/>
        <w:rPr>
          <w:rFonts w:ascii="Arial" w:eastAsia="Calibri" w:hAnsi="Arial" w:cs="Arial"/>
          <w:sz w:val="24"/>
          <w:szCs w:val="24"/>
        </w:rPr>
      </w:pPr>
      <w:r w:rsidRPr="00450C5E">
        <w:rPr>
          <w:rFonts w:ascii="Arial" w:eastAsia="Calibri" w:hAnsi="Arial" w:cs="Arial"/>
          <w:b/>
          <w:sz w:val="24"/>
          <w:szCs w:val="24"/>
        </w:rPr>
        <w:t>2.</w:t>
      </w:r>
      <w:r w:rsidRPr="00450C5E">
        <w:rPr>
          <w:rFonts w:ascii="Arial" w:eastAsia="Calibri" w:hAnsi="Arial" w:cs="Arial"/>
          <w:sz w:val="24"/>
          <w:szCs w:val="24"/>
        </w:rPr>
        <w:t xml:space="preserve"> </w:t>
      </w:r>
      <w:r w:rsidRPr="00450C5E">
        <w:rPr>
          <w:rFonts w:ascii="Arial" w:eastAsia="Calibri" w:hAnsi="Arial" w:cs="Arial"/>
          <w:b/>
          <w:sz w:val="24"/>
          <w:szCs w:val="24"/>
        </w:rPr>
        <w:t>Цель и задачи учебной дисциплины</w:t>
      </w:r>
      <w:r w:rsidRPr="00450C5E">
        <w:rPr>
          <w:rFonts w:ascii="Arial" w:eastAsia="Calibri" w:hAnsi="Arial" w:cs="Arial"/>
          <w:sz w:val="24"/>
          <w:szCs w:val="24"/>
        </w:rPr>
        <w:t xml:space="preserve"> </w:t>
      </w:r>
    </w:p>
    <w:p w:rsidR="00450C5E" w:rsidRDefault="00450C5E" w:rsidP="00450C5E">
      <w:pPr>
        <w:widowControl/>
        <w:autoSpaceDE/>
        <w:autoSpaceDN/>
        <w:ind w:firstLine="709"/>
        <w:jc w:val="both"/>
        <w:rPr>
          <w:rFonts w:ascii="Arial" w:eastAsia="Calibri" w:hAnsi="Arial" w:cs="Arial"/>
          <w:bCs/>
          <w:sz w:val="24"/>
          <w:szCs w:val="24"/>
        </w:rPr>
      </w:pPr>
      <w:r w:rsidRPr="00450C5E">
        <w:rPr>
          <w:rFonts w:ascii="Arial" w:eastAsia="Calibri" w:hAnsi="Arial" w:cs="Arial"/>
          <w:sz w:val="24"/>
          <w:szCs w:val="24"/>
        </w:rPr>
        <w:t xml:space="preserve">Программа </w:t>
      </w:r>
      <w:r w:rsidRPr="00450C5E">
        <w:rPr>
          <w:rFonts w:ascii="Arial" w:eastAsia="Calibri" w:hAnsi="Arial" w:cs="Arial"/>
          <w:bCs/>
          <w:sz w:val="24"/>
          <w:szCs w:val="24"/>
        </w:rPr>
        <w:t xml:space="preserve">направлена на достижение следующих целей и задач: </w:t>
      </w:r>
    </w:p>
    <w:p w:rsidR="00AD032E" w:rsidRPr="00AD032E" w:rsidRDefault="00AD032E" w:rsidP="00AD032E">
      <w:pPr>
        <w:widowControl/>
        <w:autoSpaceDE/>
        <w:autoSpaceDN/>
        <w:ind w:firstLine="709"/>
        <w:jc w:val="both"/>
        <w:rPr>
          <w:rFonts w:ascii="Arial" w:eastAsia="Calibri" w:hAnsi="Arial" w:cs="Arial"/>
          <w:bCs/>
          <w:sz w:val="24"/>
          <w:szCs w:val="24"/>
        </w:rPr>
      </w:pPr>
      <w:r w:rsidRPr="00AD032E">
        <w:rPr>
          <w:rFonts w:ascii="Arial" w:eastAsia="Calibri" w:hAnsi="Arial" w:cs="Arial"/>
          <w:bCs/>
          <w:sz w:val="24"/>
          <w:szCs w:val="24"/>
        </w:rPr>
        <w:t>•</w:t>
      </w:r>
      <w:r w:rsidRPr="00AD032E">
        <w:rPr>
          <w:rFonts w:ascii="Arial" w:eastAsia="Calibri" w:hAnsi="Arial" w:cs="Arial"/>
          <w:bCs/>
          <w:sz w:val="24"/>
          <w:szCs w:val="24"/>
        </w:rPr>
        <w:tab/>
        <w:t>Извлекать из разных источников и преобразовывать информацию о языке как развивающемся явлении, о связи языка и культуры;</w:t>
      </w:r>
    </w:p>
    <w:p w:rsidR="00AD032E" w:rsidRPr="00AD032E" w:rsidRDefault="00AD032E" w:rsidP="00AD032E">
      <w:pPr>
        <w:widowControl/>
        <w:autoSpaceDE/>
        <w:autoSpaceDN/>
        <w:ind w:firstLine="709"/>
        <w:jc w:val="both"/>
        <w:rPr>
          <w:rFonts w:ascii="Arial" w:eastAsia="Calibri" w:hAnsi="Arial" w:cs="Arial"/>
          <w:bCs/>
          <w:sz w:val="24"/>
          <w:szCs w:val="24"/>
        </w:rPr>
      </w:pPr>
      <w:r w:rsidRPr="00AD032E">
        <w:rPr>
          <w:rFonts w:ascii="Arial" w:eastAsia="Calibri" w:hAnsi="Arial" w:cs="Arial"/>
          <w:bCs/>
          <w:sz w:val="24"/>
          <w:szCs w:val="24"/>
        </w:rPr>
        <w:t>•</w:t>
      </w:r>
      <w:r w:rsidRPr="00AD032E">
        <w:rPr>
          <w:rFonts w:ascii="Arial" w:eastAsia="Calibri" w:hAnsi="Arial" w:cs="Arial"/>
          <w:bCs/>
          <w:sz w:val="24"/>
          <w:szCs w:val="24"/>
        </w:rPr>
        <w:tab/>
        <w:t>характеризовать на отдельных примерах взаимосвязь языка, культуры и истории народа — носителя языка; анализировать пословицы и поговорки о русском языке</w:t>
      </w:r>
    </w:p>
    <w:p w:rsidR="00AD032E" w:rsidRPr="00AD032E" w:rsidRDefault="00AD032E" w:rsidP="00AD032E">
      <w:pPr>
        <w:widowControl/>
        <w:autoSpaceDE/>
        <w:autoSpaceDN/>
        <w:ind w:firstLine="709"/>
        <w:jc w:val="both"/>
        <w:rPr>
          <w:rFonts w:ascii="Arial" w:eastAsia="Calibri" w:hAnsi="Arial" w:cs="Arial"/>
          <w:bCs/>
          <w:sz w:val="24"/>
          <w:szCs w:val="24"/>
        </w:rPr>
      </w:pPr>
      <w:r w:rsidRPr="00AD032E">
        <w:rPr>
          <w:rFonts w:ascii="Arial" w:eastAsia="Calibri" w:hAnsi="Arial" w:cs="Arial"/>
          <w:bCs/>
          <w:sz w:val="24"/>
          <w:szCs w:val="24"/>
        </w:rPr>
        <w:t>•</w:t>
      </w:r>
      <w:r w:rsidRPr="00AD032E">
        <w:rPr>
          <w:rFonts w:ascii="Arial" w:eastAsia="Calibri" w:hAnsi="Arial" w:cs="Arial"/>
          <w:bCs/>
          <w:sz w:val="24"/>
          <w:szCs w:val="24"/>
        </w:rPr>
        <w:tab/>
        <w:t>составлять связное высказывание (сочинение-рассуждение) в устной или письменной форме;</w:t>
      </w:r>
    </w:p>
    <w:p w:rsidR="00AD032E" w:rsidRPr="00AD032E" w:rsidRDefault="00AD032E" w:rsidP="00AD032E">
      <w:pPr>
        <w:widowControl/>
        <w:autoSpaceDE/>
        <w:autoSpaceDN/>
        <w:ind w:firstLine="709"/>
        <w:jc w:val="both"/>
        <w:rPr>
          <w:rFonts w:ascii="Arial" w:eastAsia="Calibri" w:hAnsi="Arial" w:cs="Arial"/>
          <w:bCs/>
          <w:sz w:val="24"/>
          <w:szCs w:val="24"/>
        </w:rPr>
      </w:pPr>
      <w:r w:rsidRPr="00AD032E">
        <w:rPr>
          <w:rFonts w:ascii="Arial" w:eastAsia="Calibri" w:hAnsi="Arial" w:cs="Arial"/>
          <w:bCs/>
          <w:sz w:val="24"/>
          <w:szCs w:val="24"/>
        </w:rPr>
        <w:t>•</w:t>
      </w:r>
      <w:r w:rsidRPr="00AD032E">
        <w:rPr>
          <w:rFonts w:ascii="Arial" w:eastAsia="Calibri" w:hAnsi="Arial" w:cs="Arial"/>
          <w:bCs/>
          <w:sz w:val="24"/>
          <w:szCs w:val="24"/>
        </w:rPr>
        <w:tab/>
        <w:t>приводить примеры, которые доказывают, что изучение языка позволяет лучше узнать историю и культуру страны;</w:t>
      </w:r>
    </w:p>
    <w:p w:rsidR="00AD032E" w:rsidRPr="00AD032E" w:rsidRDefault="00AD032E" w:rsidP="00AD032E">
      <w:pPr>
        <w:widowControl/>
        <w:autoSpaceDE/>
        <w:autoSpaceDN/>
        <w:ind w:firstLine="709"/>
        <w:jc w:val="both"/>
        <w:rPr>
          <w:rFonts w:ascii="Arial" w:eastAsia="Calibri" w:hAnsi="Arial" w:cs="Arial"/>
          <w:bCs/>
          <w:sz w:val="24"/>
          <w:szCs w:val="24"/>
        </w:rPr>
      </w:pPr>
      <w:r w:rsidRPr="00AD032E">
        <w:rPr>
          <w:rFonts w:ascii="Arial" w:eastAsia="Calibri" w:hAnsi="Arial" w:cs="Arial"/>
          <w:bCs/>
          <w:sz w:val="24"/>
          <w:szCs w:val="24"/>
        </w:rPr>
        <w:t>•</w:t>
      </w:r>
      <w:r w:rsidRPr="00AD032E">
        <w:rPr>
          <w:rFonts w:ascii="Arial" w:eastAsia="Calibri" w:hAnsi="Arial" w:cs="Arial"/>
          <w:bCs/>
          <w:sz w:val="24"/>
          <w:szCs w:val="24"/>
        </w:rPr>
        <w:tab/>
        <w:t>определять тему, основную мысль текстов о роли русского языка в жизни общества;</w:t>
      </w:r>
    </w:p>
    <w:p w:rsidR="00AD032E" w:rsidRPr="00AD032E" w:rsidRDefault="00AD032E" w:rsidP="00AD032E">
      <w:pPr>
        <w:widowControl/>
        <w:autoSpaceDE/>
        <w:autoSpaceDN/>
        <w:ind w:firstLine="709"/>
        <w:jc w:val="both"/>
        <w:rPr>
          <w:rFonts w:ascii="Arial" w:eastAsia="Calibri" w:hAnsi="Arial" w:cs="Arial"/>
          <w:bCs/>
          <w:sz w:val="24"/>
          <w:szCs w:val="24"/>
        </w:rPr>
      </w:pPr>
      <w:r w:rsidRPr="00AD032E">
        <w:rPr>
          <w:rFonts w:ascii="Arial" w:eastAsia="Calibri" w:hAnsi="Arial" w:cs="Arial"/>
          <w:bCs/>
          <w:sz w:val="24"/>
          <w:szCs w:val="24"/>
        </w:rPr>
        <w:t>•</w:t>
      </w:r>
      <w:r w:rsidRPr="00AD032E">
        <w:rPr>
          <w:rFonts w:ascii="Arial" w:eastAsia="Calibri" w:hAnsi="Arial" w:cs="Arial"/>
          <w:bCs/>
          <w:sz w:val="24"/>
          <w:szCs w:val="24"/>
        </w:rPr>
        <w:tab/>
        <w:t>вычитывать разные виды информации; проводить языковой разбор текстов; извлекать информацию из разных источников (таблиц, схем);</w:t>
      </w:r>
    </w:p>
    <w:p w:rsidR="00450C5E" w:rsidRPr="00450C5E" w:rsidRDefault="00AD032E" w:rsidP="00AD032E">
      <w:pPr>
        <w:widowControl/>
        <w:autoSpaceDE/>
        <w:autoSpaceDN/>
        <w:ind w:firstLine="709"/>
        <w:jc w:val="both"/>
        <w:rPr>
          <w:rFonts w:ascii="Arial" w:eastAsia="Calibri" w:hAnsi="Arial" w:cs="Arial"/>
          <w:bCs/>
          <w:sz w:val="24"/>
          <w:szCs w:val="24"/>
        </w:rPr>
      </w:pPr>
      <w:r w:rsidRPr="00AD032E">
        <w:rPr>
          <w:rFonts w:ascii="Arial" w:eastAsia="Calibri" w:hAnsi="Arial" w:cs="Arial"/>
          <w:bCs/>
          <w:sz w:val="24"/>
          <w:szCs w:val="24"/>
        </w:rPr>
        <w:t>•</w:t>
      </w:r>
      <w:r w:rsidRPr="00AD032E">
        <w:rPr>
          <w:rFonts w:ascii="Arial" w:eastAsia="Calibri" w:hAnsi="Arial" w:cs="Arial"/>
          <w:bCs/>
          <w:sz w:val="24"/>
          <w:szCs w:val="24"/>
        </w:rPr>
        <w:tab/>
        <w:t>преобразовывать информацию; строить рассуждение о роли русского языка в жизни человека.</w:t>
      </w:r>
    </w:p>
    <w:p w:rsidR="00450C5E" w:rsidRDefault="00450C5E" w:rsidP="00450C5E">
      <w:pPr>
        <w:widowControl/>
        <w:autoSpaceDE/>
        <w:autoSpaceDN/>
        <w:ind w:firstLine="709"/>
        <w:jc w:val="both"/>
        <w:rPr>
          <w:rFonts w:ascii="Arial" w:eastAsia="Calibri" w:hAnsi="Arial" w:cs="Arial"/>
          <w:b/>
          <w:sz w:val="24"/>
          <w:szCs w:val="24"/>
        </w:rPr>
      </w:pPr>
      <w:r w:rsidRPr="00450C5E">
        <w:rPr>
          <w:rFonts w:ascii="Arial" w:eastAsia="Calibri" w:hAnsi="Arial" w:cs="Arial"/>
          <w:b/>
          <w:sz w:val="24"/>
          <w:szCs w:val="24"/>
        </w:rPr>
        <w:t xml:space="preserve">3. Основные разделы дисциплины и количество часов на изучение дисциплины </w:t>
      </w:r>
    </w:p>
    <w:p w:rsidR="005E20A2" w:rsidRDefault="005E20A2" w:rsidP="00450C5E">
      <w:pPr>
        <w:widowControl/>
        <w:autoSpaceDE/>
        <w:autoSpaceDN/>
        <w:ind w:firstLine="709"/>
        <w:jc w:val="both"/>
        <w:rPr>
          <w:rFonts w:ascii="Arial" w:eastAsia="Calibri" w:hAnsi="Arial" w:cs="Arial"/>
          <w:b/>
          <w:sz w:val="24"/>
          <w:szCs w:val="24"/>
        </w:rPr>
      </w:pPr>
    </w:p>
    <w:p w:rsidR="005E20A2" w:rsidRPr="00450C5E" w:rsidRDefault="005E20A2" w:rsidP="00450C5E">
      <w:pPr>
        <w:widowControl/>
        <w:autoSpaceDE/>
        <w:autoSpaceDN/>
        <w:ind w:firstLine="709"/>
        <w:jc w:val="both"/>
        <w:rPr>
          <w:rFonts w:ascii="Arial" w:eastAsia="Calibri" w:hAnsi="Arial" w:cs="Arial"/>
          <w:b/>
          <w:sz w:val="24"/>
          <w:szCs w:val="24"/>
        </w:rPr>
      </w:pPr>
    </w:p>
    <w:tbl>
      <w:tblPr>
        <w:tblStyle w:val="1"/>
        <w:tblpPr w:leftFromText="180" w:rightFromText="180" w:vertAnchor="text" w:tblpY="1"/>
        <w:tblOverlap w:val="never"/>
        <w:tblW w:w="0" w:type="auto"/>
        <w:tblLook w:val="04A0" w:firstRow="1" w:lastRow="0" w:firstColumn="1" w:lastColumn="0" w:noHBand="0" w:noVBand="1"/>
      </w:tblPr>
      <w:tblGrid>
        <w:gridCol w:w="817"/>
        <w:gridCol w:w="6804"/>
        <w:gridCol w:w="1950"/>
      </w:tblGrid>
      <w:tr w:rsidR="00450C5E" w:rsidRPr="00450C5E" w:rsidTr="005E20A2">
        <w:tc>
          <w:tcPr>
            <w:tcW w:w="817" w:type="dxa"/>
            <w:tcBorders>
              <w:top w:val="single" w:sz="4" w:space="0" w:color="auto"/>
              <w:left w:val="single" w:sz="4" w:space="0" w:color="auto"/>
              <w:bottom w:val="single" w:sz="4" w:space="0" w:color="auto"/>
              <w:right w:val="single" w:sz="4" w:space="0" w:color="auto"/>
            </w:tcBorders>
            <w:vAlign w:val="center"/>
            <w:hideMark/>
          </w:tcPr>
          <w:p w:rsidR="00450C5E" w:rsidRPr="00450C5E" w:rsidRDefault="00450C5E" w:rsidP="005E20A2">
            <w:pPr>
              <w:jc w:val="center"/>
              <w:rPr>
                <w:rFonts w:ascii="Arial" w:eastAsia="Calibri" w:hAnsi="Arial" w:cs="Arial"/>
                <w:b/>
              </w:rPr>
            </w:pPr>
            <w:r w:rsidRPr="00450C5E">
              <w:rPr>
                <w:rFonts w:ascii="Arial" w:eastAsia="Calibri" w:hAnsi="Arial" w:cs="Arial"/>
                <w:b/>
              </w:rPr>
              <w:t>№</w:t>
            </w:r>
          </w:p>
        </w:tc>
        <w:tc>
          <w:tcPr>
            <w:tcW w:w="6804" w:type="dxa"/>
            <w:tcBorders>
              <w:top w:val="single" w:sz="4" w:space="0" w:color="auto"/>
              <w:left w:val="single" w:sz="4" w:space="0" w:color="auto"/>
              <w:bottom w:val="single" w:sz="4" w:space="0" w:color="auto"/>
              <w:right w:val="single" w:sz="4" w:space="0" w:color="auto"/>
            </w:tcBorders>
            <w:vAlign w:val="center"/>
            <w:hideMark/>
          </w:tcPr>
          <w:p w:rsidR="00450C5E" w:rsidRPr="00450C5E" w:rsidRDefault="00450C5E" w:rsidP="005E20A2">
            <w:pPr>
              <w:jc w:val="center"/>
              <w:rPr>
                <w:rFonts w:ascii="Arial" w:eastAsia="Calibri" w:hAnsi="Arial" w:cs="Arial"/>
                <w:b/>
              </w:rPr>
            </w:pPr>
            <w:r w:rsidRPr="00450C5E">
              <w:rPr>
                <w:rFonts w:ascii="Arial" w:eastAsia="Calibri" w:hAnsi="Arial" w:cs="Arial"/>
                <w:b/>
              </w:rPr>
              <w:t>Основные разделы дисциплины</w:t>
            </w:r>
          </w:p>
        </w:tc>
        <w:tc>
          <w:tcPr>
            <w:tcW w:w="1950" w:type="dxa"/>
            <w:tcBorders>
              <w:top w:val="single" w:sz="4" w:space="0" w:color="auto"/>
              <w:left w:val="single" w:sz="4" w:space="0" w:color="auto"/>
              <w:bottom w:val="single" w:sz="4" w:space="0" w:color="auto"/>
              <w:right w:val="single" w:sz="4" w:space="0" w:color="auto"/>
            </w:tcBorders>
            <w:vAlign w:val="center"/>
            <w:hideMark/>
          </w:tcPr>
          <w:p w:rsidR="00450C5E" w:rsidRPr="00450C5E" w:rsidRDefault="00450C5E" w:rsidP="005E20A2">
            <w:pPr>
              <w:jc w:val="center"/>
              <w:rPr>
                <w:rFonts w:ascii="Arial" w:eastAsia="Calibri" w:hAnsi="Arial" w:cs="Arial"/>
                <w:b/>
              </w:rPr>
            </w:pPr>
            <w:r w:rsidRPr="00450C5E">
              <w:rPr>
                <w:rFonts w:ascii="Arial" w:eastAsia="Calibri" w:hAnsi="Arial" w:cs="Arial"/>
                <w:b/>
              </w:rPr>
              <w:t>Количество часов на изучение</w:t>
            </w:r>
          </w:p>
        </w:tc>
      </w:tr>
      <w:tr w:rsidR="005E20A2" w:rsidRPr="00450C5E" w:rsidTr="005E20A2">
        <w:tc>
          <w:tcPr>
            <w:tcW w:w="817" w:type="dxa"/>
            <w:tcBorders>
              <w:top w:val="single" w:sz="4" w:space="0" w:color="auto"/>
              <w:left w:val="single" w:sz="4" w:space="0" w:color="auto"/>
              <w:bottom w:val="single" w:sz="4" w:space="0" w:color="auto"/>
              <w:right w:val="single" w:sz="4" w:space="0" w:color="auto"/>
            </w:tcBorders>
            <w:vAlign w:val="center"/>
            <w:hideMark/>
          </w:tcPr>
          <w:p w:rsidR="005E20A2" w:rsidRPr="00450C5E" w:rsidRDefault="005E20A2" w:rsidP="005E20A2">
            <w:pPr>
              <w:jc w:val="center"/>
              <w:rPr>
                <w:rFonts w:ascii="Arial" w:eastAsia="Calibri" w:hAnsi="Arial" w:cs="Arial"/>
              </w:rPr>
            </w:pPr>
            <w:r w:rsidRPr="00450C5E">
              <w:rPr>
                <w:rFonts w:ascii="Arial" w:eastAsia="Calibri" w:hAnsi="Arial" w:cs="Arial"/>
              </w:rPr>
              <w:t>1</w:t>
            </w:r>
          </w:p>
        </w:tc>
        <w:tc>
          <w:tcPr>
            <w:tcW w:w="6804" w:type="dxa"/>
            <w:tcBorders>
              <w:top w:val="single" w:sz="4" w:space="0" w:color="auto"/>
              <w:left w:val="single" w:sz="4" w:space="0" w:color="auto"/>
              <w:bottom w:val="single" w:sz="4" w:space="0" w:color="auto"/>
              <w:right w:val="single" w:sz="4" w:space="0" w:color="auto"/>
            </w:tcBorders>
          </w:tcPr>
          <w:p w:rsidR="005E20A2" w:rsidRPr="005E20A2" w:rsidRDefault="005E20A2" w:rsidP="005E20A2">
            <w:pPr>
              <w:pStyle w:val="TableParagraph"/>
              <w:spacing w:line="258" w:lineRule="exact"/>
              <w:ind w:left="107"/>
              <w:rPr>
                <w:rFonts w:ascii="Arial" w:hAnsi="Arial" w:cs="Arial"/>
                <w:sz w:val="24"/>
                <w:szCs w:val="24"/>
              </w:rPr>
            </w:pPr>
            <w:r w:rsidRPr="005E20A2">
              <w:rPr>
                <w:rFonts w:ascii="Arial" w:hAnsi="Arial" w:cs="Arial"/>
                <w:sz w:val="24"/>
                <w:szCs w:val="24"/>
              </w:rPr>
              <w:t>Раздел 1. Введение</w:t>
            </w:r>
          </w:p>
        </w:tc>
        <w:tc>
          <w:tcPr>
            <w:tcW w:w="1950" w:type="dxa"/>
            <w:tcBorders>
              <w:top w:val="single" w:sz="4" w:space="0" w:color="auto"/>
              <w:left w:val="single" w:sz="4" w:space="0" w:color="auto"/>
              <w:bottom w:val="single" w:sz="4" w:space="0" w:color="auto"/>
              <w:right w:val="single" w:sz="4" w:space="0" w:color="auto"/>
            </w:tcBorders>
          </w:tcPr>
          <w:p w:rsidR="005E20A2" w:rsidRPr="005E20A2" w:rsidRDefault="005E20A2" w:rsidP="005E20A2">
            <w:pPr>
              <w:pStyle w:val="TableParagraph"/>
              <w:spacing w:line="276" w:lineRule="exact"/>
              <w:ind w:left="441" w:right="170" w:hanging="243"/>
              <w:jc w:val="center"/>
              <w:rPr>
                <w:rFonts w:ascii="Arial" w:hAnsi="Arial" w:cs="Arial"/>
                <w:sz w:val="24"/>
                <w:szCs w:val="24"/>
              </w:rPr>
            </w:pPr>
            <w:r w:rsidRPr="005E20A2">
              <w:rPr>
                <w:rFonts w:ascii="Arial" w:hAnsi="Arial" w:cs="Arial"/>
                <w:sz w:val="24"/>
                <w:szCs w:val="24"/>
              </w:rPr>
              <w:t>2</w:t>
            </w:r>
          </w:p>
        </w:tc>
      </w:tr>
      <w:tr w:rsidR="005E20A2" w:rsidRPr="00450C5E" w:rsidTr="005E20A2">
        <w:trPr>
          <w:trHeight w:val="276"/>
        </w:trPr>
        <w:tc>
          <w:tcPr>
            <w:tcW w:w="817" w:type="dxa"/>
            <w:tcBorders>
              <w:top w:val="single" w:sz="4" w:space="0" w:color="auto"/>
              <w:left w:val="single" w:sz="4" w:space="0" w:color="auto"/>
              <w:bottom w:val="single" w:sz="4" w:space="0" w:color="auto"/>
              <w:right w:val="single" w:sz="4" w:space="0" w:color="auto"/>
            </w:tcBorders>
            <w:vAlign w:val="center"/>
            <w:hideMark/>
          </w:tcPr>
          <w:p w:rsidR="005E20A2" w:rsidRPr="00450C5E" w:rsidRDefault="005E20A2" w:rsidP="005E20A2">
            <w:pPr>
              <w:jc w:val="center"/>
              <w:rPr>
                <w:rFonts w:ascii="Arial" w:eastAsia="Calibri" w:hAnsi="Arial" w:cs="Arial"/>
              </w:rPr>
            </w:pPr>
            <w:r w:rsidRPr="00450C5E">
              <w:rPr>
                <w:rFonts w:ascii="Arial" w:eastAsia="Calibri" w:hAnsi="Arial" w:cs="Arial"/>
              </w:rPr>
              <w:t>2</w:t>
            </w:r>
          </w:p>
        </w:tc>
        <w:tc>
          <w:tcPr>
            <w:tcW w:w="6804" w:type="dxa"/>
            <w:tcBorders>
              <w:top w:val="single" w:sz="4" w:space="0" w:color="auto"/>
              <w:left w:val="single" w:sz="4" w:space="0" w:color="auto"/>
              <w:bottom w:val="single" w:sz="4" w:space="0" w:color="auto"/>
              <w:right w:val="single" w:sz="4" w:space="0" w:color="auto"/>
            </w:tcBorders>
          </w:tcPr>
          <w:p w:rsidR="005E20A2" w:rsidRPr="005E20A2" w:rsidRDefault="005E20A2" w:rsidP="005E20A2">
            <w:pPr>
              <w:pStyle w:val="TableParagraph"/>
              <w:spacing w:line="273" w:lineRule="exact"/>
              <w:ind w:left="107"/>
              <w:rPr>
                <w:rFonts w:ascii="Arial" w:hAnsi="Arial" w:cs="Arial"/>
                <w:sz w:val="24"/>
                <w:szCs w:val="24"/>
              </w:rPr>
            </w:pPr>
            <w:r w:rsidRPr="005E20A2">
              <w:rPr>
                <w:rFonts w:ascii="Arial" w:hAnsi="Arial" w:cs="Arial"/>
                <w:sz w:val="24"/>
                <w:szCs w:val="24"/>
              </w:rPr>
              <w:t>Раздел 2. Язык и речь. Функциональные стили речи</w:t>
            </w:r>
          </w:p>
        </w:tc>
        <w:tc>
          <w:tcPr>
            <w:tcW w:w="1950" w:type="dxa"/>
            <w:tcBorders>
              <w:top w:val="single" w:sz="4" w:space="0" w:color="auto"/>
              <w:left w:val="single" w:sz="4" w:space="0" w:color="auto"/>
              <w:bottom w:val="single" w:sz="4" w:space="0" w:color="auto"/>
              <w:right w:val="single" w:sz="4" w:space="0" w:color="auto"/>
            </w:tcBorders>
            <w:vAlign w:val="center"/>
          </w:tcPr>
          <w:p w:rsidR="005E20A2" w:rsidRPr="005E20A2" w:rsidRDefault="005E20A2" w:rsidP="005E20A2">
            <w:pPr>
              <w:pStyle w:val="TableParagraph"/>
              <w:spacing w:line="276" w:lineRule="exact"/>
              <w:ind w:left="441" w:right="165" w:hanging="243"/>
              <w:jc w:val="center"/>
              <w:rPr>
                <w:rFonts w:ascii="Arial" w:hAnsi="Arial" w:cs="Arial"/>
                <w:sz w:val="24"/>
                <w:szCs w:val="24"/>
              </w:rPr>
            </w:pPr>
            <w:r w:rsidRPr="005E20A2">
              <w:rPr>
                <w:rFonts w:ascii="Arial" w:hAnsi="Arial" w:cs="Arial"/>
                <w:sz w:val="24"/>
                <w:szCs w:val="24"/>
              </w:rPr>
              <w:t>12</w:t>
            </w:r>
          </w:p>
          <w:p w:rsidR="005E20A2" w:rsidRPr="005E20A2" w:rsidRDefault="005E20A2" w:rsidP="005E20A2">
            <w:pPr>
              <w:jc w:val="center"/>
              <w:rPr>
                <w:rFonts w:ascii="Arial" w:eastAsia="Calibri" w:hAnsi="Arial" w:cs="Arial"/>
                <w:sz w:val="24"/>
                <w:szCs w:val="24"/>
              </w:rPr>
            </w:pPr>
          </w:p>
        </w:tc>
      </w:tr>
      <w:tr w:rsidR="005E20A2" w:rsidRPr="00450C5E" w:rsidTr="005E20A2">
        <w:tc>
          <w:tcPr>
            <w:tcW w:w="817" w:type="dxa"/>
            <w:tcBorders>
              <w:top w:val="single" w:sz="4" w:space="0" w:color="auto"/>
              <w:left w:val="single" w:sz="4" w:space="0" w:color="auto"/>
              <w:bottom w:val="single" w:sz="4" w:space="0" w:color="auto"/>
              <w:right w:val="single" w:sz="4" w:space="0" w:color="auto"/>
            </w:tcBorders>
            <w:vAlign w:val="center"/>
            <w:hideMark/>
          </w:tcPr>
          <w:p w:rsidR="005E20A2" w:rsidRPr="00450C5E" w:rsidRDefault="005E20A2" w:rsidP="005E20A2">
            <w:pPr>
              <w:jc w:val="center"/>
              <w:rPr>
                <w:rFonts w:ascii="Arial" w:eastAsia="Calibri" w:hAnsi="Arial" w:cs="Arial"/>
              </w:rPr>
            </w:pPr>
            <w:r w:rsidRPr="00450C5E">
              <w:rPr>
                <w:rFonts w:ascii="Arial" w:eastAsia="Calibri" w:hAnsi="Arial" w:cs="Arial"/>
              </w:rPr>
              <w:t>3</w:t>
            </w:r>
          </w:p>
        </w:tc>
        <w:tc>
          <w:tcPr>
            <w:tcW w:w="6804" w:type="dxa"/>
            <w:tcBorders>
              <w:top w:val="single" w:sz="4" w:space="0" w:color="auto"/>
              <w:left w:val="single" w:sz="4" w:space="0" w:color="auto"/>
              <w:bottom w:val="single" w:sz="4" w:space="0" w:color="auto"/>
              <w:right w:val="single" w:sz="4" w:space="0" w:color="auto"/>
            </w:tcBorders>
          </w:tcPr>
          <w:p w:rsidR="005E20A2" w:rsidRPr="005E20A2" w:rsidRDefault="005E20A2" w:rsidP="005E20A2">
            <w:pPr>
              <w:rPr>
                <w:rFonts w:ascii="Arial" w:eastAsia="Calibri" w:hAnsi="Arial" w:cs="Arial"/>
                <w:sz w:val="24"/>
                <w:szCs w:val="24"/>
              </w:rPr>
            </w:pPr>
            <w:r w:rsidRPr="005E20A2">
              <w:rPr>
                <w:rFonts w:ascii="Arial" w:eastAsia="Calibri" w:hAnsi="Arial" w:cs="Arial"/>
                <w:sz w:val="24"/>
                <w:szCs w:val="24"/>
              </w:rPr>
              <w:t>Раздел 3. Фонетика, орфоэпия, графика, орфография</w:t>
            </w:r>
          </w:p>
        </w:tc>
        <w:tc>
          <w:tcPr>
            <w:tcW w:w="1950" w:type="dxa"/>
            <w:tcBorders>
              <w:top w:val="single" w:sz="4" w:space="0" w:color="auto"/>
              <w:left w:val="single" w:sz="4" w:space="0" w:color="auto"/>
              <w:bottom w:val="single" w:sz="4" w:space="0" w:color="auto"/>
              <w:right w:val="single" w:sz="4" w:space="0" w:color="auto"/>
            </w:tcBorders>
            <w:vAlign w:val="center"/>
          </w:tcPr>
          <w:p w:rsidR="005E20A2" w:rsidRPr="005E20A2" w:rsidRDefault="00AD032E" w:rsidP="005E20A2">
            <w:pPr>
              <w:jc w:val="center"/>
              <w:rPr>
                <w:rFonts w:ascii="Arial" w:eastAsia="Calibri" w:hAnsi="Arial" w:cs="Arial"/>
                <w:sz w:val="24"/>
                <w:szCs w:val="24"/>
              </w:rPr>
            </w:pPr>
            <w:r>
              <w:rPr>
                <w:rFonts w:ascii="Arial" w:eastAsia="Calibri" w:hAnsi="Arial" w:cs="Arial"/>
                <w:sz w:val="24"/>
                <w:szCs w:val="24"/>
              </w:rPr>
              <w:t>10</w:t>
            </w:r>
          </w:p>
        </w:tc>
      </w:tr>
      <w:tr w:rsidR="005E20A2" w:rsidRPr="00450C5E" w:rsidTr="005E20A2">
        <w:tc>
          <w:tcPr>
            <w:tcW w:w="817" w:type="dxa"/>
            <w:tcBorders>
              <w:top w:val="single" w:sz="4" w:space="0" w:color="auto"/>
              <w:left w:val="single" w:sz="4" w:space="0" w:color="auto"/>
              <w:bottom w:val="single" w:sz="4" w:space="0" w:color="auto"/>
              <w:right w:val="single" w:sz="4" w:space="0" w:color="auto"/>
            </w:tcBorders>
            <w:vAlign w:val="center"/>
          </w:tcPr>
          <w:p w:rsidR="005E20A2" w:rsidRPr="00450C5E" w:rsidRDefault="005E20A2" w:rsidP="005E20A2">
            <w:pPr>
              <w:jc w:val="center"/>
              <w:rPr>
                <w:rFonts w:ascii="Arial" w:eastAsia="Calibri" w:hAnsi="Arial" w:cs="Arial"/>
              </w:rPr>
            </w:pPr>
            <w:r>
              <w:rPr>
                <w:rFonts w:ascii="Arial" w:eastAsia="Calibri" w:hAnsi="Arial" w:cs="Arial"/>
              </w:rPr>
              <w:t>4</w:t>
            </w:r>
          </w:p>
        </w:tc>
        <w:tc>
          <w:tcPr>
            <w:tcW w:w="6804" w:type="dxa"/>
            <w:tcBorders>
              <w:top w:val="single" w:sz="4" w:space="0" w:color="auto"/>
              <w:left w:val="single" w:sz="4" w:space="0" w:color="auto"/>
              <w:bottom w:val="single" w:sz="4" w:space="0" w:color="auto"/>
              <w:right w:val="single" w:sz="4" w:space="0" w:color="auto"/>
            </w:tcBorders>
          </w:tcPr>
          <w:p w:rsidR="005E20A2" w:rsidRPr="005E20A2" w:rsidRDefault="005E20A2" w:rsidP="005E20A2">
            <w:pPr>
              <w:rPr>
                <w:rFonts w:ascii="Arial" w:eastAsia="Calibri" w:hAnsi="Arial" w:cs="Arial"/>
                <w:sz w:val="24"/>
                <w:szCs w:val="24"/>
              </w:rPr>
            </w:pPr>
            <w:r w:rsidRPr="005E20A2">
              <w:rPr>
                <w:rFonts w:ascii="Arial" w:eastAsia="Calibri" w:hAnsi="Arial" w:cs="Arial"/>
                <w:sz w:val="24"/>
                <w:szCs w:val="24"/>
              </w:rPr>
              <w:t>Раздел 4. Лексика и фразеология</w:t>
            </w:r>
          </w:p>
        </w:tc>
        <w:tc>
          <w:tcPr>
            <w:tcW w:w="1950" w:type="dxa"/>
            <w:tcBorders>
              <w:top w:val="single" w:sz="4" w:space="0" w:color="auto"/>
              <w:left w:val="single" w:sz="4" w:space="0" w:color="auto"/>
              <w:bottom w:val="single" w:sz="4" w:space="0" w:color="auto"/>
              <w:right w:val="single" w:sz="4" w:space="0" w:color="auto"/>
            </w:tcBorders>
            <w:vAlign w:val="center"/>
          </w:tcPr>
          <w:p w:rsidR="005E20A2" w:rsidRPr="005E20A2" w:rsidRDefault="005E20A2" w:rsidP="005E20A2">
            <w:pPr>
              <w:jc w:val="center"/>
              <w:rPr>
                <w:rFonts w:ascii="Arial" w:eastAsia="Calibri" w:hAnsi="Arial" w:cs="Arial"/>
                <w:sz w:val="24"/>
                <w:szCs w:val="24"/>
              </w:rPr>
            </w:pPr>
            <w:r w:rsidRPr="005E20A2">
              <w:rPr>
                <w:rFonts w:ascii="Arial" w:eastAsia="Calibri" w:hAnsi="Arial" w:cs="Arial"/>
                <w:sz w:val="24"/>
                <w:szCs w:val="24"/>
              </w:rPr>
              <w:t>10</w:t>
            </w:r>
          </w:p>
        </w:tc>
      </w:tr>
      <w:tr w:rsidR="005E20A2" w:rsidRPr="00450C5E" w:rsidTr="005E20A2">
        <w:tc>
          <w:tcPr>
            <w:tcW w:w="817" w:type="dxa"/>
            <w:tcBorders>
              <w:top w:val="single" w:sz="4" w:space="0" w:color="auto"/>
              <w:left w:val="single" w:sz="4" w:space="0" w:color="auto"/>
              <w:bottom w:val="single" w:sz="4" w:space="0" w:color="auto"/>
              <w:right w:val="single" w:sz="4" w:space="0" w:color="auto"/>
            </w:tcBorders>
            <w:vAlign w:val="center"/>
          </w:tcPr>
          <w:p w:rsidR="005E20A2" w:rsidRPr="00450C5E" w:rsidRDefault="005E20A2" w:rsidP="005E20A2">
            <w:pPr>
              <w:jc w:val="center"/>
              <w:rPr>
                <w:rFonts w:ascii="Arial" w:eastAsia="Calibri" w:hAnsi="Arial" w:cs="Arial"/>
              </w:rPr>
            </w:pPr>
            <w:r>
              <w:rPr>
                <w:rFonts w:ascii="Arial" w:eastAsia="Calibri" w:hAnsi="Arial" w:cs="Arial"/>
              </w:rPr>
              <w:t>5</w:t>
            </w:r>
          </w:p>
        </w:tc>
        <w:tc>
          <w:tcPr>
            <w:tcW w:w="6804" w:type="dxa"/>
            <w:tcBorders>
              <w:top w:val="single" w:sz="4" w:space="0" w:color="auto"/>
              <w:left w:val="single" w:sz="4" w:space="0" w:color="auto"/>
              <w:bottom w:val="single" w:sz="4" w:space="0" w:color="auto"/>
              <w:right w:val="single" w:sz="4" w:space="0" w:color="auto"/>
            </w:tcBorders>
          </w:tcPr>
          <w:p w:rsidR="005E20A2" w:rsidRPr="005E20A2" w:rsidRDefault="005E20A2" w:rsidP="005E20A2">
            <w:pPr>
              <w:rPr>
                <w:rFonts w:ascii="Arial" w:eastAsia="Calibri" w:hAnsi="Arial" w:cs="Arial"/>
                <w:sz w:val="24"/>
                <w:szCs w:val="24"/>
              </w:rPr>
            </w:pPr>
            <w:r w:rsidRPr="005E20A2">
              <w:rPr>
                <w:rFonts w:ascii="Arial" w:eastAsia="Calibri" w:hAnsi="Arial" w:cs="Arial"/>
                <w:sz w:val="24"/>
                <w:szCs w:val="24"/>
              </w:rPr>
              <w:t>Раздел 5. Морфемика. Словообразование</w:t>
            </w:r>
          </w:p>
        </w:tc>
        <w:tc>
          <w:tcPr>
            <w:tcW w:w="1950" w:type="dxa"/>
            <w:tcBorders>
              <w:top w:val="single" w:sz="4" w:space="0" w:color="auto"/>
              <w:left w:val="single" w:sz="4" w:space="0" w:color="auto"/>
              <w:bottom w:val="single" w:sz="4" w:space="0" w:color="auto"/>
              <w:right w:val="single" w:sz="4" w:space="0" w:color="auto"/>
            </w:tcBorders>
            <w:vAlign w:val="center"/>
          </w:tcPr>
          <w:p w:rsidR="005E20A2" w:rsidRPr="005E20A2" w:rsidRDefault="00AD032E" w:rsidP="00AD032E">
            <w:pPr>
              <w:jc w:val="center"/>
              <w:rPr>
                <w:rFonts w:ascii="Arial" w:eastAsia="Calibri" w:hAnsi="Arial" w:cs="Arial"/>
                <w:sz w:val="24"/>
                <w:szCs w:val="24"/>
              </w:rPr>
            </w:pPr>
            <w:r>
              <w:rPr>
                <w:rFonts w:ascii="Arial" w:eastAsia="Calibri" w:hAnsi="Arial" w:cs="Arial"/>
                <w:sz w:val="24"/>
                <w:szCs w:val="24"/>
              </w:rPr>
              <w:t>10</w:t>
            </w:r>
          </w:p>
        </w:tc>
      </w:tr>
      <w:tr w:rsidR="005E20A2" w:rsidRPr="00450C5E" w:rsidTr="007F05EC">
        <w:tc>
          <w:tcPr>
            <w:tcW w:w="817" w:type="dxa"/>
            <w:tcBorders>
              <w:top w:val="single" w:sz="4" w:space="0" w:color="auto"/>
              <w:left w:val="single" w:sz="4" w:space="0" w:color="auto"/>
              <w:bottom w:val="single" w:sz="4" w:space="0" w:color="auto"/>
              <w:right w:val="single" w:sz="4" w:space="0" w:color="auto"/>
            </w:tcBorders>
            <w:vAlign w:val="center"/>
          </w:tcPr>
          <w:p w:rsidR="005E20A2" w:rsidRPr="00450C5E" w:rsidRDefault="005E20A2" w:rsidP="005E20A2">
            <w:pPr>
              <w:jc w:val="center"/>
              <w:rPr>
                <w:rFonts w:ascii="Arial" w:eastAsia="Calibri" w:hAnsi="Arial" w:cs="Arial"/>
              </w:rPr>
            </w:pPr>
            <w:r>
              <w:rPr>
                <w:rFonts w:ascii="Arial" w:eastAsia="Calibri" w:hAnsi="Arial" w:cs="Arial"/>
              </w:rPr>
              <w:t>6</w:t>
            </w:r>
          </w:p>
        </w:tc>
        <w:tc>
          <w:tcPr>
            <w:tcW w:w="6804" w:type="dxa"/>
            <w:tcBorders>
              <w:top w:val="single" w:sz="4" w:space="0" w:color="auto"/>
              <w:left w:val="single" w:sz="4" w:space="0" w:color="auto"/>
              <w:bottom w:val="single" w:sz="4" w:space="0" w:color="auto"/>
              <w:right w:val="single" w:sz="4" w:space="0" w:color="auto"/>
            </w:tcBorders>
          </w:tcPr>
          <w:p w:rsidR="005E20A2" w:rsidRPr="005E20A2" w:rsidRDefault="005E20A2" w:rsidP="007F05EC">
            <w:pPr>
              <w:pStyle w:val="TableParagraph"/>
              <w:spacing w:line="273" w:lineRule="exact"/>
              <w:ind w:left="107"/>
              <w:rPr>
                <w:rFonts w:ascii="Arial" w:hAnsi="Arial" w:cs="Arial"/>
                <w:sz w:val="24"/>
                <w:szCs w:val="24"/>
              </w:rPr>
            </w:pPr>
            <w:r w:rsidRPr="005E20A2">
              <w:rPr>
                <w:rFonts w:ascii="Arial" w:hAnsi="Arial" w:cs="Arial"/>
                <w:sz w:val="24"/>
                <w:szCs w:val="24"/>
              </w:rPr>
              <w:t>Раздел 6. Морфология и орфография</w:t>
            </w:r>
          </w:p>
        </w:tc>
        <w:tc>
          <w:tcPr>
            <w:tcW w:w="1950" w:type="dxa"/>
            <w:tcBorders>
              <w:top w:val="single" w:sz="4" w:space="0" w:color="auto"/>
              <w:left w:val="single" w:sz="4" w:space="0" w:color="auto"/>
              <w:bottom w:val="single" w:sz="4" w:space="0" w:color="auto"/>
              <w:right w:val="single" w:sz="4" w:space="0" w:color="auto"/>
            </w:tcBorders>
          </w:tcPr>
          <w:p w:rsidR="005E20A2" w:rsidRPr="005E20A2" w:rsidRDefault="005E20A2" w:rsidP="005E20A2">
            <w:pPr>
              <w:pStyle w:val="TableParagraph"/>
              <w:spacing w:line="273" w:lineRule="exact"/>
              <w:ind w:left="178" w:right="170"/>
              <w:jc w:val="center"/>
              <w:rPr>
                <w:rFonts w:ascii="Arial" w:hAnsi="Arial" w:cs="Arial"/>
                <w:sz w:val="24"/>
                <w:szCs w:val="24"/>
              </w:rPr>
            </w:pPr>
            <w:r w:rsidRPr="005E20A2">
              <w:rPr>
                <w:rFonts w:ascii="Arial" w:hAnsi="Arial" w:cs="Arial"/>
                <w:sz w:val="24"/>
                <w:szCs w:val="24"/>
              </w:rPr>
              <w:t>14</w:t>
            </w:r>
          </w:p>
        </w:tc>
      </w:tr>
      <w:tr w:rsidR="005E20A2" w:rsidRPr="00450C5E" w:rsidTr="007F05EC">
        <w:tc>
          <w:tcPr>
            <w:tcW w:w="817" w:type="dxa"/>
            <w:tcBorders>
              <w:top w:val="single" w:sz="4" w:space="0" w:color="auto"/>
              <w:left w:val="single" w:sz="4" w:space="0" w:color="auto"/>
              <w:bottom w:val="single" w:sz="4" w:space="0" w:color="auto"/>
              <w:right w:val="single" w:sz="4" w:space="0" w:color="auto"/>
            </w:tcBorders>
            <w:vAlign w:val="center"/>
          </w:tcPr>
          <w:p w:rsidR="005E20A2" w:rsidRPr="00450C5E" w:rsidRDefault="005E20A2" w:rsidP="005E20A2">
            <w:pPr>
              <w:jc w:val="center"/>
              <w:rPr>
                <w:rFonts w:ascii="Arial" w:eastAsia="Calibri" w:hAnsi="Arial" w:cs="Arial"/>
              </w:rPr>
            </w:pPr>
            <w:r>
              <w:rPr>
                <w:rFonts w:ascii="Arial" w:eastAsia="Calibri" w:hAnsi="Arial" w:cs="Arial"/>
              </w:rPr>
              <w:t>7</w:t>
            </w:r>
          </w:p>
        </w:tc>
        <w:tc>
          <w:tcPr>
            <w:tcW w:w="6804" w:type="dxa"/>
            <w:tcBorders>
              <w:top w:val="single" w:sz="4" w:space="0" w:color="auto"/>
              <w:left w:val="single" w:sz="4" w:space="0" w:color="auto"/>
              <w:bottom w:val="single" w:sz="4" w:space="0" w:color="auto"/>
              <w:right w:val="single" w:sz="4" w:space="0" w:color="auto"/>
            </w:tcBorders>
          </w:tcPr>
          <w:p w:rsidR="005E20A2" w:rsidRPr="005E20A2" w:rsidRDefault="005E20A2" w:rsidP="005E20A2">
            <w:pPr>
              <w:pStyle w:val="TableParagraph"/>
              <w:spacing w:line="273" w:lineRule="exact"/>
              <w:ind w:left="107"/>
              <w:rPr>
                <w:rFonts w:ascii="Arial" w:hAnsi="Arial" w:cs="Arial"/>
                <w:sz w:val="24"/>
                <w:szCs w:val="24"/>
              </w:rPr>
            </w:pPr>
            <w:r w:rsidRPr="005E20A2">
              <w:rPr>
                <w:rFonts w:ascii="Arial" w:hAnsi="Arial" w:cs="Arial"/>
                <w:sz w:val="24"/>
                <w:szCs w:val="24"/>
              </w:rPr>
              <w:t>Раздел 7. Синтаксис и пунктуация</w:t>
            </w:r>
          </w:p>
        </w:tc>
        <w:tc>
          <w:tcPr>
            <w:tcW w:w="1950" w:type="dxa"/>
            <w:tcBorders>
              <w:top w:val="single" w:sz="4" w:space="0" w:color="auto"/>
              <w:left w:val="single" w:sz="4" w:space="0" w:color="auto"/>
              <w:bottom w:val="single" w:sz="4" w:space="0" w:color="auto"/>
              <w:right w:val="single" w:sz="4" w:space="0" w:color="auto"/>
            </w:tcBorders>
          </w:tcPr>
          <w:p w:rsidR="005E20A2" w:rsidRPr="005E20A2" w:rsidRDefault="005E20A2" w:rsidP="005E20A2">
            <w:pPr>
              <w:pStyle w:val="TableParagraph"/>
              <w:spacing w:line="276" w:lineRule="exact"/>
              <w:ind w:left="441" w:right="170" w:hanging="243"/>
              <w:jc w:val="center"/>
              <w:rPr>
                <w:rFonts w:ascii="Arial" w:hAnsi="Arial" w:cs="Arial"/>
                <w:sz w:val="24"/>
                <w:szCs w:val="24"/>
              </w:rPr>
            </w:pPr>
            <w:r w:rsidRPr="005E20A2">
              <w:rPr>
                <w:rFonts w:ascii="Arial" w:hAnsi="Arial" w:cs="Arial"/>
                <w:sz w:val="24"/>
                <w:szCs w:val="24"/>
              </w:rPr>
              <w:t>14</w:t>
            </w:r>
          </w:p>
        </w:tc>
      </w:tr>
    </w:tbl>
    <w:p w:rsidR="00450C5E" w:rsidRPr="00450C5E" w:rsidRDefault="005E20A2" w:rsidP="00450C5E">
      <w:pPr>
        <w:widowControl/>
        <w:autoSpaceDE/>
        <w:autoSpaceDN/>
        <w:rPr>
          <w:rFonts w:ascii="Arial" w:eastAsia="Calibri" w:hAnsi="Arial" w:cs="Arial"/>
          <w:sz w:val="24"/>
          <w:szCs w:val="24"/>
        </w:rPr>
      </w:pPr>
      <w:r>
        <w:rPr>
          <w:rFonts w:ascii="Arial" w:eastAsia="Calibri" w:hAnsi="Arial" w:cs="Arial"/>
          <w:sz w:val="24"/>
          <w:szCs w:val="24"/>
        </w:rPr>
        <w:br w:type="textWrapping" w:clear="all"/>
      </w:r>
    </w:p>
    <w:p w:rsidR="00450C5E" w:rsidRPr="00450C5E" w:rsidRDefault="00450C5E" w:rsidP="00450C5E">
      <w:pPr>
        <w:widowControl/>
        <w:autoSpaceDE/>
        <w:autoSpaceDN/>
        <w:rPr>
          <w:rFonts w:ascii="Arial" w:eastAsia="Calibri" w:hAnsi="Arial" w:cs="Arial"/>
          <w:b/>
          <w:sz w:val="24"/>
          <w:szCs w:val="24"/>
        </w:rPr>
      </w:pPr>
      <w:r w:rsidRPr="00450C5E">
        <w:rPr>
          <w:rFonts w:ascii="Arial" w:eastAsia="Calibri" w:hAnsi="Arial" w:cs="Arial"/>
          <w:b/>
          <w:sz w:val="24"/>
          <w:szCs w:val="24"/>
        </w:rPr>
        <w:t xml:space="preserve">4. Периодичность и формы текущего контроля промежуточной аттестации </w:t>
      </w:r>
    </w:p>
    <w:p w:rsidR="00450C5E" w:rsidRDefault="000A3563" w:rsidP="000A3563">
      <w:pPr>
        <w:pStyle w:val="11"/>
        <w:spacing w:before="73"/>
        <w:ind w:left="-142" w:right="1093"/>
        <w:rPr>
          <w:rFonts w:ascii="Arial" w:hAnsi="Arial" w:cs="Arial"/>
        </w:rPr>
      </w:pPr>
      <w:r>
        <w:rPr>
          <w:rFonts w:ascii="Arial" w:eastAsia="Calibri" w:hAnsi="Arial" w:cs="Arial"/>
          <w:b w:val="0"/>
          <w:bCs w:val="0"/>
        </w:rPr>
        <w:t>Промежуточная аттестация</w:t>
      </w:r>
      <w:r w:rsidR="00450C5E" w:rsidRPr="00450C5E">
        <w:rPr>
          <w:rFonts w:ascii="Arial" w:eastAsia="Calibri" w:hAnsi="Arial" w:cs="Arial"/>
          <w:b w:val="0"/>
          <w:bCs w:val="0"/>
        </w:rPr>
        <w:t xml:space="preserve"> по дисциплине </w:t>
      </w:r>
      <w:r w:rsidR="00AD032E">
        <w:rPr>
          <w:rFonts w:ascii="Arial" w:eastAsia="Calibri" w:hAnsi="Arial" w:cs="Arial"/>
          <w:b w:val="0"/>
        </w:rPr>
        <w:t xml:space="preserve">проводится в </w:t>
      </w:r>
      <w:r w:rsidR="00AD032E" w:rsidRPr="000A3563">
        <w:rPr>
          <w:rFonts w:ascii="Arial" w:eastAsia="Calibri" w:hAnsi="Arial" w:cs="Arial"/>
        </w:rPr>
        <w:t>форме экзамена</w:t>
      </w:r>
      <w:r w:rsidR="00AD032E">
        <w:rPr>
          <w:rFonts w:ascii="Arial" w:eastAsia="Calibri" w:hAnsi="Arial" w:cs="Arial"/>
          <w:b w:val="0"/>
        </w:rPr>
        <w:t xml:space="preserve"> в первом</w:t>
      </w:r>
      <w:r w:rsidR="00450C5E" w:rsidRPr="00450C5E">
        <w:rPr>
          <w:rFonts w:ascii="Arial" w:eastAsia="Calibri" w:hAnsi="Arial" w:cs="Arial"/>
          <w:b w:val="0"/>
        </w:rPr>
        <w:t xml:space="preserve"> семестре. </w:t>
      </w:r>
      <w:r w:rsidR="00450C5E" w:rsidRPr="00450C5E">
        <w:rPr>
          <w:rFonts w:ascii="Arial" w:eastAsia="Calibri" w:hAnsi="Arial" w:cs="Arial"/>
          <w:b w:val="0"/>
          <w:bCs w:val="0"/>
        </w:rPr>
        <w:t xml:space="preserve"> </w:t>
      </w:r>
    </w:p>
    <w:p w:rsidR="00450C5E" w:rsidRDefault="00450C5E">
      <w:pPr>
        <w:pStyle w:val="11"/>
        <w:spacing w:before="73"/>
        <w:ind w:left="1167" w:right="1093"/>
        <w:rPr>
          <w:rFonts w:ascii="Arial" w:hAnsi="Arial" w:cs="Arial"/>
        </w:rPr>
      </w:pPr>
      <w:bookmarkStart w:id="0" w:name="_GoBack"/>
      <w:bookmarkEnd w:id="0"/>
    </w:p>
    <w:p w:rsidR="00450C5E" w:rsidRDefault="00450C5E">
      <w:pPr>
        <w:pStyle w:val="11"/>
        <w:spacing w:before="73"/>
        <w:ind w:left="1167" w:right="1093"/>
        <w:rPr>
          <w:rFonts w:ascii="Arial" w:hAnsi="Arial" w:cs="Arial"/>
        </w:rPr>
      </w:pPr>
    </w:p>
    <w:p w:rsidR="006F17DD" w:rsidRDefault="006F17DD">
      <w:pPr>
        <w:pStyle w:val="11"/>
        <w:spacing w:before="73"/>
        <w:ind w:left="1167" w:right="1093"/>
        <w:rPr>
          <w:rFonts w:ascii="Arial" w:hAnsi="Arial" w:cs="Arial"/>
        </w:rPr>
      </w:pPr>
    </w:p>
    <w:p w:rsidR="00450C5E" w:rsidRDefault="00450C5E">
      <w:pPr>
        <w:pStyle w:val="11"/>
        <w:spacing w:before="73"/>
        <w:ind w:left="1167" w:right="1093"/>
        <w:rPr>
          <w:rFonts w:ascii="Arial" w:hAnsi="Arial" w:cs="Arial"/>
        </w:rPr>
      </w:pPr>
    </w:p>
    <w:p w:rsidR="00BB2F32" w:rsidRPr="00423225" w:rsidRDefault="0066250A">
      <w:pPr>
        <w:pStyle w:val="11"/>
        <w:spacing w:before="73"/>
        <w:ind w:left="1167" w:right="1093"/>
        <w:rPr>
          <w:rFonts w:ascii="Arial" w:hAnsi="Arial" w:cs="Arial"/>
        </w:rPr>
      </w:pPr>
      <w:r w:rsidRPr="00423225">
        <w:rPr>
          <w:rFonts w:ascii="Arial" w:hAnsi="Arial" w:cs="Arial"/>
        </w:rPr>
        <w:lastRenderedPageBreak/>
        <w:t>СОДЕРЖАНИЕ</w:t>
      </w:r>
    </w:p>
    <w:p w:rsidR="00BB2F32" w:rsidRPr="00423225" w:rsidRDefault="00BB2F32">
      <w:pPr>
        <w:pStyle w:val="a3"/>
        <w:rPr>
          <w:rFonts w:ascii="Arial" w:hAnsi="Arial" w:cs="Arial"/>
          <w:b/>
        </w:rPr>
      </w:pPr>
    </w:p>
    <w:p w:rsidR="00BB2F32" w:rsidRPr="00423225" w:rsidRDefault="00BB2F32">
      <w:pPr>
        <w:pStyle w:val="a3"/>
        <w:rPr>
          <w:rFonts w:ascii="Arial" w:hAnsi="Arial" w:cs="Arial"/>
          <w:b/>
        </w:rPr>
      </w:pPr>
    </w:p>
    <w:tbl>
      <w:tblPr>
        <w:tblStyle w:val="TableNormal"/>
        <w:tblW w:w="0" w:type="auto"/>
        <w:tblInd w:w="109" w:type="dxa"/>
        <w:tblLayout w:type="fixed"/>
        <w:tblLook w:val="01E0" w:firstRow="1" w:lastRow="1" w:firstColumn="1" w:lastColumn="1" w:noHBand="0" w:noVBand="0"/>
      </w:tblPr>
      <w:tblGrid>
        <w:gridCol w:w="8475"/>
        <w:gridCol w:w="1002"/>
      </w:tblGrid>
      <w:tr w:rsidR="00BB2F32" w:rsidRPr="00423225">
        <w:trPr>
          <w:trHeight w:val="408"/>
        </w:trPr>
        <w:tc>
          <w:tcPr>
            <w:tcW w:w="8475" w:type="dxa"/>
          </w:tcPr>
          <w:p w:rsidR="00BB2F32" w:rsidRPr="00423225" w:rsidRDefault="0066250A">
            <w:pPr>
              <w:pStyle w:val="TableParagraph"/>
              <w:spacing w:line="266" w:lineRule="exact"/>
              <w:ind w:left="200"/>
              <w:rPr>
                <w:rFonts w:ascii="Arial" w:hAnsi="Arial" w:cs="Arial"/>
                <w:sz w:val="24"/>
                <w:szCs w:val="24"/>
              </w:rPr>
            </w:pPr>
            <w:r w:rsidRPr="00423225">
              <w:rPr>
                <w:rFonts w:ascii="Arial" w:hAnsi="Arial" w:cs="Arial"/>
                <w:sz w:val="24"/>
                <w:szCs w:val="24"/>
              </w:rPr>
              <w:t>Пояснительная записка</w:t>
            </w:r>
          </w:p>
        </w:tc>
        <w:tc>
          <w:tcPr>
            <w:tcW w:w="1002" w:type="dxa"/>
          </w:tcPr>
          <w:p w:rsidR="00BB2F32" w:rsidRPr="00423225" w:rsidRDefault="0066250A">
            <w:pPr>
              <w:pStyle w:val="TableParagraph"/>
              <w:spacing w:line="266" w:lineRule="exact"/>
              <w:ind w:right="258"/>
              <w:jc w:val="right"/>
              <w:rPr>
                <w:rFonts w:ascii="Arial" w:hAnsi="Arial" w:cs="Arial"/>
                <w:sz w:val="24"/>
                <w:szCs w:val="24"/>
              </w:rPr>
            </w:pPr>
            <w:r w:rsidRPr="00423225">
              <w:rPr>
                <w:rFonts w:ascii="Arial" w:hAnsi="Arial" w:cs="Arial"/>
                <w:sz w:val="24"/>
                <w:szCs w:val="24"/>
              </w:rPr>
              <w:t>4</w:t>
            </w:r>
          </w:p>
        </w:tc>
      </w:tr>
      <w:tr w:rsidR="00BB2F32" w:rsidRPr="00423225">
        <w:trPr>
          <w:trHeight w:val="551"/>
        </w:trPr>
        <w:tc>
          <w:tcPr>
            <w:tcW w:w="8475" w:type="dxa"/>
          </w:tcPr>
          <w:p w:rsidR="00BB2F32" w:rsidRPr="00423225" w:rsidRDefault="0066250A">
            <w:pPr>
              <w:pStyle w:val="TableParagraph"/>
              <w:spacing w:before="133"/>
              <w:ind w:left="200"/>
              <w:rPr>
                <w:rFonts w:ascii="Arial" w:hAnsi="Arial" w:cs="Arial"/>
                <w:sz w:val="24"/>
                <w:szCs w:val="24"/>
              </w:rPr>
            </w:pPr>
            <w:r w:rsidRPr="00423225">
              <w:rPr>
                <w:rFonts w:ascii="Arial" w:hAnsi="Arial" w:cs="Arial"/>
                <w:sz w:val="24"/>
                <w:szCs w:val="24"/>
              </w:rPr>
              <w:t>Общая х</w:t>
            </w:r>
            <w:r w:rsidR="00FF7523" w:rsidRPr="00423225">
              <w:rPr>
                <w:rFonts w:ascii="Arial" w:hAnsi="Arial" w:cs="Arial"/>
                <w:sz w:val="24"/>
                <w:szCs w:val="24"/>
              </w:rPr>
              <w:t>арактеристика учебного предмета</w:t>
            </w:r>
            <w:r w:rsidRPr="00423225">
              <w:rPr>
                <w:rFonts w:ascii="Arial" w:hAnsi="Arial" w:cs="Arial"/>
                <w:sz w:val="24"/>
                <w:szCs w:val="24"/>
              </w:rPr>
              <w:t xml:space="preserve"> «Русский язык»</w:t>
            </w:r>
          </w:p>
        </w:tc>
        <w:tc>
          <w:tcPr>
            <w:tcW w:w="1002" w:type="dxa"/>
          </w:tcPr>
          <w:p w:rsidR="00BB2F32" w:rsidRPr="00423225" w:rsidRDefault="0066250A">
            <w:pPr>
              <w:pStyle w:val="TableParagraph"/>
              <w:spacing w:before="133"/>
              <w:ind w:right="258"/>
              <w:jc w:val="right"/>
              <w:rPr>
                <w:rFonts w:ascii="Arial" w:hAnsi="Arial" w:cs="Arial"/>
                <w:sz w:val="24"/>
                <w:szCs w:val="24"/>
              </w:rPr>
            </w:pPr>
            <w:r w:rsidRPr="00423225">
              <w:rPr>
                <w:rFonts w:ascii="Arial" w:hAnsi="Arial" w:cs="Arial"/>
                <w:sz w:val="24"/>
                <w:szCs w:val="24"/>
              </w:rPr>
              <w:t>5</w:t>
            </w:r>
          </w:p>
        </w:tc>
      </w:tr>
      <w:tr w:rsidR="00BB2F32" w:rsidRPr="00423225">
        <w:trPr>
          <w:trHeight w:val="552"/>
        </w:trPr>
        <w:tc>
          <w:tcPr>
            <w:tcW w:w="8475" w:type="dxa"/>
          </w:tcPr>
          <w:p w:rsidR="00BB2F32" w:rsidRPr="00423225" w:rsidRDefault="00FF7523" w:rsidP="00FF7523">
            <w:pPr>
              <w:pStyle w:val="TableParagraph"/>
              <w:spacing w:before="133"/>
              <w:ind w:left="200"/>
              <w:rPr>
                <w:rFonts w:ascii="Arial" w:hAnsi="Arial" w:cs="Arial"/>
                <w:sz w:val="24"/>
                <w:szCs w:val="24"/>
              </w:rPr>
            </w:pPr>
            <w:r w:rsidRPr="00423225">
              <w:rPr>
                <w:rFonts w:ascii="Arial" w:hAnsi="Arial" w:cs="Arial"/>
                <w:sz w:val="24"/>
                <w:szCs w:val="24"/>
              </w:rPr>
              <w:t xml:space="preserve">Место учебного предмета </w:t>
            </w:r>
            <w:r w:rsidR="0066250A" w:rsidRPr="00423225">
              <w:rPr>
                <w:rFonts w:ascii="Arial" w:hAnsi="Arial" w:cs="Arial"/>
                <w:sz w:val="24"/>
                <w:szCs w:val="24"/>
              </w:rPr>
              <w:t>в учебном плане</w:t>
            </w:r>
          </w:p>
        </w:tc>
        <w:tc>
          <w:tcPr>
            <w:tcW w:w="1002" w:type="dxa"/>
          </w:tcPr>
          <w:p w:rsidR="00BB2F32" w:rsidRPr="00423225" w:rsidRDefault="0066250A">
            <w:pPr>
              <w:pStyle w:val="TableParagraph"/>
              <w:spacing w:before="133"/>
              <w:ind w:right="258"/>
              <w:jc w:val="right"/>
              <w:rPr>
                <w:rFonts w:ascii="Arial" w:hAnsi="Arial" w:cs="Arial"/>
                <w:sz w:val="24"/>
                <w:szCs w:val="24"/>
              </w:rPr>
            </w:pPr>
            <w:r w:rsidRPr="00423225">
              <w:rPr>
                <w:rFonts w:ascii="Arial" w:hAnsi="Arial" w:cs="Arial"/>
                <w:sz w:val="24"/>
                <w:szCs w:val="24"/>
              </w:rPr>
              <w:t>6</w:t>
            </w:r>
          </w:p>
        </w:tc>
      </w:tr>
      <w:tr w:rsidR="00BB2F32" w:rsidRPr="00423225">
        <w:trPr>
          <w:trHeight w:val="551"/>
        </w:trPr>
        <w:tc>
          <w:tcPr>
            <w:tcW w:w="8475" w:type="dxa"/>
          </w:tcPr>
          <w:p w:rsidR="00BB2F32" w:rsidRPr="00423225" w:rsidRDefault="00FF7523" w:rsidP="00FF7523">
            <w:pPr>
              <w:pStyle w:val="TableParagraph"/>
              <w:spacing w:before="133"/>
              <w:ind w:left="200"/>
              <w:rPr>
                <w:rFonts w:ascii="Arial" w:hAnsi="Arial" w:cs="Arial"/>
                <w:sz w:val="24"/>
                <w:szCs w:val="24"/>
              </w:rPr>
            </w:pPr>
            <w:r w:rsidRPr="00423225">
              <w:rPr>
                <w:rFonts w:ascii="Arial" w:hAnsi="Arial" w:cs="Arial"/>
                <w:sz w:val="24"/>
                <w:szCs w:val="24"/>
              </w:rPr>
              <w:t>Результаты освоения учебного предмета</w:t>
            </w:r>
          </w:p>
        </w:tc>
        <w:tc>
          <w:tcPr>
            <w:tcW w:w="1002" w:type="dxa"/>
          </w:tcPr>
          <w:p w:rsidR="00BB2F32" w:rsidRPr="00423225" w:rsidRDefault="0066250A">
            <w:pPr>
              <w:pStyle w:val="TableParagraph"/>
              <w:spacing w:before="133"/>
              <w:ind w:right="258"/>
              <w:jc w:val="right"/>
              <w:rPr>
                <w:rFonts w:ascii="Arial" w:hAnsi="Arial" w:cs="Arial"/>
                <w:sz w:val="24"/>
                <w:szCs w:val="24"/>
              </w:rPr>
            </w:pPr>
            <w:r w:rsidRPr="00423225">
              <w:rPr>
                <w:rFonts w:ascii="Arial" w:hAnsi="Arial" w:cs="Arial"/>
                <w:sz w:val="24"/>
                <w:szCs w:val="24"/>
              </w:rPr>
              <w:t>7</w:t>
            </w:r>
          </w:p>
        </w:tc>
      </w:tr>
      <w:tr w:rsidR="00BB2F32" w:rsidRPr="00423225">
        <w:trPr>
          <w:trHeight w:val="552"/>
        </w:trPr>
        <w:tc>
          <w:tcPr>
            <w:tcW w:w="8475" w:type="dxa"/>
          </w:tcPr>
          <w:p w:rsidR="00BB2F32" w:rsidRPr="00423225" w:rsidRDefault="00FF7523">
            <w:pPr>
              <w:pStyle w:val="TableParagraph"/>
              <w:spacing w:before="133"/>
              <w:ind w:left="200"/>
              <w:rPr>
                <w:rFonts w:ascii="Arial" w:hAnsi="Arial" w:cs="Arial"/>
                <w:sz w:val="24"/>
                <w:szCs w:val="24"/>
              </w:rPr>
            </w:pPr>
            <w:r w:rsidRPr="00423225">
              <w:rPr>
                <w:rFonts w:ascii="Arial" w:hAnsi="Arial" w:cs="Arial"/>
                <w:sz w:val="24"/>
                <w:szCs w:val="24"/>
              </w:rPr>
              <w:t>Содержание учебного предмета</w:t>
            </w:r>
          </w:p>
        </w:tc>
        <w:tc>
          <w:tcPr>
            <w:tcW w:w="1002" w:type="dxa"/>
          </w:tcPr>
          <w:p w:rsidR="00BB2F32" w:rsidRPr="00423225" w:rsidRDefault="0066250A">
            <w:pPr>
              <w:pStyle w:val="TableParagraph"/>
              <w:spacing w:before="133"/>
              <w:ind w:right="198"/>
              <w:jc w:val="right"/>
              <w:rPr>
                <w:rFonts w:ascii="Arial" w:hAnsi="Arial" w:cs="Arial"/>
                <w:sz w:val="24"/>
                <w:szCs w:val="24"/>
              </w:rPr>
            </w:pPr>
            <w:r w:rsidRPr="00423225">
              <w:rPr>
                <w:rFonts w:ascii="Arial" w:hAnsi="Arial" w:cs="Arial"/>
                <w:sz w:val="24"/>
                <w:szCs w:val="24"/>
              </w:rPr>
              <w:t>12</w:t>
            </w:r>
          </w:p>
        </w:tc>
      </w:tr>
      <w:tr w:rsidR="00BB2F32" w:rsidRPr="00423225">
        <w:trPr>
          <w:trHeight w:val="552"/>
        </w:trPr>
        <w:tc>
          <w:tcPr>
            <w:tcW w:w="8475" w:type="dxa"/>
          </w:tcPr>
          <w:p w:rsidR="00BB2F32" w:rsidRPr="00423225" w:rsidRDefault="0066250A">
            <w:pPr>
              <w:pStyle w:val="TableParagraph"/>
              <w:spacing w:before="133"/>
              <w:ind w:left="200"/>
              <w:rPr>
                <w:rFonts w:ascii="Arial" w:hAnsi="Arial" w:cs="Arial"/>
                <w:sz w:val="24"/>
                <w:szCs w:val="24"/>
              </w:rPr>
            </w:pPr>
            <w:r w:rsidRPr="00423225">
              <w:rPr>
                <w:rFonts w:ascii="Arial" w:hAnsi="Arial" w:cs="Arial"/>
                <w:sz w:val="24"/>
                <w:szCs w:val="24"/>
              </w:rPr>
              <w:t>Тематическое планирование</w:t>
            </w:r>
          </w:p>
        </w:tc>
        <w:tc>
          <w:tcPr>
            <w:tcW w:w="1002" w:type="dxa"/>
          </w:tcPr>
          <w:p w:rsidR="00BB2F32" w:rsidRPr="00423225" w:rsidRDefault="0066250A">
            <w:pPr>
              <w:pStyle w:val="TableParagraph"/>
              <w:spacing w:before="133"/>
              <w:ind w:right="198"/>
              <w:jc w:val="right"/>
              <w:rPr>
                <w:rFonts w:ascii="Arial" w:hAnsi="Arial" w:cs="Arial"/>
                <w:sz w:val="24"/>
                <w:szCs w:val="24"/>
              </w:rPr>
            </w:pPr>
            <w:r w:rsidRPr="00423225">
              <w:rPr>
                <w:rFonts w:ascii="Arial" w:hAnsi="Arial" w:cs="Arial"/>
                <w:sz w:val="24"/>
                <w:szCs w:val="24"/>
              </w:rPr>
              <w:t>13</w:t>
            </w:r>
          </w:p>
        </w:tc>
      </w:tr>
      <w:tr w:rsidR="00BB2F32" w:rsidRPr="00423225">
        <w:trPr>
          <w:trHeight w:val="550"/>
        </w:trPr>
        <w:tc>
          <w:tcPr>
            <w:tcW w:w="8475" w:type="dxa"/>
          </w:tcPr>
          <w:p w:rsidR="00BB2F32" w:rsidRPr="00423225" w:rsidRDefault="0066250A">
            <w:pPr>
              <w:pStyle w:val="TableParagraph"/>
              <w:spacing w:before="133"/>
              <w:ind w:left="200"/>
              <w:rPr>
                <w:rFonts w:ascii="Arial" w:hAnsi="Arial" w:cs="Arial"/>
                <w:sz w:val="24"/>
                <w:szCs w:val="24"/>
              </w:rPr>
            </w:pPr>
            <w:r w:rsidRPr="00423225">
              <w:rPr>
                <w:rFonts w:ascii="Arial" w:hAnsi="Arial" w:cs="Arial"/>
                <w:sz w:val="24"/>
                <w:szCs w:val="24"/>
              </w:rPr>
              <w:t>Характеристика основных видов учебной деятельности студентов</w:t>
            </w:r>
          </w:p>
        </w:tc>
        <w:tc>
          <w:tcPr>
            <w:tcW w:w="1002" w:type="dxa"/>
          </w:tcPr>
          <w:p w:rsidR="00BB2F32" w:rsidRPr="00423225" w:rsidRDefault="0066250A">
            <w:pPr>
              <w:pStyle w:val="TableParagraph"/>
              <w:spacing w:before="133"/>
              <w:ind w:right="198"/>
              <w:jc w:val="right"/>
              <w:rPr>
                <w:rFonts w:ascii="Arial" w:hAnsi="Arial" w:cs="Arial"/>
                <w:sz w:val="24"/>
                <w:szCs w:val="24"/>
              </w:rPr>
            </w:pPr>
            <w:r w:rsidRPr="00423225">
              <w:rPr>
                <w:rFonts w:ascii="Arial" w:hAnsi="Arial" w:cs="Arial"/>
                <w:sz w:val="24"/>
                <w:szCs w:val="24"/>
              </w:rPr>
              <w:t>21</w:t>
            </w:r>
          </w:p>
        </w:tc>
      </w:tr>
      <w:tr w:rsidR="00BB2F32" w:rsidRPr="00423225">
        <w:trPr>
          <w:trHeight w:val="897"/>
        </w:trPr>
        <w:tc>
          <w:tcPr>
            <w:tcW w:w="8475" w:type="dxa"/>
          </w:tcPr>
          <w:p w:rsidR="00BB2F32" w:rsidRPr="00423225" w:rsidRDefault="0066250A" w:rsidP="00FF7523">
            <w:pPr>
              <w:pStyle w:val="TableParagraph"/>
              <w:spacing w:before="25" w:line="416" w:lineRule="exact"/>
              <w:ind w:left="200" w:right="541"/>
              <w:rPr>
                <w:rFonts w:ascii="Arial" w:hAnsi="Arial" w:cs="Arial"/>
                <w:sz w:val="24"/>
                <w:szCs w:val="24"/>
              </w:rPr>
            </w:pPr>
            <w:r w:rsidRPr="00423225">
              <w:rPr>
                <w:rFonts w:ascii="Arial" w:hAnsi="Arial" w:cs="Arial"/>
                <w:sz w:val="24"/>
                <w:szCs w:val="24"/>
              </w:rPr>
              <w:t>Учебно-методическое и материально-техническо</w:t>
            </w:r>
            <w:r w:rsidR="00FF7523" w:rsidRPr="00423225">
              <w:rPr>
                <w:rFonts w:ascii="Arial" w:hAnsi="Arial" w:cs="Arial"/>
                <w:sz w:val="24"/>
                <w:szCs w:val="24"/>
              </w:rPr>
              <w:t xml:space="preserve">е обеспечение программы учебного предмета </w:t>
            </w:r>
            <w:r w:rsidRPr="00423225">
              <w:rPr>
                <w:rFonts w:ascii="Arial" w:hAnsi="Arial" w:cs="Arial"/>
                <w:sz w:val="24"/>
                <w:szCs w:val="24"/>
              </w:rPr>
              <w:t>«Русский язык»</w:t>
            </w:r>
          </w:p>
        </w:tc>
        <w:tc>
          <w:tcPr>
            <w:tcW w:w="1002" w:type="dxa"/>
          </w:tcPr>
          <w:p w:rsidR="00BB2F32" w:rsidRPr="00423225" w:rsidRDefault="0066250A">
            <w:pPr>
              <w:pStyle w:val="TableParagraph"/>
              <w:spacing w:before="131"/>
              <w:ind w:right="198"/>
              <w:jc w:val="right"/>
              <w:rPr>
                <w:rFonts w:ascii="Arial" w:hAnsi="Arial" w:cs="Arial"/>
                <w:sz w:val="24"/>
                <w:szCs w:val="24"/>
              </w:rPr>
            </w:pPr>
            <w:r w:rsidRPr="00423225">
              <w:rPr>
                <w:rFonts w:ascii="Arial" w:hAnsi="Arial" w:cs="Arial"/>
                <w:sz w:val="24"/>
                <w:szCs w:val="24"/>
              </w:rPr>
              <w:t>25</w:t>
            </w:r>
          </w:p>
        </w:tc>
      </w:tr>
      <w:tr w:rsidR="00BB2F32" w:rsidRPr="00423225">
        <w:trPr>
          <w:trHeight w:val="338"/>
        </w:trPr>
        <w:tc>
          <w:tcPr>
            <w:tcW w:w="8475" w:type="dxa"/>
          </w:tcPr>
          <w:p w:rsidR="00BB2F32" w:rsidRPr="00423225" w:rsidRDefault="0066250A">
            <w:pPr>
              <w:pStyle w:val="TableParagraph"/>
              <w:spacing w:before="62" w:line="256" w:lineRule="exact"/>
              <w:ind w:left="200"/>
              <w:rPr>
                <w:rFonts w:ascii="Arial" w:hAnsi="Arial" w:cs="Arial"/>
                <w:sz w:val="24"/>
                <w:szCs w:val="24"/>
              </w:rPr>
            </w:pPr>
            <w:r w:rsidRPr="00423225">
              <w:rPr>
                <w:rFonts w:ascii="Arial" w:hAnsi="Arial" w:cs="Arial"/>
                <w:sz w:val="24"/>
                <w:szCs w:val="24"/>
              </w:rPr>
              <w:t>Рекомендуемая литература</w:t>
            </w:r>
          </w:p>
        </w:tc>
        <w:tc>
          <w:tcPr>
            <w:tcW w:w="1002" w:type="dxa"/>
          </w:tcPr>
          <w:p w:rsidR="00BB2F32" w:rsidRPr="00423225" w:rsidRDefault="0066250A">
            <w:pPr>
              <w:pStyle w:val="TableParagraph"/>
              <w:spacing w:before="62" w:line="256" w:lineRule="exact"/>
              <w:ind w:right="198"/>
              <w:jc w:val="right"/>
              <w:rPr>
                <w:rFonts w:ascii="Arial" w:hAnsi="Arial" w:cs="Arial"/>
                <w:sz w:val="24"/>
                <w:szCs w:val="24"/>
              </w:rPr>
            </w:pPr>
            <w:r w:rsidRPr="00423225">
              <w:rPr>
                <w:rFonts w:ascii="Arial" w:hAnsi="Arial" w:cs="Arial"/>
                <w:sz w:val="24"/>
                <w:szCs w:val="24"/>
              </w:rPr>
              <w:t>28</w:t>
            </w:r>
          </w:p>
        </w:tc>
      </w:tr>
    </w:tbl>
    <w:p w:rsidR="00BB2F32" w:rsidRPr="00423225" w:rsidRDefault="00BB2F32">
      <w:pPr>
        <w:spacing w:line="256" w:lineRule="exact"/>
        <w:jc w:val="right"/>
        <w:rPr>
          <w:rFonts w:ascii="Arial" w:hAnsi="Arial" w:cs="Arial"/>
          <w:sz w:val="24"/>
          <w:szCs w:val="24"/>
        </w:rPr>
        <w:sectPr w:rsidR="00BB2F32" w:rsidRPr="00423225">
          <w:pgSz w:w="11910" w:h="16840"/>
          <w:pgMar w:top="1040" w:right="620" w:bottom="1480" w:left="1400" w:header="0" w:footer="1216" w:gutter="0"/>
          <w:cols w:space="720"/>
        </w:sectPr>
      </w:pPr>
    </w:p>
    <w:p w:rsidR="00BB2F32" w:rsidRPr="00423225" w:rsidRDefault="0066250A">
      <w:pPr>
        <w:spacing w:before="73"/>
        <w:ind w:left="1163" w:right="1093"/>
        <w:jc w:val="center"/>
        <w:rPr>
          <w:rFonts w:ascii="Arial" w:hAnsi="Arial" w:cs="Arial"/>
          <w:b/>
          <w:sz w:val="24"/>
          <w:szCs w:val="24"/>
        </w:rPr>
      </w:pPr>
      <w:r w:rsidRPr="00423225">
        <w:rPr>
          <w:rFonts w:ascii="Arial" w:hAnsi="Arial" w:cs="Arial"/>
          <w:b/>
          <w:sz w:val="24"/>
          <w:szCs w:val="24"/>
        </w:rPr>
        <w:lastRenderedPageBreak/>
        <w:t>ПОЯСНИТЕЛЬНАЯ ЗАПИСКА</w:t>
      </w:r>
    </w:p>
    <w:p w:rsidR="00BB2F32" w:rsidRPr="00423225" w:rsidRDefault="00BB2F32">
      <w:pPr>
        <w:pStyle w:val="a3"/>
        <w:spacing w:before="8"/>
        <w:rPr>
          <w:rFonts w:ascii="Arial" w:hAnsi="Arial" w:cs="Arial"/>
          <w:b/>
        </w:rPr>
      </w:pPr>
    </w:p>
    <w:p w:rsidR="00BB2F32" w:rsidRPr="00423225" w:rsidRDefault="0066250A">
      <w:pPr>
        <w:pStyle w:val="a3"/>
        <w:ind w:left="302" w:right="227" w:firstLine="707"/>
        <w:jc w:val="both"/>
        <w:rPr>
          <w:rFonts w:ascii="Arial" w:hAnsi="Arial" w:cs="Arial"/>
        </w:rPr>
      </w:pPr>
      <w:r w:rsidRPr="00423225">
        <w:rPr>
          <w:rFonts w:ascii="Arial" w:hAnsi="Arial" w:cs="Arial"/>
        </w:rPr>
        <w:t>Програ</w:t>
      </w:r>
      <w:r w:rsidR="00FF7523" w:rsidRPr="00423225">
        <w:rPr>
          <w:rFonts w:ascii="Arial" w:hAnsi="Arial" w:cs="Arial"/>
        </w:rPr>
        <w:t>мма общео</w:t>
      </w:r>
      <w:r w:rsidR="00796D45" w:rsidRPr="00423225">
        <w:rPr>
          <w:rFonts w:ascii="Arial" w:hAnsi="Arial" w:cs="Arial"/>
        </w:rPr>
        <w:t>бразовательной учебной дисциплины</w:t>
      </w:r>
      <w:r w:rsidR="00FF7523" w:rsidRPr="00423225">
        <w:rPr>
          <w:rFonts w:ascii="Arial" w:hAnsi="Arial" w:cs="Arial"/>
        </w:rPr>
        <w:t xml:space="preserve"> </w:t>
      </w:r>
      <w:r w:rsidRPr="00423225">
        <w:rPr>
          <w:rFonts w:ascii="Arial" w:hAnsi="Arial" w:cs="Arial"/>
        </w:rPr>
        <w:t>«Русский язык» предназначена для изучения русского языка в профессиональных образовательных организациях, реализующих образовательную программу среднего общего образования в пределах освоения основной профессиональной образовательной программы СПО (ОПОП СПО) на базе основного общего образования при подготовке квалифицированных рабочих, служащих, специалистов среднего</w:t>
      </w:r>
      <w:r w:rsidRPr="00423225">
        <w:rPr>
          <w:rFonts w:ascii="Arial" w:hAnsi="Arial" w:cs="Arial"/>
          <w:spacing w:val="-2"/>
        </w:rPr>
        <w:t xml:space="preserve"> </w:t>
      </w:r>
      <w:r w:rsidRPr="00423225">
        <w:rPr>
          <w:rFonts w:ascii="Arial" w:hAnsi="Arial" w:cs="Arial"/>
        </w:rPr>
        <w:t>звена.</w:t>
      </w:r>
    </w:p>
    <w:p w:rsidR="00BB2F32" w:rsidRPr="00423225" w:rsidRDefault="0066250A" w:rsidP="00450C5E">
      <w:pPr>
        <w:pStyle w:val="a3"/>
        <w:spacing w:before="1"/>
        <w:ind w:left="302" w:right="231" w:firstLine="707"/>
        <w:jc w:val="both"/>
        <w:rPr>
          <w:rFonts w:ascii="Arial" w:hAnsi="Arial" w:cs="Arial"/>
        </w:rPr>
      </w:pPr>
      <w:r w:rsidRPr="00423225">
        <w:rPr>
          <w:rFonts w:ascii="Arial" w:hAnsi="Arial" w:cs="Arial"/>
        </w:rPr>
        <w:t>Программа разработана на основе требований ФГОС среднего общего образования, предъявляемых к структуре, содержанию</w:t>
      </w:r>
      <w:r w:rsidR="00FF7523" w:rsidRPr="00423225">
        <w:rPr>
          <w:rFonts w:ascii="Arial" w:hAnsi="Arial" w:cs="Arial"/>
        </w:rPr>
        <w:t xml:space="preserve"> и результатам освоения учебного предмета</w:t>
      </w:r>
      <w:r w:rsidR="00450C5E">
        <w:rPr>
          <w:rFonts w:ascii="Arial" w:hAnsi="Arial" w:cs="Arial"/>
        </w:rPr>
        <w:t xml:space="preserve"> </w:t>
      </w:r>
      <w:r w:rsidRPr="00423225">
        <w:rPr>
          <w:rFonts w:ascii="Arial" w:hAnsi="Arial" w:cs="Arial"/>
        </w:rPr>
        <w:t>«Русский язык», с учетом Концепции преподавания русского языка и литературы в Российской Федерации утвержденной распоряжением Правительства Российской Федерации от 9 апреля 2016 г. № 637-р, и Примерной основной образовательной программы среднего общего образования, одобренной решением федерального учебно</w:t>
      </w:r>
      <w:r w:rsidR="003C04FE">
        <w:rPr>
          <w:rFonts w:ascii="Arial" w:hAnsi="Arial" w:cs="Arial"/>
        </w:rPr>
        <w:t xml:space="preserve"> </w:t>
      </w:r>
      <w:r w:rsidRPr="00423225">
        <w:rPr>
          <w:rFonts w:ascii="Arial" w:hAnsi="Arial" w:cs="Arial"/>
        </w:rPr>
        <w:t>- методического объединения по общему образованию (протокол от 28 июня 2016 г. № 2/16-з).</w:t>
      </w:r>
    </w:p>
    <w:p w:rsidR="00BB2F32" w:rsidRPr="00423225" w:rsidRDefault="0066250A">
      <w:pPr>
        <w:pStyle w:val="a3"/>
        <w:ind w:left="1010"/>
        <w:jc w:val="both"/>
        <w:rPr>
          <w:rFonts w:ascii="Arial" w:hAnsi="Arial" w:cs="Arial"/>
        </w:rPr>
      </w:pPr>
      <w:r w:rsidRPr="00423225">
        <w:rPr>
          <w:rFonts w:ascii="Arial" w:hAnsi="Arial" w:cs="Arial"/>
        </w:rPr>
        <w:t>Содержание программы «Русский язык» направлено на достижение следующих</w:t>
      </w:r>
    </w:p>
    <w:p w:rsidR="00BB2F32" w:rsidRPr="00423225" w:rsidRDefault="0066250A">
      <w:pPr>
        <w:pStyle w:val="a3"/>
        <w:ind w:left="302"/>
        <w:rPr>
          <w:rFonts w:ascii="Arial" w:hAnsi="Arial" w:cs="Arial"/>
        </w:rPr>
      </w:pPr>
      <w:r w:rsidRPr="00423225">
        <w:rPr>
          <w:rFonts w:ascii="Arial" w:hAnsi="Arial" w:cs="Arial"/>
        </w:rPr>
        <w:t>целей:</w:t>
      </w:r>
    </w:p>
    <w:p w:rsidR="00BB2F32" w:rsidRPr="00423225" w:rsidRDefault="0066250A">
      <w:pPr>
        <w:pStyle w:val="a4"/>
        <w:numPr>
          <w:ilvl w:val="0"/>
          <w:numId w:val="22"/>
        </w:numPr>
        <w:tabs>
          <w:tab w:val="left" w:pos="1255"/>
        </w:tabs>
        <w:ind w:left="1254"/>
        <w:jc w:val="left"/>
        <w:rPr>
          <w:rFonts w:ascii="Arial" w:hAnsi="Arial" w:cs="Arial"/>
          <w:sz w:val="24"/>
          <w:szCs w:val="24"/>
        </w:rPr>
      </w:pPr>
      <w:r w:rsidRPr="00423225">
        <w:rPr>
          <w:rFonts w:ascii="Arial" w:hAnsi="Arial" w:cs="Arial"/>
          <w:sz w:val="24"/>
          <w:szCs w:val="24"/>
        </w:rPr>
        <w:t>совершенствование общеучебных умений и навыков обучаемых:</w:t>
      </w:r>
      <w:r w:rsidRPr="00423225">
        <w:rPr>
          <w:rFonts w:ascii="Arial" w:hAnsi="Arial" w:cs="Arial"/>
          <w:spacing w:val="-9"/>
          <w:sz w:val="24"/>
          <w:szCs w:val="24"/>
        </w:rPr>
        <w:t xml:space="preserve"> </w:t>
      </w:r>
      <w:r w:rsidRPr="00423225">
        <w:rPr>
          <w:rFonts w:ascii="Arial" w:hAnsi="Arial" w:cs="Arial"/>
          <w:sz w:val="24"/>
          <w:szCs w:val="24"/>
        </w:rPr>
        <w:t>языковых,</w:t>
      </w:r>
    </w:p>
    <w:p w:rsidR="00BB2F32" w:rsidRPr="00423225" w:rsidRDefault="0066250A">
      <w:pPr>
        <w:pStyle w:val="a3"/>
        <w:ind w:left="302"/>
        <w:jc w:val="both"/>
        <w:rPr>
          <w:rFonts w:ascii="Arial" w:hAnsi="Arial" w:cs="Arial"/>
        </w:rPr>
      </w:pPr>
      <w:r w:rsidRPr="00423225">
        <w:rPr>
          <w:rFonts w:ascii="Arial" w:hAnsi="Arial" w:cs="Arial"/>
        </w:rPr>
        <w:t>речемыслительных, орфографических, пунктуационных, стилистических;</w:t>
      </w:r>
    </w:p>
    <w:p w:rsidR="00BB2F32" w:rsidRPr="00423225" w:rsidRDefault="0066250A">
      <w:pPr>
        <w:pStyle w:val="a4"/>
        <w:numPr>
          <w:ilvl w:val="0"/>
          <w:numId w:val="22"/>
        </w:numPr>
        <w:tabs>
          <w:tab w:val="left" w:pos="1310"/>
        </w:tabs>
        <w:spacing w:before="1"/>
        <w:ind w:right="235" w:firstLine="707"/>
        <w:rPr>
          <w:rFonts w:ascii="Arial" w:hAnsi="Arial" w:cs="Arial"/>
          <w:sz w:val="24"/>
          <w:szCs w:val="24"/>
        </w:rPr>
      </w:pPr>
      <w:r w:rsidRPr="00423225">
        <w:rPr>
          <w:rFonts w:ascii="Arial" w:hAnsi="Arial" w:cs="Arial"/>
          <w:sz w:val="24"/>
          <w:szCs w:val="24"/>
        </w:rPr>
        <w:t>формирование функциональной грамотности и всех видов компетенций (языковой, лингвистической (языковедческой), коммуникативной,</w:t>
      </w:r>
      <w:r w:rsidRPr="00423225">
        <w:rPr>
          <w:rFonts w:ascii="Arial" w:hAnsi="Arial" w:cs="Arial"/>
          <w:spacing w:val="-15"/>
          <w:sz w:val="24"/>
          <w:szCs w:val="24"/>
        </w:rPr>
        <w:t xml:space="preserve"> </w:t>
      </w:r>
      <w:r w:rsidRPr="00423225">
        <w:rPr>
          <w:rFonts w:ascii="Arial" w:hAnsi="Arial" w:cs="Arial"/>
          <w:sz w:val="24"/>
          <w:szCs w:val="24"/>
        </w:rPr>
        <w:t>культуроведческой);</w:t>
      </w:r>
    </w:p>
    <w:p w:rsidR="00BB2F32" w:rsidRPr="00423225" w:rsidRDefault="0066250A">
      <w:pPr>
        <w:pStyle w:val="a4"/>
        <w:numPr>
          <w:ilvl w:val="0"/>
          <w:numId w:val="22"/>
        </w:numPr>
        <w:tabs>
          <w:tab w:val="left" w:pos="1217"/>
        </w:tabs>
        <w:ind w:right="234" w:firstLine="707"/>
        <w:rPr>
          <w:rFonts w:ascii="Arial" w:hAnsi="Arial" w:cs="Arial"/>
          <w:sz w:val="24"/>
          <w:szCs w:val="24"/>
        </w:rPr>
      </w:pPr>
      <w:r w:rsidRPr="00423225">
        <w:rPr>
          <w:rFonts w:ascii="Arial" w:hAnsi="Arial" w:cs="Arial"/>
          <w:sz w:val="24"/>
          <w:szCs w:val="24"/>
        </w:rPr>
        <w:t>совершенствование умений обучающихся осмысливать закономерности языка, правильно, стилистически верно использовать языковые единицы в устной и письменной речи в разных речевых</w:t>
      </w:r>
      <w:r w:rsidRPr="00423225">
        <w:rPr>
          <w:rFonts w:ascii="Arial" w:hAnsi="Arial" w:cs="Arial"/>
          <w:spacing w:val="1"/>
          <w:sz w:val="24"/>
          <w:szCs w:val="24"/>
        </w:rPr>
        <w:t xml:space="preserve"> </w:t>
      </w:r>
      <w:r w:rsidRPr="00423225">
        <w:rPr>
          <w:rFonts w:ascii="Arial" w:hAnsi="Arial" w:cs="Arial"/>
          <w:sz w:val="24"/>
          <w:szCs w:val="24"/>
        </w:rPr>
        <w:t>ситуациях;</w:t>
      </w:r>
    </w:p>
    <w:p w:rsidR="00BB2F32" w:rsidRPr="00423225" w:rsidRDefault="0066250A">
      <w:pPr>
        <w:pStyle w:val="a4"/>
        <w:numPr>
          <w:ilvl w:val="0"/>
          <w:numId w:val="22"/>
        </w:numPr>
        <w:tabs>
          <w:tab w:val="left" w:pos="1166"/>
        </w:tabs>
        <w:ind w:right="227" w:firstLine="707"/>
        <w:rPr>
          <w:rFonts w:ascii="Arial" w:hAnsi="Arial" w:cs="Arial"/>
          <w:sz w:val="24"/>
          <w:szCs w:val="24"/>
        </w:rPr>
      </w:pPr>
      <w:r w:rsidRPr="00423225">
        <w:rPr>
          <w:rFonts w:ascii="Arial" w:hAnsi="Arial" w:cs="Arial"/>
          <w:sz w:val="24"/>
          <w:szCs w:val="24"/>
        </w:rPr>
        <w:t>дальнейшее развитие и совершенствование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w:t>
      </w:r>
      <w:r w:rsidRPr="00423225">
        <w:rPr>
          <w:rFonts w:ascii="Arial" w:hAnsi="Arial" w:cs="Arial"/>
          <w:spacing w:val="1"/>
          <w:sz w:val="24"/>
          <w:szCs w:val="24"/>
        </w:rPr>
        <w:t xml:space="preserve"> </w:t>
      </w:r>
      <w:r w:rsidRPr="00423225">
        <w:rPr>
          <w:rFonts w:ascii="Arial" w:hAnsi="Arial" w:cs="Arial"/>
          <w:sz w:val="24"/>
          <w:szCs w:val="24"/>
        </w:rPr>
        <w:t>навыков.</w:t>
      </w:r>
    </w:p>
    <w:p w:rsidR="00BB2F32" w:rsidRPr="00423225" w:rsidRDefault="0066250A">
      <w:pPr>
        <w:pStyle w:val="a3"/>
        <w:ind w:left="302" w:right="225" w:firstLine="707"/>
        <w:jc w:val="both"/>
        <w:rPr>
          <w:rFonts w:ascii="Arial" w:hAnsi="Arial" w:cs="Arial"/>
        </w:rPr>
      </w:pPr>
      <w:r w:rsidRPr="00423225">
        <w:rPr>
          <w:rFonts w:ascii="Arial" w:hAnsi="Arial" w:cs="Arial"/>
        </w:rPr>
        <w:t>В программу включено содержание, направленное на формирование у студентов компетенций, необходимых для качественного освоения ООП СПО на базе основного общего образования с получением среднего общего образования, — программы подготовки квалифицированных рабочих, служащих (ППКРС).</w:t>
      </w:r>
    </w:p>
    <w:p w:rsidR="00BB2F32" w:rsidRPr="00423225" w:rsidRDefault="0066250A">
      <w:pPr>
        <w:pStyle w:val="a3"/>
        <w:ind w:left="302" w:right="227" w:firstLine="707"/>
        <w:jc w:val="both"/>
        <w:rPr>
          <w:rFonts w:ascii="Arial" w:hAnsi="Arial" w:cs="Arial"/>
        </w:rPr>
      </w:pPr>
      <w:r w:rsidRPr="00423225">
        <w:rPr>
          <w:rFonts w:ascii="Arial" w:hAnsi="Arial" w:cs="Arial"/>
        </w:rPr>
        <w:t>Программа учебной дисциплины «Русский язык» является основой для разработки рабочих программ, в которых профессиональные образовательные организации, реализующие образовательную программу среднего общего образования в пределах освоения ООП СПО на базе основного общего образования, уточняют содержание учебного материала, последовательность его изучения, распределение учебных часов, виды самостоятельных работ, тематику рефератов (докладов), индивидуальных проектов, учитывая специфику программ подготовки квалифицированных рабочих, служащих и специалистов среднего звена, осваиваемой профессии или специальности.</w:t>
      </w:r>
    </w:p>
    <w:p w:rsidR="00BB2F32" w:rsidRPr="00423225" w:rsidRDefault="0066250A">
      <w:pPr>
        <w:pStyle w:val="a3"/>
        <w:spacing w:before="1"/>
        <w:ind w:left="302" w:right="232" w:firstLine="707"/>
        <w:jc w:val="both"/>
        <w:rPr>
          <w:rFonts w:ascii="Arial" w:hAnsi="Arial" w:cs="Arial"/>
        </w:rPr>
      </w:pPr>
      <w:r w:rsidRPr="00423225">
        <w:rPr>
          <w:rFonts w:ascii="Arial" w:hAnsi="Arial" w:cs="Arial"/>
        </w:rPr>
        <w:t>Программа может использоваться другими профессиональными образовательными организациями, реализующими образовательную программу среднего общего образования в пределах освоения ООП СПО на базе основного общего</w:t>
      </w:r>
      <w:r w:rsidRPr="00423225">
        <w:rPr>
          <w:rFonts w:ascii="Arial" w:hAnsi="Arial" w:cs="Arial"/>
          <w:spacing w:val="-12"/>
        </w:rPr>
        <w:t xml:space="preserve"> </w:t>
      </w:r>
      <w:r w:rsidRPr="00423225">
        <w:rPr>
          <w:rFonts w:ascii="Arial" w:hAnsi="Arial" w:cs="Arial"/>
        </w:rPr>
        <w:t>образования.</w:t>
      </w:r>
    </w:p>
    <w:p w:rsidR="00BB2F32" w:rsidRPr="00423225" w:rsidRDefault="00BB2F32">
      <w:pPr>
        <w:jc w:val="both"/>
        <w:rPr>
          <w:rFonts w:ascii="Arial" w:hAnsi="Arial" w:cs="Arial"/>
          <w:sz w:val="24"/>
          <w:szCs w:val="24"/>
        </w:rPr>
        <w:sectPr w:rsidR="00BB2F32" w:rsidRPr="00423225">
          <w:pgSz w:w="11910" w:h="16840"/>
          <w:pgMar w:top="1040" w:right="620" w:bottom="1480" w:left="1400" w:header="0" w:footer="1216" w:gutter="0"/>
          <w:cols w:space="720"/>
        </w:sectPr>
      </w:pPr>
    </w:p>
    <w:p w:rsidR="00BB2F32" w:rsidRPr="00423225" w:rsidRDefault="00796D45">
      <w:pPr>
        <w:pStyle w:val="11"/>
        <w:spacing w:before="71"/>
        <w:ind w:left="534"/>
        <w:jc w:val="left"/>
        <w:rPr>
          <w:rFonts w:ascii="Arial" w:hAnsi="Arial" w:cs="Arial"/>
        </w:rPr>
      </w:pPr>
      <w:r w:rsidRPr="00423225">
        <w:rPr>
          <w:rFonts w:ascii="Arial" w:hAnsi="Arial" w:cs="Arial"/>
        </w:rPr>
        <w:lastRenderedPageBreak/>
        <w:t>ОБЩАЯ ХАРАКТЕРИСТИКА УЧЕБНОЙ ДИСЦИПЛИНЫ</w:t>
      </w:r>
      <w:r w:rsidR="00FF7523" w:rsidRPr="00423225">
        <w:rPr>
          <w:rFonts w:ascii="Arial" w:hAnsi="Arial" w:cs="Arial"/>
        </w:rPr>
        <w:t xml:space="preserve"> </w:t>
      </w:r>
      <w:r w:rsidR="0066250A" w:rsidRPr="00423225">
        <w:rPr>
          <w:rFonts w:ascii="Arial" w:hAnsi="Arial" w:cs="Arial"/>
        </w:rPr>
        <w:t>«РУССКИЙ ЯЗЫК»</w:t>
      </w:r>
    </w:p>
    <w:p w:rsidR="00BB2F32" w:rsidRPr="00423225" w:rsidRDefault="00BB2F32">
      <w:pPr>
        <w:pStyle w:val="a3"/>
        <w:spacing w:before="7"/>
        <w:rPr>
          <w:rFonts w:ascii="Arial" w:hAnsi="Arial" w:cs="Arial"/>
          <w:b/>
        </w:rPr>
      </w:pPr>
    </w:p>
    <w:p w:rsidR="00BB2F32" w:rsidRPr="00423225" w:rsidRDefault="0066250A">
      <w:pPr>
        <w:pStyle w:val="a3"/>
        <w:ind w:left="302" w:right="226" w:firstLine="707"/>
        <w:jc w:val="both"/>
        <w:rPr>
          <w:rFonts w:ascii="Arial" w:hAnsi="Arial" w:cs="Arial"/>
        </w:rPr>
      </w:pPr>
      <w:r w:rsidRPr="00423225">
        <w:rPr>
          <w:rFonts w:ascii="Arial" w:hAnsi="Arial" w:cs="Arial"/>
        </w:rPr>
        <w:t>Русский язык как средство познания действительности обеспечивает развитие интеллектуальных и творческих способностей обучающихся, развивает их абстрактное мышление, память и воображение, формирует навыки самостоятельной учебной деятельности, самообразования и самореализации личности.</w:t>
      </w:r>
    </w:p>
    <w:p w:rsidR="00BB2F32" w:rsidRPr="00423225" w:rsidRDefault="00796D45">
      <w:pPr>
        <w:pStyle w:val="a3"/>
        <w:ind w:left="302" w:right="228" w:firstLine="707"/>
        <w:jc w:val="both"/>
        <w:rPr>
          <w:rFonts w:ascii="Arial" w:hAnsi="Arial" w:cs="Arial"/>
        </w:rPr>
      </w:pPr>
      <w:r w:rsidRPr="00423225">
        <w:rPr>
          <w:rFonts w:ascii="Arial" w:hAnsi="Arial" w:cs="Arial"/>
        </w:rPr>
        <w:t>Содержание учебной дисциплины</w:t>
      </w:r>
      <w:r w:rsidR="00FF7523" w:rsidRPr="00423225">
        <w:rPr>
          <w:rFonts w:ascii="Arial" w:hAnsi="Arial" w:cs="Arial"/>
        </w:rPr>
        <w:t xml:space="preserve"> </w:t>
      </w:r>
      <w:r w:rsidR="0066250A" w:rsidRPr="00423225">
        <w:rPr>
          <w:rFonts w:ascii="Arial" w:hAnsi="Arial" w:cs="Arial"/>
        </w:rPr>
        <w:t>«Русский язык» в профессиональных образовательных организациях, реализующих образовательную программу среднего общего образования в пределах освоения ООП СПО на базе основного общего образования, обусловлено общей нацеленностью образовательного процесса на достижение личностных, метапредметных и предметных результатов обучения, что возможно на основе компетентностного подхода, который обеспечивает формирование и развитие коммуникативной, языковой и лингвистической (языковедческой) и культуроведческой компетенций.</w:t>
      </w:r>
    </w:p>
    <w:p w:rsidR="00BB2F32" w:rsidRPr="00423225" w:rsidRDefault="0066250A">
      <w:pPr>
        <w:pStyle w:val="a3"/>
        <w:ind w:left="302" w:right="228" w:firstLine="707"/>
        <w:jc w:val="both"/>
        <w:rPr>
          <w:rFonts w:ascii="Arial" w:hAnsi="Arial" w:cs="Arial"/>
        </w:rPr>
      </w:pPr>
      <w:r w:rsidRPr="00423225">
        <w:rPr>
          <w:rFonts w:ascii="Arial" w:hAnsi="Arial" w:cs="Arial"/>
        </w:rPr>
        <w:t>В реальном образовательном процессе формирование указанных компетенций происходит при изучении каждой темы, поскольку все виды компетенций взаимосвязаны.</w:t>
      </w:r>
    </w:p>
    <w:p w:rsidR="00BB2F32" w:rsidRPr="00423225" w:rsidRDefault="0066250A">
      <w:pPr>
        <w:pStyle w:val="a3"/>
        <w:spacing w:before="1"/>
        <w:ind w:left="302" w:right="225" w:firstLine="707"/>
        <w:jc w:val="both"/>
        <w:rPr>
          <w:rFonts w:ascii="Arial" w:hAnsi="Arial" w:cs="Arial"/>
        </w:rPr>
      </w:pPr>
      <w:r w:rsidRPr="00423225">
        <w:rPr>
          <w:rFonts w:ascii="Arial" w:hAnsi="Arial" w:cs="Arial"/>
          <w:b/>
        </w:rPr>
        <w:t xml:space="preserve">Коммуникативная </w:t>
      </w:r>
      <w:r w:rsidRPr="00423225">
        <w:rPr>
          <w:rFonts w:ascii="Arial" w:hAnsi="Arial" w:cs="Arial"/>
        </w:rPr>
        <w:t>компетенция формируется в процессе работы по овладению обучающимися всеми видами речевой деятельности (слушанием, чтением, говорением, письмом) и основами культуры устной и письменной речи в процессе работы над особенностями употребления единиц языка в речи в соответствии с их коммуникативной целесообразностью. Это умения осознанно отбирать языковые средства для осуществления общения в соответствии с речевой ситуацией; адекватно понимать устную и письменную речь и воспроизводить ее содержание в необходимом объеме, создавать собственные связные высказывания разной жанрово-стилистической и типологической принадлежности.</w:t>
      </w:r>
    </w:p>
    <w:p w:rsidR="00BB2F32" w:rsidRPr="00423225" w:rsidRDefault="0066250A">
      <w:pPr>
        <w:pStyle w:val="a3"/>
        <w:ind w:left="302" w:right="230" w:firstLine="707"/>
        <w:jc w:val="both"/>
        <w:rPr>
          <w:rFonts w:ascii="Arial" w:hAnsi="Arial" w:cs="Arial"/>
        </w:rPr>
      </w:pPr>
      <w:r w:rsidRPr="00423225">
        <w:rPr>
          <w:rFonts w:ascii="Arial" w:hAnsi="Arial" w:cs="Arial"/>
        </w:rPr>
        <w:t>Формирование языковой и лингвистической (языковедческой) компетенций проходит в процессе систематизации знаний о языке как знаковой системе и общественном явлении, его устройстве, развитии и функционировании; овладения основными нормами русского литературного языка; совершенствования умения пользоваться различными лингвистическими словарями; обогащения словарного запаса и грамматического строя речи учащихся. Формирование культуроведческой компетенции нацелено на осознание языка как формы выражения национальной культуры, взаимосвязь языка и истории народа, национально-культурной специфики русского языка, владение нормами русского речевого этикета, культуры межнационального</w:t>
      </w:r>
      <w:r w:rsidRPr="00423225">
        <w:rPr>
          <w:rFonts w:ascii="Arial" w:hAnsi="Arial" w:cs="Arial"/>
          <w:spacing w:val="-6"/>
        </w:rPr>
        <w:t xml:space="preserve"> </w:t>
      </w:r>
      <w:r w:rsidRPr="00423225">
        <w:rPr>
          <w:rFonts w:ascii="Arial" w:hAnsi="Arial" w:cs="Arial"/>
        </w:rPr>
        <w:t>общения.</w:t>
      </w:r>
    </w:p>
    <w:p w:rsidR="00BB2F32" w:rsidRPr="00423225" w:rsidRDefault="0066250A">
      <w:pPr>
        <w:pStyle w:val="a3"/>
        <w:spacing w:before="1"/>
        <w:ind w:left="302" w:right="224" w:firstLine="707"/>
        <w:jc w:val="both"/>
        <w:rPr>
          <w:rFonts w:ascii="Arial" w:hAnsi="Arial" w:cs="Arial"/>
        </w:rPr>
      </w:pPr>
      <w:r w:rsidRPr="00423225">
        <w:rPr>
          <w:rFonts w:ascii="Arial" w:hAnsi="Arial" w:cs="Arial"/>
        </w:rPr>
        <w:t>Изучение русского языка в профессиональных образовательных организациях, реализующих образовательную программу среднего общего образования в пределах освоения ООП СПО на базе основного общего образования, имеет свои особенности в зависимости от профиля профессионального образования. Это выражается через содержание обучения, количество часов, выделяемых на изучение отдельных тем программы, глубину их освоения студентами, через объем и характер практических занятий, виды внеаудиторной самостоятельной работы студентов.</w:t>
      </w:r>
    </w:p>
    <w:p w:rsidR="00BB2F32" w:rsidRPr="00423225" w:rsidRDefault="0066250A">
      <w:pPr>
        <w:pStyle w:val="a3"/>
        <w:ind w:left="302" w:right="224" w:firstLine="707"/>
        <w:jc w:val="both"/>
        <w:rPr>
          <w:rFonts w:ascii="Arial" w:hAnsi="Arial" w:cs="Arial"/>
        </w:rPr>
      </w:pPr>
      <w:r w:rsidRPr="00423225">
        <w:rPr>
          <w:rFonts w:ascii="Arial" w:hAnsi="Arial" w:cs="Arial"/>
        </w:rPr>
        <w:t xml:space="preserve">При освоении профессий СПО и специальностей СПО технического, естественно- научного, социально-экономического профилей профессионального образования русский язык изучается на базовом уровне ФГОС среднего общего образования, при освоении специальностей СПО гуманитарного профиля профессионального образования русский язык изучается более углубленно как </w:t>
      </w:r>
      <w:r w:rsidRPr="00423225">
        <w:rPr>
          <w:rFonts w:ascii="Arial" w:hAnsi="Arial" w:cs="Arial"/>
        </w:rPr>
        <w:lastRenderedPageBreak/>
        <w:t>профильная учебная дисциплина, учитывающая специфику осваиваемых профессии.</w:t>
      </w:r>
    </w:p>
    <w:p w:rsidR="00BB2F32" w:rsidRPr="00423225" w:rsidRDefault="0066250A">
      <w:pPr>
        <w:pStyle w:val="a3"/>
        <w:spacing w:before="1"/>
        <w:ind w:left="302" w:right="233" w:firstLine="707"/>
        <w:jc w:val="both"/>
        <w:rPr>
          <w:rFonts w:ascii="Arial" w:hAnsi="Arial" w:cs="Arial"/>
        </w:rPr>
      </w:pPr>
      <w:r w:rsidRPr="00423225">
        <w:rPr>
          <w:rFonts w:ascii="Arial" w:hAnsi="Arial" w:cs="Arial"/>
        </w:rPr>
        <w:t>При изучении русского языка на базовом уровне решаются задачи, связанные с формированием общей культуры, развития, воспитания и социализации личности.</w:t>
      </w:r>
    </w:p>
    <w:p w:rsidR="00BB2F32" w:rsidRPr="00423225" w:rsidRDefault="0066250A" w:rsidP="00423225">
      <w:pPr>
        <w:pStyle w:val="a3"/>
        <w:ind w:left="302" w:right="233" w:firstLine="707"/>
        <w:jc w:val="both"/>
        <w:rPr>
          <w:rFonts w:ascii="Arial" w:hAnsi="Arial" w:cs="Arial"/>
        </w:rPr>
      </w:pPr>
      <w:r w:rsidRPr="00423225">
        <w:rPr>
          <w:rFonts w:ascii="Arial" w:hAnsi="Arial" w:cs="Arial"/>
        </w:rPr>
        <w:t>Изучение русского языка как профильной учебной дисциплины предполагает обеспечить более высокий уровень языковой подготовки обучающихся. Особое внимание</w:t>
      </w:r>
      <w:r w:rsidR="00423225">
        <w:rPr>
          <w:rFonts w:ascii="Arial" w:hAnsi="Arial" w:cs="Arial"/>
        </w:rPr>
        <w:t xml:space="preserve"> </w:t>
      </w:r>
      <w:r w:rsidRPr="00423225">
        <w:rPr>
          <w:rFonts w:ascii="Arial" w:hAnsi="Arial" w:cs="Arial"/>
        </w:rPr>
        <w:t>уделяется усвоению функциональных стилей речи и особенностям употребления языковых единиц в соответствии с речевой ситуацией. Усилена речевая направленность примерного</w:t>
      </w:r>
      <w:r w:rsidRPr="00423225">
        <w:rPr>
          <w:rFonts w:ascii="Arial" w:hAnsi="Arial" w:cs="Arial"/>
          <w:spacing w:val="18"/>
        </w:rPr>
        <w:t xml:space="preserve"> </w:t>
      </w:r>
      <w:r w:rsidRPr="00423225">
        <w:rPr>
          <w:rFonts w:ascii="Arial" w:hAnsi="Arial" w:cs="Arial"/>
        </w:rPr>
        <w:t>содержания,</w:t>
      </w:r>
      <w:r w:rsidRPr="00423225">
        <w:rPr>
          <w:rFonts w:ascii="Arial" w:hAnsi="Arial" w:cs="Arial"/>
          <w:spacing w:val="18"/>
        </w:rPr>
        <w:t xml:space="preserve"> </w:t>
      </w:r>
      <w:r w:rsidRPr="00423225">
        <w:rPr>
          <w:rFonts w:ascii="Arial" w:hAnsi="Arial" w:cs="Arial"/>
        </w:rPr>
        <w:t>что</w:t>
      </w:r>
      <w:r w:rsidRPr="00423225">
        <w:rPr>
          <w:rFonts w:ascii="Arial" w:hAnsi="Arial" w:cs="Arial"/>
          <w:spacing w:val="18"/>
        </w:rPr>
        <w:t xml:space="preserve"> </w:t>
      </w:r>
      <w:r w:rsidRPr="00423225">
        <w:rPr>
          <w:rFonts w:ascii="Arial" w:hAnsi="Arial" w:cs="Arial"/>
        </w:rPr>
        <w:t>проявляется</w:t>
      </w:r>
      <w:r w:rsidRPr="00423225">
        <w:rPr>
          <w:rFonts w:ascii="Arial" w:hAnsi="Arial" w:cs="Arial"/>
          <w:spacing w:val="18"/>
        </w:rPr>
        <w:t xml:space="preserve"> </w:t>
      </w:r>
      <w:r w:rsidRPr="00423225">
        <w:rPr>
          <w:rFonts w:ascii="Arial" w:hAnsi="Arial" w:cs="Arial"/>
        </w:rPr>
        <w:t>в</w:t>
      </w:r>
      <w:r w:rsidRPr="00423225">
        <w:rPr>
          <w:rFonts w:ascii="Arial" w:hAnsi="Arial" w:cs="Arial"/>
          <w:spacing w:val="20"/>
        </w:rPr>
        <w:t xml:space="preserve"> </w:t>
      </w:r>
      <w:r w:rsidRPr="00423225">
        <w:rPr>
          <w:rFonts w:ascii="Arial" w:hAnsi="Arial" w:cs="Arial"/>
        </w:rPr>
        <w:t>увеличении</w:t>
      </w:r>
      <w:r w:rsidRPr="00423225">
        <w:rPr>
          <w:rFonts w:ascii="Arial" w:hAnsi="Arial" w:cs="Arial"/>
          <w:spacing w:val="19"/>
        </w:rPr>
        <w:t xml:space="preserve"> </w:t>
      </w:r>
      <w:r w:rsidRPr="00423225">
        <w:rPr>
          <w:rFonts w:ascii="Arial" w:hAnsi="Arial" w:cs="Arial"/>
        </w:rPr>
        <w:t>часов</w:t>
      </w:r>
      <w:r w:rsidRPr="00423225">
        <w:rPr>
          <w:rFonts w:ascii="Arial" w:hAnsi="Arial" w:cs="Arial"/>
          <w:spacing w:val="17"/>
        </w:rPr>
        <w:t xml:space="preserve"> </w:t>
      </w:r>
      <w:r w:rsidRPr="00423225">
        <w:rPr>
          <w:rFonts w:ascii="Arial" w:hAnsi="Arial" w:cs="Arial"/>
        </w:rPr>
        <w:t>на</w:t>
      </w:r>
      <w:r w:rsidRPr="00423225">
        <w:rPr>
          <w:rFonts w:ascii="Arial" w:hAnsi="Arial" w:cs="Arial"/>
          <w:spacing w:val="17"/>
        </w:rPr>
        <w:t xml:space="preserve"> </w:t>
      </w:r>
      <w:r w:rsidRPr="00423225">
        <w:rPr>
          <w:rFonts w:ascii="Arial" w:hAnsi="Arial" w:cs="Arial"/>
        </w:rPr>
        <w:t>разделы</w:t>
      </w:r>
      <w:r w:rsidRPr="00423225">
        <w:rPr>
          <w:rFonts w:ascii="Arial" w:hAnsi="Arial" w:cs="Arial"/>
          <w:spacing w:val="22"/>
        </w:rPr>
        <w:t xml:space="preserve"> </w:t>
      </w:r>
      <w:r w:rsidRPr="00423225">
        <w:rPr>
          <w:rFonts w:ascii="Arial" w:hAnsi="Arial" w:cs="Arial"/>
        </w:rPr>
        <w:t>«Язык</w:t>
      </w:r>
      <w:r w:rsidRPr="00423225">
        <w:rPr>
          <w:rFonts w:ascii="Arial" w:hAnsi="Arial" w:cs="Arial"/>
          <w:spacing w:val="18"/>
        </w:rPr>
        <w:t xml:space="preserve"> </w:t>
      </w:r>
      <w:r w:rsidRPr="00423225">
        <w:rPr>
          <w:rFonts w:ascii="Arial" w:hAnsi="Arial" w:cs="Arial"/>
        </w:rPr>
        <w:t>и</w:t>
      </w:r>
      <w:r w:rsidRPr="00423225">
        <w:rPr>
          <w:rFonts w:ascii="Arial" w:hAnsi="Arial" w:cs="Arial"/>
          <w:spacing w:val="19"/>
        </w:rPr>
        <w:t xml:space="preserve"> </w:t>
      </w:r>
      <w:r w:rsidRPr="00423225">
        <w:rPr>
          <w:rFonts w:ascii="Arial" w:hAnsi="Arial" w:cs="Arial"/>
        </w:rPr>
        <w:t>речь»,</w:t>
      </w:r>
    </w:p>
    <w:p w:rsidR="00BB2F32" w:rsidRPr="00423225" w:rsidRDefault="0066250A">
      <w:pPr>
        <w:pStyle w:val="a3"/>
        <w:spacing w:before="1"/>
        <w:ind w:left="302" w:right="225"/>
        <w:jc w:val="both"/>
        <w:rPr>
          <w:rFonts w:ascii="Arial" w:hAnsi="Arial" w:cs="Arial"/>
        </w:rPr>
      </w:pPr>
      <w:r w:rsidRPr="00423225">
        <w:rPr>
          <w:rFonts w:ascii="Arial" w:hAnsi="Arial" w:cs="Arial"/>
        </w:rPr>
        <w:t>«Функциональные стили» и др., в увеличении доли самостоятельной работы обучающихся и различных форм творческой деятельности (подготовки и защиты рефератов, индивидуальных проектов).</w:t>
      </w:r>
    </w:p>
    <w:p w:rsidR="00BB2F32" w:rsidRPr="00423225" w:rsidRDefault="0066250A">
      <w:pPr>
        <w:pStyle w:val="a3"/>
        <w:ind w:left="302" w:right="223" w:firstLine="707"/>
        <w:jc w:val="both"/>
        <w:rPr>
          <w:rFonts w:ascii="Arial" w:hAnsi="Arial" w:cs="Arial"/>
        </w:rPr>
      </w:pPr>
      <w:r w:rsidRPr="00423225">
        <w:rPr>
          <w:rFonts w:ascii="Arial" w:hAnsi="Arial" w:cs="Arial"/>
        </w:rPr>
        <w:t>При углубленном изучении русского языка у студентов формируются умения и навыки анализа коммуникативных характеристик речи, углубляются знания по 6 культуре речи. С этих позиций большое значение придается анализу единиц языка в речи, использованию их в соответствии с речевой ситуацией и коммуникативной целесообразностью, подробно рассматриваются такие вопросы, как лексическая и грамматическая синонимия, роль и стилистическая функция порядка слов в предложении, изобразительно-выразительные средства языка.</w:t>
      </w:r>
    </w:p>
    <w:p w:rsidR="00BB2F32" w:rsidRPr="00423225" w:rsidRDefault="0066250A">
      <w:pPr>
        <w:pStyle w:val="a3"/>
        <w:ind w:left="302" w:right="228" w:firstLine="707"/>
        <w:jc w:val="both"/>
        <w:rPr>
          <w:rFonts w:ascii="Arial" w:hAnsi="Arial" w:cs="Arial"/>
        </w:rPr>
      </w:pPr>
      <w:r w:rsidRPr="00423225">
        <w:rPr>
          <w:rFonts w:ascii="Arial" w:hAnsi="Arial" w:cs="Arial"/>
        </w:rPr>
        <w:t>Русский язык представлен в программе перечнем не только тех дидактических единиц, которые отражают устройство языка, но и тех, которые обеспечивают речевую деятельность. Содержание учебной дисциплины ориентировано на синтез языкового, речемыслительного и духовного развития студентов, включает перечень лингвистических понятий, обозначающих языковые и речевые явления, указывает на особенности функционирования этих явлений и называет основные виды учебной деятельности, которые отрабатываются в процессе изучения данных понятий. Таким образом, создаются условия для успешной реализации деятельностного подхода к изучению русского языка.</w:t>
      </w:r>
    </w:p>
    <w:p w:rsidR="00BB2F32" w:rsidRPr="00423225" w:rsidRDefault="0066250A">
      <w:pPr>
        <w:pStyle w:val="a3"/>
        <w:spacing w:before="1"/>
        <w:ind w:left="302" w:right="225" w:firstLine="707"/>
        <w:jc w:val="both"/>
        <w:rPr>
          <w:rFonts w:ascii="Arial" w:hAnsi="Arial" w:cs="Arial"/>
        </w:rPr>
      </w:pPr>
      <w:r w:rsidRPr="00423225">
        <w:rPr>
          <w:rFonts w:ascii="Arial" w:hAnsi="Arial" w:cs="Arial"/>
        </w:rPr>
        <w:t>Использование электронных образовательных ресурсов позволяет разнообразить деятельность обучающихся, активизировать их внимание, повышает творческий потенциал личности, мотивацию к успешному усвоению учебного материала,  воспитывает интерес к занятиям при изучении русского</w:t>
      </w:r>
      <w:r w:rsidRPr="00423225">
        <w:rPr>
          <w:rFonts w:ascii="Arial" w:hAnsi="Arial" w:cs="Arial"/>
          <w:spacing w:val="-12"/>
        </w:rPr>
        <w:t xml:space="preserve"> </w:t>
      </w:r>
      <w:r w:rsidRPr="00423225">
        <w:rPr>
          <w:rFonts w:ascii="Arial" w:hAnsi="Arial" w:cs="Arial"/>
        </w:rPr>
        <w:t>языка.</w:t>
      </w:r>
    </w:p>
    <w:p w:rsidR="00BB2F32" w:rsidRPr="00423225" w:rsidRDefault="0066250A">
      <w:pPr>
        <w:pStyle w:val="a3"/>
        <w:ind w:left="302" w:right="223" w:firstLine="707"/>
        <w:jc w:val="both"/>
        <w:rPr>
          <w:rFonts w:ascii="Arial" w:hAnsi="Arial" w:cs="Arial"/>
        </w:rPr>
      </w:pPr>
      <w:r w:rsidRPr="00423225">
        <w:rPr>
          <w:rFonts w:ascii="Arial" w:hAnsi="Arial" w:cs="Arial"/>
        </w:rPr>
        <w:t>Реализация содержания учебной дисциплины «Русский язык» предполагает соблюдение принципа строгой преемственности по отношению к содержанию курса русского языка на ступени основного общего образования. В то же время учебная дисциплина «Русский язык» для профессиональных образовательных организаций СПО обладает самостоятельностью и цельностью. В разделе программы «Содержание учебной дисциплины» курсивом выделен материал, который при изучении русского языка контролю не подлежит.</w:t>
      </w:r>
    </w:p>
    <w:p w:rsidR="00BB2F32" w:rsidRPr="00423225" w:rsidRDefault="0066250A">
      <w:pPr>
        <w:pStyle w:val="a3"/>
        <w:ind w:left="302" w:right="228" w:firstLine="707"/>
        <w:jc w:val="both"/>
        <w:rPr>
          <w:rFonts w:ascii="Arial" w:hAnsi="Arial" w:cs="Arial"/>
        </w:rPr>
      </w:pPr>
      <w:r w:rsidRPr="00423225">
        <w:rPr>
          <w:rFonts w:ascii="Arial" w:hAnsi="Arial" w:cs="Arial"/>
        </w:rPr>
        <w:t>Изучение общеобразовательной учебной дисциплины «Русский язык» завершается подведением итогов в форме экзамена в рамках промежуточной аттестации студентов в процессе освоения ООП СПО на базе основного общего образования с получением среднего общего образования (ППКРС, ППССЗ)</w:t>
      </w:r>
    </w:p>
    <w:p w:rsidR="00BB2F32" w:rsidRPr="00423225" w:rsidRDefault="00BB2F32">
      <w:pPr>
        <w:pStyle w:val="a3"/>
        <w:spacing w:before="5"/>
        <w:rPr>
          <w:rFonts w:ascii="Arial" w:hAnsi="Arial" w:cs="Arial"/>
        </w:rPr>
      </w:pPr>
    </w:p>
    <w:p w:rsidR="00423225" w:rsidRDefault="00423225">
      <w:pPr>
        <w:pStyle w:val="11"/>
        <w:ind w:left="1165" w:right="1093"/>
        <w:rPr>
          <w:rFonts w:ascii="Arial" w:hAnsi="Arial" w:cs="Arial"/>
        </w:rPr>
      </w:pPr>
    </w:p>
    <w:p w:rsidR="00423225" w:rsidRDefault="00423225">
      <w:pPr>
        <w:pStyle w:val="11"/>
        <w:ind w:left="1165" w:right="1093"/>
        <w:rPr>
          <w:rFonts w:ascii="Arial" w:hAnsi="Arial" w:cs="Arial"/>
        </w:rPr>
      </w:pPr>
    </w:p>
    <w:p w:rsidR="00423225" w:rsidRDefault="00423225">
      <w:pPr>
        <w:pStyle w:val="11"/>
        <w:ind w:left="1165" w:right="1093"/>
        <w:rPr>
          <w:rFonts w:ascii="Arial" w:hAnsi="Arial" w:cs="Arial"/>
        </w:rPr>
      </w:pPr>
    </w:p>
    <w:p w:rsidR="00423225" w:rsidRDefault="00423225">
      <w:pPr>
        <w:pStyle w:val="11"/>
        <w:ind w:left="1165" w:right="1093"/>
        <w:rPr>
          <w:rFonts w:ascii="Arial" w:hAnsi="Arial" w:cs="Arial"/>
        </w:rPr>
      </w:pPr>
    </w:p>
    <w:p w:rsidR="00BB2F32" w:rsidRPr="00423225" w:rsidRDefault="00796D45">
      <w:pPr>
        <w:pStyle w:val="11"/>
        <w:ind w:left="1165" w:right="1093"/>
        <w:rPr>
          <w:rFonts w:ascii="Arial" w:hAnsi="Arial" w:cs="Arial"/>
        </w:rPr>
      </w:pPr>
      <w:r w:rsidRPr="00423225">
        <w:rPr>
          <w:rFonts w:ascii="Arial" w:hAnsi="Arial" w:cs="Arial"/>
        </w:rPr>
        <w:lastRenderedPageBreak/>
        <w:t>МЕСТО УЧЕБНОЙ ДИСЦИПЛИНЫ</w:t>
      </w:r>
      <w:r w:rsidR="00FF7523" w:rsidRPr="00423225">
        <w:rPr>
          <w:rFonts w:ascii="Arial" w:hAnsi="Arial" w:cs="Arial"/>
        </w:rPr>
        <w:t xml:space="preserve"> </w:t>
      </w:r>
      <w:r w:rsidR="0066250A" w:rsidRPr="00423225">
        <w:rPr>
          <w:rFonts w:ascii="Arial" w:hAnsi="Arial" w:cs="Arial"/>
        </w:rPr>
        <w:t>В УЧЕБНОМ ПЛАНЕ</w:t>
      </w:r>
    </w:p>
    <w:p w:rsidR="00BB2F32" w:rsidRPr="00423225" w:rsidRDefault="00BB2F32">
      <w:pPr>
        <w:pStyle w:val="a3"/>
        <w:spacing w:before="7"/>
        <w:rPr>
          <w:rFonts w:ascii="Arial" w:hAnsi="Arial" w:cs="Arial"/>
          <w:b/>
        </w:rPr>
      </w:pPr>
    </w:p>
    <w:p w:rsidR="00BB2F32" w:rsidRPr="00423225" w:rsidRDefault="00796D45">
      <w:pPr>
        <w:pStyle w:val="a3"/>
        <w:ind w:left="302" w:right="226" w:firstLine="707"/>
        <w:jc w:val="both"/>
        <w:rPr>
          <w:rFonts w:ascii="Arial" w:hAnsi="Arial" w:cs="Arial"/>
        </w:rPr>
      </w:pPr>
      <w:r w:rsidRPr="00423225">
        <w:rPr>
          <w:rFonts w:ascii="Arial" w:hAnsi="Arial" w:cs="Arial"/>
        </w:rPr>
        <w:t xml:space="preserve">Учебная дисциплина </w:t>
      </w:r>
      <w:r w:rsidR="0066250A" w:rsidRPr="00423225">
        <w:rPr>
          <w:rFonts w:ascii="Arial" w:hAnsi="Arial" w:cs="Arial"/>
        </w:rPr>
        <w:t>«Русский язык» является учебным предметом обязательной предметной области «Русский язык и литература» ФГОС среднего общего образования.</w:t>
      </w:r>
    </w:p>
    <w:p w:rsidR="00BB2F32" w:rsidRPr="00423225" w:rsidRDefault="0066250A">
      <w:pPr>
        <w:pStyle w:val="a3"/>
        <w:ind w:left="302" w:right="220" w:firstLine="707"/>
        <w:jc w:val="both"/>
        <w:rPr>
          <w:rFonts w:ascii="Arial" w:hAnsi="Arial" w:cs="Arial"/>
        </w:rPr>
      </w:pPr>
      <w:r w:rsidRPr="00423225">
        <w:rPr>
          <w:rFonts w:ascii="Arial" w:hAnsi="Arial" w:cs="Arial"/>
        </w:rPr>
        <w:t>В профессиональных образовательных организациях, реализующих образовательную программу среднего общего образования в пределах освоения  ООП СПО на базе основного общего образования, учебная дисциплина «Русский язык» изучается в общеобразовательном цикле учебного плана ООП СПО на базе основного общего образования с получением среднего общего образования (ППКРС,</w:t>
      </w:r>
      <w:r w:rsidRPr="00423225">
        <w:rPr>
          <w:rFonts w:ascii="Arial" w:hAnsi="Arial" w:cs="Arial"/>
          <w:spacing w:val="-9"/>
        </w:rPr>
        <w:t xml:space="preserve"> </w:t>
      </w:r>
      <w:r w:rsidRPr="00423225">
        <w:rPr>
          <w:rFonts w:ascii="Arial" w:hAnsi="Arial" w:cs="Arial"/>
        </w:rPr>
        <w:t>ППССЗ).</w:t>
      </w:r>
    </w:p>
    <w:p w:rsidR="00BB2F32" w:rsidRPr="00423225" w:rsidRDefault="00FF7523">
      <w:pPr>
        <w:pStyle w:val="a3"/>
        <w:spacing w:before="1"/>
        <w:ind w:left="302" w:right="229" w:firstLine="707"/>
        <w:jc w:val="both"/>
        <w:rPr>
          <w:rFonts w:ascii="Arial" w:hAnsi="Arial" w:cs="Arial"/>
        </w:rPr>
      </w:pPr>
      <w:r w:rsidRPr="00423225">
        <w:rPr>
          <w:rFonts w:ascii="Arial" w:hAnsi="Arial" w:cs="Arial"/>
        </w:rPr>
        <w:t xml:space="preserve">Учебный предмет </w:t>
      </w:r>
      <w:r w:rsidR="0066250A" w:rsidRPr="00423225">
        <w:rPr>
          <w:rFonts w:ascii="Arial" w:hAnsi="Arial" w:cs="Arial"/>
        </w:rPr>
        <w:t>«Русский язык» входит в состав общи</w:t>
      </w:r>
      <w:r w:rsidRPr="00423225">
        <w:rPr>
          <w:rFonts w:ascii="Arial" w:hAnsi="Arial" w:cs="Arial"/>
        </w:rPr>
        <w:t>х общеобразовательных учебных предметов</w:t>
      </w:r>
      <w:r w:rsidR="0066250A" w:rsidRPr="00423225">
        <w:rPr>
          <w:rFonts w:ascii="Arial" w:hAnsi="Arial" w:cs="Arial"/>
        </w:rPr>
        <w:t>, формируемых из обязательных предметных областей ФГОС  среднего общего образования, для профессий СПО соответствующего профиля профессионального</w:t>
      </w:r>
      <w:r w:rsidR="0066250A" w:rsidRPr="00423225">
        <w:rPr>
          <w:rFonts w:ascii="Arial" w:hAnsi="Arial" w:cs="Arial"/>
          <w:spacing w:val="-1"/>
        </w:rPr>
        <w:t xml:space="preserve"> </w:t>
      </w:r>
      <w:r w:rsidR="0066250A" w:rsidRPr="00423225">
        <w:rPr>
          <w:rFonts w:ascii="Arial" w:hAnsi="Arial" w:cs="Arial"/>
        </w:rPr>
        <w:t>образования.</w:t>
      </w:r>
    </w:p>
    <w:p w:rsidR="00423225" w:rsidRDefault="00423225">
      <w:pPr>
        <w:pStyle w:val="11"/>
        <w:spacing w:before="73"/>
        <w:ind w:left="1165" w:right="1093"/>
        <w:rPr>
          <w:rFonts w:ascii="Arial" w:hAnsi="Arial" w:cs="Arial"/>
        </w:rPr>
      </w:pPr>
    </w:p>
    <w:p w:rsidR="00BB2F32" w:rsidRPr="00423225" w:rsidRDefault="00796D45">
      <w:pPr>
        <w:pStyle w:val="11"/>
        <w:spacing w:before="73"/>
        <w:ind w:left="1165" w:right="1093"/>
        <w:rPr>
          <w:rFonts w:ascii="Arial" w:hAnsi="Arial" w:cs="Arial"/>
        </w:rPr>
      </w:pPr>
      <w:r w:rsidRPr="00423225">
        <w:rPr>
          <w:rFonts w:ascii="Arial" w:hAnsi="Arial" w:cs="Arial"/>
        </w:rPr>
        <w:t>РЕЗУЛЬТАТЫ ОСВОЕНИЯ УЧЕБНОЙ ДИСЦИПЛИНЫ</w:t>
      </w:r>
    </w:p>
    <w:p w:rsidR="00BB2F32" w:rsidRPr="00423225" w:rsidRDefault="00BB2F32">
      <w:pPr>
        <w:pStyle w:val="a3"/>
        <w:spacing w:before="2"/>
        <w:rPr>
          <w:rFonts w:ascii="Arial" w:hAnsi="Arial" w:cs="Arial"/>
          <w:b/>
        </w:rPr>
      </w:pPr>
    </w:p>
    <w:p w:rsidR="00BB2F32" w:rsidRPr="00423225" w:rsidRDefault="00FF7523">
      <w:pPr>
        <w:pStyle w:val="a3"/>
        <w:ind w:left="302" w:right="237" w:firstLine="707"/>
        <w:jc w:val="both"/>
        <w:rPr>
          <w:rFonts w:ascii="Arial" w:hAnsi="Arial" w:cs="Arial"/>
        </w:rPr>
      </w:pPr>
      <w:r w:rsidRPr="00423225">
        <w:rPr>
          <w:rFonts w:ascii="Arial" w:hAnsi="Arial" w:cs="Arial"/>
        </w:rPr>
        <w:t>Освое</w:t>
      </w:r>
      <w:r w:rsidR="00796D45" w:rsidRPr="00423225">
        <w:rPr>
          <w:rFonts w:ascii="Arial" w:hAnsi="Arial" w:cs="Arial"/>
        </w:rPr>
        <w:t>ние содержания учебной дисциплины</w:t>
      </w:r>
      <w:r w:rsidRPr="00423225">
        <w:rPr>
          <w:rFonts w:ascii="Arial" w:hAnsi="Arial" w:cs="Arial"/>
        </w:rPr>
        <w:t xml:space="preserve"> </w:t>
      </w:r>
      <w:r w:rsidR="0066250A" w:rsidRPr="00423225">
        <w:rPr>
          <w:rFonts w:ascii="Arial" w:hAnsi="Arial" w:cs="Arial"/>
        </w:rPr>
        <w:t>«Русский язык» обеспечивает достижение студентами следующих результатов:</w:t>
      </w:r>
    </w:p>
    <w:p w:rsidR="00BB2F32" w:rsidRPr="00423225" w:rsidRDefault="0066250A">
      <w:pPr>
        <w:pStyle w:val="11"/>
        <w:numPr>
          <w:ilvl w:val="1"/>
          <w:numId w:val="22"/>
        </w:numPr>
        <w:tabs>
          <w:tab w:val="left" w:pos="1730"/>
        </w:tabs>
        <w:spacing w:before="7" w:line="290" w:lineRule="exact"/>
        <w:jc w:val="both"/>
        <w:rPr>
          <w:rFonts w:ascii="Arial" w:hAnsi="Arial" w:cs="Arial"/>
        </w:rPr>
      </w:pPr>
      <w:r w:rsidRPr="00423225">
        <w:rPr>
          <w:rFonts w:ascii="Arial" w:hAnsi="Arial" w:cs="Arial"/>
        </w:rPr>
        <w:t>личностных:</w:t>
      </w:r>
    </w:p>
    <w:p w:rsidR="00BB2F32" w:rsidRPr="00423225" w:rsidRDefault="0066250A">
      <w:pPr>
        <w:pStyle w:val="a4"/>
        <w:numPr>
          <w:ilvl w:val="0"/>
          <w:numId w:val="21"/>
        </w:numPr>
        <w:tabs>
          <w:tab w:val="left" w:pos="1157"/>
        </w:tabs>
        <w:ind w:right="228" w:firstLine="707"/>
        <w:rPr>
          <w:rFonts w:ascii="Arial" w:hAnsi="Arial" w:cs="Arial"/>
          <w:sz w:val="24"/>
          <w:szCs w:val="24"/>
        </w:rPr>
      </w:pPr>
      <w:r w:rsidRPr="00423225">
        <w:rPr>
          <w:rFonts w:ascii="Arial" w:hAnsi="Arial" w:cs="Arial"/>
          <w:sz w:val="24"/>
          <w:szCs w:val="24"/>
        </w:rPr>
        <w:t>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w:t>
      </w:r>
      <w:r w:rsidRPr="00423225">
        <w:rPr>
          <w:rFonts w:ascii="Arial" w:hAnsi="Arial" w:cs="Arial"/>
          <w:spacing w:val="-6"/>
          <w:sz w:val="24"/>
          <w:szCs w:val="24"/>
        </w:rPr>
        <w:t xml:space="preserve"> </w:t>
      </w:r>
      <w:r w:rsidRPr="00423225">
        <w:rPr>
          <w:rFonts w:ascii="Arial" w:hAnsi="Arial" w:cs="Arial"/>
          <w:sz w:val="24"/>
          <w:szCs w:val="24"/>
        </w:rPr>
        <w:t>народов;</w:t>
      </w:r>
    </w:p>
    <w:p w:rsidR="00BB2F32" w:rsidRPr="00423225" w:rsidRDefault="0066250A">
      <w:pPr>
        <w:pStyle w:val="a4"/>
        <w:numPr>
          <w:ilvl w:val="0"/>
          <w:numId w:val="21"/>
        </w:numPr>
        <w:tabs>
          <w:tab w:val="left" w:pos="1150"/>
        </w:tabs>
        <w:ind w:left="1149" w:hanging="140"/>
        <w:rPr>
          <w:rFonts w:ascii="Arial" w:hAnsi="Arial" w:cs="Arial"/>
          <w:sz w:val="24"/>
          <w:szCs w:val="24"/>
        </w:rPr>
      </w:pPr>
      <w:r w:rsidRPr="00423225">
        <w:rPr>
          <w:rFonts w:ascii="Arial" w:hAnsi="Arial" w:cs="Arial"/>
          <w:sz w:val="24"/>
          <w:szCs w:val="24"/>
        </w:rPr>
        <w:t>понимание роли родного языка как основы успешной социализации</w:t>
      </w:r>
      <w:r w:rsidRPr="00423225">
        <w:rPr>
          <w:rFonts w:ascii="Arial" w:hAnsi="Arial" w:cs="Arial"/>
          <w:spacing w:val="-10"/>
          <w:sz w:val="24"/>
          <w:szCs w:val="24"/>
        </w:rPr>
        <w:t xml:space="preserve"> </w:t>
      </w:r>
      <w:r w:rsidRPr="00423225">
        <w:rPr>
          <w:rFonts w:ascii="Arial" w:hAnsi="Arial" w:cs="Arial"/>
          <w:sz w:val="24"/>
          <w:szCs w:val="24"/>
        </w:rPr>
        <w:t>личности;</w:t>
      </w:r>
    </w:p>
    <w:p w:rsidR="00BB2F32" w:rsidRPr="00423225" w:rsidRDefault="0066250A">
      <w:pPr>
        <w:pStyle w:val="a4"/>
        <w:numPr>
          <w:ilvl w:val="0"/>
          <w:numId w:val="21"/>
        </w:numPr>
        <w:tabs>
          <w:tab w:val="left" w:pos="1154"/>
        </w:tabs>
        <w:ind w:right="230" w:firstLine="707"/>
        <w:rPr>
          <w:rFonts w:ascii="Arial" w:hAnsi="Arial" w:cs="Arial"/>
          <w:sz w:val="24"/>
          <w:szCs w:val="24"/>
        </w:rPr>
      </w:pPr>
      <w:r w:rsidRPr="00423225">
        <w:rPr>
          <w:rFonts w:ascii="Arial" w:hAnsi="Arial" w:cs="Arial"/>
          <w:sz w:val="24"/>
          <w:szCs w:val="24"/>
        </w:rPr>
        <w:t>осознание эстетической ценности, потребности сохранить чистоту русского языка как явления национальной</w:t>
      </w:r>
      <w:r w:rsidRPr="00423225">
        <w:rPr>
          <w:rFonts w:ascii="Arial" w:hAnsi="Arial" w:cs="Arial"/>
          <w:spacing w:val="-1"/>
          <w:sz w:val="24"/>
          <w:szCs w:val="24"/>
        </w:rPr>
        <w:t xml:space="preserve"> </w:t>
      </w:r>
      <w:r w:rsidRPr="00423225">
        <w:rPr>
          <w:rFonts w:ascii="Arial" w:hAnsi="Arial" w:cs="Arial"/>
          <w:sz w:val="24"/>
          <w:szCs w:val="24"/>
        </w:rPr>
        <w:t>культуры;</w:t>
      </w:r>
    </w:p>
    <w:p w:rsidR="00BB2F32" w:rsidRPr="00423225" w:rsidRDefault="0066250A">
      <w:pPr>
        <w:pStyle w:val="a4"/>
        <w:numPr>
          <w:ilvl w:val="0"/>
          <w:numId w:val="21"/>
        </w:numPr>
        <w:tabs>
          <w:tab w:val="left" w:pos="1253"/>
        </w:tabs>
        <w:ind w:right="232" w:firstLine="707"/>
        <w:rPr>
          <w:rFonts w:ascii="Arial" w:hAnsi="Arial" w:cs="Arial"/>
          <w:sz w:val="24"/>
          <w:szCs w:val="24"/>
        </w:rPr>
      </w:pPr>
      <w:r w:rsidRPr="00423225">
        <w:rPr>
          <w:rFonts w:ascii="Arial" w:hAnsi="Arial" w:cs="Arial"/>
          <w:sz w:val="24"/>
          <w:szCs w:val="24"/>
        </w:rPr>
        <w:t>формирование мировоззрения, соответствующего современному уровню раз 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BB2F32" w:rsidRPr="00423225" w:rsidRDefault="0066250A">
      <w:pPr>
        <w:pStyle w:val="a4"/>
        <w:numPr>
          <w:ilvl w:val="0"/>
          <w:numId w:val="21"/>
        </w:numPr>
        <w:tabs>
          <w:tab w:val="left" w:pos="1246"/>
        </w:tabs>
        <w:ind w:right="223" w:firstLine="707"/>
        <w:rPr>
          <w:rFonts w:ascii="Arial" w:hAnsi="Arial" w:cs="Arial"/>
          <w:sz w:val="24"/>
          <w:szCs w:val="24"/>
        </w:rPr>
      </w:pPr>
      <w:r w:rsidRPr="00423225">
        <w:rPr>
          <w:rFonts w:ascii="Arial" w:hAnsi="Arial" w:cs="Arial"/>
          <w:sz w:val="24"/>
          <w:szCs w:val="24"/>
        </w:rPr>
        <w:t>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BB2F32" w:rsidRPr="00423225" w:rsidRDefault="0066250A">
      <w:pPr>
        <w:pStyle w:val="a4"/>
        <w:numPr>
          <w:ilvl w:val="0"/>
          <w:numId w:val="21"/>
        </w:numPr>
        <w:tabs>
          <w:tab w:val="left" w:pos="1258"/>
        </w:tabs>
        <w:ind w:right="233" w:firstLine="707"/>
        <w:rPr>
          <w:rFonts w:ascii="Arial" w:hAnsi="Arial" w:cs="Arial"/>
          <w:sz w:val="24"/>
          <w:szCs w:val="24"/>
        </w:rPr>
      </w:pPr>
      <w:r w:rsidRPr="00423225">
        <w:rPr>
          <w:rFonts w:ascii="Arial" w:hAnsi="Arial" w:cs="Arial"/>
          <w:sz w:val="24"/>
          <w:szCs w:val="24"/>
        </w:rPr>
        <w:t>готовность и способность к самостоятельной, творческой и ответственной деятельности;</w:t>
      </w:r>
    </w:p>
    <w:p w:rsidR="00BB2F32" w:rsidRPr="00423225" w:rsidRDefault="0066250A">
      <w:pPr>
        <w:pStyle w:val="a4"/>
        <w:numPr>
          <w:ilvl w:val="0"/>
          <w:numId w:val="21"/>
        </w:numPr>
        <w:tabs>
          <w:tab w:val="left" w:pos="1270"/>
        </w:tabs>
        <w:ind w:right="231" w:firstLine="707"/>
        <w:rPr>
          <w:rFonts w:ascii="Arial" w:hAnsi="Arial" w:cs="Arial"/>
          <w:sz w:val="24"/>
          <w:szCs w:val="24"/>
        </w:rPr>
      </w:pPr>
      <w:r w:rsidRPr="00423225">
        <w:rPr>
          <w:rFonts w:ascii="Arial" w:hAnsi="Arial" w:cs="Arial"/>
          <w:sz w:val="24"/>
          <w:szCs w:val="24"/>
        </w:rPr>
        <w:t>способность к самооценке на основе наблюдения за собственной речью, потребность речевого самосовершенствования;</w:t>
      </w:r>
    </w:p>
    <w:p w:rsidR="00BB2F32" w:rsidRPr="00423225" w:rsidRDefault="0066250A">
      <w:pPr>
        <w:pStyle w:val="11"/>
        <w:numPr>
          <w:ilvl w:val="1"/>
          <w:numId w:val="21"/>
        </w:numPr>
        <w:tabs>
          <w:tab w:val="left" w:pos="1730"/>
        </w:tabs>
        <w:spacing w:before="4" w:line="290" w:lineRule="exact"/>
        <w:jc w:val="both"/>
        <w:rPr>
          <w:rFonts w:ascii="Arial" w:hAnsi="Arial" w:cs="Arial"/>
        </w:rPr>
      </w:pPr>
      <w:r w:rsidRPr="00423225">
        <w:rPr>
          <w:rFonts w:ascii="Arial" w:hAnsi="Arial" w:cs="Arial"/>
        </w:rPr>
        <w:t>метапредметных:</w:t>
      </w:r>
    </w:p>
    <w:p w:rsidR="00BB2F32" w:rsidRPr="00423225" w:rsidRDefault="0066250A">
      <w:pPr>
        <w:pStyle w:val="a3"/>
        <w:ind w:left="302" w:right="235" w:firstLine="707"/>
        <w:jc w:val="both"/>
        <w:rPr>
          <w:rFonts w:ascii="Arial" w:hAnsi="Arial" w:cs="Arial"/>
        </w:rPr>
      </w:pPr>
      <w:r w:rsidRPr="00423225">
        <w:rPr>
          <w:rFonts w:ascii="Arial" w:hAnsi="Arial" w:cs="Arial"/>
          <w:b/>
        </w:rPr>
        <w:t xml:space="preserve">- </w:t>
      </w:r>
      <w:r w:rsidRPr="00423225">
        <w:rPr>
          <w:rFonts w:ascii="Arial" w:hAnsi="Arial" w:cs="Arial"/>
        </w:rPr>
        <w:t xml:space="preserve">владение всеми видами речевой деятельности: </w:t>
      </w:r>
      <w:r w:rsidR="00957FE5" w:rsidRPr="00423225">
        <w:rPr>
          <w:rFonts w:ascii="Arial" w:hAnsi="Arial" w:cs="Arial"/>
        </w:rPr>
        <w:t>Аудирование</w:t>
      </w:r>
      <w:r w:rsidRPr="00423225">
        <w:rPr>
          <w:rFonts w:ascii="Arial" w:hAnsi="Arial" w:cs="Arial"/>
        </w:rPr>
        <w:t>, чтением (пониманием), говорением, письмом;</w:t>
      </w:r>
    </w:p>
    <w:p w:rsidR="00BB2F32" w:rsidRPr="00423225" w:rsidRDefault="0066250A">
      <w:pPr>
        <w:pStyle w:val="a4"/>
        <w:numPr>
          <w:ilvl w:val="0"/>
          <w:numId w:val="20"/>
        </w:numPr>
        <w:tabs>
          <w:tab w:val="left" w:pos="1183"/>
        </w:tabs>
        <w:ind w:right="228" w:firstLine="707"/>
        <w:rPr>
          <w:rFonts w:ascii="Arial" w:hAnsi="Arial" w:cs="Arial"/>
          <w:sz w:val="24"/>
          <w:szCs w:val="24"/>
        </w:rPr>
      </w:pPr>
      <w:r w:rsidRPr="00423225">
        <w:rPr>
          <w:rFonts w:ascii="Arial" w:hAnsi="Arial" w:cs="Arial"/>
          <w:sz w:val="24"/>
          <w:szCs w:val="24"/>
        </w:rPr>
        <w:t>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межпредметном</w:t>
      </w:r>
      <w:r w:rsidRPr="00423225">
        <w:rPr>
          <w:rFonts w:ascii="Arial" w:hAnsi="Arial" w:cs="Arial"/>
          <w:spacing w:val="-6"/>
          <w:sz w:val="24"/>
          <w:szCs w:val="24"/>
        </w:rPr>
        <w:t xml:space="preserve"> </w:t>
      </w:r>
      <w:r w:rsidRPr="00423225">
        <w:rPr>
          <w:rFonts w:ascii="Arial" w:hAnsi="Arial" w:cs="Arial"/>
          <w:sz w:val="24"/>
          <w:szCs w:val="24"/>
        </w:rPr>
        <w:t>уровне;</w:t>
      </w:r>
    </w:p>
    <w:p w:rsidR="00BB2F32" w:rsidRPr="00423225" w:rsidRDefault="0066250A">
      <w:pPr>
        <w:pStyle w:val="a4"/>
        <w:numPr>
          <w:ilvl w:val="0"/>
          <w:numId w:val="20"/>
        </w:numPr>
        <w:tabs>
          <w:tab w:val="left" w:pos="1152"/>
        </w:tabs>
        <w:ind w:right="231" w:firstLine="707"/>
        <w:rPr>
          <w:rFonts w:ascii="Arial" w:hAnsi="Arial" w:cs="Arial"/>
          <w:sz w:val="24"/>
          <w:szCs w:val="24"/>
        </w:rPr>
      </w:pPr>
      <w:r w:rsidRPr="00423225">
        <w:rPr>
          <w:rFonts w:ascii="Arial" w:hAnsi="Arial" w:cs="Arial"/>
          <w:sz w:val="24"/>
          <w:szCs w:val="24"/>
        </w:rPr>
        <w:t>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p w:rsidR="00BB2F32" w:rsidRPr="00423225" w:rsidRDefault="0066250A">
      <w:pPr>
        <w:pStyle w:val="a4"/>
        <w:numPr>
          <w:ilvl w:val="0"/>
          <w:numId w:val="20"/>
        </w:numPr>
        <w:tabs>
          <w:tab w:val="left" w:pos="1171"/>
        </w:tabs>
        <w:ind w:right="226" w:firstLine="707"/>
        <w:rPr>
          <w:rFonts w:ascii="Arial" w:hAnsi="Arial" w:cs="Arial"/>
          <w:sz w:val="24"/>
          <w:szCs w:val="24"/>
        </w:rPr>
      </w:pPr>
      <w:r w:rsidRPr="00423225">
        <w:rPr>
          <w:rFonts w:ascii="Arial" w:hAnsi="Arial" w:cs="Arial"/>
          <w:sz w:val="24"/>
          <w:szCs w:val="24"/>
        </w:rPr>
        <w:lastRenderedPageBreak/>
        <w:t>овладение нормами речевого поведения в различных ситуациях межличностного и межкультурного</w:t>
      </w:r>
      <w:r w:rsidRPr="00423225">
        <w:rPr>
          <w:rFonts w:ascii="Arial" w:hAnsi="Arial" w:cs="Arial"/>
          <w:spacing w:val="-1"/>
          <w:sz w:val="24"/>
          <w:szCs w:val="24"/>
        </w:rPr>
        <w:t xml:space="preserve"> </w:t>
      </w:r>
      <w:r w:rsidRPr="00423225">
        <w:rPr>
          <w:rFonts w:ascii="Arial" w:hAnsi="Arial" w:cs="Arial"/>
          <w:sz w:val="24"/>
          <w:szCs w:val="24"/>
        </w:rPr>
        <w:t>общения;</w:t>
      </w:r>
    </w:p>
    <w:p w:rsidR="00BB2F32" w:rsidRPr="00423225" w:rsidRDefault="0066250A">
      <w:pPr>
        <w:pStyle w:val="a4"/>
        <w:numPr>
          <w:ilvl w:val="0"/>
          <w:numId w:val="20"/>
        </w:numPr>
        <w:tabs>
          <w:tab w:val="left" w:pos="1226"/>
        </w:tabs>
        <w:ind w:right="225" w:firstLine="707"/>
        <w:rPr>
          <w:rFonts w:ascii="Arial" w:hAnsi="Arial" w:cs="Arial"/>
          <w:sz w:val="24"/>
          <w:szCs w:val="24"/>
        </w:rPr>
      </w:pPr>
      <w:r w:rsidRPr="00423225">
        <w:rPr>
          <w:rFonts w:ascii="Arial" w:hAnsi="Arial" w:cs="Arial"/>
          <w:sz w:val="24"/>
          <w:szCs w:val="24"/>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BB2F32" w:rsidRPr="00423225" w:rsidRDefault="0066250A">
      <w:pPr>
        <w:pStyle w:val="a4"/>
        <w:numPr>
          <w:ilvl w:val="0"/>
          <w:numId w:val="20"/>
        </w:numPr>
        <w:tabs>
          <w:tab w:val="left" w:pos="1178"/>
        </w:tabs>
        <w:ind w:right="223" w:firstLine="707"/>
        <w:rPr>
          <w:rFonts w:ascii="Arial" w:hAnsi="Arial" w:cs="Arial"/>
          <w:sz w:val="24"/>
          <w:szCs w:val="24"/>
        </w:rPr>
      </w:pPr>
      <w:r w:rsidRPr="00423225">
        <w:rPr>
          <w:rFonts w:ascii="Arial" w:hAnsi="Arial" w:cs="Arial"/>
          <w:sz w:val="24"/>
          <w:szCs w:val="24"/>
        </w:rPr>
        <w:t>умение извлекать необходимую информацию из различных источников: учебно- 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w:t>
      </w:r>
      <w:r w:rsidRPr="00423225">
        <w:rPr>
          <w:rFonts w:ascii="Arial" w:hAnsi="Arial" w:cs="Arial"/>
          <w:spacing w:val="-12"/>
          <w:sz w:val="24"/>
          <w:szCs w:val="24"/>
        </w:rPr>
        <w:t xml:space="preserve"> </w:t>
      </w:r>
      <w:r w:rsidRPr="00423225">
        <w:rPr>
          <w:rFonts w:ascii="Arial" w:hAnsi="Arial" w:cs="Arial"/>
          <w:sz w:val="24"/>
          <w:szCs w:val="24"/>
        </w:rPr>
        <w:t>языка;</w:t>
      </w:r>
    </w:p>
    <w:p w:rsidR="00BB2F32" w:rsidRPr="00423225" w:rsidRDefault="0066250A">
      <w:pPr>
        <w:pStyle w:val="11"/>
        <w:numPr>
          <w:ilvl w:val="1"/>
          <w:numId w:val="20"/>
        </w:numPr>
        <w:tabs>
          <w:tab w:val="left" w:pos="1730"/>
        </w:tabs>
        <w:spacing w:before="4" w:line="290" w:lineRule="exact"/>
        <w:jc w:val="both"/>
        <w:rPr>
          <w:rFonts w:ascii="Arial" w:hAnsi="Arial" w:cs="Arial"/>
        </w:rPr>
      </w:pPr>
      <w:r w:rsidRPr="00423225">
        <w:rPr>
          <w:rFonts w:ascii="Arial" w:hAnsi="Arial" w:cs="Arial"/>
        </w:rPr>
        <w:t>предметных:</w:t>
      </w:r>
    </w:p>
    <w:p w:rsidR="00BB2F32" w:rsidRPr="00423225" w:rsidRDefault="0066250A">
      <w:pPr>
        <w:pStyle w:val="a4"/>
        <w:numPr>
          <w:ilvl w:val="0"/>
          <w:numId w:val="20"/>
        </w:numPr>
        <w:tabs>
          <w:tab w:val="left" w:pos="1152"/>
        </w:tabs>
        <w:ind w:right="231" w:firstLine="707"/>
        <w:rPr>
          <w:rFonts w:ascii="Arial" w:hAnsi="Arial" w:cs="Arial"/>
          <w:sz w:val="24"/>
          <w:szCs w:val="24"/>
        </w:rPr>
      </w:pPr>
      <w:r w:rsidRPr="00423225">
        <w:rPr>
          <w:rFonts w:ascii="Arial" w:hAnsi="Arial" w:cs="Arial"/>
          <w:sz w:val="24"/>
          <w:szCs w:val="24"/>
        </w:rPr>
        <w:t>сформированность понятий о нормах русского литературного языка и применение знаний о них в речевой практике;</w:t>
      </w:r>
    </w:p>
    <w:p w:rsidR="00BB2F32" w:rsidRPr="00423225" w:rsidRDefault="0066250A">
      <w:pPr>
        <w:pStyle w:val="a4"/>
        <w:numPr>
          <w:ilvl w:val="0"/>
          <w:numId w:val="20"/>
        </w:numPr>
        <w:tabs>
          <w:tab w:val="left" w:pos="1210"/>
        </w:tabs>
        <w:ind w:right="229" w:firstLine="707"/>
        <w:rPr>
          <w:rFonts w:ascii="Arial" w:hAnsi="Arial" w:cs="Arial"/>
          <w:sz w:val="24"/>
          <w:szCs w:val="24"/>
        </w:rPr>
      </w:pPr>
      <w:r w:rsidRPr="00423225">
        <w:rPr>
          <w:rFonts w:ascii="Arial" w:hAnsi="Arial" w:cs="Arial"/>
          <w:sz w:val="24"/>
          <w:szCs w:val="24"/>
        </w:rPr>
        <w:t>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w:t>
      </w:r>
      <w:r w:rsidRPr="00423225">
        <w:rPr>
          <w:rFonts w:ascii="Arial" w:hAnsi="Arial" w:cs="Arial"/>
          <w:spacing w:val="-6"/>
          <w:sz w:val="24"/>
          <w:szCs w:val="24"/>
        </w:rPr>
        <w:t xml:space="preserve"> </w:t>
      </w:r>
      <w:r w:rsidRPr="00423225">
        <w:rPr>
          <w:rFonts w:ascii="Arial" w:hAnsi="Arial" w:cs="Arial"/>
          <w:sz w:val="24"/>
          <w:szCs w:val="24"/>
        </w:rPr>
        <w:t>общения;</w:t>
      </w:r>
    </w:p>
    <w:p w:rsidR="00BB2F32" w:rsidRPr="00423225" w:rsidRDefault="0066250A">
      <w:pPr>
        <w:pStyle w:val="a4"/>
        <w:numPr>
          <w:ilvl w:val="0"/>
          <w:numId w:val="20"/>
        </w:numPr>
        <w:tabs>
          <w:tab w:val="left" w:pos="1267"/>
        </w:tabs>
        <w:ind w:right="231" w:firstLine="707"/>
        <w:rPr>
          <w:rFonts w:ascii="Arial" w:hAnsi="Arial" w:cs="Arial"/>
          <w:sz w:val="24"/>
          <w:szCs w:val="24"/>
        </w:rPr>
      </w:pPr>
      <w:r w:rsidRPr="00423225">
        <w:rPr>
          <w:rFonts w:ascii="Arial" w:hAnsi="Arial" w:cs="Arial"/>
          <w:sz w:val="24"/>
          <w:szCs w:val="24"/>
        </w:rPr>
        <w:t>владение навыками самоанализа и самооценки на основе наблюдений за собственной</w:t>
      </w:r>
      <w:r w:rsidRPr="00423225">
        <w:rPr>
          <w:rFonts w:ascii="Arial" w:hAnsi="Arial" w:cs="Arial"/>
          <w:spacing w:val="-1"/>
          <w:sz w:val="24"/>
          <w:szCs w:val="24"/>
        </w:rPr>
        <w:t xml:space="preserve"> </w:t>
      </w:r>
      <w:r w:rsidRPr="00423225">
        <w:rPr>
          <w:rFonts w:ascii="Arial" w:hAnsi="Arial" w:cs="Arial"/>
          <w:sz w:val="24"/>
          <w:szCs w:val="24"/>
        </w:rPr>
        <w:t>речью;</w:t>
      </w:r>
    </w:p>
    <w:p w:rsidR="00BB2F32" w:rsidRPr="00423225" w:rsidRDefault="0066250A">
      <w:pPr>
        <w:pStyle w:val="a4"/>
        <w:numPr>
          <w:ilvl w:val="0"/>
          <w:numId w:val="20"/>
        </w:numPr>
        <w:tabs>
          <w:tab w:val="left" w:pos="1195"/>
        </w:tabs>
        <w:spacing w:before="66"/>
        <w:ind w:right="234" w:firstLine="707"/>
        <w:rPr>
          <w:rFonts w:ascii="Arial" w:hAnsi="Arial" w:cs="Arial"/>
          <w:sz w:val="24"/>
          <w:szCs w:val="24"/>
        </w:rPr>
      </w:pPr>
      <w:r w:rsidRPr="00423225">
        <w:rPr>
          <w:rFonts w:ascii="Arial" w:hAnsi="Arial" w:cs="Arial"/>
          <w:sz w:val="24"/>
          <w:szCs w:val="24"/>
        </w:rPr>
        <w:t>владение умением анализировать текст с точки зрения наличия в нем явной и скрытой, основной и второстепенной</w:t>
      </w:r>
      <w:r w:rsidRPr="00423225">
        <w:rPr>
          <w:rFonts w:ascii="Arial" w:hAnsi="Arial" w:cs="Arial"/>
          <w:spacing w:val="-5"/>
          <w:sz w:val="24"/>
          <w:szCs w:val="24"/>
        </w:rPr>
        <w:t xml:space="preserve"> </w:t>
      </w:r>
      <w:r w:rsidRPr="00423225">
        <w:rPr>
          <w:rFonts w:ascii="Arial" w:hAnsi="Arial" w:cs="Arial"/>
          <w:sz w:val="24"/>
          <w:szCs w:val="24"/>
        </w:rPr>
        <w:t>информации;</w:t>
      </w:r>
    </w:p>
    <w:p w:rsidR="00BB2F32" w:rsidRPr="00423225" w:rsidRDefault="0066250A">
      <w:pPr>
        <w:pStyle w:val="a4"/>
        <w:numPr>
          <w:ilvl w:val="0"/>
          <w:numId w:val="20"/>
        </w:numPr>
        <w:tabs>
          <w:tab w:val="left" w:pos="1190"/>
        </w:tabs>
        <w:ind w:right="230" w:firstLine="707"/>
        <w:rPr>
          <w:rFonts w:ascii="Arial" w:hAnsi="Arial" w:cs="Arial"/>
          <w:sz w:val="24"/>
          <w:szCs w:val="24"/>
        </w:rPr>
      </w:pPr>
      <w:r w:rsidRPr="00423225">
        <w:rPr>
          <w:rFonts w:ascii="Arial" w:hAnsi="Arial" w:cs="Arial"/>
          <w:sz w:val="24"/>
          <w:szCs w:val="24"/>
        </w:rPr>
        <w:t>владение умением представлять тексты в виде тезисов, конспектов, аннотаций, рефератов, сочинений различных</w:t>
      </w:r>
      <w:r w:rsidRPr="00423225">
        <w:rPr>
          <w:rFonts w:ascii="Arial" w:hAnsi="Arial" w:cs="Arial"/>
          <w:spacing w:val="1"/>
          <w:sz w:val="24"/>
          <w:szCs w:val="24"/>
        </w:rPr>
        <w:t xml:space="preserve"> </w:t>
      </w:r>
      <w:r w:rsidRPr="00423225">
        <w:rPr>
          <w:rFonts w:ascii="Arial" w:hAnsi="Arial" w:cs="Arial"/>
          <w:sz w:val="24"/>
          <w:szCs w:val="24"/>
        </w:rPr>
        <w:t>жанров;</w:t>
      </w:r>
    </w:p>
    <w:p w:rsidR="00BB2F32" w:rsidRPr="00423225" w:rsidRDefault="0066250A">
      <w:pPr>
        <w:pStyle w:val="a4"/>
        <w:numPr>
          <w:ilvl w:val="0"/>
          <w:numId w:val="20"/>
        </w:numPr>
        <w:tabs>
          <w:tab w:val="left" w:pos="1490"/>
        </w:tabs>
        <w:spacing w:before="1"/>
        <w:ind w:right="226" w:firstLine="707"/>
        <w:rPr>
          <w:rFonts w:ascii="Arial" w:hAnsi="Arial" w:cs="Arial"/>
          <w:sz w:val="24"/>
          <w:szCs w:val="24"/>
        </w:rPr>
      </w:pPr>
      <w:r w:rsidRPr="00423225">
        <w:rPr>
          <w:rFonts w:ascii="Arial" w:hAnsi="Arial" w:cs="Arial"/>
          <w:sz w:val="24"/>
          <w:szCs w:val="24"/>
        </w:rPr>
        <w:t>сформированность представлений об изобразительно-выразительных возможностях русского</w:t>
      </w:r>
      <w:r w:rsidRPr="00423225">
        <w:rPr>
          <w:rFonts w:ascii="Arial" w:hAnsi="Arial" w:cs="Arial"/>
          <w:spacing w:val="1"/>
          <w:sz w:val="24"/>
          <w:szCs w:val="24"/>
        </w:rPr>
        <w:t xml:space="preserve"> </w:t>
      </w:r>
      <w:r w:rsidRPr="00423225">
        <w:rPr>
          <w:rFonts w:ascii="Arial" w:hAnsi="Arial" w:cs="Arial"/>
          <w:sz w:val="24"/>
          <w:szCs w:val="24"/>
        </w:rPr>
        <w:t>языка;</w:t>
      </w:r>
    </w:p>
    <w:p w:rsidR="00BB2F32" w:rsidRPr="00423225" w:rsidRDefault="0066250A">
      <w:pPr>
        <w:pStyle w:val="a4"/>
        <w:numPr>
          <w:ilvl w:val="0"/>
          <w:numId w:val="20"/>
        </w:numPr>
        <w:tabs>
          <w:tab w:val="left" w:pos="1303"/>
        </w:tabs>
        <w:ind w:right="227" w:firstLine="707"/>
        <w:rPr>
          <w:rFonts w:ascii="Arial" w:hAnsi="Arial" w:cs="Arial"/>
          <w:sz w:val="24"/>
          <w:szCs w:val="24"/>
        </w:rPr>
      </w:pPr>
      <w:r w:rsidRPr="00423225">
        <w:rPr>
          <w:rFonts w:ascii="Arial" w:hAnsi="Arial" w:cs="Arial"/>
          <w:sz w:val="24"/>
          <w:szCs w:val="24"/>
        </w:rPr>
        <w:t>сформированность умений учитывать исторический, историко-культурный контекст и контекст творчества писателя в процессе анализа</w:t>
      </w:r>
      <w:r w:rsidRPr="00423225">
        <w:rPr>
          <w:rFonts w:ascii="Arial" w:hAnsi="Arial" w:cs="Arial"/>
          <w:spacing w:val="-12"/>
          <w:sz w:val="24"/>
          <w:szCs w:val="24"/>
        </w:rPr>
        <w:t xml:space="preserve"> </w:t>
      </w:r>
      <w:r w:rsidRPr="00423225">
        <w:rPr>
          <w:rFonts w:ascii="Arial" w:hAnsi="Arial" w:cs="Arial"/>
          <w:sz w:val="24"/>
          <w:szCs w:val="24"/>
        </w:rPr>
        <w:t>текста;</w:t>
      </w:r>
    </w:p>
    <w:p w:rsidR="00BB2F32" w:rsidRPr="00423225" w:rsidRDefault="0066250A">
      <w:pPr>
        <w:pStyle w:val="a4"/>
        <w:numPr>
          <w:ilvl w:val="0"/>
          <w:numId w:val="20"/>
        </w:numPr>
        <w:tabs>
          <w:tab w:val="left" w:pos="1205"/>
        </w:tabs>
        <w:ind w:right="226" w:firstLine="707"/>
        <w:rPr>
          <w:rFonts w:ascii="Arial" w:hAnsi="Arial" w:cs="Arial"/>
          <w:sz w:val="24"/>
          <w:szCs w:val="24"/>
        </w:rPr>
      </w:pPr>
      <w:r w:rsidRPr="00423225">
        <w:rPr>
          <w:rFonts w:ascii="Arial" w:hAnsi="Arial" w:cs="Arial"/>
          <w:sz w:val="24"/>
          <w:szCs w:val="24"/>
        </w:rPr>
        <w:t>способность выявлять в художественных текстах образы, темы и проблемы и выражать свое отношение к теме, проблеме текста в развернутых аргументированных устных и письменных</w:t>
      </w:r>
      <w:r w:rsidRPr="00423225">
        <w:rPr>
          <w:rFonts w:ascii="Arial" w:hAnsi="Arial" w:cs="Arial"/>
          <w:spacing w:val="2"/>
          <w:sz w:val="24"/>
          <w:szCs w:val="24"/>
        </w:rPr>
        <w:t xml:space="preserve"> </w:t>
      </w:r>
      <w:r w:rsidRPr="00423225">
        <w:rPr>
          <w:rFonts w:ascii="Arial" w:hAnsi="Arial" w:cs="Arial"/>
          <w:sz w:val="24"/>
          <w:szCs w:val="24"/>
        </w:rPr>
        <w:t>высказываниях;</w:t>
      </w:r>
    </w:p>
    <w:p w:rsidR="00BB2F32" w:rsidRPr="00423225" w:rsidRDefault="0066250A">
      <w:pPr>
        <w:pStyle w:val="a4"/>
        <w:numPr>
          <w:ilvl w:val="0"/>
          <w:numId w:val="20"/>
        </w:numPr>
        <w:tabs>
          <w:tab w:val="left" w:pos="1344"/>
        </w:tabs>
        <w:ind w:right="224" w:firstLine="707"/>
        <w:rPr>
          <w:rFonts w:ascii="Arial" w:hAnsi="Arial" w:cs="Arial"/>
          <w:sz w:val="24"/>
          <w:szCs w:val="24"/>
        </w:rPr>
      </w:pPr>
      <w:r w:rsidRPr="00423225">
        <w:rPr>
          <w:rFonts w:ascii="Arial" w:hAnsi="Arial" w:cs="Arial"/>
          <w:sz w:val="24"/>
          <w:szCs w:val="24"/>
        </w:rPr>
        <w:t>владение навыками анализа текста с учетом их стилистической и жанрово- 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w:t>
      </w:r>
      <w:r w:rsidRPr="00423225">
        <w:rPr>
          <w:rFonts w:ascii="Arial" w:hAnsi="Arial" w:cs="Arial"/>
          <w:spacing w:val="-1"/>
          <w:sz w:val="24"/>
          <w:szCs w:val="24"/>
        </w:rPr>
        <w:t xml:space="preserve"> </w:t>
      </w:r>
      <w:r w:rsidRPr="00423225">
        <w:rPr>
          <w:rFonts w:ascii="Arial" w:hAnsi="Arial" w:cs="Arial"/>
          <w:sz w:val="24"/>
          <w:szCs w:val="24"/>
        </w:rPr>
        <w:t>понимания;</w:t>
      </w:r>
    </w:p>
    <w:p w:rsidR="00BB2F32" w:rsidRPr="00423225" w:rsidRDefault="0066250A">
      <w:pPr>
        <w:pStyle w:val="a4"/>
        <w:numPr>
          <w:ilvl w:val="0"/>
          <w:numId w:val="20"/>
        </w:numPr>
        <w:tabs>
          <w:tab w:val="left" w:pos="1260"/>
        </w:tabs>
        <w:ind w:right="227" w:firstLine="707"/>
        <w:rPr>
          <w:rFonts w:ascii="Arial" w:hAnsi="Arial" w:cs="Arial"/>
          <w:sz w:val="24"/>
          <w:szCs w:val="24"/>
        </w:rPr>
      </w:pPr>
      <w:r w:rsidRPr="00423225">
        <w:rPr>
          <w:rFonts w:ascii="Arial" w:hAnsi="Arial" w:cs="Arial"/>
          <w:sz w:val="24"/>
          <w:szCs w:val="24"/>
        </w:rPr>
        <w:t>сформированность представлений о системе стилей языка художественной литературы.</w:t>
      </w:r>
    </w:p>
    <w:p w:rsidR="00BB2F32" w:rsidRDefault="00BB2F32">
      <w:pPr>
        <w:pStyle w:val="a3"/>
        <w:rPr>
          <w:rFonts w:ascii="Arial" w:hAnsi="Arial" w:cs="Arial"/>
        </w:rPr>
      </w:pPr>
    </w:p>
    <w:p w:rsidR="00423225" w:rsidRDefault="00423225">
      <w:pPr>
        <w:pStyle w:val="a3"/>
        <w:rPr>
          <w:rFonts w:ascii="Arial" w:hAnsi="Arial" w:cs="Arial"/>
        </w:rPr>
      </w:pPr>
    </w:p>
    <w:p w:rsidR="00423225" w:rsidRDefault="00423225">
      <w:pPr>
        <w:pStyle w:val="a3"/>
        <w:rPr>
          <w:rFonts w:ascii="Arial" w:hAnsi="Arial" w:cs="Arial"/>
        </w:rPr>
      </w:pPr>
    </w:p>
    <w:p w:rsidR="00423225" w:rsidRDefault="00423225">
      <w:pPr>
        <w:pStyle w:val="a3"/>
        <w:rPr>
          <w:rFonts w:ascii="Arial" w:hAnsi="Arial" w:cs="Arial"/>
        </w:rPr>
      </w:pPr>
    </w:p>
    <w:p w:rsidR="00423225" w:rsidRDefault="00423225">
      <w:pPr>
        <w:pStyle w:val="a3"/>
        <w:rPr>
          <w:rFonts w:ascii="Arial" w:hAnsi="Arial" w:cs="Arial"/>
        </w:rPr>
      </w:pPr>
    </w:p>
    <w:p w:rsidR="00423225" w:rsidRDefault="00423225">
      <w:pPr>
        <w:pStyle w:val="a3"/>
        <w:rPr>
          <w:rFonts w:ascii="Arial" w:hAnsi="Arial" w:cs="Arial"/>
        </w:rPr>
      </w:pPr>
    </w:p>
    <w:p w:rsidR="00423225" w:rsidRDefault="00423225">
      <w:pPr>
        <w:pStyle w:val="a3"/>
        <w:rPr>
          <w:rFonts w:ascii="Arial" w:hAnsi="Arial" w:cs="Arial"/>
        </w:rPr>
      </w:pPr>
    </w:p>
    <w:p w:rsidR="00423225" w:rsidRDefault="00423225">
      <w:pPr>
        <w:pStyle w:val="a3"/>
        <w:rPr>
          <w:rFonts w:ascii="Arial" w:hAnsi="Arial" w:cs="Arial"/>
        </w:rPr>
      </w:pPr>
    </w:p>
    <w:p w:rsidR="00423225" w:rsidRDefault="00423225">
      <w:pPr>
        <w:pStyle w:val="a3"/>
        <w:rPr>
          <w:rFonts w:ascii="Arial" w:hAnsi="Arial" w:cs="Arial"/>
        </w:rPr>
      </w:pPr>
    </w:p>
    <w:p w:rsidR="00423225" w:rsidRDefault="00423225">
      <w:pPr>
        <w:pStyle w:val="a3"/>
        <w:rPr>
          <w:rFonts w:ascii="Arial" w:hAnsi="Arial" w:cs="Arial"/>
        </w:rPr>
      </w:pPr>
    </w:p>
    <w:p w:rsidR="00423225" w:rsidRDefault="00423225">
      <w:pPr>
        <w:pStyle w:val="a3"/>
        <w:rPr>
          <w:rFonts w:ascii="Arial" w:hAnsi="Arial" w:cs="Arial"/>
        </w:rPr>
      </w:pPr>
    </w:p>
    <w:p w:rsidR="00423225" w:rsidRDefault="00423225">
      <w:pPr>
        <w:pStyle w:val="a3"/>
        <w:rPr>
          <w:rFonts w:ascii="Arial" w:hAnsi="Arial" w:cs="Arial"/>
        </w:rPr>
      </w:pPr>
    </w:p>
    <w:p w:rsidR="00423225" w:rsidRDefault="00423225">
      <w:pPr>
        <w:pStyle w:val="a3"/>
        <w:rPr>
          <w:rFonts w:ascii="Arial" w:hAnsi="Arial" w:cs="Arial"/>
        </w:rPr>
      </w:pPr>
    </w:p>
    <w:p w:rsidR="00423225" w:rsidRDefault="00423225">
      <w:pPr>
        <w:pStyle w:val="a3"/>
        <w:rPr>
          <w:rFonts w:ascii="Arial" w:hAnsi="Arial" w:cs="Arial"/>
        </w:rPr>
      </w:pPr>
    </w:p>
    <w:p w:rsidR="00423225" w:rsidRPr="00423225" w:rsidRDefault="00423225">
      <w:pPr>
        <w:pStyle w:val="a3"/>
        <w:rPr>
          <w:rFonts w:ascii="Arial" w:hAnsi="Arial" w:cs="Arial"/>
        </w:rPr>
      </w:pPr>
    </w:p>
    <w:p w:rsidR="00BB2F32" w:rsidRPr="00423225" w:rsidRDefault="0066250A">
      <w:pPr>
        <w:pStyle w:val="a3"/>
        <w:ind w:left="443"/>
        <w:rPr>
          <w:rFonts w:ascii="Arial" w:hAnsi="Arial" w:cs="Arial"/>
        </w:rPr>
      </w:pPr>
      <w:r w:rsidRPr="00423225">
        <w:rPr>
          <w:rFonts w:ascii="Arial" w:hAnsi="Arial" w:cs="Arial"/>
        </w:rPr>
        <w:lastRenderedPageBreak/>
        <w:t xml:space="preserve">В результате освоения </w:t>
      </w:r>
      <w:r w:rsidR="00FF7523" w:rsidRPr="00423225">
        <w:rPr>
          <w:rFonts w:ascii="Arial" w:hAnsi="Arial" w:cs="Arial"/>
        </w:rPr>
        <w:t>предмета</w:t>
      </w:r>
      <w:r w:rsidRPr="00423225">
        <w:rPr>
          <w:rFonts w:ascii="Arial" w:hAnsi="Arial" w:cs="Arial"/>
        </w:rPr>
        <w:t xml:space="preserve"> обучающийся осваивает элементы компетенций:</w:t>
      </w:r>
    </w:p>
    <w:p w:rsidR="00BB2F32" w:rsidRPr="00423225" w:rsidRDefault="00BB2F32">
      <w:pPr>
        <w:pStyle w:val="a3"/>
        <w:spacing w:before="10"/>
        <w:rPr>
          <w:rFonts w:ascii="Arial" w:hAnsi="Arial" w:cs="Arial"/>
        </w:rPr>
      </w:pPr>
    </w:p>
    <w:tbl>
      <w:tblPr>
        <w:tblStyle w:val="TableNormal"/>
        <w:tblW w:w="0" w:type="auto"/>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7"/>
        <w:gridCol w:w="123"/>
        <w:gridCol w:w="3565"/>
        <w:gridCol w:w="2977"/>
      </w:tblGrid>
      <w:tr w:rsidR="00BB2F32" w:rsidRPr="00423225" w:rsidTr="00DC104C">
        <w:trPr>
          <w:trHeight w:val="551"/>
        </w:trPr>
        <w:tc>
          <w:tcPr>
            <w:tcW w:w="2500" w:type="dxa"/>
            <w:gridSpan w:val="2"/>
          </w:tcPr>
          <w:p w:rsidR="00BB2F32" w:rsidRPr="00423225" w:rsidRDefault="0066250A">
            <w:pPr>
              <w:pStyle w:val="TableParagraph"/>
              <w:spacing w:line="273" w:lineRule="exact"/>
              <w:ind w:left="443" w:right="437"/>
              <w:jc w:val="center"/>
              <w:rPr>
                <w:rFonts w:ascii="Arial" w:hAnsi="Arial" w:cs="Arial"/>
                <w:b/>
                <w:sz w:val="24"/>
                <w:szCs w:val="24"/>
              </w:rPr>
            </w:pPr>
            <w:r w:rsidRPr="00423225">
              <w:rPr>
                <w:rFonts w:ascii="Arial" w:hAnsi="Arial" w:cs="Arial"/>
                <w:b/>
                <w:sz w:val="24"/>
                <w:szCs w:val="24"/>
              </w:rPr>
              <w:t>Общие</w:t>
            </w:r>
          </w:p>
          <w:p w:rsidR="00BB2F32" w:rsidRPr="00423225" w:rsidRDefault="0066250A">
            <w:pPr>
              <w:pStyle w:val="TableParagraph"/>
              <w:spacing w:line="259" w:lineRule="exact"/>
              <w:ind w:left="445" w:right="437"/>
              <w:jc w:val="center"/>
              <w:rPr>
                <w:rFonts w:ascii="Arial" w:hAnsi="Arial" w:cs="Arial"/>
                <w:b/>
                <w:sz w:val="24"/>
                <w:szCs w:val="24"/>
              </w:rPr>
            </w:pPr>
            <w:r w:rsidRPr="00423225">
              <w:rPr>
                <w:rFonts w:ascii="Arial" w:hAnsi="Arial" w:cs="Arial"/>
                <w:b/>
                <w:sz w:val="24"/>
                <w:szCs w:val="24"/>
              </w:rPr>
              <w:t>компетенции</w:t>
            </w:r>
          </w:p>
        </w:tc>
        <w:tc>
          <w:tcPr>
            <w:tcW w:w="3565" w:type="dxa"/>
          </w:tcPr>
          <w:p w:rsidR="00BB2F32" w:rsidRPr="00423225" w:rsidRDefault="0066250A" w:rsidP="00423225">
            <w:pPr>
              <w:pStyle w:val="TableParagraph"/>
              <w:spacing w:line="273" w:lineRule="exact"/>
              <w:ind w:left="1477" w:right="1013"/>
              <w:jc w:val="center"/>
              <w:rPr>
                <w:rFonts w:ascii="Arial" w:hAnsi="Arial" w:cs="Arial"/>
                <w:b/>
                <w:sz w:val="24"/>
                <w:szCs w:val="24"/>
              </w:rPr>
            </w:pPr>
            <w:r w:rsidRPr="00423225">
              <w:rPr>
                <w:rFonts w:ascii="Arial" w:hAnsi="Arial" w:cs="Arial"/>
                <w:b/>
                <w:sz w:val="24"/>
                <w:szCs w:val="24"/>
              </w:rPr>
              <w:t>Уметь</w:t>
            </w:r>
          </w:p>
        </w:tc>
        <w:tc>
          <w:tcPr>
            <w:tcW w:w="2977" w:type="dxa"/>
          </w:tcPr>
          <w:p w:rsidR="00BB2F32" w:rsidRPr="00423225" w:rsidRDefault="0066250A" w:rsidP="00423225">
            <w:pPr>
              <w:pStyle w:val="TableParagraph"/>
              <w:spacing w:line="273" w:lineRule="exact"/>
              <w:ind w:left="1152" w:right="730"/>
              <w:jc w:val="center"/>
              <w:rPr>
                <w:rFonts w:ascii="Arial" w:hAnsi="Arial" w:cs="Arial"/>
                <w:b/>
                <w:sz w:val="24"/>
                <w:szCs w:val="24"/>
              </w:rPr>
            </w:pPr>
            <w:r w:rsidRPr="00423225">
              <w:rPr>
                <w:rFonts w:ascii="Arial" w:hAnsi="Arial" w:cs="Arial"/>
                <w:b/>
                <w:sz w:val="24"/>
                <w:szCs w:val="24"/>
              </w:rPr>
              <w:t>Знать</w:t>
            </w:r>
          </w:p>
        </w:tc>
      </w:tr>
      <w:tr w:rsidR="00BB2F32" w:rsidRPr="00423225" w:rsidTr="00DC104C">
        <w:trPr>
          <w:trHeight w:val="6348"/>
        </w:trPr>
        <w:tc>
          <w:tcPr>
            <w:tcW w:w="2500" w:type="dxa"/>
            <w:gridSpan w:val="2"/>
          </w:tcPr>
          <w:p w:rsidR="00BB2F32" w:rsidRPr="00423225" w:rsidRDefault="0066250A">
            <w:pPr>
              <w:pStyle w:val="TableParagraph"/>
              <w:ind w:left="107" w:right="307"/>
              <w:rPr>
                <w:rFonts w:ascii="Arial" w:hAnsi="Arial" w:cs="Arial"/>
                <w:sz w:val="24"/>
                <w:szCs w:val="24"/>
              </w:rPr>
            </w:pPr>
            <w:r w:rsidRPr="00423225">
              <w:rPr>
                <w:rFonts w:ascii="Arial" w:hAnsi="Arial" w:cs="Arial"/>
                <w:sz w:val="24"/>
                <w:szCs w:val="24"/>
              </w:rPr>
              <w:t>ОК 01</w:t>
            </w:r>
            <w:r w:rsidRPr="00423225">
              <w:rPr>
                <w:rFonts w:ascii="Arial" w:hAnsi="Arial" w:cs="Arial"/>
                <w:i/>
                <w:sz w:val="24"/>
                <w:szCs w:val="24"/>
              </w:rPr>
              <w:t xml:space="preserve">. </w:t>
            </w:r>
            <w:r w:rsidRPr="00423225">
              <w:rPr>
                <w:rFonts w:ascii="Arial" w:hAnsi="Arial" w:cs="Arial"/>
                <w:sz w:val="24"/>
                <w:szCs w:val="24"/>
              </w:rPr>
              <w:t>Выбирать способы решения задач профессиональной деятельности, применительно к различным контекстам.</w:t>
            </w:r>
          </w:p>
        </w:tc>
        <w:tc>
          <w:tcPr>
            <w:tcW w:w="3565" w:type="dxa"/>
          </w:tcPr>
          <w:p w:rsidR="00BB2F32" w:rsidRPr="00423225" w:rsidRDefault="0066250A">
            <w:pPr>
              <w:pStyle w:val="TableParagraph"/>
              <w:ind w:left="107" w:right="138"/>
              <w:rPr>
                <w:rFonts w:ascii="Arial" w:hAnsi="Arial" w:cs="Arial"/>
                <w:sz w:val="24"/>
                <w:szCs w:val="24"/>
              </w:rPr>
            </w:pPr>
            <w:r w:rsidRPr="00423225">
              <w:rPr>
                <w:rFonts w:ascii="Arial" w:hAnsi="Arial" w:cs="Arial"/>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c>
          <w:tcPr>
            <w:tcW w:w="2977" w:type="dxa"/>
          </w:tcPr>
          <w:p w:rsidR="00BB2F32" w:rsidRPr="00423225" w:rsidRDefault="0066250A">
            <w:pPr>
              <w:pStyle w:val="TableParagraph"/>
              <w:ind w:left="106" w:right="117"/>
              <w:rPr>
                <w:rFonts w:ascii="Arial" w:hAnsi="Arial" w:cs="Arial"/>
                <w:sz w:val="24"/>
                <w:szCs w:val="24"/>
              </w:rPr>
            </w:pPr>
            <w:r w:rsidRPr="00423225">
              <w:rPr>
                <w:rFonts w:ascii="Arial" w:hAnsi="Arial" w:cs="Arial"/>
                <w:sz w:val="24"/>
                <w:szCs w:val="24"/>
              </w:rPr>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w:t>
            </w:r>
          </w:p>
          <w:p w:rsidR="00BB2F32" w:rsidRPr="00423225" w:rsidRDefault="0066250A">
            <w:pPr>
              <w:pStyle w:val="TableParagraph"/>
              <w:spacing w:line="264" w:lineRule="exact"/>
              <w:ind w:left="106"/>
              <w:rPr>
                <w:rFonts w:ascii="Arial" w:hAnsi="Arial" w:cs="Arial"/>
                <w:sz w:val="24"/>
                <w:szCs w:val="24"/>
              </w:rPr>
            </w:pPr>
            <w:r w:rsidRPr="00423225">
              <w:rPr>
                <w:rFonts w:ascii="Arial" w:hAnsi="Arial" w:cs="Arial"/>
                <w:sz w:val="24"/>
                <w:szCs w:val="24"/>
              </w:rPr>
              <w:t>деятельности</w:t>
            </w:r>
          </w:p>
        </w:tc>
      </w:tr>
      <w:tr w:rsidR="00BB2F32" w:rsidRPr="00423225" w:rsidTr="00DC104C">
        <w:trPr>
          <w:trHeight w:val="1655"/>
        </w:trPr>
        <w:tc>
          <w:tcPr>
            <w:tcW w:w="2500" w:type="dxa"/>
            <w:gridSpan w:val="2"/>
          </w:tcPr>
          <w:p w:rsidR="00BB2F32" w:rsidRPr="00423225" w:rsidRDefault="0066250A">
            <w:pPr>
              <w:pStyle w:val="TableParagraph"/>
              <w:spacing w:line="268" w:lineRule="exact"/>
              <w:ind w:left="107"/>
              <w:rPr>
                <w:rFonts w:ascii="Arial" w:hAnsi="Arial" w:cs="Arial"/>
                <w:sz w:val="24"/>
                <w:szCs w:val="24"/>
              </w:rPr>
            </w:pPr>
            <w:r w:rsidRPr="00423225">
              <w:rPr>
                <w:rFonts w:ascii="Arial" w:hAnsi="Arial" w:cs="Arial"/>
                <w:sz w:val="24"/>
                <w:szCs w:val="24"/>
              </w:rPr>
              <w:t>ОК 02.</w:t>
            </w:r>
          </w:p>
          <w:p w:rsidR="00BB2F32" w:rsidRPr="00423225" w:rsidRDefault="0066250A">
            <w:pPr>
              <w:pStyle w:val="TableParagraph"/>
              <w:spacing w:line="270" w:lineRule="atLeast"/>
              <w:ind w:left="107" w:right="459"/>
              <w:rPr>
                <w:rFonts w:ascii="Arial" w:hAnsi="Arial" w:cs="Arial"/>
                <w:sz w:val="24"/>
                <w:szCs w:val="24"/>
              </w:rPr>
            </w:pPr>
            <w:r w:rsidRPr="00423225">
              <w:rPr>
                <w:rFonts w:ascii="Arial" w:hAnsi="Arial" w:cs="Arial"/>
                <w:sz w:val="24"/>
                <w:szCs w:val="24"/>
              </w:rPr>
              <w:t>Осуществлять поиск, анализ и интерпретацию информации, необходимой для</w:t>
            </w:r>
          </w:p>
        </w:tc>
        <w:tc>
          <w:tcPr>
            <w:tcW w:w="3565" w:type="dxa"/>
          </w:tcPr>
          <w:p w:rsidR="00BB2F32" w:rsidRPr="00423225" w:rsidRDefault="0066250A">
            <w:pPr>
              <w:pStyle w:val="TableParagraph"/>
              <w:ind w:left="107" w:right="138"/>
              <w:rPr>
                <w:rFonts w:ascii="Arial" w:hAnsi="Arial" w:cs="Arial"/>
                <w:sz w:val="24"/>
                <w:szCs w:val="24"/>
              </w:rPr>
            </w:pPr>
            <w:r w:rsidRPr="00423225">
              <w:rPr>
                <w:rFonts w:ascii="Arial" w:hAnsi="Arial" w:cs="Arial"/>
                <w:sz w:val="24"/>
                <w:szCs w:val="24"/>
              </w:rPr>
              <w:t>определять задачи для поиска информации; определять необходимые источники информации; планировать</w:t>
            </w:r>
          </w:p>
          <w:p w:rsidR="00BB2F32" w:rsidRPr="00423225" w:rsidRDefault="0066250A">
            <w:pPr>
              <w:pStyle w:val="TableParagraph"/>
              <w:spacing w:line="270" w:lineRule="atLeast"/>
              <w:ind w:left="107"/>
              <w:rPr>
                <w:rFonts w:ascii="Arial" w:hAnsi="Arial" w:cs="Arial"/>
                <w:sz w:val="24"/>
                <w:szCs w:val="24"/>
              </w:rPr>
            </w:pPr>
            <w:r w:rsidRPr="00423225">
              <w:rPr>
                <w:rFonts w:ascii="Arial" w:hAnsi="Arial" w:cs="Arial"/>
                <w:sz w:val="24"/>
                <w:szCs w:val="24"/>
              </w:rPr>
              <w:t>процесс поиска; структурировать получаемую информацию;</w:t>
            </w:r>
          </w:p>
        </w:tc>
        <w:tc>
          <w:tcPr>
            <w:tcW w:w="2977" w:type="dxa"/>
          </w:tcPr>
          <w:p w:rsidR="00BB2F32" w:rsidRPr="00423225" w:rsidRDefault="0066250A">
            <w:pPr>
              <w:pStyle w:val="TableParagraph"/>
              <w:tabs>
                <w:tab w:val="left" w:pos="931"/>
              </w:tabs>
              <w:ind w:left="106" w:right="98"/>
              <w:rPr>
                <w:rFonts w:ascii="Arial" w:hAnsi="Arial" w:cs="Arial"/>
                <w:sz w:val="24"/>
                <w:szCs w:val="24"/>
              </w:rPr>
            </w:pPr>
            <w:r w:rsidRPr="00423225">
              <w:rPr>
                <w:rFonts w:ascii="Arial" w:hAnsi="Arial" w:cs="Arial"/>
                <w:sz w:val="24"/>
                <w:szCs w:val="24"/>
              </w:rPr>
              <w:t>номенклатура информационных источников, применяемых в</w:t>
            </w:r>
            <w:r w:rsidRPr="00423225">
              <w:rPr>
                <w:rFonts w:ascii="Arial" w:hAnsi="Arial" w:cs="Arial"/>
                <w:sz w:val="24"/>
                <w:szCs w:val="24"/>
              </w:rPr>
              <w:tab/>
            </w:r>
            <w:r w:rsidRPr="00423225">
              <w:rPr>
                <w:rFonts w:ascii="Arial" w:hAnsi="Arial" w:cs="Arial"/>
                <w:spacing w:val="-1"/>
                <w:sz w:val="24"/>
                <w:szCs w:val="24"/>
              </w:rPr>
              <w:t>профессиональной</w:t>
            </w:r>
          </w:p>
          <w:p w:rsidR="00BB2F32" w:rsidRPr="00423225" w:rsidRDefault="0066250A">
            <w:pPr>
              <w:pStyle w:val="TableParagraph"/>
              <w:tabs>
                <w:tab w:val="left" w:pos="2070"/>
              </w:tabs>
              <w:spacing w:line="270" w:lineRule="atLeast"/>
              <w:ind w:left="106" w:right="99"/>
              <w:rPr>
                <w:rFonts w:ascii="Arial" w:hAnsi="Arial" w:cs="Arial"/>
                <w:sz w:val="24"/>
                <w:szCs w:val="24"/>
              </w:rPr>
            </w:pPr>
            <w:r w:rsidRPr="00423225">
              <w:rPr>
                <w:rFonts w:ascii="Arial" w:hAnsi="Arial" w:cs="Arial"/>
                <w:sz w:val="24"/>
                <w:szCs w:val="24"/>
              </w:rPr>
              <w:t>деятельности;</w:t>
            </w:r>
            <w:r w:rsidRPr="00423225">
              <w:rPr>
                <w:rFonts w:ascii="Arial" w:hAnsi="Arial" w:cs="Arial"/>
                <w:sz w:val="24"/>
                <w:szCs w:val="24"/>
              </w:rPr>
              <w:tab/>
            </w:r>
            <w:r w:rsidRPr="00423225">
              <w:rPr>
                <w:rFonts w:ascii="Arial" w:hAnsi="Arial" w:cs="Arial"/>
                <w:spacing w:val="-4"/>
                <w:sz w:val="24"/>
                <w:szCs w:val="24"/>
              </w:rPr>
              <w:t xml:space="preserve">приемы </w:t>
            </w:r>
            <w:r w:rsidRPr="00423225">
              <w:rPr>
                <w:rFonts w:ascii="Arial" w:hAnsi="Arial" w:cs="Arial"/>
                <w:sz w:val="24"/>
                <w:szCs w:val="24"/>
              </w:rPr>
              <w:t>структурирования</w:t>
            </w:r>
          </w:p>
        </w:tc>
      </w:tr>
      <w:tr w:rsidR="00BB2F32" w:rsidRPr="00423225">
        <w:trPr>
          <w:trHeight w:val="1382"/>
        </w:trPr>
        <w:tc>
          <w:tcPr>
            <w:tcW w:w="2377" w:type="dxa"/>
          </w:tcPr>
          <w:p w:rsidR="00BB2F32" w:rsidRPr="00423225" w:rsidRDefault="0066250A">
            <w:pPr>
              <w:pStyle w:val="TableParagraph"/>
              <w:ind w:left="107" w:right="307"/>
              <w:rPr>
                <w:rFonts w:ascii="Arial" w:hAnsi="Arial" w:cs="Arial"/>
                <w:sz w:val="24"/>
                <w:szCs w:val="24"/>
              </w:rPr>
            </w:pPr>
            <w:r w:rsidRPr="00423225">
              <w:rPr>
                <w:rFonts w:ascii="Arial" w:hAnsi="Arial" w:cs="Arial"/>
                <w:sz w:val="24"/>
                <w:szCs w:val="24"/>
              </w:rPr>
              <w:t>выполнения задач профессиональной деятельности.</w:t>
            </w:r>
          </w:p>
        </w:tc>
        <w:tc>
          <w:tcPr>
            <w:tcW w:w="3688" w:type="dxa"/>
            <w:gridSpan w:val="2"/>
          </w:tcPr>
          <w:p w:rsidR="00BB2F32" w:rsidRPr="00423225" w:rsidRDefault="0066250A">
            <w:pPr>
              <w:pStyle w:val="TableParagraph"/>
              <w:ind w:left="107" w:right="205"/>
              <w:rPr>
                <w:rFonts w:ascii="Arial" w:hAnsi="Arial" w:cs="Arial"/>
                <w:sz w:val="24"/>
                <w:szCs w:val="24"/>
              </w:rPr>
            </w:pPr>
            <w:r w:rsidRPr="00423225">
              <w:rPr>
                <w:rFonts w:ascii="Arial" w:hAnsi="Arial" w:cs="Arial"/>
                <w:sz w:val="24"/>
                <w:szCs w:val="24"/>
              </w:rPr>
              <w:t>выделять наиболее значимое в перечне информации; оценивать практическую значимость результатов поиска; оформлять</w:t>
            </w:r>
          </w:p>
          <w:p w:rsidR="00BB2F32" w:rsidRPr="00423225" w:rsidRDefault="0066250A">
            <w:pPr>
              <w:pStyle w:val="TableParagraph"/>
              <w:spacing w:line="269" w:lineRule="exact"/>
              <w:ind w:left="107"/>
              <w:rPr>
                <w:rFonts w:ascii="Arial" w:hAnsi="Arial" w:cs="Arial"/>
                <w:sz w:val="24"/>
                <w:szCs w:val="24"/>
              </w:rPr>
            </w:pPr>
            <w:r w:rsidRPr="00423225">
              <w:rPr>
                <w:rFonts w:ascii="Arial" w:hAnsi="Arial" w:cs="Arial"/>
                <w:sz w:val="24"/>
                <w:szCs w:val="24"/>
              </w:rPr>
              <w:t>результаты поиска</w:t>
            </w:r>
          </w:p>
        </w:tc>
        <w:tc>
          <w:tcPr>
            <w:tcW w:w="2977" w:type="dxa"/>
          </w:tcPr>
          <w:p w:rsidR="00BB2F32" w:rsidRPr="00423225" w:rsidRDefault="0066250A">
            <w:pPr>
              <w:pStyle w:val="TableParagraph"/>
              <w:tabs>
                <w:tab w:val="left" w:pos="2109"/>
              </w:tabs>
              <w:ind w:left="106" w:right="99"/>
              <w:jc w:val="both"/>
              <w:rPr>
                <w:rFonts w:ascii="Arial" w:hAnsi="Arial" w:cs="Arial"/>
                <w:sz w:val="24"/>
                <w:szCs w:val="24"/>
              </w:rPr>
            </w:pPr>
            <w:r w:rsidRPr="00423225">
              <w:rPr>
                <w:rFonts w:ascii="Arial" w:hAnsi="Arial" w:cs="Arial"/>
                <w:sz w:val="24"/>
                <w:szCs w:val="24"/>
              </w:rPr>
              <w:t>информации;</w:t>
            </w:r>
            <w:r w:rsidRPr="00423225">
              <w:rPr>
                <w:rFonts w:ascii="Arial" w:hAnsi="Arial" w:cs="Arial"/>
                <w:sz w:val="24"/>
                <w:szCs w:val="24"/>
              </w:rPr>
              <w:tab/>
            </w:r>
            <w:r w:rsidRPr="00423225">
              <w:rPr>
                <w:rFonts w:ascii="Arial" w:hAnsi="Arial" w:cs="Arial"/>
                <w:spacing w:val="-4"/>
                <w:sz w:val="24"/>
                <w:szCs w:val="24"/>
              </w:rPr>
              <w:t xml:space="preserve">формат </w:t>
            </w:r>
            <w:r w:rsidRPr="00423225">
              <w:rPr>
                <w:rFonts w:ascii="Arial" w:hAnsi="Arial" w:cs="Arial"/>
                <w:sz w:val="24"/>
                <w:szCs w:val="24"/>
              </w:rPr>
              <w:t>оформления результатов поиска</w:t>
            </w:r>
            <w:r w:rsidRPr="00423225">
              <w:rPr>
                <w:rFonts w:ascii="Arial" w:hAnsi="Arial" w:cs="Arial"/>
                <w:spacing w:val="-2"/>
                <w:sz w:val="24"/>
                <w:szCs w:val="24"/>
              </w:rPr>
              <w:t xml:space="preserve"> </w:t>
            </w:r>
            <w:r w:rsidRPr="00423225">
              <w:rPr>
                <w:rFonts w:ascii="Arial" w:hAnsi="Arial" w:cs="Arial"/>
                <w:sz w:val="24"/>
                <w:szCs w:val="24"/>
              </w:rPr>
              <w:t>информации</w:t>
            </w:r>
          </w:p>
        </w:tc>
      </w:tr>
      <w:tr w:rsidR="00BB2F32" w:rsidRPr="00423225">
        <w:trPr>
          <w:trHeight w:val="2760"/>
        </w:trPr>
        <w:tc>
          <w:tcPr>
            <w:tcW w:w="2377" w:type="dxa"/>
          </w:tcPr>
          <w:p w:rsidR="00BB2F32" w:rsidRPr="00423225" w:rsidRDefault="0066250A">
            <w:pPr>
              <w:pStyle w:val="TableParagraph"/>
              <w:ind w:left="107" w:right="140"/>
              <w:rPr>
                <w:rFonts w:ascii="Arial" w:hAnsi="Arial" w:cs="Arial"/>
                <w:sz w:val="24"/>
                <w:szCs w:val="24"/>
              </w:rPr>
            </w:pPr>
            <w:r w:rsidRPr="00423225">
              <w:rPr>
                <w:rFonts w:ascii="Arial" w:hAnsi="Arial" w:cs="Arial"/>
                <w:sz w:val="24"/>
                <w:szCs w:val="24"/>
              </w:rPr>
              <w:lastRenderedPageBreak/>
              <w:t>ОК 03. Планировать и реализовывать собственное профессиональное и личностное развитие.</w:t>
            </w:r>
          </w:p>
        </w:tc>
        <w:tc>
          <w:tcPr>
            <w:tcW w:w="3688" w:type="dxa"/>
            <w:gridSpan w:val="2"/>
          </w:tcPr>
          <w:p w:rsidR="00BB2F32" w:rsidRPr="00423225" w:rsidRDefault="0066250A">
            <w:pPr>
              <w:pStyle w:val="TableParagraph"/>
              <w:tabs>
                <w:tab w:val="left" w:pos="2225"/>
                <w:tab w:val="left" w:pos="3461"/>
              </w:tabs>
              <w:ind w:left="107" w:right="101"/>
              <w:rPr>
                <w:rFonts w:ascii="Arial" w:hAnsi="Arial" w:cs="Arial"/>
                <w:sz w:val="24"/>
                <w:szCs w:val="24"/>
              </w:rPr>
            </w:pPr>
            <w:r w:rsidRPr="00423225">
              <w:rPr>
                <w:rFonts w:ascii="Arial" w:hAnsi="Arial" w:cs="Arial"/>
                <w:sz w:val="24"/>
                <w:szCs w:val="24"/>
              </w:rPr>
              <w:t>определять</w:t>
            </w:r>
            <w:r w:rsidRPr="00423225">
              <w:rPr>
                <w:rFonts w:ascii="Arial" w:hAnsi="Arial" w:cs="Arial"/>
                <w:sz w:val="24"/>
                <w:szCs w:val="24"/>
              </w:rPr>
              <w:tab/>
            </w:r>
            <w:r w:rsidRPr="00423225">
              <w:rPr>
                <w:rFonts w:ascii="Arial" w:hAnsi="Arial" w:cs="Arial"/>
                <w:spacing w:val="-3"/>
                <w:sz w:val="24"/>
                <w:szCs w:val="24"/>
              </w:rPr>
              <w:t xml:space="preserve">актуальность </w:t>
            </w:r>
            <w:r w:rsidRPr="00423225">
              <w:rPr>
                <w:rFonts w:ascii="Arial" w:hAnsi="Arial" w:cs="Arial"/>
                <w:sz w:val="24"/>
                <w:szCs w:val="24"/>
              </w:rPr>
              <w:t>нормативно-правовой документации</w:t>
            </w:r>
            <w:r w:rsidRPr="00423225">
              <w:rPr>
                <w:rFonts w:ascii="Arial" w:hAnsi="Arial" w:cs="Arial"/>
                <w:sz w:val="24"/>
                <w:szCs w:val="24"/>
              </w:rPr>
              <w:tab/>
            </w:r>
            <w:r w:rsidRPr="00423225">
              <w:rPr>
                <w:rFonts w:ascii="Arial" w:hAnsi="Arial" w:cs="Arial"/>
                <w:sz w:val="24"/>
                <w:szCs w:val="24"/>
              </w:rPr>
              <w:tab/>
            </w:r>
            <w:r w:rsidRPr="00423225">
              <w:rPr>
                <w:rFonts w:ascii="Arial" w:hAnsi="Arial" w:cs="Arial"/>
                <w:spacing w:val="-18"/>
                <w:sz w:val="24"/>
                <w:szCs w:val="24"/>
              </w:rPr>
              <w:t>в</w:t>
            </w:r>
          </w:p>
          <w:p w:rsidR="00BB2F32" w:rsidRPr="00423225" w:rsidRDefault="0066250A">
            <w:pPr>
              <w:pStyle w:val="TableParagraph"/>
              <w:tabs>
                <w:tab w:val="left" w:pos="2198"/>
                <w:tab w:val="left" w:pos="2421"/>
              </w:tabs>
              <w:spacing w:line="270" w:lineRule="atLeast"/>
              <w:ind w:left="107" w:right="97"/>
              <w:jc w:val="both"/>
              <w:rPr>
                <w:rFonts w:ascii="Arial" w:hAnsi="Arial" w:cs="Arial"/>
                <w:sz w:val="24"/>
                <w:szCs w:val="24"/>
              </w:rPr>
            </w:pPr>
            <w:r w:rsidRPr="00423225">
              <w:rPr>
                <w:rFonts w:ascii="Arial" w:hAnsi="Arial" w:cs="Arial"/>
                <w:sz w:val="24"/>
                <w:szCs w:val="24"/>
              </w:rPr>
              <w:t>профессиональной деятельности; применять</w:t>
            </w:r>
            <w:r w:rsidRPr="00423225">
              <w:rPr>
                <w:rFonts w:ascii="Arial" w:hAnsi="Arial" w:cs="Arial"/>
                <w:sz w:val="24"/>
                <w:szCs w:val="24"/>
              </w:rPr>
              <w:tab/>
            </w:r>
            <w:r w:rsidRPr="00423225">
              <w:rPr>
                <w:rFonts w:ascii="Arial" w:hAnsi="Arial" w:cs="Arial"/>
                <w:spacing w:val="-1"/>
                <w:sz w:val="24"/>
                <w:szCs w:val="24"/>
              </w:rPr>
              <w:t xml:space="preserve">современную </w:t>
            </w:r>
            <w:r w:rsidRPr="00423225">
              <w:rPr>
                <w:rFonts w:ascii="Arial" w:hAnsi="Arial" w:cs="Arial"/>
                <w:sz w:val="24"/>
                <w:szCs w:val="24"/>
              </w:rPr>
              <w:t>научную профессиональную терминологию; определять и выстраивать</w:t>
            </w:r>
            <w:r w:rsidRPr="00423225">
              <w:rPr>
                <w:rFonts w:ascii="Arial" w:hAnsi="Arial" w:cs="Arial"/>
                <w:sz w:val="24"/>
                <w:szCs w:val="24"/>
              </w:rPr>
              <w:tab/>
            </w:r>
            <w:r w:rsidRPr="00423225">
              <w:rPr>
                <w:rFonts w:ascii="Arial" w:hAnsi="Arial" w:cs="Arial"/>
                <w:sz w:val="24"/>
                <w:szCs w:val="24"/>
              </w:rPr>
              <w:tab/>
            </w:r>
            <w:r w:rsidRPr="00423225">
              <w:rPr>
                <w:rFonts w:ascii="Arial" w:hAnsi="Arial" w:cs="Arial"/>
                <w:spacing w:val="-3"/>
                <w:sz w:val="24"/>
                <w:szCs w:val="24"/>
              </w:rPr>
              <w:t xml:space="preserve">траектории </w:t>
            </w:r>
            <w:r w:rsidRPr="00423225">
              <w:rPr>
                <w:rFonts w:ascii="Arial" w:hAnsi="Arial" w:cs="Arial"/>
                <w:sz w:val="24"/>
                <w:szCs w:val="24"/>
              </w:rPr>
              <w:t>профессионального развития и самообразования.</w:t>
            </w:r>
          </w:p>
        </w:tc>
        <w:tc>
          <w:tcPr>
            <w:tcW w:w="2977" w:type="dxa"/>
          </w:tcPr>
          <w:p w:rsidR="00BB2F32" w:rsidRPr="00423225" w:rsidRDefault="0066250A">
            <w:pPr>
              <w:pStyle w:val="TableParagraph"/>
              <w:tabs>
                <w:tab w:val="left" w:pos="1660"/>
                <w:tab w:val="left" w:pos="1704"/>
                <w:tab w:val="left" w:pos="2737"/>
              </w:tabs>
              <w:ind w:left="106" w:right="97"/>
              <w:rPr>
                <w:rFonts w:ascii="Arial" w:hAnsi="Arial" w:cs="Arial"/>
                <w:sz w:val="24"/>
                <w:szCs w:val="24"/>
              </w:rPr>
            </w:pPr>
            <w:r w:rsidRPr="00423225">
              <w:rPr>
                <w:rFonts w:ascii="Arial" w:hAnsi="Arial" w:cs="Arial"/>
                <w:sz w:val="24"/>
                <w:szCs w:val="24"/>
              </w:rPr>
              <w:t>содержание</w:t>
            </w:r>
            <w:r w:rsidRPr="00423225">
              <w:rPr>
                <w:rFonts w:ascii="Arial" w:hAnsi="Arial" w:cs="Arial"/>
                <w:sz w:val="24"/>
                <w:szCs w:val="24"/>
              </w:rPr>
              <w:tab/>
            </w:r>
            <w:r w:rsidRPr="00423225">
              <w:rPr>
                <w:rFonts w:ascii="Arial" w:hAnsi="Arial" w:cs="Arial"/>
                <w:sz w:val="24"/>
                <w:szCs w:val="24"/>
              </w:rPr>
              <w:tab/>
            </w:r>
            <w:r w:rsidRPr="00423225">
              <w:rPr>
                <w:rFonts w:ascii="Arial" w:hAnsi="Arial" w:cs="Arial"/>
                <w:spacing w:val="-3"/>
                <w:sz w:val="24"/>
                <w:szCs w:val="24"/>
              </w:rPr>
              <w:t xml:space="preserve">актуальной </w:t>
            </w:r>
            <w:r w:rsidRPr="00423225">
              <w:rPr>
                <w:rFonts w:ascii="Arial" w:hAnsi="Arial" w:cs="Arial"/>
                <w:sz w:val="24"/>
                <w:szCs w:val="24"/>
              </w:rPr>
              <w:t>нормативно-правовой документации; современная</w:t>
            </w:r>
            <w:r w:rsidRPr="00423225">
              <w:rPr>
                <w:rFonts w:ascii="Arial" w:hAnsi="Arial" w:cs="Arial"/>
                <w:sz w:val="24"/>
                <w:szCs w:val="24"/>
              </w:rPr>
              <w:tab/>
              <w:t>научная</w:t>
            </w:r>
            <w:r w:rsidRPr="00423225">
              <w:rPr>
                <w:rFonts w:ascii="Arial" w:hAnsi="Arial" w:cs="Arial"/>
                <w:sz w:val="24"/>
                <w:szCs w:val="24"/>
              </w:rPr>
              <w:tab/>
            </w:r>
            <w:r w:rsidRPr="00423225">
              <w:rPr>
                <w:rFonts w:ascii="Arial" w:hAnsi="Arial" w:cs="Arial"/>
                <w:spacing w:val="-16"/>
                <w:sz w:val="24"/>
                <w:szCs w:val="24"/>
              </w:rPr>
              <w:t xml:space="preserve">и </w:t>
            </w:r>
            <w:r w:rsidRPr="00423225">
              <w:rPr>
                <w:rFonts w:ascii="Arial" w:hAnsi="Arial" w:cs="Arial"/>
                <w:sz w:val="24"/>
                <w:szCs w:val="24"/>
              </w:rPr>
              <w:t>профессиональная терминология; возможные траектории профессионального развития</w:t>
            </w:r>
            <w:r w:rsidRPr="00423225">
              <w:rPr>
                <w:rFonts w:ascii="Arial" w:hAnsi="Arial" w:cs="Arial"/>
                <w:sz w:val="24"/>
                <w:szCs w:val="24"/>
              </w:rPr>
              <w:tab/>
            </w:r>
            <w:r w:rsidRPr="00423225">
              <w:rPr>
                <w:rFonts w:ascii="Arial" w:hAnsi="Arial" w:cs="Arial"/>
                <w:sz w:val="24"/>
                <w:szCs w:val="24"/>
              </w:rPr>
              <w:tab/>
            </w:r>
            <w:r w:rsidRPr="00423225">
              <w:rPr>
                <w:rFonts w:ascii="Arial" w:hAnsi="Arial" w:cs="Arial"/>
                <w:sz w:val="24"/>
                <w:szCs w:val="24"/>
              </w:rPr>
              <w:tab/>
            </w:r>
            <w:r w:rsidRPr="00423225">
              <w:rPr>
                <w:rFonts w:ascii="Arial" w:hAnsi="Arial" w:cs="Arial"/>
                <w:spacing w:val="-17"/>
                <w:sz w:val="24"/>
                <w:szCs w:val="24"/>
              </w:rPr>
              <w:t>и</w:t>
            </w:r>
          </w:p>
          <w:p w:rsidR="00BB2F32" w:rsidRPr="00423225" w:rsidRDefault="0066250A">
            <w:pPr>
              <w:pStyle w:val="TableParagraph"/>
              <w:spacing w:line="270" w:lineRule="exact"/>
              <w:ind w:left="106"/>
              <w:rPr>
                <w:rFonts w:ascii="Arial" w:hAnsi="Arial" w:cs="Arial"/>
                <w:sz w:val="24"/>
                <w:szCs w:val="24"/>
              </w:rPr>
            </w:pPr>
            <w:r w:rsidRPr="00423225">
              <w:rPr>
                <w:rFonts w:ascii="Arial" w:hAnsi="Arial" w:cs="Arial"/>
                <w:sz w:val="24"/>
                <w:szCs w:val="24"/>
              </w:rPr>
              <w:t>самообразование</w:t>
            </w:r>
          </w:p>
        </w:tc>
      </w:tr>
      <w:tr w:rsidR="00BB2F32" w:rsidRPr="00423225">
        <w:trPr>
          <w:trHeight w:val="2207"/>
        </w:trPr>
        <w:tc>
          <w:tcPr>
            <w:tcW w:w="2377" w:type="dxa"/>
          </w:tcPr>
          <w:p w:rsidR="00BB2F32" w:rsidRPr="00423225" w:rsidRDefault="0066250A">
            <w:pPr>
              <w:pStyle w:val="TableParagraph"/>
              <w:ind w:left="107" w:right="122"/>
              <w:rPr>
                <w:rFonts w:ascii="Arial" w:hAnsi="Arial" w:cs="Arial"/>
                <w:sz w:val="24"/>
                <w:szCs w:val="24"/>
              </w:rPr>
            </w:pPr>
            <w:r w:rsidRPr="00423225">
              <w:rPr>
                <w:rFonts w:ascii="Arial" w:hAnsi="Arial" w:cs="Arial"/>
                <w:sz w:val="24"/>
                <w:szCs w:val="24"/>
              </w:rPr>
              <w:t>ОК 04. Работать в коллективе и команде, эффективно взаимодействовать с коллегами, руководством,</w:t>
            </w:r>
          </w:p>
          <w:p w:rsidR="00BB2F32" w:rsidRPr="00423225" w:rsidRDefault="0066250A">
            <w:pPr>
              <w:pStyle w:val="TableParagraph"/>
              <w:spacing w:line="269" w:lineRule="exact"/>
              <w:ind w:left="107"/>
              <w:rPr>
                <w:rFonts w:ascii="Arial" w:hAnsi="Arial" w:cs="Arial"/>
                <w:sz w:val="24"/>
                <w:szCs w:val="24"/>
              </w:rPr>
            </w:pPr>
            <w:r w:rsidRPr="00423225">
              <w:rPr>
                <w:rFonts w:ascii="Arial" w:hAnsi="Arial" w:cs="Arial"/>
                <w:sz w:val="24"/>
                <w:szCs w:val="24"/>
              </w:rPr>
              <w:t>клиентами.</w:t>
            </w:r>
          </w:p>
        </w:tc>
        <w:tc>
          <w:tcPr>
            <w:tcW w:w="3688" w:type="dxa"/>
            <w:gridSpan w:val="2"/>
          </w:tcPr>
          <w:p w:rsidR="00BB2F32" w:rsidRPr="00423225" w:rsidRDefault="0066250A">
            <w:pPr>
              <w:pStyle w:val="TableParagraph"/>
              <w:tabs>
                <w:tab w:val="left" w:pos="2883"/>
              </w:tabs>
              <w:ind w:left="107" w:right="96"/>
              <w:jc w:val="both"/>
              <w:rPr>
                <w:rFonts w:ascii="Arial" w:hAnsi="Arial" w:cs="Arial"/>
                <w:sz w:val="24"/>
                <w:szCs w:val="24"/>
              </w:rPr>
            </w:pPr>
            <w:r w:rsidRPr="00423225">
              <w:rPr>
                <w:rFonts w:ascii="Arial" w:hAnsi="Arial" w:cs="Arial"/>
                <w:sz w:val="24"/>
                <w:szCs w:val="24"/>
              </w:rPr>
              <w:t>организовывать</w:t>
            </w:r>
            <w:r w:rsidRPr="00423225">
              <w:rPr>
                <w:rFonts w:ascii="Arial" w:hAnsi="Arial" w:cs="Arial"/>
                <w:sz w:val="24"/>
                <w:szCs w:val="24"/>
              </w:rPr>
              <w:tab/>
            </w:r>
            <w:r w:rsidRPr="00423225">
              <w:rPr>
                <w:rFonts w:ascii="Arial" w:hAnsi="Arial" w:cs="Arial"/>
                <w:spacing w:val="-3"/>
                <w:sz w:val="24"/>
                <w:szCs w:val="24"/>
              </w:rPr>
              <w:t xml:space="preserve">работу </w:t>
            </w:r>
            <w:r w:rsidRPr="00423225">
              <w:rPr>
                <w:rFonts w:ascii="Arial" w:hAnsi="Arial" w:cs="Arial"/>
                <w:sz w:val="24"/>
                <w:szCs w:val="24"/>
              </w:rPr>
              <w:t>коллектива и команды; взаимодействовать с коллегами, руководством, клиентами в ходе профессиональной</w:t>
            </w:r>
            <w:r w:rsidRPr="00423225">
              <w:rPr>
                <w:rFonts w:ascii="Arial" w:hAnsi="Arial" w:cs="Arial"/>
                <w:spacing w:val="-6"/>
                <w:sz w:val="24"/>
                <w:szCs w:val="24"/>
              </w:rPr>
              <w:t xml:space="preserve"> </w:t>
            </w:r>
            <w:r w:rsidRPr="00423225">
              <w:rPr>
                <w:rFonts w:ascii="Arial" w:hAnsi="Arial" w:cs="Arial"/>
                <w:sz w:val="24"/>
                <w:szCs w:val="24"/>
              </w:rPr>
              <w:t>деятельности.</w:t>
            </w:r>
          </w:p>
        </w:tc>
        <w:tc>
          <w:tcPr>
            <w:tcW w:w="2977" w:type="dxa"/>
          </w:tcPr>
          <w:p w:rsidR="00BB2F32" w:rsidRPr="00423225" w:rsidRDefault="0066250A">
            <w:pPr>
              <w:pStyle w:val="TableParagraph"/>
              <w:tabs>
                <w:tab w:val="left" w:pos="1793"/>
                <w:tab w:val="left" w:pos="1842"/>
                <w:tab w:val="left" w:pos="2116"/>
              </w:tabs>
              <w:ind w:left="106" w:right="98"/>
              <w:rPr>
                <w:rFonts w:ascii="Arial" w:hAnsi="Arial" w:cs="Arial"/>
                <w:sz w:val="24"/>
                <w:szCs w:val="24"/>
              </w:rPr>
            </w:pPr>
            <w:r w:rsidRPr="00423225">
              <w:rPr>
                <w:rFonts w:ascii="Arial" w:hAnsi="Arial" w:cs="Arial"/>
                <w:sz w:val="24"/>
                <w:szCs w:val="24"/>
              </w:rPr>
              <w:t>психологические</w:t>
            </w:r>
            <w:r w:rsidRPr="00423225">
              <w:rPr>
                <w:rFonts w:ascii="Arial" w:hAnsi="Arial" w:cs="Arial"/>
                <w:sz w:val="24"/>
                <w:szCs w:val="24"/>
              </w:rPr>
              <w:tab/>
            </w:r>
            <w:r w:rsidRPr="00423225">
              <w:rPr>
                <w:rFonts w:ascii="Arial" w:hAnsi="Arial" w:cs="Arial"/>
                <w:spacing w:val="-4"/>
                <w:sz w:val="24"/>
                <w:szCs w:val="24"/>
              </w:rPr>
              <w:t xml:space="preserve">основы </w:t>
            </w:r>
            <w:r w:rsidRPr="00423225">
              <w:rPr>
                <w:rFonts w:ascii="Arial" w:hAnsi="Arial" w:cs="Arial"/>
                <w:sz w:val="24"/>
                <w:szCs w:val="24"/>
              </w:rPr>
              <w:t>деятельности коллектива, психологические особенности</w:t>
            </w:r>
            <w:r w:rsidRPr="00423225">
              <w:rPr>
                <w:rFonts w:ascii="Arial" w:hAnsi="Arial" w:cs="Arial"/>
                <w:sz w:val="24"/>
                <w:szCs w:val="24"/>
              </w:rPr>
              <w:tab/>
            </w:r>
            <w:r w:rsidRPr="00423225">
              <w:rPr>
                <w:rFonts w:ascii="Arial" w:hAnsi="Arial" w:cs="Arial"/>
                <w:sz w:val="24"/>
                <w:szCs w:val="24"/>
              </w:rPr>
              <w:tab/>
            </w:r>
            <w:r w:rsidRPr="00423225">
              <w:rPr>
                <w:rFonts w:ascii="Arial" w:hAnsi="Arial" w:cs="Arial"/>
                <w:spacing w:val="-3"/>
                <w:sz w:val="24"/>
                <w:szCs w:val="24"/>
              </w:rPr>
              <w:t xml:space="preserve">личности; </w:t>
            </w:r>
            <w:r w:rsidRPr="00423225">
              <w:rPr>
                <w:rFonts w:ascii="Arial" w:hAnsi="Arial" w:cs="Arial"/>
                <w:sz w:val="24"/>
                <w:szCs w:val="24"/>
              </w:rPr>
              <w:t>основы</w:t>
            </w:r>
            <w:r w:rsidRPr="00423225">
              <w:rPr>
                <w:rFonts w:ascii="Arial" w:hAnsi="Arial" w:cs="Arial"/>
                <w:sz w:val="24"/>
                <w:szCs w:val="24"/>
              </w:rPr>
              <w:tab/>
            </w:r>
            <w:r w:rsidRPr="00423225">
              <w:rPr>
                <w:rFonts w:ascii="Arial" w:hAnsi="Arial" w:cs="Arial"/>
                <w:spacing w:val="-3"/>
                <w:sz w:val="24"/>
                <w:szCs w:val="24"/>
              </w:rPr>
              <w:t xml:space="preserve">проектной </w:t>
            </w:r>
            <w:r w:rsidRPr="00423225">
              <w:rPr>
                <w:rFonts w:ascii="Arial" w:hAnsi="Arial" w:cs="Arial"/>
                <w:sz w:val="24"/>
                <w:szCs w:val="24"/>
              </w:rPr>
              <w:t>деятельности</w:t>
            </w:r>
          </w:p>
        </w:tc>
      </w:tr>
      <w:tr w:rsidR="00BB2F32" w:rsidRPr="00423225">
        <w:trPr>
          <w:trHeight w:val="3035"/>
        </w:trPr>
        <w:tc>
          <w:tcPr>
            <w:tcW w:w="2377" w:type="dxa"/>
          </w:tcPr>
          <w:p w:rsidR="00BB2F32" w:rsidRPr="00423225" w:rsidRDefault="0066250A">
            <w:pPr>
              <w:pStyle w:val="TableParagraph"/>
              <w:spacing w:line="262" w:lineRule="exact"/>
              <w:ind w:left="107"/>
              <w:rPr>
                <w:rFonts w:ascii="Arial" w:hAnsi="Arial" w:cs="Arial"/>
                <w:sz w:val="24"/>
                <w:szCs w:val="24"/>
              </w:rPr>
            </w:pPr>
            <w:r w:rsidRPr="00423225">
              <w:rPr>
                <w:rFonts w:ascii="Arial" w:hAnsi="Arial" w:cs="Arial"/>
                <w:sz w:val="24"/>
                <w:szCs w:val="24"/>
              </w:rPr>
              <w:t>ОК 05.</w:t>
            </w:r>
          </w:p>
          <w:p w:rsidR="00BB2F32" w:rsidRPr="00423225" w:rsidRDefault="0066250A">
            <w:pPr>
              <w:pStyle w:val="TableParagraph"/>
              <w:ind w:left="107" w:right="368"/>
              <w:rPr>
                <w:rFonts w:ascii="Arial" w:hAnsi="Arial" w:cs="Arial"/>
                <w:sz w:val="24"/>
                <w:szCs w:val="24"/>
              </w:rPr>
            </w:pPr>
            <w:r w:rsidRPr="00423225">
              <w:rPr>
                <w:rFonts w:ascii="Arial" w:hAnsi="Arial" w:cs="Arial"/>
                <w:sz w:val="24"/>
                <w:szCs w:val="24"/>
              </w:rPr>
              <w:t>Осуществлять устную и письменную коммуникацию на государственном языке с учетом особенностей социального и культурного</w:t>
            </w:r>
          </w:p>
          <w:p w:rsidR="00BB2F32" w:rsidRPr="00423225" w:rsidRDefault="0066250A">
            <w:pPr>
              <w:pStyle w:val="TableParagraph"/>
              <w:spacing w:line="269" w:lineRule="exact"/>
              <w:ind w:left="107"/>
              <w:rPr>
                <w:rFonts w:ascii="Arial" w:hAnsi="Arial" w:cs="Arial"/>
                <w:sz w:val="24"/>
                <w:szCs w:val="24"/>
              </w:rPr>
            </w:pPr>
            <w:r w:rsidRPr="00423225">
              <w:rPr>
                <w:rFonts w:ascii="Arial" w:hAnsi="Arial" w:cs="Arial"/>
                <w:sz w:val="24"/>
                <w:szCs w:val="24"/>
              </w:rPr>
              <w:t>контекста.</w:t>
            </w:r>
          </w:p>
        </w:tc>
        <w:tc>
          <w:tcPr>
            <w:tcW w:w="3688" w:type="dxa"/>
            <w:gridSpan w:val="2"/>
          </w:tcPr>
          <w:p w:rsidR="00BB2F32" w:rsidRPr="00423225" w:rsidRDefault="0066250A">
            <w:pPr>
              <w:pStyle w:val="TableParagraph"/>
              <w:ind w:left="107" w:right="227"/>
              <w:rPr>
                <w:rFonts w:ascii="Arial" w:hAnsi="Arial" w:cs="Arial"/>
                <w:sz w:val="24"/>
                <w:szCs w:val="24"/>
              </w:rPr>
            </w:pPr>
            <w:r w:rsidRPr="00423225">
              <w:rPr>
                <w:rFonts w:ascii="Arial" w:hAnsi="Arial" w:cs="Arial"/>
                <w:sz w:val="24"/>
                <w:szCs w:val="24"/>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c>
          <w:tcPr>
            <w:tcW w:w="2977" w:type="dxa"/>
          </w:tcPr>
          <w:p w:rsidR="00BB2F32" w:rsidRPr="00423225" w:rsidRDefault="0066250A">
            <w:pPr>
              <w:pStyle w:val="TableParagraph"/>
              <w:tabs>
                <w:tab w:val="left" w:pos="1605"/>
              </w:tabs>
              <w:ind w:left="106" w:right="97"/>
              <w:jc w:val="both"/>
              <w:rPr>
                <w:rFonts w:ascii="Arial" w:hAnsi="Arial" w:cs="Arial"/>
                <w:sz w:val="24"/>
                <w:szCs w:val="24"/>
              </w:rPr>
            </w:pPr>
            <w:r w:rsidRPr="00423225">
              <w:rPr>
                <w:rFonts w:ascii="Arial" w:hAnsi="Arial" w:cs="Arial"/>
                <w:sz w:val="24"/>
                <w:szCs w:val="24"/>
              </w:rPr>
              <w:t>особенности социального и культурного контекста; правила</w:t>
            </w:r>
            <w:r w:rsidRPr="00423225">
              <w:rPr>
                <w:rFonts w:ascii="Arial" w:hAnsi="Arial" w:cs="Arial"/>
                <w:sz w:val="24"/>
                <w:szCs w:val="24"/>
              </w:rPr>
              <w:tab/>
            </w:r>
            <w:r w:rsidRPr="00423225">
              <w:rPr>
                <w:rFonts w:ascii="Arial" w:hAnsi="Arial" w:cs="Arial"/>
                <w:spacing w:val="-3"/>
                <w:sz w:val="24"/>
                <w:szCs w:val="24"/>
              </w:rPr>
              <w:t xml:space="preserve">оформления </w:t>
            </w:r>
            <w:r w:rsidRPr="00423225">
              <w:rPr>
                <w:rFonts w:ascii="Arial" w:hAnsi="Arial" w:cs="Arial"/>
                <w:sz w:val="24"/>
                <w:szCs w:val="24"/>
              </w:rPr>
              <w:t>документов и построения устных сообщений</w:t>
            </w:r>
          </w:p>
        </w:tc>
      </w:tr>
      <w:tr w:rsidR="00BB2F32" w:rsidRPr="00423225">
        <w:trPr>
          <w:trHeight w:val="2760"/>
        </w:trPr>
        <w:tc>
          <w:tcPr>
            <w:tcW w:w="2377" w:type="dxa"/>
          </w:tcPr>
          <w:p w:rsidR="00BB2F32" w:rsidRPr="00423225" w:rsidRDefault="0066250A">
            <w:pPr>
              <w:pStyle w:val="TableParagraph"/>
              <w:ind w:left="107" w:right="147"/>
              <w:rPr>
                <w:rFonts w:ascii="Arial" w:hAnsi="Arial" w:cs="Arial"/>
                <w:sz w:val="24"/>
                <w:szCs w:val="24"/>
              </w:rPr>
            </w:pPr>
            <w:r w:rsidRPr="00423225">
              <w:rPr>
                <w:rFonts w:ascii="Arial" w:hAnsi="Arial" w:cs="Arial"/>
                <w:sz w:val="24"/>
                <w:szCs w:val="24"/>
              </w:rPr>
              <w:t>ОК 06 Проявлять гражданско- патриотическую позицию, демонстрировать осознанное поведение на основе традиционных общечеловеческих</w:t>
            </w:r>
          </w:p>
          <w:p w:rsidR="00BB2F32" w:rsidRPr="00423225" w:rsidRDefault="0066250A">
            <w:pPr>
              <w:pStyle w:val="TableParagraph"/>
              <w:spacing w:line="269" w:lineRule="exact"/>
              <w:ind w:left="107"/>
              <w:rPr>
                <w:rFonts w:ascii="Arial" w:hAnsi="Arial" w:cs="Arial"/>
                <w:sz w:val="24"/>
                <w:szCs w:val="24"/>
              </w:rPr>
            </w:pPr>
            <w:r w:rsidRPr="00423225">
              <w:rPr>
                <w:rFonts w:ascii="Arial" w:hAnsi="Arial" w:cs="Arial"/>
                <w:sz w:val="24"/>
                <w:szCs w:val="24"/>
              </w:rPr>
              <w:t>ценностей.</w:t>
            </w:r>
          </w:p>
        </w:tc>
        <w:tc>
          <w:tcPr>
            <w:tcW w:w="3688" w:type="dxa"/>
            <w:gridSpan w:val="2"/>
          </w:tcPr>
          <w:p w:rsidR="00BB2F32" w:rsidRPr="00423225" w:rsidRDefault="0066250A">
            <w:pPr>
              <w:pStyle w:val="TableParagraph"/>
              <w:tabs>
                <w:tab w:val="left" w:pos="1507"/>
                <w:tab w:val="left" w:pos="3001"/>
              </w:tabs>
              <w:ind w:left="107" w:right="102"/>
              <w:rPr>
                <w:rFonts w:ascii="Arial" w:hAnsi="Arial" w:cs="Arial"/>
                <w:sz w:val="24"/>
                <w:szCs w:val="24"/>
              </w:rPr>
            </w:pPr>
            <w:r w:rsidRPr="00423225">
              <w:rPr>
                <w:rFonts w:ascii="Arial" w:hAnsi="Arial" w:cs="Arial"/>
                <w:sz w:val="24"/>
                <w:szCs w:val="24"/>
              </w:rPr>
              <w:t>описывать</w:t>
            </w:r>
            <w:r w:rsidRPr="00423225">
              <w:rPr>
                <w:rFonts w:ascii="Arial" w:hAnsi="Arial" w:cs="Arial"/>
                <w:sz w:val="24"/>
                <w:szCs w:val="24"/>
              </w:rPr>
              <w:tab/>
              <w:t>значимость</w:t>
            </w:r>
            <w:r w:rsidRPr="00423225">
              <w:rPr>
                <w:rFonts w:ascii="Arial" w:hAnsi="Arial" w:cs="Arial"/>
                <w:sz w:val="24"/>
                <w:szCs w:val="24"/>
              </w:rPr>
              <w:tab/>
            </w:r>
            <w:r w:rsidRPr="00423225">
              <w:rPr>
                <w:rFonts w:ascii="Arial" w:hAnsi="Arial" w:cs="Arial"/>
                <w:spacing w:val="-4"/>
                <w:sz w:val="24"/>
                <w:szCs w:val="24"/>
              </w:rPr>
              <w:t xml:space="preserve">своей </w:t>
            </w:r>
            <w:r w:rsidRPr="00423225">
              <w:rPr>
                <w:rFonts w:ascii="Arial" w:hAnsi="Arial" w:cs="Arial"/>
                <w:sz w:val="24"/>
                <w:szCs w:val="24"/>
              </w:rPr>
              <w:t>профессии</w:t>
            </w:r>
          </w:p>
        </w:tc>
        <w:tc>
          <w:tcPr>
            <w:tcW w:w="2977" w:type="dxa"/>
          </w:tcPr>
          <w:p w:rsidR="00BB2F32" w:rsidRPr="00423225" w:rsidRDefault="0066250A">
            <w:pPr>
              <w:pStyle w:val="TableParagraph"/>
              <w:ind w:left="106" w:right="223"/>
              <w:rPr>
                <w:rFonts w:ascii="Arial" w:hAnsi="Arial" w:cs="Arial"/>
                <w:sz w:val="24"/>
                <w:szCs w:val="24"/>
              </w:rPr>
            </w:pPr>
            <w:r w:rsidRPr="00423225">
              <w:rPr>
                <w:rFonts w:ascii="Arial" w:hAnsi="Arial" w:cs="Arial"/>
                <w:sz w:val="24"/>
                <w:szCs w:val="24"/>
              </w:rPr>
              <w:t>сущность гражданско- патриотической позиции, общечеловеческих ценностей; значимость профессиональной деятельности по профессии.</w:t>
            </w:r>
          </w:p>
        </w:tc>
      </w:tr>
    </w:tbl>
    <w:p w:rsidR="00BB2F32" w:rsidRPr="00423225" w:rsidRDefault="00BB2F32">
      <w:pPr>
        <w:rPr>
          <w:rFonts w:ascii="Arial" w:hAnsi="Arial" w:cs="Arial"/>
          <w:sz w:val="24"/>
          <w:szCs w:val="24"/>
        </w:rPr>
        <w:sectPr w:rsidR="00BB2F32" w:rsidRPr="00423225">
          <w:pgSz w:w="11910" w:h="16840"/>
          <w:pgMar w:top="1120" w:right="620" w:bottom="1400" w:left="1400" w:header="0" w:footer="1216" w:gutter="0"/>
          <w:cols w:space="720"/>
        </w:sectPr>
      </w:pPr>
    </w:p>
    <w:tbl>
      <w:tblPr>
        <w:tblStyle w:val="TableNormal"/>
        <w:tblW w:w="0" w:type="auto"/>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4"/>
        <w:gridCol w:w="3544"/>
        <w:gridCol w:w="2976"/>
      </w:tblGrid>
      <w:tr w:rsidR="00BB2F32" w:rsidRPr="00423225" w:rsidTr="00DC104C">
        <w:trPr>
          <w:trHeight w:val="2486"/>
        </w:trPr>
        <w:tc>
          <w:tcPr>
            <w:tcW w:w="2784" w:type="dxa"/>
          </w:tcPr>
          <w:p w:rsidR="00BB2F32" w:rsidRPr="00423225" w:rsidRDefault="0066250A">
            <w:pPr>
              <w:pStyle w:val="TableParagraph"/>
              <w:spacing w:line="265" w:lineRule="exact"/>
              <w:ind w:left="107"/>
              <w:rPr>
                <w:rFonts w:ascii="Arial" w:hAnsi="Arial" w:cs="Arial"/>
                <w:sz w:val="24"/>
                <w:szCs w:val="24"/>
              </w:rPr>
            </w:pPr>
            <w:r w:rsidRPr="00423225">
              <w:rPr>
                <w:rFonts w:ascii="Arial" w:hAnsi="Arial" w:cs="Arial"/>
                <w:sz w:val="24"/>
                <w:szCs w:val="24"/>
              </w:rPr>
              <w:lastRenderedPageBreak/>
              <w:t>ОК 07.</w:t>
            </w:r>
          </w:p>
          <w:p w:rsidR="00BB2F32" w:rsidRPr="00423225" w:rsidRDefault="0066250A">
            <w:pPr>
              <w:pStyle w:val="TableParagraph"/>
              <w:ind w:left="107" w:right="110"/>
              <w:rPr>
                <w:rFonts w:ascii="Arial" w:hAnsi="Arial" w:cs="Arial"/>
                <w:sz w:val="24"/>
                <w:szCs w:val="24"/>
              </w:rPr>
            </w:pPr>
            <w:r w:rsidRPr="00423225">
              <w:rPr>
                <w:rFonts w:ascii="Arial" w:hAnsi="Arial" w:cs="Arial"/>
                <w:sz w:val="24"/>
                <w:szCs w:val="24"/>
              </w:rPr>
              <w:t>Содействовать сохранению окружающей среды, ресурсосбережению, эффективно действовать в</w:t>
            </w:r>
          </w:p>
          <w:p w:rsidR="00BB2F32" w:rsidRPr="00423225" w:rsidRDefault="0066250A">
            <w:pPr>
              <w:pStyle w:val="TableParagraph"/>
              <w:spacing w:line="270" w:lineRule="atLeast"/>
              <w:ind w:left="107" w:right="758"/>
              <w:rPr>
                <w:rFonts w:ascii="Arial" w:hAnsi="Arial" w:cs="Arial"/>
                <w:sz w:val="24"/>
                <w:szCs w:val="24"/>
              </w:rPr>
            </w:pPr>
            <w:r w:rsidRPr="00423225">
              <w:rPr>
                <w:rFonts w:ascii="Arial" w:hAnsi="Arial" w:cs="Arial"/>
                <w:sz w:val="24"/>
                <w:szCs w:val="24"/>
              </w:rPr>
              <w:t>чрезвычайных ситуациях.</w:t>
            </w:r>
          </w:p>
        </w:tc>
        <w:tc>
          <w:tcPr>
            <w:tcW w:w="3544" w:type="dxa"/>
          </w:tcPr>
          <w:p w:rsidR="00BB2F32" w:rsidRPr="00423225" w:rsidRDefault="0066250A">
            <w:pPr>
              <w:pStyle w:val="TableParagraph"/>
              <w:tabs>
                <w:tab w:val="left" w:pos="2431"/>
              </w:tabs>
              <w:ind w:left="107" w:right="98"/>
              <w:jc w:val="both"/>
              <w:rPr>
                <w:rFonts w:ascii="Arial" w:hAnsi="Arial" w:cs="Arial"/>
                <w:sz w:val="24"/>
                <w:szCs w:val="24"/>
              </w:rPr>
            </w:pPr>
            <w:r w:rsidRPr="00423225">
              <w:rPr>
                <w:rFonts w:ascii="Arial" w:hAnsi="Arial" w:cs="Arial"/>
                <w:sz w:val="24"/>
                <w:szCs w:val="24"/>
              </w:rPr>
              <w:t>соблюдать нормы экологической безопасности;</w:t>
            </w:r>
            <w:r w:rsidRPr="00423225">
              <w:rPr>
                <w:rFonts w:ascii="Arial" w:hAnsi="Arial" w:cs="Arial"/>
                <w:sz w:val="24"/>
                <w:szCs w:val="24"/>
              </w:rPr>
              <w:tab/>
            </w:r>
            <w:r w:rsidRPr="00423225">
              <w:rPr>
                <w:rFonts w:ascii="Arial" w:hAnsi="Arial" w:cs="Arial"/>
                <w:spacing w:val="-3"/>
                <w:sz w:val="24"/>
                <w:szCs w:val="24"/>
              </w:rPr>
              <w:t xml:space="preserve">определять </w:t>
            </w:r>
            <w:r w:rsidRPr="00423225">
              <w:rPr>
                <w:rFonts w:ascii="Arial" w:hAnsi="Arial" w:cs="Arial"/>
                <w:sz w:val="24"/>
                <w:szCs w:val="24"/>
              </w:rPr>
              <w:t>направления ресурсосбережения в рамках профессиональной деятельности по</w:t>
            </w:r>
            <w:r w:rsidRPr="00423225">
              <w:rPr>
                <w:rFonts w:ascii="Arial" w:hAnsi="Arial" w:cs="Arial"/>
                <w:spacing w:val="-5"/>
                <w:sz w:val="24"/>
                <w:szCs w:val="24"/>
              </w:rPr>
              <w:t xml:space="preserve"> </w:t>
            </w:r>
            <w:r w:rsidRPr="00423225">
              <w:rPr>
                <w:rFonts w:ascii="Arial" w:hAnsi="Arial" w:cs="Arial"/>
                <w:sz w:val="24"/>
                <w:szCs w:val="24"/>
              </w:rPr>
              <w:t>профессии.</w:t>
            </w:r>
          </w:p>
        </w:tc>
        <w:tc>
          <w:tcPr>
            <w:tcW w:w="2976" w:type="dxa"/>
          </w:tcPr>
          <w:p w:rsidR="00BB2F32" w:rsidRPr="00423225" w:rsidRDefault="0066250A">
            <w:pPr>
              <w:pStyle w:val="TableParagraph"/>
              <w:tabs>
                <w:tab w:val="left" w:pos="931"/>
                <w:tab w:val="left" w:pos="1361"/>
                <w:tab w:val="left" w:pos="1883"/>
                <w:tab w:val="left" w:pos="2385"/>
              </w:tabs>
              <w:ind w:left="106" w:right="98"/>
              <w:rPr>
                <w:rFonts w:ascii="Arial" w:hAnsi="Arial" w:cs="Arial"/>
                <w:sz w:val="24"/>
                <w:szCs w:val="24"/>
              </w:rPr>
            </w:pPr>
            <w:r w:rsidRPr="00423225">
              <w:rPr>
                <w:rFonts w:ascii="Arial" w:hAnsi="Arial" w:cs="Arial"/>
                <w:spacing w:val="-1"/>
                <w:sz w:val="24"/>
                <w:szCs w:val="24"/>
              </w:rPr>
              <w:t>правила</w:t>
            </w:r>
            <w:r w:rsidRPr="00423225">
              <w:rPr>
                <w:rFonts w:ascii="Arial" w:hAnsi="Arial" w:cs="Arial"/>
                <w:spacing w:val="-1"/>
                <w:sz w:val="24"/>
                <w:szCs w:val="24"/>
              </w:rPr>
              <w:tab/>
            </w:r>
            <w:r w:rsidRPr="00423225">
              <w:rPr>
                <w:rFonts w:ascii="Arial" w:hAnsi="Arial" w:cs="Arial"/>
                <w:spacing w:val="-1"/>
                <w:sz w:val="24"/>
                <w:szCs w:val="24"/>
              </w:rPr>
              <w:tab/>
            </w:r>
            <w:r w:rsidRPr="00423225">
              <w:rPr>
                <w:rFonts w:ascii="Arial" w:hAnsi="Arial" w:cs="Arial"/>
                <w:spacing w:val="-3"/>
                <w:sz w:val="24"/>
                <w:szCs w:val="24"/>
              </w:rPr>
              <w:t xml:space="preserve">экологической </w:t>
            </w:r>
            <w:r w:rsidRPr="00423225">
              <w:rPr>
                <w:rFonts w:ascii="Arial" w:hAnsi="Arial" w:cs="Arial"/>
                <w:sz w:val="24"/>
                <w:szCs w:val="24"/>
              </w:rPr>
              <w:t>безопасности при ведении профессиональной деятельности;</w:t>
            </w:r>
            <w:r w:rsidRPr="00423225">
              <w:rPr>
                <w:rFonts w:ascii="Arial" w:hAnsi="Arial" w:cs="Arial"/>
                <w:sz w:val="24"/>
                <w:szCs w:val="24"/>
              </w:rPr>
              <w:tab/>
            </w:r>
            <w:r w:rsidRPr="00423225">
              <w:rPr>
                <w:rFonts w:ascii="Arial" w:hAnsi="Arial" w:cs="Arial"/>
                <w:spacing w:val="-3"/>
                <w:sz w:val="24"/>
                <w:szCs w:val="24"/>
              </w:rPr>
              <w:t xml:space="preserve">основные </w:t>
            </w:r>
            <w:r w:rsidRPr="00423225">
              <w:rPr>
                <w:rFonts w:ascii="Arial" w:hAnsi="Arial" w:cs="Arial"/>
                <w:sz w:val="24"/>
                <w:szCs w:val="24"/>
              </w:rPr>
              <w:t>ресурсы, задействованные в</w:t>
            </w:r>
            <w:r w:rsidRPr="00423225">
              <w:rPr>
                <w:rFonts w:ascii="Arial" w:hAnsi="Arial" w:cs="Arial"/>
                <w:sz w:val="24"/>
                <w:szCs w:val="24"/>
              </w:rPr>
              <w:tab/>
            </w:r>
            <w:r w:rsidRPr="00423225">
              <w:rPr>
                <w:rFonts w:ascii="Arial" w:hAnsi="Arial" w:cs="Arial"/>
                <w:spacing w:val="-1"/>
                <w:sz w:val="24"/>
                <w:szCs w:val="24"/>
              </w:rPr>
              <w:t xml:space="preserve">профессиональной </w:t>
            </w:r>
            <w:r w:rsidRPr="00423225">
              <w:rPr>
                <w:rFonts w:ascii="Arial" w:hAnsi="Arial" w:cs="Arial"/>
                <w:sz w:val="24"/>
                <w:szCs w:val="24"/>
              </w:rPr>
              <w:t>деятельности;</w:t>
            </w:r>
            <w:r w:rsidRPr="00423225">
              <w:rPr>
                <w:rFonts w:ascii="Arial" w:hAnsi="Arial" w:cs="Arial"/>
                <w:sz w:val="24"/>
                <w:szCs w:val="24"/>
              </w:rPr>
              <w:tab/>
            </w:r>
            <w:r w:rsidRPr="00423225">
              <w:rPr>
                <w:rFonts w:ascii="Arial" w:hAnsi="Arial" w:cs="Arial"/>
                <w:sz w:val="24"/>
                <w:szCs w:val="24"/>
              </w:rPr>
              <w:tab/>
            </w:r>
            <w:r w:rsidRPr="00423225">
              <w:rPr>
                <w:rFonts w:ascii="Arial" w:hAnsi="Arial" w:cs="Arial"/>
                <w:spacing w:val="-5"/>
                <w:sz w:val="24"/>
                <w:szCs w:val="24"/>
              </w:rPr>
              <w:t xml:space="preserve">пути </w:t>
            </w:r>
            <w:r w:rsidRPr="00423225">
              <w:rPr>
                <w:rFonts w:ascii="Arial" w:hAnsi="Arial" w:cs="Arial"/>
                <w:sz w:val="24"/>
                <w:szCs w:val="24"/>
              </w:rPr>
              <w:t>обеспечения</w:t>
            </w:r>
          </w:p>
          <w:p w:rsidR="00BB2F32" w:rsidRPr="00423225" w:rsidRDefault="0066250A">
            <w:pPr>
              <w:pStyle w:val="TableParagraph"/>
              <w:spacing w:line="269" w:lineRule="exact"/>
              <w:ind w:left="106"/>
              <w:rPr>
                <w:rFonts w:ascii="Arial" w:hAnsi="Arial" w:cs="Arial"/>
                <w:sz w:val="24"/>
                <w:szCs w:val="24"/>
              </w:rPr>
            </w:pPr>
            <w:r w:rsidRPr="00423225">
              <w:rPr>
                <w:rFonts w:ascii="Arial" w:hAnsi="Arial" w:cs="Arial"/>
                <w:sz w:val="24"/>
                <w:szCs w:val="24"/>
              </w:rPr>
              <w:t>ресурсосбережения.</w:t>
            </w:r>
          </w:p>
        </w:tc>
      </w:tr>
      <w:tr w:rsidR="00BB2F32" w:rsidRPr="00423225" w:rsidTr="00DC104C">
        <w:trPr>
          <w:trHeight w:val="3864"/>
        </w:trPr>
        <w:tc>
          <w:tcPr>
            <w:tcW w:w="2784" w:type="dxa"/>
          </w:tcPr>
          <w:p w:rsidR="00BB2F32" w:rsidRPr="00423225" w:rsidRDefault="0066250A">
            <w:pPr>
              <w:pStyle w:val="TableParagraph"/>
              <w:ind w:left="107" w:right="89"/>
              <w:rPr>
                <w:rFonts w:ascii="Arial" w:hAnsi="Arial" w:cs="Arial"/>
                <w:sz w:val="24"/>
                <w:szCs w:val="24"/>
              </w:rPr>
            </w:pPr>
            <w:r w:rsidRPr="00423225">
              <w:rPr>
                <w:rFonts w:ascii="Arial" w:hAnsi="Arial" w:cs="Arial"/>
                <w:sz w:val="24"/>
                <w:szCs w:val="24"/>
              </w:rPr>
              <w:t>ОК 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544" w:type="dxa"/>
          </w:tcPr>
          <w:p w:rsidR="00BB2F32" w:rsidRPr="00423225" w:rsidRDefault="0066250A">
            <w:pPr>
              <w:pStyle w:val="TableParagraph"/>
              <w:tabs>
                <w:tab w:val="left" w:pos="2410"/>
                <w:tab w:val="left" w:pos="2919"/>
              </w:tabs>
              <w:ind w:left="107" w:right="97"/>
              <w:jc w:val="both"/>
              <w:rPr>
                <w:rFonts w:ascii="Arial" w:hAnsi="Arial" w:cs="Arial"/>
                <w:sz w:val="24"/>
                <w:szCs w:val="24"/>
              </w:rPr>
            </w:pPr>
            <w:r w:rsidRPr="00423225">
              <w:rPr>
                <w:rFonts w:ascii="Arial" w:hAnsi="Arial" w:cs="Arial"/>
                <w:sz w:val="24"/>
                <w:szCs w:val="24"/>
              </w:rPr>
              <w:t>использовать физкультурно- оздоровительную деятельность для укрепления здоровья, достижения жизненных и профессиональных</w:t>
            </w:r>
            <w:r w:rsidRPr="00423225">
              <w:rPr>
                <w:rFonts w:ascii="Arial" w:hAnsi="Arial" w:cs="Arial"/>
                <w:sz w:val="24"/>
                <w:szCs w:val="24"/>
              </w:rPr>
              <w:tab/>
            </w:r>
            <w:r w:rsidRPr="00423225">
              <w:rPr>
                <w:rFonts w:ascii="Arial" w:hAnsi="Arial" w:cs="Arial"/>
                <w:sz w:val="24"/>
                <w:szCs w:val="24"/>
              </w:rPr>
              <w:tab/>
            </w:r>
            <w:r w:rsidRPr="00423225">
              <w:rPr>
                <w:rFonts w:ascii="Arial" w:hAnsi="Arial" w:cs="Arial"/>
                <w:spacing w:val="-4"/>
                <w:sz w:val="24"/>
                <w:szCs w:val="24"/>
              </w:rPr>
              <w:t xml:space="preserve">целей; </w:t>
            </w:r>
            <w:r w:rsidRPr="00423225">
              <w:rPr>
                <w:rFonts w:ascii="Arial" w:hAnsi="Arial" w:cs="Arial"/>
                <w:sz w:val="24"/>
                <w:szCs w:val="24"/>
              </w:rPr>
              <w:t>применять рациональные приемы двигательных функций в профессиональной деятельности; пользоваться</w:t>
            </w:r>
            <w:r w:rsidRPr="00423225">
              <w:rPr>
                <w:rFonts w:ascii="Arial" w:hAnsi="Arial" w:cs="Arial"/>
                <w:sz w:val="24"/>
                <w:szCs w:val="24"/>
              </w:rPr>
              <w:tab/>
              <w:t>средствами профилактики перенапряжения характерными для данной профессии.</w:t>
            </w:r>
          </w:p>
        </w:tc>
        <w:tc>
          <w:tcPr>
            <w:tcW w:w="2976" w:type="dxa"/>
          </w:tcPr>
          <w:p w:rsidR="00BB2F32" w:rsidRPr="00423225" w:rsidRDefault="0066250A">
            <w:pPr>
              <w:pStyle w:val="TableParagraph"/>
              <w:tabs>
                <w:tab w:val="left" w:pos="1661"/>
                <w:tab w:val="left" w:pos="2753"/>
              </w:tabs>
              <w:ind w:left="106" w:right="98"/>
              <w:rPr>
                <w:rFonts w:ascii="Arial" w:hAnsi="Arial" w:cs="Arial"/>
                <w:sz w:val="24"/>
                <w:szCs w:val="24"/>
              </w:rPr>
            </w:pPr>
            <w:r w:rsidRPr="00423225">
              <w:rPr>
                <w:rFonts w:ascii="Arial" w:hAnsi="Arial" w:cs="Arial"/>
                <w:sz w:val="24"/>
                <w:szCs w:val="24"/>
              </w:rPr>
              <w:t>роль</w:t>
            </w:r>
            <w:r w:rsidRPr="00423225">
              <w:rPr>
                <w:rFonts w:ascii="Arial" w:hAnsi="Arial" w:cs="Arial"/>
                <w:sz w:val="24"/>
                <w:szCs w:val="24"/>
              </w:rPr>
              <w:tab/>
            </w:r>
            <w:r w:rsidRPr="00423225">
              <w:rPr>
                <w:rFonts w:ascii="Arial" w:hAnsi="Arial" w:cs="Arial"/>
                <w:spacing w:val="-3"/>
                <w:sz w:val="24"/>
                <w:szCs w:val="24"/>
              </w:rPr>
              <w:t xml:space="preserve">физической </w:t>
            </w:r>
            <w:r w:rsidRPr="00423225">
              <w:rPr>
                <w:rFonts w:ascii="Arial" w:hAnsi="Arial" w:cs="Arial"/>
                <w:sz w:val="24"/>
                <w:szCs w:val="24"/>
              </w:rPr>
              <w:t>культуры</w:t>
            </w:r>
            <w:r w:rsidRPr="00423225">
              <w:rPr>
                <w:rFonts w:ascii="Arial" w:hAnsi="Arial" w:cs="Arial"/>
                <w:sz w:val="24"/>
                <w:szCs w:val="24"/>
              </w:rPr>
              <w:tab/>
            </w:r>
            <w:r w:rsidRPr="00423225">
              <w:rPr>
                <w:rFonts w:ascii="Arial" w:hAnsi="Arial" w:cs="Arial"/>
                <w:sz w:val="24"/>
                <w:szCs w:val="24"/>
              </w:rPr>
              <w:tab/>
            </w:r>
            <w:r w:rsidRPr="00423225">
              <w:rPr>
                <w:rFonts w:ascii="Arial" w:hAnsi="Arial" w:cs="Arial"/>
                <w:spacing w:val="-18"/>
                <w:sz w:val="24"/>
                <w:szCs w:val="24"/>
              </w:rPr>
              <w:t>в</w:t>
            </w:r>
          </w:p>
          <w:p w:rsidR="00BB2F32" w:rsidRPr="00423225" w:rsidRDefault="0066250A">
            <w:pPr>
              <w:pStyle w:val="TableParagraph"/>
              <w:tabs>
                <w:tab w:val="left" w:pos="1944"/>
                <w:tab w:val="left" w:pos="2735"/>
              </w:tabs>
              <w:ind w:left="106" w:right="98"/>
              <w:rPr>
                <w:rFonts w:ascii="Arial" w:hAnsi="Arial" w:cs="Arial"/>
                <w:sz w:val="24"/>
                <w:szCs w:val="24"/>
              </w:rPr>
            </w:pPr>
            <w:r w:rsidRPr="00423225">
              <w:rPr>
                <w:rFonts w:ascii="Arial" w:hAnsi="Arial" w:cs="Arial"/>
                <w:sz w:val="24"/>
                <w:szCs w:val="24"/>
              </w:rPr>
              <w:t>общекультурном, профессиональном</w:t>
            </w:r>
            <w:r w:rsidRPr="00423225">
              <w:rPr>
                <w:rFonts w:ascii="Arial" w:hAnsi="Arial" w:cs="Arial"/>
                <w:sz w:val="24"/>
                <w:szCs w:val="24"/>
              </w:rPr>
              <w:tab/>
            </w:r>
            <w:r w:rsidRPr="00423225">
              <w:rPr>
                <w:rFonts w:ascii="Arial" w:hAnsi="Arial" w:cs="Arial"/>
                <w:spacing w:val="-15"/>
                <w:sz w:val="24"/>
                <w:szCs w:val="24"/>
              </w:rPr>
              <w:t xml:space="preserve">и </w:t>
            </w:r>
            <w:r w:rsidRPr="00423225">
              <w:rPr>
                <w:rFonts w:ascii="Arial" w:hAnsi="Arial" w:cs="Arial"/>
                <w:sz w:val="24"/>
                <w:szCs w:val="24"/>
              </w:rPr>
              <w:t>социальном</w:t>
            </w:r>
            <w:r w:rsidRPr="00423225">
              <w:rPr>
                <w:rFonts w:ascii="Arial" w:hAnsi="Arial" w:cs="Arial"/>
                <w:sz w:val="24"/>
                <w:szCs w:val="24"/>
              </w:rPr>
              <w:tab/>
            </w:r>
            <w:r w:rsidRPr="00423225">
              <w:rPr>
                <w:rFonts w:ascii="Arial" w:hAnsi="Arial" w:cs="Arial"/>
                <w:spacing w:val="-3"/>
                <w:sz w:val="24"/>
                <w:szCs w:val="24"/>
              </w:rPr>
              <w:t>развитии</w:t>
            </w:r>
          </w:p>
          <w:p w:rsidR="00BB2F32" w:rsidRPr="00423225" w:rsidRDefault="0066250A">
            <w:pPr>
              <w:pStyle w:val="TableParagraph"/>
              <w:tabs>
                <w:tab w:val="left" w:pos="1980"/>
                <w:tab w:val="left" w:pos="2114"/>
              </w:tabs>
              <w:ind w:left="106" w:right="97"/>
              <w:rPr>
                <w:rFonts w:ascii="Arial" w:hAnsi="Arial" w:cs="Arial"/>
                <w:sz w:val="24"/>
                <w:szCs w:val="24"/>
              </w:rPr>
            </w:pPr>
            <w:r w:rsidRPr="00423225">
              <w:rPr>
                <w:rFonts w:ascii="Arial" w:hAnsi="Arial" w:cs="Arial"/>
                <w:sz w:val="24"/>
                <w:szCs w:val="24"/>
              </w:rPr>
              <w:t>человека;</w:t>
            </w:r>
            <w:r w:rsidRPr="00423225">
              <w:rPr>
                <w:rFonts w:ascii="Arial" w:hAnsi="Arial" w:cs="Arial"/>
                <w:sz w:val="24"/>
                <w:szCs w:val="24"/>
              </w:rPr>
              <w:tab/>
            </w:r>
            <w:r w:rsidRPr="00423225">
              <w:rPr>
                <w:rFonts w:ascii="Arial" w:hAnsi="Arial" w:cs="Arial"/>
                <w:sz w:val="24"/>
                <w:szCs w:val="24"/>
              </w:rPr>
              <w:tab/>
            </w:r>
            <w:r w:rsidRPr="00423225">
              <w:rPr>
                <w:rFonts w:ascii="Arial" w:hAnsi="Arial" w:cs="Arial"/>
                <w:spacing w:val="-3"/>
                <w:sz w:val="24"/>
                <w:szCs w:val="24"/>
              </w:rPr>
              <w:t xml:space="preserve">основы </w:t>
            </w:r>
            <w:r w:rsidRPr="00423225">
              <w:rPr>
                <w:rFonts w:ascii="Arial" w:hAnsi="Arial" w:cs="Arial"/>
                <w:sz w:val="24"/>
                <w:szCs w:val="24"/>
              </w:rPr>
              <w:t xml:space="preserve">здорового образа </w:t>
            </w:r>
            <w:r w:rsidRPr="00423225">
              <w:rPr>
                <w:rFonts w:ascii="Arial" w:hAnsi="Arial" w:cs="Arial"/>
                <w:spacing w:val="-3"/>
                <w:sz w:val="24"/>
                <w:szCs w:val="24"/>
              </w:rPr>
              <w:t xml:space="preserve">жизни; </w:t>
            </w:r>
            <w:r w:rsidRPr="00423225">
              <w:rPr>
                <w:rFonts w:ascii="Arial" w:hAnsi="Arial" w:cs="Arial"/>
                <w:sz w:val="24"/>
                <w:szCs w:val="24"/>
              </w:rPr>
              <w:t>условия профессиональной деятельности и зоны риска физического здоровья для профессии;</w:t>
            </w:r>
            <w:r w:rsidRPr="00423225">
              <w:rPr>
                <w:rFonts w:ascii="Arial" w:hAnsi="Arial" w:cs="Arial"/>
                <w:sz w:val="24"/>
                <w:szCs w:val="24"/>
              </w:rPr>
              <w:tab/>
            </w:r>
            <w:r w:rsidRPr="00423225">
              <w:rPr>
                <w:rFonts w:ascii="Arial" w:hAnsi="Arial" w:cs="Arial"/>
                <w:spacing w:val="-3"/>
                <w:sz w:val="24"/>
                <w:szCs w:val="24"/>
              </w:rPr>
              <w:t>средства</w:t>
            </w:r>
          </w:p>
          <w:p w:rsidR="00BB2F32" w:rsidRPr="00423225" w:rsidRDefault="0066250A">
            <w:pPr>
              <w:pStyle w:val="TableParagraph"/>
              <w:spacing w:line="270" w:lineRule="atLeast"/>
              <w:ind w:left="106" w:right="1086"/>
              <w:rPr>
                <w:rFonts w:ascii="Arial" w:hAnsi="Arial" w:cs="Arial"/>
                <w:sz w:val="24"/>
                <w:szCs w:val="24"/>
              </w:rPr>
            </w:pPr>
            <w:r w:rsidRPr="00423225">
              <w:rPr>
                <w:rFonts w:ascii="Arial" w:hAnsi="Arial" w:cs="Arial"/>
                <w:sz w:val="24"/>
                <w:szCs w:val="24"/>
              </w:rPr>
              <w:t>профилактики перенапряжения.</w:t>
            </w:r>
          </w:p>
        </w:tc>
      </w:tr>
      <w:tr w:rsidR="00BB2F32" w:rsidRPr="00423225" w:rsidTr="00DC104C">
        <w:trPr>
          <w:trHeight w:val="1931"/>
        </w:trPr>
        <w:tc>
          <w:tcPr>
            <w:tcW w:w="2784" w:type="dxa"/>
          </w:tcPr>
          <w:p w:rsidR="00BB2F32" w:rsidRPr="00423225" w:rsidRDefault="0066250A" w:rsidP="002D473D">
            <w:pPr>
              <w:pStyle w:val="TableParagraph"/>
              <w:ind w:left="107" w:right="200"/>
              <w:rPr>
                <w:rFonts w:ascii="Arial" w:hAnsi="Arial" w:cs="Arial"/>
                <w:sz w:val="24"/>
                <w:szCs w:val="24"/>
              </w:rPr>
            </w:pPr>
            <w:r w:rsidRPr="00423225">
              <w:rPr>
                <w:rFonts w:ascii="Arial" w:hAnsi="Arial" w:cs="Arial"/>
                <w:sz w:val="24"/>
                <w:szCs w:val="24"/>
              </w:rPr>
              <w:t xml:space="preserve">ОК 9. </w:t>
            </w:r>
            <w:r w:rsidR="002D473D" w:rsidRPr="00423225">
              <w:rPr>
                <w:rFonts w:ascii="Arial" w:hAnsi="Arial" w:cs="Arial"/>
                <w:sz w:val="24"/>
                <w:szCs w:val="24"/>
              </w:rPr>
              <w:t>Пользоваться профессиональной документацией на государственном и иностранном языках.</w:t>
            </w:r>
          </w:p>
        </w:tc>
        <w:tc>
          <w:tcPr>
            <w:tcW w:w="3544" w:type="dxa"/>
          </w:tcPr>
          <w:p w:rsidR="00BB2F32" w:rsidRPr="00423225" w:rsidRDefault="0066250A">
            <w:pPr>
              <w:pStyle w:val="TableParagraph"/>
              <w:tabs>
                <w:tab w:val="left" w:pos="2691"/>
              </w:tabs>
              <w:ind w:left="107" w:right="99"/>
              <w:jc w:val="both"/>
              <w:rPr>
                <w:rFonts w:ascii="Arial" w:hAnsi="Arial" w:cs="Arial"/>
                <w:sz w:val="24"/>
                <w:szCs w:val="24"/>
              </w:rPr>
            </w:pPr>
            <w:r w:rsidRPr="00423225">
              <w:rPr>
                <w:rFonts w:ascii="Arial" w:hAnsi="Arial" w:cs="Arial"/>
                <w:sz w:val="24"/>
                <w:szCs w:val="24"/>
              </w:rPr>
              <w:t>применять</w:t>
            </w:r>
            <w:r w:rsidRPr="00423225">
              <w:rPr>
                <w:rFonts w:ascii="Arial" w:hAnsi="Arial" w:cs="Arial"/>
                <w:sz w:val="24"/>
                <w:szCs w:val="24"/>
              </w:rPr>
              <w:tab/>
            </w:r>
            <w:r w:rsidRPr="00423225">
              <w:rPr>
                <w:rFonts w:ascii="Arial" w:hAnsi="Arial" w:cs="Arial"/>
                <w:spacing w:val="-3"/>
                <w:sz w:val="24"/>
                <w:szCs w:val="24"/>
              </w:rPr>
              <w:t xml:space="preserve">средства </w:t>
            </w:r>
            <w:r w:rsidRPr="00423225">
              <w:rPr>
                <w:rFonts w:ascii="Arial" w:hAnsi="Arial" w:cs="Arial"/>
                <w:sz w:val="24"/>
                <w:szCs w:val="24"/>
              </w:rPr>
              <w:t>информационных технологий для решения профессиональных задач; использовать современное программное</w:t>
            </w:r>
            <w:r w:rsidRPr="00423225">
              <w:rPr>
                <w:rFonts w:ascii="Arial" w:hAnsi="Arial" w:cs="Arial"/>
                <w:spacing w:val="-2"/>
                <w:sz w:val="24"/>
                <w:szCs w:val="24"/>
              </w:rPr>
              <w:t xml:space="preserve"> </w:t>
            </w:r>
            <w:r w:rsidRPr="00423225">
              <w:rPr>
                <w:rFonts w:ascii="Arial" w:hAnsi="Arial" w:cs="Arial"/>
                <w:sz w:val="24"/>
                <w:szCs w:val="24"/>
              </w:rPr>
              <w:t>обеспечение</w:t>
            </w:r>
          </w:p>
        </w:tc>
        <w:tc>
          <w:tcPr>
            <w:tcW w:w="2976" w:type="dxa"/>
          </w:tcPr>
          <w:p w:rsidR="00BB2F32" w:rsidRPr="00423225" w:rsidRDefault="0066250A">
            <w:pPr>
              <w:pStyle w:val="TableParagraph"/>
              <w:tabs>
                <w:tab w:val="left" w:pos="929"/>
                <w:tab w:val="left" w:pos="2737"/>
              </w:tabs>
              <w:ind w:left="106" w:right="98"/>
              <w:rPr>
                <w:rFonts w:ascii="Arial" w:hAnsi="Arial" w:cs="Arial"/>
                <w:sz w:val="24"/>
                <w:szCs w:val="24"/>
              </w:rPr>
            </w:pPr>
            <w:r w:rsidRPr="00423225">
              <w:rPr>
                <w:rFonts w:ascii="Arial" w:hAnsi="Arial" w:cs="Arial"/>
                <w:sz w:val="24"/>
                <w:szCs w:val="24"/>
              </w:rPr>
              <w:t>современные средства и устройства информатизации; порядок их</w:t>
            </w:r>
            <w:r w:rsidRPr="00423225">
              <w:rPr>
                <w:rFonts w:ascii="Arial" w:hAnsi="Arial" w:cs="Arial"/>
                <w:sz w:val="24"/>
                <w:szCs w:val="24"/>
              </w:rPr>
              <w:tab/>
              <w:t>применения</w:t>
            </w:r>
            <w:r w:rsidRPr="00423225">
              <w:rPr>
                <w:rFonts w:ascii="Arial" w:hAnsi="Arial" w:cs="Arial"/>
                <w:sz w:val="24"/>
                <w:szCs w:val="24"/>
              </w:rPr>
              <w:tab/>
            </w:r>
            <w:r w:rsidRPr="00423225">
              <w:rPr>
                <w:rFonts w:ascii="Arial" w:hAnsi="Arial" w:cs="Arial"/>
                <w:spacing w:val="-17"/>
                <w:sz w:val="24"/>
                <w:szCs w:val="24"/>
              </w:rPr>
              <w:t xml:space="preserve">и </w:t>
            </w:r>
            <w:r w:rsidRPr="00423225">
              <w:rPr>
                <w:rFonts w:ascii="Arial" w:hAnsi="Arial" w:cs="Arial"/>
                <w:sz w:val="24"/>
                <w:szCs w:val="24"/>
              </w:rPr>
              <w:t xml:space="preserve">программное </w:t>
            </w:r>
            <w:r w:rsidRPr="00423225">
              <w:rPr>
                <w:rFonts w:ascii="Arial" w:hAnsi="Arial" w:cs="Arial"/>
                <w:spacing w:val="-3"/>
                <w:sz w:val="24"/>
                <w:szCs w:val="24"/>
              </w:rPr>
              <w:t xml:space="preserve">обеспечение </w:t>
            </w:r>
            <w:r w:rsidRPr="00423225">
              <w:rPr>
                <w:rFonts w:ascii="Arial" w:hAnsi="Arial" w:cs="Arial"/>
                <w:sz w:val="24"/>
                <w:szCs w:val="24"/>
              </w:rPr>
              <w:t>в</w:t>
            </w:r>
            <w:r w:rsidRPr="00423225">
              <w:rPr>
                <w:rFonts w:ascii="Arial" w:hAnsi="Arial" w:cs="Arial"/>
                <w:sz w:val="24"/>
                <w:szCs w:val="24"/>
              </w:rPr>
              <w:tab/>
            </w:r>
            <w:r w:rsidRPr="00423225">
              <w:rPr>
                <w:rFonts w:ascii="Arial" w:hAnsi="Arial" w:cs="Arial"/>
                <w:spacing w:val="-1"/>
                <w:sz w:val="24"/>
                <w:szCs w:val="24"/>
              </w:rPr>
              <w:t>профессиональной</w:t>
            </w:r>
          </w:p>
          <w:p w:rsidR="00BB2F32" w:rsidRPr="00423225" w:rsidRDefault="0066250A">
            <w:pPr>
              <w:pStyle w:val="TableParagraph"/>
              <w:spacing w:line="269" w:lineRule="exact"/>
              <w:ind w:left="106"/>
              <w:rPr>
                <w:rFonts w:ascii="Arial" w:hAnsi="Arial" w:cs="Arial"/>
                <w:sz w:val="24"/>
                <w:szCs w:val="24"/>
              </w:rPr>
            </w:pPr>
            <w:r w:rsidRPr="00423225">
              <w:rPr>
                <w:rFonts w:ascii="Arial" w:hAnsi="Arial" w:cs="Arial"/>
                <w:sz w:val="24"/>
                <w:szCs w:val="24"/>
              </w:rPr>
              <w:t>деятельности.</w:t>
            </w:r>
          </w:p>
        </w:tc>
      </w:tr>
    </w:tbl>
    <w:p w:rsidR="00BB2F32" w:rsidRPr="00423225" w:rsidRDefault="00BB2F32">
      <w:pPr>
        <w:pStyle w:val="a3"/>
        <w:rPr>
          <w:rFonts w:ascii="Arial" w:hAnsi="Arial" w:cs="Arial"/>
        </w:rPr>
      </w:pPr>
    </w:p>
    <w:p w:rsidR="00BB2F32" w:rsidRPr="00423225" w:rsidRDefault="00423225">
      <w:pPr>
        <w:pStyle w:val="a3"/>
        <w:spacing w:before="90"/>
        <w:ind w:left="302"/>
        <w:rPr>
          <w:rFonts w:ascii="Arial" w:hAnsi="Arial" w:cs="Arial"/>
        </w:rPr>
      </w:pPr>
      <w:r>
        <w:rPr>
          <w:rFonts w:ascii="Arial" w:hAnsi="Arial" w:cs="Arial"/>
        </w:rPr>
        <w:t>ПК 1</w:t>
      </w:r>
      <w:r w:rsidR="0066250A" w:rsidRPr="00423225">
        <w:rPr>
          <w:rFonts w:ascii="Arial" w:hAnsi="Arial" w:cs="Arial"/>
        </w:rPr>
        <w:t>.3. Оформлять заявки на материально-техническое обеспечение технического обслуживания и ремонта сельскохозяйственной техники в соответствии с нормативами.</w:t>
      </w:r>
    </w:p>
    <w:p w:rsidR="00BB2F32" w:rsidRPr="00423225" w:rsidRDefault="00BB2F32">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126"/>
      </w:tblGrid>
      <w:tr w:rsidR="00F46D44" w:rsidRPr="00423225" w:rsidTr="00F46D44">
        <w:tc>
          <w:tcPr>
            <w:tcW w:w="7338" w:type="dxa"/>
          </w:tcPr>
          <w:p w:rsidR="00F46D44" w:rsidRPr="00423225" w:rsidRDefault="00F46D44" w:rsidP="00F46D44">
            <w:pPr>
              <w:widowControl/>
              <w:autoSpaceDE/>
              <w:autoSpaceDN/>
              <w:ind w:firstLine="33"/>
              <w:jc w:val="center"/>
              <w:rPr>
                <w:rFonts w:ascii="Arial" w:hAnsi="Arial" w:cs="Arial"/>
                <w:b/>
                <w:bCs/>
                <w:sz w:val="24"/>
                <w:szCs w:val="24"/>
                <w:lang w:eastAsia="ru-RU"/>
              </w:rPr>
            </w:pPr>
            <w:r w:rsidRPr="00423225">
              <w:rPr>
                <w:rFonts w:ascii="Arial" w:hAnsi="Arial" w:cs="Arial"/>
                <w:b/>
                <w:bCs/>
                <w:sz w:val="24"/>
                <w:szCs w:val="24"/>
                <w:lang w:eastAsia="ru-RU"/>
              </w:rPr>
              <w:lastRenderedPageBreak/>
              <w:t xml:space="preserve">Личностные результаты </w:t>
            </w:r>
          </w:p>
          <w:p w:rsidR="00F46D44" w:rsidRPr="00423225" w:rsidRDefault="00F46D44" w:rsidP="00F46D44">
            <w:pPr>
              <w:widowControl/>
              <w:autoSpaceDE/>
              <w:autoSpaceDN/>
              <w:ind w:firstLine="33"/>
              <w:jc w:val="center"/>
              <w:rPr>
                <w:rFonts w:ascii="Arial" w:hAnsi="Arial" w:cs="Arial"/>
                <w:b/>
                <w:bCs/>
                <w:sz w:val="24"/>
                <w:szCs w:val="24"/>
                <w:lang w:eastAsia="ru-RU"/>
              </w:rPr>
            </w:pPr>
            <w:r w:rsidRPr="00423225">
              <w:rPr>
                <w:rFonts w:ascii="Arial" w:hAnsi="Arial" w:cs="Arial"/>
                <w:b/>
                <w:bCs/>
                <w:sz w:val="24"/>
                <w:szCs w:val="24"/>
                <w:lang w:eastAsia="ru-RU"/>
              </w:rPr>
              <w:t xml:space="preserve">реализации программы воспитания </w:t>
            </w:r>
          </w:p>
          <w:p w:rsidR="00F46D44" w:rsidRPr="00423225" w:rsidRDefault="00F46D44" w:rsidP="00F46D44">
            <w:pPr>
              <w:widowControl/>
              <w:autoSpaceDE/>
              <w:autoSpaceDN/>
              <w:ind w:firstLine="33"/>
              <w:jc w:val="center"/>
              <w:rPr>
                <w:rFonts w:ascii="Arial" w:hAnsi="Arial" w:cs="Arial"/>
                <w:b/>
                <w:bCs/>
                <w:sz w:val="24"/>
                <w:szCs w:val="24"/>
                <w:lang w:eastAsia="ru-RU"/>
              </w:rPr>
            </w:pPr>
            <w:r w:rsidRPr="00423225">
              <w:rPr>
                <w:rFonts w:ascii="Arial" w:hAnsi="Arial" w:cs="Arial"/>
                <w:i/>
                <w:iCs/>
                <w:sz w:val="24"/>
                <w:szCs w:val="24"/>
                <w:lang w:eastAsia="ru-RU"/>
              </w:rPr>
              <w:t>(дескрипторы)</w:t>
            </w:r>
          </w:p>
        </w:tc>
        <w:tc>
          <w:tcPr>
            <w:tcW w:w="2126" w:type="dxa"/>
            <w:vAlign w:val="center"/>
          </w:tcPr>
          <w:p w:rsidR="00F46D44" w:rsidRPr="00423225" w:rsidRDefault="00F46D44" w:rsidP="00F46D44">
            <w:pPr>
              <w:widowControl/>
              <w:autoSpaceDE/>
              <w:autoSpaceDN/>
              <w:ind w:firstLine="33"/>
              <w:jc w:val="center"/>
              <w:rPr>
                <w:rFonts w:ascii="Arial" w:hAnsi="Arial" w:cs="Arial"/>
                <w:b/>
                <w:bCs/>
                <w:sz w:val="24"/>
                <w:szCs w:val="24"/>
                <w:lang w:eastAsia="ru-RU"/>
              </w:rPr>
            </w:pPr>
            <w:r w:rsidRPr="00423225">
              <w:rPr>
                <w:rFonts w:ascii="Arial" w:hAnsi="Arial" w:cs="Arial"/>
                <w:b/>
                <w:bCs/>
                <w:sz w:val="24"/>
                <w:szCs w:val="24"/>
                <w:lang w:eastAsia="ru-RU"/>
              </w:rPr>
              <w:t xml:space="preserve">Код личностных результатов </w:t>
            </w:r>
            <w:r w:rsidRPr="00423225">
              <w:rPr>
                <w:rFonts w:ascii="Arial" w:hAnsi="Arial" w:cs="Arial"/>
                <w:b/>
                <w:bCs/>
                <w:sz w:val="24"/>
                <w:szCs w:val="24"/>
                <w:lang w:eastAsia="ru-RU"/>
              </w:rPr>
              <w:br/>
              <w:t xml:space="preserve">реализации </w:t>
            </w:r>
            <w:r w:rsidRPr="00423225">
              <w:rPr>
                <w:rFonts w:ascii="Arial" w:hAnsi="Arial" w:cs="Arial"/>
                <w:b/>
                <w:bCs/>
                <w:sz w:val="24"/>
                <w:szCs w:val="24"/>
                <w:lang w:eastAsia="ru-RU"/>
              </w:rPr>
              <w:br/>
              <w:t xml:space="preserve">программы </w:t>
            </w:r>
            <w:r w:rsidRPr="00423225">
              <w:rPr>
                <w:rFonts w:ascii="Arial" w:hAnsi="Arial" w:cs="Arial"/>
                <w:b/>
                <w:bCs/>
                <w:sz w:val="24"/>
                <w:szCs w:val="24"/>
                <w:lang w:eastAsia="ru-RU"/>
              </w:rPr>
              <w:br/>
              <w:t>воспитания</w:t>
            </w:r>
          </w:p>
        </w:tc>
      </w:tr>
      <w:tr w:rsidR="00F46D44" w:rsidRPr="00423225" w:rsidTr="00F46D44">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F46D44" w:rsidRPr="00423225" w:rsidRDefault="00F46D44" w:rsidP="00F46D44">
            <w:pPr>
              <w:widowControl/>
              <w:autoSpaceDE/>
              <w:autoSpaceDN/>
              <w:spacing w:before="120"/>
              <w:jc w:val="both"/>
              <w:rPr>
                <w:rFonts w:ascii="Arial" w:hAnsi="Arial" w:cs="Arial"/>
                <w:b/>
                <w:bCs/>
                <w:i/>
                <w:iCs/>
                <w:sz w:val="24"/>
                <w:szCs w:val="24"/>
                <w:lang w:eastAsia="ru-RU"/>
              </w:rPr>
            </w:pPr>
            <w:r w:rsidRPr="00423225">
              <w:rPr>
                <w:rFonts w:ascii="Arial" w:hAnsi="Arial" w:cs="Arial"/>
                <w:sz w:val="24"/>
                <w:szCs w:val="24"/>
                <w:lang w:eastAsia="ru-RU"/>
              </w:rPr>
              <w:t>Осознающий себя гражданином и защитником великой страны</w:t>
            </w:r>
          </w:p>
        </w:tc>
        <w:tc>
          <w:tcPr>
            <w:tcW w:w="2126" w:type="dxa"/>
            <w:vAlign w:val="center"/>
          </w:tcPr>
          <w:p w:rsidR="00F46D44" w:rsidRPr="00423225" w:rsidRDefault="00F46D44" w:rsidP="00F46D44">
            <w:pPr>
              <w:widowControl/>
              <w:autoSpaceDE/>
              <w:autoSpaceDN/>
              <w:ind w:firstLine="33"/>
              <w:jc w:val="center"/>
              <w:rPr>
                <w:rFonts w:ascii="Arial" w:hAnsi="Arial" w:cs="Arial"/>
                <w:b/>
                <w:bCs/>
                <w:sz w:val="24"/>
                <w:szCs w:val="24"/>
                <w:lang w:eastAsia="ru-RU"/>
              </w:rPr>
            </w:pPr>
            <w:r w:rsidRPr="00423225">
              <w:rPr>
                <w:rFonts w:ascii="Arial" w:hAnsi="Arial" w:cs="Arial"/>
                <w:b/>
                <w:bCs/>
                <w:sz w:val="24"/>
                <w:szCs w:val="24"/>
                <w:lang w:eastAsia="ru-RU"/>
              </w:rPr>
              <w:t>ЛР 1</w:t>
            </w:r>
          </w:p>
        </w:tc>
      </w:tr>
      <w:tr w:rsidR="00F46D44" w:rsidRPr="00423225" w:rsidTr="00F46D44">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F46D44" w:rsidRPr="00423225" w:rsidRDefault="00F46D44" w:rsidP="00F46D44">
            <w:pPr>
              <w:widowControl/>
              <w:autoSpaceDE/>
              <w:autoSpaceDN/>
              <w:ind w:firstLine="33"/>
              <w:jc w:val="both"/>
              <w:rPr>
                <w:rFonts w:ascii="Arial" w:hAnsi="Arial" w:cs="Arial"/>
                <w:b/>
                <w:bCs/>
                <w:sz w:val="24"/>
                <w:szCs w:val="24"/>
                <w:lang w:eastAsia="ru-RU"/>
              </w:rPr>
            </w:pPr>
            <w:r w:rsidRPr="00423225">
              <w:rPr>
                <w:rFonts w:ascii="Arial" w:hAnsi="Arial" w:cs="Arial"/>
                <w:sz w:val="24"/>
                <w:szCs w:val="24"/>
                <w:lang w:eastAsia="ru-RU"/>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126" w:type="dxa"/>
            <w:vAlign w:val="center"/>
          </w:tcPr>
          <w:p w:rsidR="00F46D44" w:rsidRPr="00423225" w:rsidRDefault="00F46D44" w:rsidP="00F46D44">
            <w:pPr>
              <w:widowControl/>
              <w:autoSpaceDE/>
              <w:autoSpaceDN/>
              <w:ind w:firstLine="33"/>
              <w:jc w:val="center"/>
              <w:rPr>
                <w:rFonts w:ascii="Arial" w:hAnsi="Arial" w:cs="Arial"/>
                <w:b/>
                <w:bCs/>
                <w:sz w:val="24"/>
                <w:szCs w:val="24"/>
                <w:lang w:eastAsia="ru-RU"/>
              </w:rPr>
            </w:pPr>
            <w:r w:rsidRPr="00423225">
              <w:rPr>
                <w:rFonts w:ascii="Arial" w:hAnsi="Arial" w:cs="Arial"/>
                <w:b/>
                <w:bCs/>
                <w:sz w:val="24"/>
                <w:szCs w:val="24"/>
                <w:lang w:eastAsia="ru-RU"/>
              </w:rPr>
              <w:t>ЛР 2</w:t>
            </w:r>
          </w:p>
        </w:tc>
      </w:tr>
      <w:tr w:rsidR="00F46D44" w:rsidRPr="00423225" w:rsidTr="00F46D44">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F46D44" w:rsidRPr="00423225" w:rsidRDefault="00F46D44" w:rsidP="00F46D44">
            <w:pPr>
              <w:widowControl/>
              <w:autoSpaceDE/>
              <w:autoSpaceDN/>
              <w:ind w:firstLine="33"/>
              <w:jc w:val="both"/>
              <w:rPr>
                <w:rFonts w:ascii="Arial" w:hAnsi="Arial" w:cs="Arial"/>
                <w:b/>
                <w:bCs/>
                <w:sz w:val="24"/>
                <w:szCs w:val="24"/>
                <w:lang w:eastAsia="ru-RU"/>
              </w:rPr>
            </w:pPr>
            <w:r w:rsidRPr="00423225">
              <w:rPr>
                <w:rFonts w:ascii="Arial" w:hAnsi="Arial" w:cs="Arial"/>
                <w:sz w:val="24"/>
                <w:szCs w:val="24"/>
                <w:lang w:eastAsia="ru-RU"/>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126" w:type="dxa"/>
            <w:vAlign w:val="center"/>
          </w:tcPr>
          <w:p w:rsidR="00F46D44" w:rsidRPr="00423225" w:rsidRDefault="00F46D44" w:rsidP="00F46D44">
            <w:pPr>
              <w:widowControl/>
              <w:autoSpaceDE/>
              <w:autoSpaceDN/>
              <w:ind w:firstLine="33"/>
              <w:jc w:val="center"/>
              <w:rPr>
                <w:rFonts w:ascii="Arial" w:hAnsi="Arial" w:cs="Arial"/>
                <w:b/>
                <w:bCs/>
                <w:sz w:val="24"/>
                <w:szCs w:val="24"/>
                <w:lang w:eastAsia="ru-RU"/>
              </w:rPr>
            </w:pPr>
            <w:r w:rsidRPr="00423225">
              <w:rPr>
                <w:rFonts w:ascii="Arial" w:hAnsi="Arial" w:cs="Arial"/>
                <w:b/>
                <w:bCs/>
                <w:sz w:val="24"/>
                <w:szCs w:val="24"/>
                <w:lang w:eastAsia="ru-RU"/>
              </w:rPr>
              <w:t>ЛР 5</w:t>
            </w:r>
          </w:p>
        </w:tc>
      </w:tr>
      <w:tr w:rsidR="00F46D44" w:rsidRPr="00423225" w:rsidTr="00F46D44">
        <w:trPr>
          <w:trHeight w:val="268"/>
        </w:trPr>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F46D44" w:rsidRPr="00423225" w:rsidRDefault="00F46D44" w:rsidP="00F46D44">
            <w:pPr>
              <w:widowControl/>
              <w:autoSpaceDE/>
              <w:autoSpaceDN/>
              <w:ind w:firstLine="33"/>
              <w:jc w:val="both"/>
              <w:rPr>
                <w:rFonts w:ascii="Arial" w:hAnsi="Arial" w:cs="Arial"/>
                <w:b/>
                <w:bCs/>
                <w:sz w:val="24"/>
                <w:szCs w:val="24"/>
                <w:lang w:eastAsia="ru-RU"/>
              </w:rPr>
            </w:pPr>
            <w:r w:rsidRPr="00423225">
              <w:rPr>
                <w:rFonts w:ascii="Arial" w:hAnsi="Arial" w:cs="Arial"/>
                <w:sz w:val="24"/>
                <w:szCs w:val="24"/>
                <w:lang w:eastAsia="ru-RU"/>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126" w:type="dxa"/>
            <w:vAlign w:val="center"/>
          </w:tcPr>
          <w:p w:rsidR="00F46D44" w:rsidRPr="00423225" w:rsidRDefault="00F46D44" w:rsidP="00F46D44">
            <w:pPr>
              <w:widowControl/>
              <w:autoSpaceDE/>
              <w:autoSpaceDN/>
              <w:ind w:firstLine="33"/>
              <w:jc w:val="center"/>
              <w:rPr>
                <w:rFonts w:ascii="Arial" w:hAnsi="Arial" w:cs="Arial"/>
                <w:b/>
                <w:bCs/>
                <w:sz w:val="24"/>
                <w:szCs w:val="24"/>
                <w:lang w:eastAsia="ru-RU"/>
              </w:rPr>
            </w:pPr>
            <w:r w:rsidRPr="00423225">
              <w:rPr>
                <w:rFonts w:ascii="Arial" w:hAnsi="Arial" w:cs="Arial"/>
                <w:b/>
                <w:bCs/>
                <w:sz w:val="24"/>
                <w:szCs w:val="24"/>
                <w:lang w:eastAsia="ru-RU"/>
              </w:rPr>
              <w:t>ЛР 7</w:t>
            </w:r>
          </w:p>
        </w:tc>
      </w:tr>
      <w:tr w:rsidR="00F46D44" w:rsidRPr="00423225" w:rsidTr="00F46D44">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F46D44" w:rsidRPr="00423225" w:rsidRDefault="00F46D44" w:rsidP="00F46D44">
            <w:pPr>
              <w:widowControl/>
              <w:autoSpaceDE/>
              <w:autoSpaceDN/>
              <w:jc w:val="both"/>
              <w:rPr>
                <w:rFonts w:ascii="Arial" w:hAnsi="Arial" w:cs="Arial"/>
                <w:b/>
                <w:bCs/>
                <w:sz w:val="24"/>
                <w:szCs w:val="24"/>
                <w:lang w:eastAsia="ru-RU"/>
              </w:rPr>
            </w:pPr>
            <w:r w:rsidRPr="00423225">
              <w:rPr>
                <w:rFonts w:ascii="Arial" w:hAnsi="Arial" w:cs="Arial"/>
                <w:sz w:val="24"/>
                <w:szCs w:val="24"/>
                <w:lang w:eastAsia="ru-RU"/>
              </w:rPr>
              <w:t>Проявляющий уважение к эстетическим ценностям, обладающий основами эстетической культуры</w:t>
            </w:r>
          </w:p>
        </w:tc>
        <w:tc>
          <w:tcPr>
            <w:tcW w:w="2126" w:type="dxa"/>
            <w:vAlign w:val="center"/>
          </w:tcPr>
          <w:p w:rsidR="00F46D44" w:rsidRPr="00423225" w:rsidRDefault="00F46D44" w:rsidP="00F46D44">
            <w:pPr>
              <w:widowControl/>
              <w:autoSpaceDE/>
              <w:autoSpaceDN/>
              <w:ind w:firstLine="33"/>
              <w:jc w:val="center"/>
              <w:rPr>
                <w:rFonts w:ascii="Arial" w:hAnsi="Arial" w:cs="Arial"/>
                <w:b/>
                <w:bCs/>
                <w:sz w:val="24"/>
                <w:szCs w:val="24"/>
                <w:lang w:eastAsia="ru-RU"/>
              </w:rPr>
            </w:pPr>
            <w:r w:rsidRPr="00423225">
              <w:rPr>
                <w:rFonts w:ascii="Arial" w:hAnsi="Arial" w:cs="Arial"/>
                <w:b/>
                <w:bCs/>
                <w:sz w:val="24"/>
                <w:szCs w:val="24"/>
                <w:lang w:eastAsia="ru-RU"/>
              </w:rPr>
              <w:t>ЛР 11</w:t>
            </w:r>
          </w:p>
        </w:tc>
      </w:tr>
    </w:tbl>
    <w:p w:rsidR="00F46D44" w:rsidRPr="00423225" w:rsidRDefault="00F46D44">
      <w:pPr>
        <w:rPr>
          <w:rFonts w:ascii="Arial" w:hAnsi="Arial" w:cs="Arial"/>
          <w:sz w:val="24"/>
          <w:szCs w:val="24"/>
        </w:rPr>
        <w:sectPr w:rsidR="00F46D44" w:rsidRPr="00423225">
          <w:pgSz w:w="11910" w:h="16840"/>
          <w:pgMar w:top="1120" w:right="620" w:bottom="1400" w:left="1400" w:header="0" w:footer="1216" w:gutter="0"/>
          <w:cols w:space="720"/>
        </w:sectPr>
      </w:pPr>
    </w:p>
    <w:p w:rsidR="00BB2F32" w:rsidRPr="00423225" w:rsidRDefault="00FF7523">
      <w:pPr>
        <w:pStyle w:val="11"/>
        <w:spacing w:before="73"/>
        <w:ind w:left="1164" w:right="1093"/>
        <w:rPr>
          <w:rFonts w:ascii="Arial" w:hAnsi="Arial" w:cs="Arial"/>
        </w:rPr>
      </w:pPr>
      <w:r w:rsidRPr="00423225">
        <w:rPr>
          <w:rFonts w:ascii="Arial" w:hAnsi="Arial" w:cs="Arial"/>
        </w:rPr>
        <w:lastRenderedPageBreak/>
        <w:t xml:space="preserve">СОДЕРЖАНИЕ </w:t>
      </w:r>
      <w:r w:rsidR="00796D45" w:rsidRPr="00423225">
        <w:rPr>
          <w:rFonts w:ascii="Arial" w:hAnsi="Arial" w:cs="Arial"/>
        </w:rPr>
        <w:t>УЧЕБНОЙ ДИСЦИПЛИНЫ</w:t>
      </w:r>
    </w:p>
    <w:p w:rsidR="00BB2F32" w:rsidRPr="00423225" w:rsidRDefault="00BB2F32">
      <w:pPr>
        <w:pStyle w:val="a3"/>
        <w:spacing w:before="8"/>
        <w:rPr>
          <w:rFonts w:ascii="Arial" w:hAnsi="Arial" w:cs="Arial"/>
          <w:b/>
        </w:rPr>
      </w:pPr>
    </w:p>
    <w:p w:rsidR="00BB2F32" w:rsidRPr="00423225" w:rsidRDefault="00FF7523">
      <w:pPr>
        <w:pStyle w:val="a3"/>
        <w:ind w:left="302"/>
        <w:rPr>
          <w:rFonts w:ascii="Arial" w:hAnsi="Arial" w:cs="Arial"/>
        </w:rPr>
      </w:pPr>
      <w:r w:rsidRPr="00423225">
        <w:rPr>
          <w:rFonts w:ascii="Arial" w:hAnsi="Arial" w:cs="Arial"/>
        </w:rPr>
        <w:t>Объем учебного предмета</w:t>
      </w:r>
      <w:r w:rsidR="0066250A" w:rsidRPr="00423225">
        <w:rPr>
          <w:rFonts w:ascii="Arial" w:hAnsi="Arial" w:cs="Arial"/>
        </w:rPr>
        <w:t xml:space="preserve"> и виды учебной работы</w:t>
      </w:r>
    </w:p>
    <w:p w:rsidR="00BB2F32" w:rsidRPr="00423225" w:rsidRDefault="00BB2F32">
      <w:pPr>
        <w:pStyle w:val="a3"/>
        <w:spacing w:before="8"/>
        <w:rPr>
          <w:rFonts w:ascii="Arial" w:hAnsi="Arial" w:cs="Arial"/>
        </w:rPr>
      </w:pPr>
    </w:p>
    <w:tbl>
      <w:tblPr>
        <w:tblStyle w:val="TableNormal"/>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799"/>
        <w:gridCol w:w="1774"/>
      </w:tblGrid>
      <w:tr w:rsidR="00BB2F32" w:rsidRPr="00423225">
        <w:trPr>
          <w:trHeight w:val="515"/>
        </w:trPr>
        <w:tc>
          <w:tcPr>
            <w:tcW w:w="7799" w:type="dxa"/>
          </w:tcPr>
          <w:p w:rsidR="00BB2F32" w:rsidRPr="00423225" w:rsidRDefault="0066250A">
            <w:pPr>
              <w:pStyle w:val="TableParagraph"/>
              <w:spacing w:line="275" w:lineRule="exact"/>
              <w:ind w:left="2770" w:right="2756"/>
              <w:jc w:val="center"/>
              <w:rPr>
                <w:rFonts w:ascii="Arial" w:hAnsi="Arial" w:cs="Arial"/>
                <w:b/>
                <w:sz w:val="24"/>
                <w:szCs w:val="24"/>
              </w:rPr>
            </w:pPr>
            <w:r w:rsidRPr="00423225">
              <w:rPr>
                <w:rFonts w:ascii="Arial" w:hAnsi="Arial" w:cs="Arial"/>
                <w:b/>
                <w:sz w:val="24"/>
                <w:szCs w:val="24"/>
              </w:rPr>
              <w:t>Вид учебной работы</w:t>
            </w:r>
          </w:p>
        </w:tc>
        <w:tc>
          <w:tcPr>
            <w:tcW w:w="1774" w:type="dxa"/>
          </w:tcPr>
          <w:p w:rsidR="00BB2F32" w:rsidRPr="00423225" w:rsidRDefault="0066250A">
            <w:pPr>
              <w:pStyle w:val="TableParagraph"/>
              <w:spacing w:line="275" w:lineRule="exact"/>
              <w:ind w:left="191"/>
              <w:rPr>
                <w:rFonts w:ascii="Arial" w:hAnsi="Arial" w:cs="Arial"/>
                <w:b/>
                <w:sz w:val="24"/>
                <w:szCs w:val="24"/>
              </w:rPr>
            </w:pPr>
            <w:r w:rsidRPr="00423225">
              <w:rPr>
                <w:rFonts w:ascii="Arial" w:hAnsi="Arial" w:cs="Arial"/>
                <w:b/>
                <w:sz w:val="24"/>
                <w:szCs w:val="24"/>
              </w:rPr>
              <w:t>Объем часов</w:t>
            </w:r>
          </w:p>
        </w:tc>
      </w:tr>
      <w:tr w:rsidR="00BB2F32" w:rsidRPr="00423225">
        <w:trPr>
          <w:trHeight w:val="517"/>
        </w:trPr>
        <w:tc>
          <w:tcPr>
            <w:tcW w:w="7799" w:type="dxa"/>
          </w:tcPr>
          <w:p w:rsidR="00BB2F32" w:rsidRPr="00423225" w:rsidRDefault="0066250A">
            <w:pPr>
              <w:pStyle w:val="TableParagraph"/>
              <w:spacing w:before="1"/>
              <w:ind w:left="107"/>
              <w:rPr>
                <w:rFonts w:ascii="Arial" w:hAnsi="Arial" w:cs="Arial"/>
                <w:b/>
                <w:sz w:val="24"/>
                <w:szCs w:val="24"/>
              </w:rPr>
            </w:pPr>
            <w:r w:rsidRPr="00423225">
              <w:rPr>
                <w:rFonts w:ascii="Arial" w:hAnsi="Arial" w:cs="Arial"/>
                <w:b/>
                <w:sz w:val="24"/>
                <w:szCs w:val="24"/>
              </w:rPr>
              <w:t>Максимальная учебная нагрузка (всего)</w:t>
            </w:r>
          </w:p>
        </w:tc>
        <w:tc>
          <w:tcPr>
            <w:tcW w:w="1774" w:type="dxa"/>
          </w:tcPr>
          <w:p w:rsidR="00BB2F32" w:rsidRPr="00423225" w:rsidRDefault="007F05EC">
            <w:pPr>
              <w:pStyle w:val="TableParagraph"/>
              <w:spacing w:before="1"/>
              <w:ind w:left="107"/>
              <w:rPr>
                <w:rFonts w:ascii="Arial" w:hAnsi="Arial" w:cs="Arial"/>
                <w:b/>
                <w:sz w:val="24"/>
                <w:szCs w:val="24"/>
              </w:rPr>
            </w:pPr>
            <w:r>
              <w:rPr>
                <w:rFonts w:ascii="Arial" w:hAnsi="Arial" w:cs="Arial"/>
                <w:b/>
                <w:sz w:val="24"/>
                <w:szCs w:val="24"/>
              </w:rPr>
              <w:t>7</w:t>
            </w:r>
            <w:r w:rsidR="00E53479" w:rsidRPr="00423225">
              <w:rPr>
                <w:rFonts w:ascii="Arial" w:hAnsi="Arial" w:cs="Arial"/>
                <w:b/>
                <w:sz w:val="24"/>
                <w:szCs w:val="24"/>
              </w:rPr>
              <w:t>2</w:t>
            </w:r>
          </w:p>
        </w:tc>
      </w:tr>
      <w:tr w:rsidR="00BB2F32" w:rsidRPr="00423225">
        <w:trPr>
          <w:trHeight w:val="517"/>
        </w:trPr>
        <w:tc>
          <w:tcPr>
            <w:tcW w:w="7799" w:type="dxa"/>
          </w:tcPr>
          <w:p w:rsidR="00BB2F32" w:rsidRPr="00423225" w:rsidRDefault="0066250A">
            <w:pPr>
              <w:pStyle w:val="TableParagraph"/>
              <w:spacing w:before="1"/>
              <w:ind w:left="107"/>
              <w:rPr>
                <w:rFonts w:ascii="Arial" w:hAnsi="Arial" w:cs="Arial"/>
                <w:b/>
                <w:sz w:val="24"/>
                <w:szCs w:val="24"/>
              </w:rPr>
            </w:pPr>
            <w:r w:rsidRPr="00423225">
              <w:rPr>
                <w:rFonts w:ascii="Arial" w:hAnsi="Arial" w:cs="Arial"/>
                <w:b/>
                <w:sz w:val="24"/>
                <w:szCs w:val="24"/>
              </w:rPr>
              <w:t>Обязательные аудиторные учебные занятия (всего)</w:t>
            </w:r>
          </w:p>
        </w:tc>
        <w:tc>
          <w:tcPr>
            <w:tcW w:w="1774" w:type="dxa"/>
          </w:tcPr>
          <w:p w:rsidR="00BB2F32" w:rsidRPr="00423225" w:rsidRDefault="003C04FE">
            <w:pPr>
              <w:pStyle w:val="TableParagraph"/>
              <w:spacing w:before="1"/>
              <w:ind w:left="107"/>
              <w:rPr>
                <w:rFonts w:ascii="Arial" w:hAnsi="Arial" w:cs="Arial"/>
                <w:b/>
                <w:sz w:val="24"/>
                <w:szCs w:val="24"/>
              </w:rPr>
            </w:pPr>
            <w:r>
              <w:rPr>
                <w:rFonts w:ascii="Arial" w:hAnsi="Arial" w:cs="Arial"/>
                <w:b/>
                <w:sz w:val="24"/>
                <w:szCs w:val="24"/>
              </w:rPr>
              <w:t>72</w:t>
            </w:r>
          </w:p>
        </w:tc>
      </w:tr>
      <w:tr w:rsidR="00BB2F32" w:rsidRPr="00423225">
        <w:trPr>
          <w:trHeight w:val="517"/>
        </w:trPr>
        <w:tc>
          <w:tcPr>
            <w:tcW w:w="7799" w:type="dxa"/>
          </w:tcPr>
          <w:p w:rsidR="00BB2F32" w:rsidRPr="00423225" w:rsidRDefault="0066250A">
            <w:pPr>
              <w:pStyle w:val="TableParagraph"/>
              <w:spacing w:line="270" w:lineRule="exact"/>
              <w:ind w:left="107"/>
              <w:rPr>
                <w:rFonts w:ascii="Arial" w:hAnsi="Arial" w:cs="Arial"/>
                <w:sz w:val="24"/>
                <w:szCs w:val="24"/>
              </w:rPr>
            </w:pPr>
            <w:r w:rsidRPr="00423225">
              <w:rPr>
                <w:rFonts w:ascii="Arial" w:hAnsi="Arial" w:cs="Arial"/>
                <w:sz w:val="24"/>
                <w:szCs w:val="24"/>
              </w:rPr>
              <w:t>теоретические занятия</w:t>
            </w:r>
          </w:p>
        </w:tc>
        <w:tc>
          <w:tcPr>
            <w:tcW w:w="1774" w:type="dxa"/>
          </w:tcPr>
          <w:p w:rsidR="00BB2F32" w:rsidRPr="00423225" w:rsidRDefault="007F05EC">
            <w:pPr>
              <w:pStyle w:val="TableParagraph"/>
              <w:spacing w:line="270" w:lineRule="exact"/>
              <w:ind w:left="107"/>
              <w:rPr>
                <w:rFonts w:ascii="Arial" w:hAnsi="Arial" w:cs="Arial"/>
                <w:sz w:val="24"/>
                <w:szCs w:val="24"/>
              </w:rPr>
            </w:pPr>
            <w:r>
              <w:rPr>
                <w:rFonts w:ascii="Arial" w:hAnsi="Arial" w:cs="Arial"/>
                <w:sz w:val="24"/>
                <w:szCs w:val="24"/>
              </w:rPr>
              <w:t>2</w:t>
            </w:r>
            <w:r w:rsidR="00E53479" w:rsidRPr="00423225">
              <w:rPr>
                <w:rFonts w:ascii="Arial" w:hAnsi="Arial" w:cs="Arial"/>
                <w:sz w:val="24"/>
                <w:szCs w:val="24"/>
              </w:rPr>
              <w:t>6</w:t>
            </w:r>
          </w:p>
        </w:tc>
      </w:tr>
      <w:tr w:rsidR="00BB2F32" w:rsidRPr="00423225">
        <w:trPr>
          <w:trHeight w:val="517"/>
        </w:trPr>
        <w:tc>
          <w:tcPr>
            <w:tcW w:w="7799" w:type="dxa"/>
          </w:tcPr>
          <w:p w:rsidR="00BB2F32" w:rsidRPr="00423225" w:rsidRDefault="0066250A">
            <w:pPr>
              <w:pStyle w:val="TableParagraph"/>
              <w:spacing w:line="270" w:lineRule="exact"/>
              <w:ind w:left="107"/>
              <w:rPr>
                <w:rFonts w:ascii="Arial" w:hAnsi="Arial" w:cs="Arial"/>
                <w:sz w:val="24"/>
                <w:szCs w:val="24"/>
              </w:rPr>
            </w:pPr>
            <w:r w:rsidRPr="00423225">
              <w:rPr>
                <w:rFonts w:ascii="Arial" w:hAnsi="Arial" w:cs="Arial"/>
                <w:sz w:val="24"/>
                <w:szCs w:val="24"/>
              </w:rPr>
              <w:t>практические занятия</w:t>
            </w:r>
          </w:p>
        </w:tc>
        <w:tc>
          <w:tcPr>
            <w:tcW w:w="1774" w:type="dxa"/>
          </w:tcPr>
          <w:p w:rsidR="00BB2F32" w:rsidRPr="00423225" w:rsidRDefault="007F05EC" w:rsidP="003C04FE">
            <w:pPr>
              <w:pStyle w:val="TableParagraph"/>
              <w:spacing w:line="270" w:lineRule="exact"/>
              <w:ind w:left="107"/>
              <w:rPr>
                <w:rFonts w:ascii="Arial" w:hAnsi="Arial" w:cs="Arial"/>
                <w:sz w:val="24"/>
                <w:szCs w:val="24"/>
              </w:rPr>
            </w:pPr>
            <w:r>
              <w:rPr>
                <w:rFonts w:ascii="Arial" w:hAnsi="Arial" w:cs="Arial"/>
                <w:sz w:val="24"/>
                <w:szCs w:val="24"/>
              </w:rPr>
              <w:t>4</w:t>
            </w:r>
            <w:r w:rsidR="003C04FE">
              <w:rPr>
                <w:rFonts w:ascii="Arial" w:hAnsi="Arial" w:cs="Arial"/>
                <w:sz w:val="24"/>
                <w:szCs w:val="24"/>
              </w:rPr>
              <w:t>6</w:t>
            </w:r>
          </w:p>
        </w:tc>
      </w:tr>
      <w:tr w:rsidR="003C04FE" w:rsidRPr="00423225">
        <w:trPr>
          <w:trHeight w:val="517"/>
        </w:trPr>
        <w:tc>
          <w:tcPr>
            <w:tcW w:w="7799" w:type="dxa"/>
          </w:tcPr>
          <w:p w:rsidR="003C04FE" w:rsidRPr="00423225" w:rsidRDefault="003C04FE">
            <w:pPr>
              <w:pStyle w:val="TableParagraph"/>
              <w:spacing w:line="270" w:lineRule="exact"/>
              <w:ind w:left="107"/>
              <w:rPr>
                <w:rFonts w:ascii="Arial" w:hAnsi="Arial" w:cs="Arial"/>
                <w:sz w:val="24"/>
                <w:szCs w:val="24"/>
              </w:rPr>
            </w:pPr>
            <w:r>
              <w:rPr>
                <w:rFonts w:ascii="Arial" w:hAnsi="Arial" w:cs="Arial"/>
                <w:sz w:val="24"/>
                <w:szCs w:val="24"/>
              </w:rPr>
              <w:t>Консультации</w:t>
            </w:r>
          </w:p>
        </w:tc>
        <w:tc>
          <w:tcPr>
            <w:tcW w:w="1774" w:type="dxa"/>
          </w:tcPr>
          <w:p w:rsidR="003C04FE" w:rsidRPr="003C04FE" w:rsidRDefault="003C04FE" w:rsidP="003C04FE">
            <w:pPr>
              <w:pStyle w:val="TableParagraph"/>
              <w:spacing w:line="270" w:lineRule="exact"/>
              <w:ind w:left="107"/>
              <w:rPr>
                <w:rFonts w:ascii="Arial" w:hAnsi="Arial" w:cs="Arial"/>
                <w:b/>
                <w:sz w:val="24"/>
                <w:szCs w:val="24"/>
              </w:rPr>
            </w:pPr>
          </w:p>
        </w:tc>
      </w:tr>
      <w:tr w:rsidR="00BB2F32" w:rsidRPr="00423225">
        <w:trPr>
          <w:trHeight w:val="517"/>
        </w:trPr>
        <w:tc>
          <w:tcPr>
            <w:tcW w:w="7799" w:type="dxa"/>
          </w:tcPr>
          <w:p w:rsidR="00BB2F32" w:rsidRPr="00423225" w:rsidRDefault="0066250A">
            <w:pPr>
              <w:pStyle w:val="TableParagraph"/>
              <w:spacing w:line="275" w:lineRule="exact"/>
              <w:ind w:left="107"/>
              <w:rPr>
                <w:rFonts w:ascii="Arial" w:hAnsi="Arial" w:cs="Arial"/>
                <w:b/>
                <w:sz w:val="24"/>
                <w:szCs w:val="24"/>
              </w:rPr>
            </w:pPr>
            <w:r w:rsidRPr="00423225">
              <w:rPr>
                <w:rFonts w:ascii="Arial" w:hAnsi="Arial" w:cs="Arial"/>
                <w:b/>
                <w:sz w:val="24"/>
                <w:szCs w:val="24"/>
              </w:rPr>
              <w:t>Итоговая аттестация в форме: экзамен</w:t>
            </w:r>
          </w:p>
        </w:tc>
        <w:tc>
          <w:tcPr>
            <w:tcW w:w="1774" w:type="dxa"/>
          </w:tcPr>
          <w:p w:rsidR="00BB2F32" w:rsidRPr="00423225" w:rsidRDefault="00BB2F32">
            <w:pPr>
              <w:pStyle w:val="TableParagraph"/>
              <w:spacing w:line="275" w:lineRule="exact"/>
              <w:ind w:left="107"/>
              <w:rPr>
                <w:rFonts w:ascii="Arial" w:hAnsi="Arial" w:cs="Arial"/>
                <w:b/>
                <w:sz w:val="24"/>
                <w:szCs w:val="24"/>
              </w:rPr>
            </w:pPr>
          </w:p>
        </w:tc>
      </w:tr>
    </w:tbl>
    <w:p w:rsidR="00BB2F32" w:rsidRPr="00423225" w:rsidRDefault="00BB2F32">
      <w:pPr>
        <w:spacing w:line="275" w:lineRule="exact"/>
        <w:rPr>
          <w:rFonts w:ascii="Arial" w:hAnsi="Arial" w:cs="Arial"/>
          <w:sz w:val="24"/>
          <w:szCs w:val="24"/>
        </w:rPr>
        <w:sectPr w:rsidR="00BB2F32" w:rsidRPr="00423225">
          <w:pgSz w:w="11910" w:h="16840"/>
          <w:pgMar w:top="1040" w:right="620" w:bottom="1480" w:left="1400" w:header="0" w:footer="1216"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
        <w:gridCol w:w="3082"/>
        <w:gridCol w:w="12"/>
        <w:gridCol w:w="8675"/>
        <w:gridCol w:w="7"/>
        <w:gridCol w:w="1305"/>
        <w:gridCol w:w="1846"/>
        <w:gridCol w:w="8"/>
      </w:tblGrid>
      <w:tr w:rsidR="00AD436F" w:rsidRPr="00423225" w:rsidTr="00423225">
        <w:trPr>
          <w:gridBefore w:val="1"/>
          <w:wBefore w:w="7" w:type="dxa"/>
          <w:trHeight w:val="545"/>
        </w:trPr>
        <w:tc>
          <w:tcPr>
            <w:tcW w:w="14935" w:type="dxa"/>
            <w:gridSpan w:val="7"/>
            <w:tcBorders>
              <w:top w:val="nil"/>
              <w:left w:val="nil"/>
              <w:right w:val="nil"/>
            </w:tcBorders>
          </w:tcPr>
          <w:p w:rsidR="00AD436F" w:rsidRPr="00423225" w:rsidRDefault="00AD436F" w:rsidP="00E53479">
            <w:pPr>
              <w:pStyle w:val="TableParagraph"/>
              <w:spacing w:line="266" w:lineRule="exact"/>
              <w:ind w:left="5315" w:right="5306"/>
              <w:jc w:val="center"/>
              <w:rPr>
                <w:rFonts w:ascii="Arial" w:hAnsi="Arial" w:cs="Arial"/>
                <w:b/>
                <w:sz w:val="24"/>
                <w:szCs w:val="24"/>
              </w:rPr>
            </w:pPr>
            <w:r w:rsidRPr="00423225">
              <w:rPr>
                <w:rFonts w:ascii="Arial" w:hAnsi="Arial" w:cs="Arial"/>
                <w:b/>
                <w:sz w:val="24"/>
                <w:szCs w:val="24"/>
              </w:rPr>
              <w:lastRenderedPageBreak/>
              <w:t>ТЕМАТИЧЕСКОЕ ПЛАНИРОВАНИЕ</w:t>
            </w:r>
          </w:p>
        </w:tc>
      </w:tr>
      <w:tr w:rsidR="00AD436F" w:rsidRPr="00423225" w:rsidTr="00423225">
        <w:trPr>
          <w:gridBefore w:val="1"/>
          <w:wBefore w:w="7" w:type="dxa"/>
          <w:trHeight w:val="1932"/>
        </w:trPr>
        <w:tc>
          <w:tcPr>
            <w:tcW w:w="3094" w:type="dxa"/>
            <w:gridSpan w:val="2"/>
          </w:tcPr>
          <w:p w:rsidR="00AD436F" w:rsidRPr="00423225" w:rsidRDefault="00AD436F" w:rsidP="00E53479">
            <w:pPr>
              <w:pStyle w:val="TableParagraph"/>
              <w:ind w:left="1349" w:right="108" w:hanging="1220"/>
              <w:rPr>
                <w:rFonts w:ascii="Arial" w:hAnsi="Arial" w:cs="Arial"/>
                <w:b/>
                <w:sz w:val="24"/>
                <w:szCs w:val="24"/>
              </w:rPr>
            </w:pPr>
            <w:r w:rsidRPr="00423225">
              <w:rPr>
                <w:rFonts w:ascii="Arial" w:hAnsi="Arial" w:cs="Arial"/>
                <w:b/>
                <w:sz w:val="24"/>
                <w:szCs w:val="24"/>
              </w:rPr>
              <w:t>Наименование разделов и тем</w:t>
            </w:r>
          </w:p>
        </w:tc>
        <w:tc>
          <w:tcPr>
            <w:tcW w:w="8682" w:type="dxa"/>
            <w:gridSpan w:val="2"/>
          </w:tcPr>
          <w:p w:rsidR="00AD436F" w:rsidRPr="00423225" w:rsidRDefault="00AD436F" w:rsidP="00E53479">
            <w:pPr>
              <w:pStyle w:val="TableParagraph"/>
              <w:ind w:left="3590" w:right="530" w:hanging="3047"/>
              <w:rPr>
                <w:rFonts w:ascii="Arial" w:hAnsi="Arial" w:cs="Arial"/>
                <w:b/>
                <w:sz w:val="24"/>
                <w:szCs w:val="24"/>
              </w:rPr>
            </w:pPr>
            <w:r w:rsidRPr="00423225">
              <w:rPr>
                <w:rFonts w:ascii="Arial" w:hAnsi="Arial" w:cs="Arial"/>
                <w:b/>
                <w:sz w:val="24"/>
                <w:szCs w:val="24"/>
              </w:rPr>
              <w:t>Содержание учебного материала и формы организации деятельности обучающихся</w:t>
            </w:r>
          </w:p>
        </w:tc>
        <w:tc>
          <w:tcPr>
            <w:tcW w:w="1305" w:type="dxa"/>
          </w:tcPr>
          <w:p w:rsidR="00AD436F" w:rsidRPr="00423225" w:rsidRDefault="00AD436F" w:rsidP="00E53479">
            <w:pPr>
              <w:pStyle w:val="TableParagraph"/>
              <w:ind w:left="348" w:right="261" w:hanging="51"/>
              <w:rPr>
                <w:rFonts w:ascii="Arial" w:hAnsi="Arial" w:cs="Arial"/>
                <w:b/>
                <w:sz w:val="24"/>
                <w:szCs w:val="24"/>
              </w:rPr>
            </w:pPr>
            <w:r w:rsidRPr="00423225">
              <w:rPr>
                <w:rFonts w:ascii="Arial" w:hAnsi="Arial" w:cs="Arial"/>
                <w:b/>
                <w:sz w:val="24"/>
                <w:szCs w:val="24"/>
              </w:rPr>
              <w:t>Объем часов</w:t>
            </w:r>
          </w:p>
        </w:tc>
        <w:tc>
          <w:tcPr>
            <w:tcW w:w="1854" w:type="dxa"/>
            <w:gridSpan w:val="2"/>
          </w:tcPr>
          <w:p w:rsidR="00AD436F" w:rsidRPr="00423225" w:rsidRDefault="00AD436F" w:rsidP="00E53479">
            <w:pPr>
              <w:pStyle w:val="TableParagraph"/>
              <w:ind w:left="173" w:right="158" w:firstLine="1"/>
              <w:jc w:val="center"/>
              <w:rPr>
                <w:rFonts w:ascii="Arial" w:hAnsi="Arial" w:cs="Arial"/>
                <w:b/>
                <w:sz w:val="24"/>
                <w:szCs w:val="24"/>
              </w:rPr>
            </w:pPr>
            <w:r w:rsidRPr="00423225">
              <w:rPr>
                <w:rFonts w:ascii="Arial" w:hAnsi="Arial" w:cs="Arial"/>
                <w:b/>
                <w:sz w:val="24"/>
                <w:szCs w:val="24"/>
              </w:rPr>
              <w:t xml:space="preserve">Коды компетенций, </w:t>
            </w:r>
            <w:r w:rsidR="00957FE5" w:rsidRPr="00423225">
              <w:rPr>
                <w:rFonts w:ascii="Arial" w:hAnsi="Arial" w:cs="Arial"/>
                <w:b/>
                <w:sz w:val="24"/>
                <w:szCs w:val="24"/>
              </w:rPr>
              <w:t>формированию</w:t>
            </w:r>
            <w:r w:rsidRPr="00423225">
              <w:rPr>
                <w:rFonts w:ascii="Arial" w:hAnsi="Arial" w:cs="Arial"/>
                <w:b/>
                <w:sz w:val="24"/>
                <w:szCs w:val="24"/>
              </w:rPr>
              <w:t xml:space="preserve"> ю которых способствует элемент</w:t>
            </w:r>
          </w:p>
          <w:p w:rsidR="00AD436F" w:rsidRPr="00423225" w:rsidRDefault="00AD436F" w:rsidP="00E53479">
            <w:pPr>
              <w:pStyle w:val="TableParagraph"/>
              <w:spacing w:line="259" w:lineRule="exact"/>
              <w:ind w:left="273" w:right="257"/>
              <w:jc w:val="center"/>
              <w:rPr>
                <w:rFonts w:ascii="Arial" w:hAnsi="Arial" w:cs="Arial"/>
                <w:b/>
                <w:sz w:val="24"/>
                <w:szCs w:val="24"/>
              </w:rPr>
            </w:pPr>
            <w:r w:rsidRPr="00423225">
              <w:rPr>
                <w:rFonts w:ascii="Arial" w:hAnsi="Arial" w:cs="Arial"/>
                <w:b/>
                <w:sz w:val="24"/>
                <w:szCs w:val="24"/>
              </w:rPr>
              <w:t>программы</w:t>
            </w:r>
          </w:p>
        </w:tc>
      </w:tr>
      <w:tr w:rsidR="00AD436F" w:rsidRPr="00423225" w:rsidTr="00423225">
        <w:trPr>
          <w:gridBefore w:val="1"/>
          <w:wBefore w:w="7" w:type="dxa"/>
          <w:trHeight w:val="275"/>
        </w:trPr>
        <w:tc>
          <w:tcPr>
            <w:tcW w:w="3094" w:type="dxa"/>
            <w:gridSpan w:val="2"/>
          </w:tcPr>
          <w:p w:rsidR="00AD436F" w:rsidRPr="00423225" w:rsidRDefault="00AD436F" w:rsidP="00E53479">
            <w:pPr>
              <w:pStyle w:val="TableParagraph"/>
              <w:spacing w:line="256" w:lineRule="exact"/>
              <w:ind w:left="2"/>
              <w:jc w:val="center"/>
              <w:rPr>
                <w:rFonts w:ascii="Arial" w:hAnsi="Arial" w:cs="Arial"/>
                <w:sz w:val="24"/>
                <w:szCs w:val="24"/>
              </w:rPr>
            </w:pPr>
            <w:r w:rsidRPr="00423225">
              <w:rPr>
                <w:rFonts w:ascii="Arial" w:hAnsi="Arial" w:cs="Arial"/>
                <w:sz w:val="24"/>
                <w:szCs w:val="24"/>
              </w:rPr>
              <w:t>1</w:t>
            </w:r>
          </w:p>
        </w:tc>
        <w:tc>
          <w:tcPr>
            <w:tcW w:w="8682" w:type="dxa"/>
            <w:gridSpan w:val="2"/>
          </w:tcPr>
          <w:p w:rsidR="00AD436F" w:rsidRPr="00423225" w:rsidRDefault="00AD436F" w:rsidP="00E53479">
            <w:pPr>
              <w:pStyle w:val="TableParagraph"/>
              <w:spacing w:line="256" w:lineRule="exact"/>
              <w:ind w:left="2"/>
              <w:jc w:val="center"/>
              <w:rPr>
                <w:rFonts w:ascii="Arial" w:hAnsi="Arial" w:cs="Arial"/>
                <w:sz w:val="24"/>
                <w:szCs w:val="24"/>
              </w:rPr>
            </w:pPr>
            <w:r w:rsidRPr="00423225">
              <w:rPr>
                <w:rFonts w:ascii="Arial" w:hAnsi="Arial" w:cs="Arial"/>
                <w:sz w:val="24"/>
                <w:szCs w:val="24"/>
              </w:rPr>
              <w:t>2</w:t>
            </w:r>
          </w:p>
        </w:tc>
        <w:tc>
          <w:tcPr>
            <w:tcW w:w="1305" w:type="dxa"/>
          </w:tcPr>
          <w:p w:rsidR="00AD436F" w:rsidRPr="00423225" w:rsidRDefault="00AD436F" w:rsidP="00E53479">
            <w:pPr>
              <w:pStyle w:val="TableParagraph"/>
              <w:spacing w:line="256" w:lineRule="exact"/>
              <w:ind w:left="15"/>
              <w:jc w:val="center"/>
              <w:rPr>
                <w:rFonts w:ascii="Arial" w:hAnsi="Arial" w:cs="Arial"/>
                <w:sz w:val="24"/>
                <w:szCs w:val="24"/>
              </w:rPr>
            </w:pPr>
            <w:r w:rsidRPr="00423225">
              <w:rPr>
                <w:rFonts w:ascii="Arial" w:hAnsi="Arial" w:cs="Arial"/>
                <w:sz w:val="24"/>
                <w:szCs w:val="24"/>
              </w:rPr>
              <w:t>3</w:t>
            </w:r>
          </w:p>
        </w:tc>
        <w:tc>
          <w:tcPr>
            <w:tcW w:w="1854" w:type="dxa"/>
            <w:gridSpan w:val="2"/>
          </w:tcPr>
          <w:p w:rsidR="00AD436F" w:rsidRPr="00423225" w:rsidRDefault="00AD436F" w:rsidP="00E53479">
            <w:pPr>
              <w:pStyle w:val="TableParagraph"/>
              <w:spacing w:line="256" w:lineRule="exact"/>
              <w:ind w:left="14"/>
              <w:jc w:val="center"/>
              <w:rPr>
                <w:rFonts w:ascii="Arial" w:hAnsi="Arial" w:cs="Arial"/>
                <w:sz w:val="24"/>
                <w:szCs w:val="24"/>
              </w:rPr>
            </w:pPr>
            <w:r w:rsidRPr="00423225">
              <w:rPr>
                <w:rFonts w:ascii="Arial" w:hAnsi="Arial" w:cs="Arial"/>
                <w:sz w:val="24"/>
                <w:szCs w:val="24"/>
              </w:rPr>
              <w:t>4</w:t>
            </w:r>
          </w:p>
        </w:tc>
      </w:tr>
      <w:tr w:rsidR="00AD436F" w:rsidRPr="00423225" w:rsidTr="00423225">
        <w:trPr>
          <w:gridBefore w:val="1"/>
          <w:wBefore w:w="7" w:type="dxa"/>
          <w:trHeight w:val="551"/>
        </w:trPr>
        <w:tc>
          <w:tcPr>
            <w:tcW w:w="11776" w:type="dxa"/>
            <w:gridSpan w:val="4"/>
          </w:tcPr>
          <w:p w:rsidR="00AD436F" w:rsidRPr="00423225" w:rsidRDefault="00AD436F" w:rsidP="00E53479">
            <w:pPr>
              <w:pStyle w:val="TableParagraph"/>
              <w:spacing w:line="273" w:lineRule="exact"/>
              <w:ind w:left="5356" w:right="5348"/>
              <w:jc w:val="center"/>
              <w:rPr>
                <w:rFonts w:ascii="Arial" w:hAnsi="Arial" w:cs="Arial"/>
                <w:b/>
                <w:sz w:val="24"/>
                <w:szCs w:val="24"/>
              </w:rPr>
            </w:pPr>
            <w:r w:rsidRPr="00423225">
              <w:rPr>
                <w:rFonts w:ascii="Arial" w:hAnsi="Arial" w:cs="Arial"/>
                <w:b/>
                <w:sz w:val="24"/>
                <w:szCs w:val="24"/>
              </w:rPr>
              <w:t>1 семестр</w:t>
            </w:r>
          </w:p>
        </w:tc>
        <w:tc>
          <w:tcPr>
            <w:tcW w:w="1305" w:type="dxa"/>
          </w:tcPr>
          <w:p w:rsidR="00E53479" w:rsidRPr="00423225" w:rsidRDefault="00920EE3" w:rsidP="00E53479">
            <w:pPr>
              <w:pStyle w:val="TableParagraph"/>
              <w:spacing w:line="273" w:lineRule="exact"/>
              <w:ind w:left="207" w:right="193"/>
              <w:jc w:val="center"/>
              <w:rPr>
                <w:rFonts w:ascii="Arial" w:hAnsi="Arial" w:cs="Arial"/>
                <w:b/>
                <w:sz w:val="24"/>
                <w:szCs w:val="24"/>
              </w:rPr>
            </w:pPr>
            <w:r w:rsidRPr="00423225">
              <w:rPr>
                <w:rFonts w:ascii="Arial" w:hAnsi="Arial" w:cs="Arial"/>
                <w:b/>
                <w:sz w:val="24"/>
                <w:szCs w:val="24"/>
              </w:rPr>
              <w:t>66</w:t>
            </w:r>
          </w:p>
          <w:p w:rsidR="00AD436F" w:rsidRPr="00423225" w:rsidRDefault="00AD436F" w:rsidP="00E53479">
            <w:pPr>
              <w:pStyle w:val="TableParagraph"/>
              <w:spacing w:line="259" w:lineRule="exact"/>
              <w:ind w:left="207" w:right="192"/>
              <w:jc w:val="center"/>
              <w:rPr>
                <w:rFonts w:ascii="Arial" w:hAnsi="Arial" w:cs="Arial"/>
                <w:b/>
                <w:sz w:val="24"/>
                <w:szCs w:val="24"/>
              </w:rPr>
            </w:pPr>
          </w:p>
        </w:tc>
        <w:tc>
          <w:tcPr>
            <w:tcW w:w="1854" w:type="dxa"/>
            <w:gridSpan w:val="2"/>
          </w:tcPr>
          <w:p w:rsidR="00AD436F" w:rsidRPr="00423225" w:rsidRDefault="00AD436F" w:rsidP="00E53479">
            <w:pPr>
              <w:pStyle w:val="TableParagraph"/>
              <w:rPr>
                <w:rFonts w:ascii="Arial" w:hAnsi="Arial" w:cs="Arial"/>
                <w:sz w:val="24"/>
                <w:szCs w:val="24"/>
              </w:rPr>
            </w:pPr>
          </w:p>
        </w:tc>
      </w:tr>
      <w:tr w:rsidR="00AD436F" w:rsidRPr="00423225" w:rsidTr="00423225">
        <w:trPr>
          <w:gridBefore w:val="1"/>
          <w:wBefore w:w="7" w:type="dxa"/>
          <w:trHeight w:val="277"/>
        </w:trPr>
        <w:tc>
          <w:tcPr>
            <w:tcW w:w="11776" w:type="dxa"/>
            <w:gridSpan w:val="4"/>
          </w:tcPr>
          <w:p w:rsidR="00AD436F" w:rsidRPr="00423225" w:rsidRDefault="00AD436F" w:rsidP="00E53479">
            <w:pPr>
              <w:pStyle w:val="TableParagraph"/>
              <w:spacing w:line="258" w:lineRule="exact"/>
              <w:ind w:left="107"/>
              <w:rPr>
                <w:rFonts w:ascii="Arial" w:hAnsi="Arial" w:cs="Arial"/>
                <w:b/>
                <w:sz w:val="24"/>
                <w:szCs w:val="24"/>
              </w:rPr>
            </w:pPr>
            <w:r w:rsidRPr="00423225">
              <w:rPr>
                <w:rFonts w:ascii="Arial" w:hAnsi="Arial" w:cs="Arial"/>
                <w:b/>
                <w:sz w:val="24"/>
                <w:szCs w:val="24"/>
              </w:rPr>
              <w:t>Раздел 1. Введение</w:t>
            </w:r>
          </w:p>
        </w:tc>
        <w:tc>
          <w:tcPr>
            <w:tcW w:w="1305" w:type="dxa"/>
          </w:tcPr>
          <w:p w:rsidR="00AD436F" w:rsidRPr="00423225" w:rsidRDefault="00AD436F" w:rsidP="00E53479">
            <w:pPr>
              <w:pStyle w:val="TableParagraph"/>
              <w:spacing w:line="258" w:lineRule="exact"/>
              <w:ind w:left="206" w:right="193"/>
              <w:jc w:val="center"/>
              <w:rPr>
                <w:rFonts w:ascii="Arial" w:hAnsi="Arial" w:cs="Arial"/>
                <w:b/>
                <w:sz w:val="24"/>
                <w:szCs w:val="24"/>
              </w:rPr>
            </w:pPr>
            <w:r w:rsidRPr="00423225">
              <w:rPr>
                <w:rFonts w:ascii="Arial" w:hAnsi="Arial" w:cs="Arial"/>
                <w:b/>
                <w:sz w:val="24"/>
                <w:szCs w:val="24"/>
              </w:rPr>
              <w:t>2 часа</w:t>
            </w:r>
          </w:p>
        </w:tc>
        <w:tc>
          <w:tcPr>
            <w:tcW w:w="1854" w:type="dxa"/>
            <w:gridSpan w:val="2"/>
          </w:tcPr>
          <w:p w:rsidR="00AD436F" w:rsidRPr="00423225" w:rsidRDefault="00AD436F" w:rsidP="00E53479">
            <w:pPr>
              <w:pStyle w:val="TableParagraph"/>
              <w:rPr>
                <w:rFonts w:ascii="Arial" w:hAnsi="Arial" w:cs="Arial"/>
                <w:sz w:val="24"/>
                <w:szCs w:val="24"/>
              </w:rPr>
            </w:pPr>
          </w:p>
        </w:tc>
      </w:tr>
      <w:tr w:rsidR="00AD436F" w:rsidRPr="00423225" w:rsidTr="00423225">
        <w:trPr>
          <w:gridBefore w:val="1"/>
          <w:wBefore w:w="7" w:type="dxa"/>
          <w:trHeight w:val="275"/>
        </w:trPr>
        <w:tc>
          <w:tcPr>
            <w:tcW w:w="3094" w:type="dxa"/>
            <w:gridSpan w:val="2"/>
            <w:vMerge w:val="restart"/>
          </w:tcPr>
          <w:p w:rsidR="00AD436F" w:rsidRPr="00423225" w:rsidRDefault="00AD436F" w:rsidP="00E53479">
            <w:pPr>
              <w:pStyle w:val="TableParagraph"/>
              <w:spacing w:line="273" w:lineRule="exact"/>
              <w:ind w:left="107"/>
              <w:rPr>
                <w:rFonts w:ascii="Arial" w:hAnsi="Arial" w:cs="Arial"/>
                <w:b/>
                <w:sz w:val="24"/>
                <w:szCs w:val="24"/>
              </w:rPr>
            </w:pPr>
            <w:r w:rsidRPr="00423225">
              <w:rPr>
                <w:rFonts w:ascii="Arial" w:hAnsi="Arial" w:cs="Arial"/>
                <w:b/>
                <w:sz w:val="24"/>
                <w:szCs w:val="24"/>
              </w:rPr>
              <w:t>Тема 1.1.</w:t>
            </w:r>
          </w:p>
          <w:p w:rsidR="00AD436F" w:rsidRPr="00423225" w:rsidRDefault="00AD436F" w:rsidP="00E53479">
            <w:pPr>
              <w:pStyle w:val="TableParagraph"/>
              <w:ind w:left="107"/>
              <w:rPr>
                <w:rFonts w:ascii="Arial" w:hAnsi="Arial" w:cs="Arial"/>
                <w:b/>
                <w:sz w:val="24"/>
                <w:szCs w:val="24"/>
              </w:rPr>
            </w:pPr>
            <w:r w:rsidRPr="00423225">
              <w:rPr>
                <w:rFonts w:ascii="Arial" w:hAnsi="Arial" w:cs="Arial"/>
                <w:b/>
                <w:sz w:val="24"/>
                <w:szCs w:val="24"/>
              </w:rPr>
              <w:t>Язык как система.</w:t>
            </w:r>
          </w:p>
        </w:tc>
        <w:tc>
          <w:tcPr>
            <w:tcW w:w="8682" w:type="dxa"/>
            <w:gridSpan w:val="2"/>
          </w:tcPr>
          <w:p w:rsidR="00AD436F" w:rsidRPr="00423225" w:rsidRDefault="00AD436F" w:rsidP="00E53479">
            <w:pPr>
              <w:pStyle w:val="TableParagraph"/>
              <w:spacing w:line="256" w:lineRule="exact"/>
              <w:ind w:left="1271" w:right="1269"/>
              <w:jc w:val="center"/>
              <w:rPr>
                <w:rFonts w:ascii="Arial" w:hAnsi="Arial" w:cs="Arial"/>
                <w:b/>
                <w:sz w:val="24"/>
                <w:szCs w:val="24"/>
              </w:rPr>
            </w:pPr>
            <w:r w:rsidRPr="00423225">
              <w:rPr>
                <w:rFonts w:ascii="Arial" w:hAnsi="Arial" w:cs="Arial"/>
                <w:b/>
                <w:sz w:val="24"/>
                <w:szCs w:val="24"/>
              </w:rPr>
              <w:t>Содержание учебного материала</w:t>
            </w:r>
          </w:p>
        </w:tc>
        <w:tc>
          <w:tcPr>
            <w:tcW w:w="1305" w:type="dxa"/>
          </w:tcPr>
          <w:p w:rsidR="00AD436F" w:rsidRPr="00423225" w:rsidRDefault="00AD436F" w:rsidP="00E53479">
            <w:pPr>
              <w:pStyle w:val="TableParagraph"/>
              <w:spacing w:line="256" w:lineRule="exact"/>
              <w:ind w:left="207" w:right="192"/>
              <w:jc w:val="center"/>
              <w:rPr>
                <w:rFonts w:ascii="Arial" w:hAnsi="Arial" w:cs="Arial"/>
                <w:b/>
                <w:sz w:val="24"/>
                <w:szCs w:val="24"/>
              </w:rPr>
            </w:pPr>
            <w:r w:rsidRPr="00423225">
              <w:rPr>
                <w:rFonts w:ascii="Arial" w:hAnsi="Arial" w:cs="Arial"/>
                <w:b/>
                <w:sz w:val="24"/>
                <w:szCs w:val="24"/>
              </w:rPr>
              <w:t>2/0</w:t>
            </w:r>
          </w:p>
        </w:tc>
        <w:tc>
          <w:tcPr>
            <w:tcW w:w="1854" w:type="dxa"/>
            <w:gridSpan w:val="2"/>
          </w:tcPr>
          <w:p w:rsidR="00AD436F" w:rsidRPr="00423225" w:rsidRDefault="00AD436F" w:rsidP="00E53479">
            <w:pPr>
              <w:pStyle w:val="TableParagraph"/>
              <w:rPr>
                <w:rFonts w:ascii="Arial" w:hAnsi="Arial" w:cs="Arial"/>
                <w:sz w:val="24"/>
                <w:szCs w:val="24"/>
              </w:rPr>
            </w:pPr>
          </w:p>
        </w:tc>
      </w:tr>
      <w:tr w:rsidR="00AD436F" w:rsidRPr="00423225" w:rsidTr="00423225">
        <w:trPr>
          <w:gridBefore w:val="1"/>
          <w:wBefore w:w="7" w:type="dxa"/>
          <w:trHeight w:val="827"/>
        </w:trPr>
        <w:tc>
          <w:tcPr>
            <w:tcW w:w="3094" w:type="dxa"/>
            <w:gridSpan w:val="2"/>
            <w:vMerge/>
            <w:tcBorders>
              <w:top w:val="nil"/>
            </w:tcBorders>
          </w:tcPr>
          <w:p w:rsidR="00AD436F" w:rsidRPr="00423225" w:rsidRDefault="00AD436F" w:rsidP="00E53479">
            <w:pPr>
              <w:rPr>
                <w:rFonts w:ascii="Arial" w:hAnsi="Arial" w:cs="Arial"/>
                <w:sz w:val="24"/>
                <w:szCs w:val="24"/>
              </w:rPr>
            </w:pPr>
          </w:p>
        </w:tc>
        <w:tc>
          <w:tcPr>
            <w:tcW w:w="8682" w:type="dxa"/>
            <w:gridSpan w:val="2"/>
          </w:tcPr>
          <w:p w:rsidR="00AD436F" w:rsidRPr="00423225" w:rsidRDefault="00AD436F" w:rsidP="00E53479">
            <w:pPr>
              <w:pStyle w:val="TableParagraph"/>
              <w:ind w:left="103"/>
              <w:rPr>
                <w:rFonts w:ascii="Arial" w:hAnsi="Arial" w:cs="Arial"/>
                <w:sz w:val="24"/>
                <w:szCs w:val="24"/>
              </w:rPr>
            </w:pPr>
            <w:r w:rsidRPr="00423225">
              <w:rPr>
                <w:rFonts w:ascii="Arial" w:hAnsi="Arial" w:cs="Arial"/>
                <w:sz w:val="24"/>
                <w:szCs w:val="24"/>
              </w:rPr>
              <w:t>Язык как система. Основные уровни языка. Место и назначение русского языка в современном мире. Язык и культура. Отражение в русском языке материальной и</w:t>
            </w:r>
          </w:p>
          <w:p w:rsidR="00AD436F" w:rsidRPr="00423225" w:rsidRDefault="00AD436F" w:rsidP="00E53479">
            <w:pPr>
              <w:pStyle w:val="TableParagraph"/>
              <w:spacing w:line="264" w:lineRule="exact"/>
              <w:ind w:left="103"/>
              <w:rPr>
                <w:rFonts w:ascii="Arial" w:hAnsi="Arial" w:cs="Arial"/>
                <w:sz w:val="24"/>
                <w:szCs w:val="24"/>
              </w:rPr>
            </w:pPr>
            <w:r w:rsidRPr="00423225">
              <w:rPr>
                <w:rFonts w:ascii="Arial" w:hAnsi="Arial" w:cs="Arial"/>
                <w:sz w:val="24"/>
                <w:szCs w:val="24"/>
              </w:rPr>
              <w:t>духовной культуры русского и других народов.</w:t>
            </w:r>
          </w:p>
        </w:tc>
        <w:tc>
          <w:tcPr>
            <w:tcW w:w="1305" w:type="dxa"/>
          </w:tcPr>
          <w:p w:rsidR="00AD436F" w:rsidRPr="00423225" w:rsidRDefault="00AD436F" w:rsidP="00E53479">
            <w:pPr>
              <w:pStyle w:val="TableParagraph"/>
              <w:spacing w:before="3"/>
              <w:rPr>
                <w:rFonts w:ascii="Arial" w:hAnsi="Arial" w:cs="Arial"/>
                <w:sz w:val="24"/>
                <w:szCs w:val="24"/>
              </w:rPr>
            </w:pPr>
          </w:p>
          <w:p w:rsidR="00AD436F" w:rsidRPr="00423225" w:rsidRDefault="00AD436F" w:rsidP="00E53479">
            <w:pPr>
              <w:pStyle w:val="TableParagraph"/>
              <w:ind w:left="15"/>
              <w:jc w:val="center"/>
              <w:rPr>
                <w:rFonts w:ascii="Arial" w:hAnsi="Arial" w:cs="Arial"/>
                <w:sz w:val="24"/>
                <w:szCs w:val="24"/>
              </w:rPr>
            </w:pPr>
            <w:r w:rsidRPr="00423225">
              <w:rPr>
                <w:rFonts w:ascii="Arial" w:hAnsi="Arial" w:cs="Arial"/>
                <w:sz w:val="24"/>
                <w:szCs w:val="24"/>
              </w:rPr>
              <w:t>2</w:t>
            </w:r>
          </w:p>
        </w:tc>
        <w:tc>
          <w:tcPr>
            <w:tcW w:w="1854" w:type="dxa"/>
            <w:gridSpan w:val="2"/>
            <w:vMerge w:val="restart"/>
          </w:tcPr>
          <w:p w:rsidR="00AD436F" w:rsidRPr="00423225" w:rsidRDefault="00AD436F" w:rsidP="00E53479">
            <w:pPr>
              <w:pStyle w:val="TableParagraph"/>
              <w:spacing w:line="268" w:lineRule="exact"/>
              <w:ind w:left="135"/>
              <w:rPr>
                <w:rFonts w:ascii="Arial" w:hAnsi="Arial" w:cs="Arial"/>
                <w:sz w:val="24"/>
                <w:szCs w:val="24"/>
              </w:rPr>
            </w:pPr>
            <w:r w:rsidRPr="00423225">
              <w:rPr>
                <w:rFonts w:ascii="Arial" w:hAnsi="Arial" w:cs="Arial"/>
                <w:sz w:val="24"/>
                <w:szCs w:val="24"/>
              </w:rPr>
              <w:t>ОК 01. - ОК 11.</w:t>
            </w:r>
          </w:p>
        </w:tc>
      </w:tr>
      <w:tr w:rsidR="00AD436F" w:rsidRPr="00423225" w:rsidTr="00423225">
        <w:trPr>
          <w:gridBefore w:val="1"/>
          <w:wBefore w:w="7" w:type="dxa"/>
          <w:trHeight w:val="827"/>
        </w:trPr>
        <w:tc>
          <w:tcPr>
            <w:tcW w:w="3094" w:type="dxa"/>
            <w:gridSpan w:val="2"/>
            <w:vMerge/>
            <w:tcBorders>
              <w:top w:val="nil"/>
            </w:tcBorders>
          </w:tcPr>
          <w:p w:rsidR="00AD436F" w:rsidRPr="00423225" w:rsidRDefault="00AD436F" w:rsidP="00E53479">
            <w:pPr>
              <w:rPr>
                <w:rFonts w:ascii="Arial" w:hAnsi="Arial" w:cs="Arial"/>
                <w:sz w:val="24"/>
                <w:szCs w:val="24"/>
              </w:rPr>
            </w:pPr>
          </w:p>
        </w:tc>
        <w:tc>
          <w:tcPr>
            <w:tcW w:w="8682" w:type="dxa"/>
            <w:gridSpan w:val="2"/>
          </w:tcPr>
          <w:p w:rsidR="00AD436F" w:rsidRPr="00423225" w:rsidRDefault="00AD436F" w:rsidP="00E53479">
            <w:pPr>
              <w:pStyle w:val="TableParagraph"/>
              <w:spacing w:line="268" w:lineRule="exact"/>
              <w:ind w:left="103"/>
              <w:rPr>
                <w:rFonts w:ascii="Arial" w:hAnsi="Arial" w:cs="Arial"/>
                <w:sz w:val="24"/>
                <w:szCs w:val="24"/>
              </w:rPr>
            </w:pPr>
            <w:r w:rsidRPr="00423225">
              <w:rPr>
                <w:rFonts w:ascii="Arial" w:hAnsi="Arial" w:cs="Arial"/>
                <w:b/>
                <w:sz w:val="24"/>
                <w:szCs w:val="24"/>
              </w:rPr>
              <w:t>Самостоятельная</w:t>
            </w:r>
            <w:r w:rsidR="006E6E5B">
              <w:rPr>
                <w:rFonts w:ascii="Arial" w:hAnsi="Arial" w:cs="Arial"/>
                <w:b/>
                <w:sz w:val="24"/>
                <w:szCs w:val="24"/>
              </w:rPr>
              <w:t xml:space="preserve"> </w:t>
            </w:r>
            <w:r w:rsidRPr="00423225">
              <w:rPr>
                <w:rFonts w:ascii="Arial" w:hAnsi="Arial" w:cs="Arial"/>
                <w:b/>
                <w:sz w:val="24"/>
                <w:szCs w:val="24"/>
              </w:rPr>
              <w:t>работа</w:t>
            </w:r>
            <w:r w:rsidRPr="00423225">
              <w:rPr>
                <w:rFonts w:ascii="Arial" w:hAnsi="Arial" w:cs="Arial"/>
                <w:sz w:val="24"/>
                <w:szCs w:val="24"/>
              </w:rPr>
              <w:t>.</w:t>
            </w:r>
            <w:r w:rsidR="003C04FE">
              <w:rPr>
                <w:rFonts w:ascii="Arial" w:hAnsi="Arial" w:cs="Arial"/>
                <w:sz w:val="24"/>
                <w:szCs w:val="24"/>
              </w:rPr>
              <w:t xml:space="preserve"> </w:t>
            </w:r>
            <w:r w:rsidRPr="00423225">
              <w:rPr>
                <w:rFonts w:ascii="Arial" w:hAnsi="Arial" w:cs="Arial"/>
                <w:sz w:val="24"/>
                <w:szCs w:val="24"/>
              </w:rPr>
              <w:t>Написать</w:t>
            </w:r>
            <w:r w:rsidR="006E6E5B">
              <w:rPr>
                <w:rFonts w:ascii="Arial" w:hAnsi="Arial" w:cs="Arial"/>
                <w:sz w:val="24"/>
                <w:szCs w:val="24"/>
              </w:rPr>
              <w:t xml:space="preserve"> </w:t>
            </w:r>
            <w:r w:rsidRPr="00423225">
              <w:rPr>
                <w:rFonts w:ascii="Arial" w:hAnsi="Arial" w:cs="Arial"/>
                <w:sz w:val="24"/>
                <w:szCs w:val="24"/>
              </w:rPr>
              <w:t>реферат</w:t>
            </w:r>
            <w:r w:rsidR="006E6E5B">
              <w:rPr>
                <w:rFonts w:ascii="Arial" w:hAnsi="Arial" w:cs="Arial"/>
                <w:sz w:val="24"/>
                <w:szCs w:val="24"/>
              </w:rPr>
              <w:t xml:space="preserve"> </w:t>
            </w:r>
            <w:r w:rsidRPr="00423225">
              <w:rPr>
                <w:rFonts w:ascii="Arial" w:hAnsi="Arial" w:cs="Arial"/>
                <w:sz w:val="24"/>
                <w:szCs w:val="24"/>
              </w:rPr>
              <w:t>на</w:t>
            </w:r>
            <w:r w:rsidR="006E6E5B">
              <w:rPr>
                <w:rFonts w:ascii="Arial" w:hAnsi="Arial" w:cs="Arial"/>
                <w:sz w:val="24"/>
                <w:szCs w:val="24"/>
              </w:rPr>
              <w:t xml:space="preserve"> </w:t>
            </w:r>
            <w:r w:rsidRPr="00423225">
              <w:rPr>
                <w:rFonts w:ascii="Arial" w:hAnsi="Arial" w:cs="Arial"/>
                <w:sz w:val="24"/>
                <w:szCs w:val="24"/>
              </w:rPr>
              <w:t>тему:</w:t>
            </w:r>
            <w:r w:rsidR="003C04FE">
              <w:rPr>
                <w:rFonts w:ascii="Arial" w:hAnsi="Arial" w:cs="Arial"/>
                <w:sz w:val="24"/>
                <w:szCs w:val="24"/>
              </w:rPr>
              <w:t xml:space="preserve"> </w:t>
            </w:r>
            <w:r w:rsidRPr="00423225">
              <w:rPr>
                <w:rFonts w:ascii="Arial" w:hAnsi="Arial" w:cs="Arial"/>
                <w:sz w:val="24"/>
                <w:szCs w:val="24"/>
              </w:rPr>
              <w:t>«Языки</w:t>
            </w:r>
            <w:r w:rsidR="003C04FE">
              <w:rPr>
                <w:rFonts w:ascii="Arial" w:hAnsi="Arial" w:cs="Arial"/>
                <w:sz w:val="24"/>
                <w:szCs w:val="24"/>
              </w:rPr>
              <w:t xml:space="preserve"> и </w:t>
            </w:r>
            <w:r w:rsidR="006E6E5B">
              <w:rPr>
                <w:rFonts w:ascii="Arial" w:hAnsi="Arial" w:cs="Arial"/>
                <w:sz w:val="24"/>
                <w:szCs w:val="24"/>
              </w:rPr>
              <w:t xml:space="preserve"> </w:t>
            </w:r>
            <w:r w:rsidR="003C04FE">
              <w:rPr>
                <w:rFonts w:ascii="Arial" w:hAnsi="Arial" w:cs="Arial"/>
                <w:sz w:val="24"/>
                <w:szCs w:val="24"/>
              </w:rPr>
              <w:t xml:space="preserve">его </w:t>
            </w:r>
            <w:r w:rsidRPr="00423225">
              <w:rPr>
                <w:rFonts w:ascii="Arial" w:hAnsi="Arial" w:cs="Arial"/>
                <w:sz w:val="24"/>
                <w:szCs w:val="24"/>
              </w:rPr>
              <w:t>функции»,</w:t>
            </w:r>
          </w:p>
          <w:p w:rsidR="00AD436F" w:rsidRPr="00423225" w:rsidRDefault="00AD436F" w:rsidP="00E53479">
            <w:pPr>
              <w:pStyle w:val="TableParagraph"/>
              <w:ind w:left="103"/>
              <w:rPr>
                <w:rFonts w:ascii="Arial" w:hAnsi="Arial" w:cs="Arial"/>
                <w:sz w:val="24"/>
                <w:szCs w:val="24"/>
              </w:rPr>
            </w:pPr>
            <w:r w:rsidRPr="00423225">
              <w:rPr>
                <w:rFonts w:ascii="Arial" w:hAnsi="Arial" w:cs="Arial"/>
                <w:sz w:val="24"/>
                <w:szCs w:val="24"/>
              </w:rPr>
              <w:t>«Русский язык в современном мире», «Язык и культура», «Культура речи»,</w:t>
            </w:r>
          </w:p>
          <w:p w:rsidR="00AD436F" w:rsidRPr="00423225" w:rsidRDefault="00AD436F" w:rsidP="00E53479">
            <w:pPr>
              <w:pStyle w:val="TableParagraph"/>
              <w:spacing w:line="264" w:lineRule="exact"/>
              <w:ind w:left="103"/>
              <w:rPr>
                <w:rFonts w:ascii="Arial" w:hAnsi="Arial" w:cs="Arial"/>
                <w:sz w:val="24"/>
                <w:szCs w:val="24"/>
              </w:rPr>
            </w:pPr>
            <w:r w:rsidRPr="00423225">
              <w:rPr>
                <w:rFonts w:ascii="Arial" w:hAnsi="Arial" w:cs="Arial"/>
                <w:sz w:val="24"/>
                <w:szCs w:val="24"/>
              </w:rPr>
              <w:t>«Нормы русского языка».</w:t>
            </w:r>
          </w:p>
        </w:tc>
        <w:tc>
          <w:tcPr>
            <w:tcW w:w="1305" w:type="dxa"/>
          </w:tcPr>
          <w:p w:rsidR="00AD436F" w:rsidRPr="00423225" w:rsidRDefault="00AD436F" w:rsidP="00E53479">
            <w:pPr>
              <w:pStyle w:val="TableParagraph"/>
              <w:spacing w:before="3"/>
              <w:rPr>
                <w:rFonts w:ascii="Arial" w:hAnsi="Arial" w:cs="Arial"/>
                <w:sz w:val="24"/>
                <w:szCs w:val="24"/>
              </w:rPr>
            </w:pPr>
          </w:p>
          <w:p w:rsidR="00AD436F" w:rsidRPr="00423225" w:rsidRDefault="00AD436F" w:rsidP="00E53479">
            <w:pPr>
              <w:pStyle w:val="TableParagraph"/>
              <w:ind w:left="15"/>
              <w:jc w:val="center"/>
              <w:rPr>
                <w:rFonts w:ascii="Arial" w:hAnsi="Arial" w:cs="Arial"/>
                <w:sz w:val="24"/>
                <w:szCs w:val="24"/>
              </w:rPr>
            </w:pPr>
            <w:r w:rsidRPr="00423225">
              <w:rPr>
                <w:rFonts w:ascii="Arial" w:hAnsi="Arial" w:cs="Arial"/>
                <w:sz w:val="24"/>
                <w:szCs w:val="24"/>
              </w:rPr>
              <w:t>2</w:t>
            </w:r>
          </w:p>
        </w:tc>
        <w:tc>
          <w:tcPr>
            <w:tcW w:w="1854" w:type="dxa"/>
            <w:gridSpan w:val="2"/>
            <w:vMerge/>
            <w:tcBorders>
              <w:top w:val="nil"/>
            </w:tcBorders>
          </w:tcPr>
          <w:p w:rsidR="00AD436F" w:rsidRPr="00423225" w:rsidRDefault="00AD436F" w:rsidP="00E53479">
            <w:pPr>
              <w:rPr>
                <w:rFonts w:ascii="Arial" w:hAnsi="Arial" w:cs="Arial"/>
                <w:sz w:val="24"/>
                <w:szCs w:val="24"/>
              </w:rPr>
            </w:pPr>
          </w:p>
        </w:tc>
      </w:tr>
      <w:tr w:rsidR="00AD436F" w:rsidRPr="00423225" w:rsidTr="00423225">
        <w:trPr>
          <w:gridBefore w:val="1"/>
          <w:wBefore w:w="7" w:type="dxa"/>
          <w:trHeight w:val="551"/>
        </w:trPr>
        <w:tc>
          <w:tcPr>
            <w:tcW w:w="11776" w:type="dxa"/>
            <w:gridSpan w:val="4"/>
          </w:tcPr>
          <w:p w:rsidR="00AD436F" w:rsidRPr="00423225" w:rsidRDefault="00AD436F" w:rsidP="00E53479">
            <w:pPr>
              <w:pStyle w:val="TableParagraph"/>
              <w:spacing w:line="273" w:lineRule="exact"/>
              <w:ind w:left="107"/>
              <w:rPr>
                <w:rFonts w:ascii="Arial" w:hAnsi="Arial" w:cs="Arial"/>
                <w:b/>
                <w:sz w:val="24"/>
                <w:szCs w:val="24"/>
              </w:rPr>
            </w:pPr>
            <w:r w:rsidRPr="00423225">
              <w:rPr>
                <w:rFonts w:ascii="Arial" w:hAnsi="Arial" w:cs="Arial"/>
                <w:b/>
                <w:sz w:val="24"/>
                <w:szCs w:val="24"/>
              </w:rPr>
              <w:t>Раздел 2. Язык и речь. Функциональные стили речи</w:t>
            </w:r>
          </w:p>
        </w:tc>
        <w:tc>
          <w:tcPr>
            <w:tcW w:w="1305" w:type="dxa"/>
          </w:tcPr>
          <w:p w:rsidR="00AD436F" w:rsidRPr="00423225" w:rsidRDefault="00AD436F" w:rsidP="00E53479">
            <w:pPr>
              <w:pStyle w:val="TableParagraph"/>
              <w:spacing w:line="276" w:lineRule="exact"/>
              <w:ind w:left="441" w:right="165" w:hanging="243"/>
              <w:rPr>
                <w:rFonts w:ascii="Arial" w:hAnsi="Arial" w:cs="Arial"/>
                <w:b/>
                <w:sz w:val="24"/>
                <w:szCs w:val="24"/>
              </w:rPr>
            </w:pPr>
            <w:r w:rsidRPr="00423225">
              <w:rPr>
                <w:rFonts w:ascii="Arial" w:hAnsi="Arial" w:cs="Arial"/>
                <w:b/>
                <w:sz w:val="24"/>
                <w:szCs w:val="24"/>
              </w:rPr>
              <w:t>12 часов 4/8</w:t>
            </w:r>
          </w:p>
        </w:tc>
        <w:tc>
          <w:tcPr>
            <w:tcW w:w="1854" w:type="dxa"/>
            <w:gridSpan w:val="2"/>
          </w:tcPr>
          <w:p w:rsidR="00AD436F" w:rsidRPr="00423225" w:rsidRDefault="00AD436F" w:rsidP="00E53479">
            <w:pPr>
              <w:pStyle w:val="TableParagraph"/>
              <w:rPr>
                <w:rFonts w:ascii="Arial" w:hAnsi="Arial" w:cs="Arial"/>
                <w:sz w:val="24"/>
                <w:szCs w:val="24"/>
              </w:rPr>
            </w:pPr>
          </w:p>
        </w:tc>
      </w:tr>
      <w:tr w:rsidR="00AD436F" w:rsidRPr="00423225" w:rsidTr="00423225">
        <w:trPr>
          <w:gridBefore w:val="1"/>
          <w:wBefore w:w="7" w:type="dxa"/>
          <w:trHeight w:val="275"/>
        </w:trPr>
        <w:tc>
          <w:tcPr>
            <w:tcW w:w="3094" w:type="dxa"/>
            <w:gridSpan w:val="2"/>
            <w:vMerge w:val="restart"/>
          </w:tcPr>
          <w:p w:rsidR="00AD436F" w:rsidRPr="00423225" w:rsidRDefault="00AD436F" w:rsidP="00E53479">
            <w:pPr>
              <w:pStyle w:val="TableParagraph"/>
              <w:ind w:left="107" w:right="1541"/>
              <w:rPr>
                <w:rFonts w:ascii="Arial" w:hAnsi="Arial" w:cs="Arial"/>
                <w:b/>
                <w:sz w:val="24"/>
                <w:szCs w:val="24"/>
              </w:rPr>
            </w:pPr>
            <w:r w:rsidRPr="00423225">
              <w:rPr>
                <w:rFonts w:ascii="Arial" w:hAnsi="Arial" w:cs="Arial"/>
                <w:b/>
                <w:sz w:val="24"/>
                <w:szCs w:val="24"/>
              </w:rPr>
              <w:t>Тема 2.1. Язык и речь.</w:t>
            </w:r>
          </w:p>
        </w:tc>
        <w:tc>
          <w:tcPr>
            <w:tcW w:w="8682" w:type="dxa"/>
            <w:gridSpan w:val="2"/>
          </w:tcPr>
          <w:p w:rsidR="00AD436F" w:rsidRPr="00423225" w:rsidRDefault="00AD436F" w:rsidP="00E53479">
            <w:pPr>
              <w:pStyle w:val="TableParagraph"/>
              <w:spacing w:line="255" w:lineRule="exact"/>
              <w:ind w:left="1271" w:right="1269"/>
              <w:jc w:val="center"/>
              <w:rPr>
                <w:rFonts w:ascii="Arial" w:hAnsi="Arial" w:cs="Arial"/>
                <w:b/>
                <w:sz w:val="24"/>
                <w:szCs w:val="24"/>
              </w:rPr>
            </w:pPr>
            <w:r w:rsidRPr="00423225">
              <w:rPr>
                <w:rFonts w:ascii="Arial" w:hAnsi="Arial" w:cs="Arial"/>
                <w:b/>
                <w:sz w:val="24"/>
                <w:szCs w:val="24"/>
              </w:rPr>
              <w:t>Содержание учебного материала</w:t>
            </w:r>
          </w:p>
        </w:tc>
        <w:tc>
          <w:tcPr>
            <w:tcW w:w="1305" w:type="dxa"/>
          </w:tcPr>
          <w:p w:rsidR="00AD436F" w:rsidRPr="00423225" w:rsidRDefault="00AD436F" w:rsidP="00E53479">
            <w:pPr>
              <w:pStyle w:val="TableParagraph"/>
              <w:rPr>
                <w:rFonts w:ascii="Arial" w:hAnsi="Arial" w:cs="Arial"/>
                <w:sz w:val="24"/>
                <w:szCs w:val="24"/>
              </w:rPr>
            </w:pPr>
          </w:p>
        </w:tc>
        <w:tc>
          <w:tcPr>
            <w:tcW w:w="1854" w:type="dxa"/>
            <w:gridSpan w:val="2"/>
          </w:tcPr>
          <w:p w:rsidR="00AD436F" w:rsidRPr="00423225" w:rsidRDefault="00AD436F" w:rsidP="00E53479">
            <w:pPr>
              <w:pStyle w:val="TableParagraph"/>
              <w:rPr>
                <w:rFonts w:ascii="Arial" w:hAnsi="Arial" w:cs="Arial"/>
                <w:sz w:val="24"/>
                <w:szCs w:val="24"/>
              </w:rPr>
            </w:pPr>
          </w:p>
        </w:tc>
      </w:tr>
      <w:tr w:rsidR="00AD436F" w:rsidRPr="00423225" w:rsidTr="00423225">
        <w:trPr>
          <w:gridBefore w:val="1"/>
          <w:wBefore w:w="7" w:type="dxa"/>
          <w:trHeight w:val="828"/>
        </w:trPr>
        <w:tc>
          <w:tcPr>
            <w:tcW w:w="3094" w:type="dxa"/>
            <w:gridSpan w:val="2"/>
            <w:vMerge/>
            <w:tcBorders>
              <w:top w:val="nil"/>
            </w:tcBorders>
          </w:tcPr>
          <w:p w:rsidR="00AD436F" w:rsidRPr="00423225" w:rsidRDefault="00AD436F" w:rsidP="00E53479">
            <w:pPr>
              <w:rPr>
                <w:rFonts w:ascii="Arial" w:hAnsi="Arial" w:cs="Arial"/>
                <w:sz w:val="24"/>
                <w:szCs w:val="24"/>
              </w:rPr>
            </w:pPr>
          </w:p>
        </w:tc>
        <w:tc>
          <w:tcPr>
            <w:tcW w:w="8682" w:type="dxa"/>
            <w:gridSpan w:val="2"/>
          </w:tcPr>
          <w:p w:rsidR="00AD436F" w:rsidRPr="00423225" w:rsidRDefault="00AD436F" w:rsidP="00E53479">
            <w:pPr>
              <w:pStyle w:val="TableParagraph"/>
              <w:spacing w:line="270" w:lineRule="exact"/>
              <w:ind w:left="103"/>
              <w:rPr>
                <w:rFonts w:ascii="Arial" w:hAnsi="Arial" w:cs="Arial"/>
                <w:sz w:val="24"/>
                <w:szCs w:val="24"/>
              </w:rPr>
            </w:pPr>
            <w:r w:rsidRPr="00423225">
              <w:rPr>
                <w:rFonts w:ascii="Arial" w:hAnsi="Arial" w:cs="Arial"/>
                <w:sz w:val="24"/>
                <w:szCs w:val="24"/>
              </w:rPr>
              <w:t>Язык и речь. Виды речевой деятельности. Речевая ситуация и ее компоненты.</w:t>
            </w:r>
          </w:p>
          <w:p w:rsidR="00AD436F" w:rsidRPr="00423225" w:rsidRDefault="00AD436F" w:rsidP="00E53479">
            <w:pPr>
              <w:pStyle w:val="TableParagraph"/>
              <w:tabs>
                <w:tab w:val="left" w:pos="1369"/>
                <w:tab w:val="left" w:pos="2762"/>
                <w:tab w:val="left" w:pos="3110"/>
                <w:tab w:val="left" w:pos="3882"/>
                <w:tab w:val="left" w:pos="5570"/>
                <w:tab w:val="left" w:pos="6776"/>
              </w:tabs>
              <w:spacing w:line="270" w:lineRule="atLeast"/>
              <w:ind w:left="103" w:right="102"/>
              <w:rPr>
                <w:rFonts w:ascii="Arial" w:hAnsi="Arial" w:cs="Arial"/>
                <w:sz w:val="24"/>
                <w:szCs w:val="24"/>
              </w:rPr>
            </w:pPr>
            <w:r w:rsidRPr="00423225">
              <w:rPr>
                <w:rFonts w:ascii="Arial" w:hAnsi="Arial" w:cs="Arial"/>
                <w:sz w:val="24"/>
                <w:szCs w:val="24"/>
              </w:rPr>
              <w:t>Основные</w:t>
            </w:r>
            <w:r w:rsidRPr="00423225">
              <w:rPr>
                <w:rFonts w:ascii="Arial" w:hAnsi="Arial" w:cs="Arial"/>
                <w:sz w:val="24"/>
                <w:szCs w:val="24"/>
              </w:rPr>
              <w:tab/>
              <w:t>требования</w:t>
            </w:r>
            <w:r w:rsidRPr="00423225">
              <w:rPr>
                <w:rFonts w:ascii="Arial" w:hAnsi="Arial" w:cs="Arial"/>
                <w:sz w:val="24"/>
                <w:szCs w:val="24"/>
              </w:rPr>
              <w:tab/>
              <w:t>к</w:t>
            </w:r>
            <w:r w:rsidRPr="00423225">
              <w:rPr>
                <w:rFonts w:ascii="Arial" w:hAnsi="Arial" w:cs="Arial"/>
                <w:sz w:val="24"/>
                <w:szCs w:val="24"/>
              </w:rPr>
              <w:tab/>
              <w:t>речи:</w:t>
            </w:r>
            <w:r w:rsidRPr="00423225">
              <w:rPr>
                <w:rFonts w:ascii="Arial" w:hAnsi="Arial" w:cs="Arial"/>
                <w:sz w:val="24"/>
                <w:szCs w:val="24"/>
              </w:rPr>
              <w:tab/>
              <w:t>правильность,</w:t>
            </w:r>
            <w:r w:rsidRPr="00423225">
              <w:rPr>
                <w:rFonts w:ascii="Arial" w:hAnsi="Arial" w:cs="Arial"/>
                <w:sz w:val="24"/>
                <w:szCs w:val="24"/>
              </w:rPr>
              <w:tab/>
              <w:t>точность,</w:t>
            </w:r>
            <w:r w:rsidRPr="00423225">
              <w:rPr>
                <w:rFonts w:ascii="Arial" w:hAnsi="Arial" w:cs="Arial"/>
                <w:sz w:val="24"/>
                <w:szCs w:val="24"/>
              </w:rPr>
              <w:tab/>
            </w:r>
            <w:r w:rsidRPr="00423225">
              <w:rPr>
                <w:rFonts w:ascii="Arial" w:hAnsi="Arial" w:cs="Arial"/>
                <w:spacing w:val="-1"/>
                <w:sz w:val="24"/>
                <w:szCs w:val="24"/>
              </w:rPr>
              <w:t xml:space="preserve">выразительность, </w:t>
            </w:r>
            <w:r w:rsidRPr="00423225">
              <w:rPr>
                <w:rFonts w:ascii="Arial" w:hAnsi="Arial" w:cs="Arial"/>
                <w:sz w:val="24"/>
                <w:szCs w:val="24"/>
              </w:rPr>
              <w:t>уместность употребления языковых</w:t>
            </w:r>
            <w:r w:rsidR="00957FE5">
              <w:rPr>
                <w:rFonts w:ascii="Arial" w:hAnsi="Arial" w:cs="Arial"/>
                <w:sz w:val="24"/>
                <w:szCs w:val="24"/>
              </w:rPr>
              <w:t xml:space="preserve"> </w:t>
            </w:r>
            <w:r w:rsidRPr="00423225">
              <w:rPr>
                <w:rFonts w:ascii="Arial" w:hAnsi="Arial" w:cs="Arial"/>
                <w:sz w:val="24"/>
                <w:szCs w:val="24"/>
              </w:rPr>
              <w:t>средств</w:t>
            </w:r>
          </w:p>
        </w:tc>
        <w:tc>
          <w:tcPr>
            <w:tcW w:w="1305" w:type="dxa"/>
          </w:tcPr>
          <w:p w:rsidR="00AD436F" w:rsidRPr="00423225" w:rsidRDefault="00AD436F" w:rsidP="00E53479">
            <w:pPr>
              <w:pStyle w:val="TableParagraph"/>
              <w:spacing w:before="6"/>
              <w:rPr>
                <w:rFonts w:ascii="Arial" w:hAnsi="Arial" w:cs="Arial"/>
                <w:sz w:val="24"/>
                <w:szCs w:val="24"/>
              </w:rPr>
            </w:pPr>
          </w:p>
          <w:p w:rsidR="00AD436F" w:rsidRPr="00423225" w:rsidRDefault="00AD436F" w:rsidP="00E53479">
            <w:pPr>
              <w:pStyle w:val="TableParagraph"/>
              <w:ind w:left="15"/>
              <w:jc w:val="center"/>
              <w:rPr>
                <w:rFonts w:ascii="Arial" w:hAnsi="Arial" w:cs="Arial"/>
                <w:sz w:val="24"/>
                <w:szCs w:val="24"/>
              </w:rPr>
            </w:pPr>
            <w:r w:rsidRPr="00423225">
              <w:rPr>
                <w:rFonts w:ascii="Arial" w:hAnsi="Arial" w:cs="Arial"/>
                <w:sz w:val="24"/>
                <w:szCs w:val="24"/>
              </w:rPr>
              <w:t>1</w:t>
            </w:r>
          </w:p>
        </w:tc>
        <w:tc>
          <w:tcPr>
            <w:tcW w:w="1854" w:type="dxa"/>
            <w:gridSpan w:val="2"/>
            <w:vMerge w:val="restart"/>
          </w:tcPr>
          <w:p w:rsidR="00AD436F" w:rsidRPr="00423225" w:rsidRDefault="00AD436F" w:rsidP="00E53479">
            <w:pPr>
              <w:pStyle w:val="TableParagraph"/>
              <w:spacing w:line="270" w:lineRule="exact"/>
              <w:ind w:left="135"/>
              <w:rPr>
                <w:rFonts w:ascii="Arial" w:hAnsi="Arial" w:cs="Arial"/>
                <w:sz w:val="24"/>
                <w:szCs w:val="24"/>
              </w:rPr>
            </w:pPr>
            <w:r w:rsidRPr="00423225">
              <w:rPr>
                <w:rFonts w:ascii="Arial" w:hAnsi="Arial" w:cs="Arial"/>
                <w:sz w:val="24"/>
                <w:szCs w:val="24"/>
              </w:rPr>
              <w:t>ОК 01. - ОК 11.</w:t>
            </w:r>
          </w:p>
        </w:tc>
      </w:tr>
      <w:tr w:rsidR="00AD436F" w:rsidRPr="00423225" w:rsidTr="00423225">
        <w:trPr>
          <w:gridBefore w:val="1"/>
          <w:wBefore w:w="7" w:type="dxa"/>
          <w:trHeight w:val="277"/>
        </w:trPr>
        <w:tc>
          <w:tcPr>
            <w:tcW w:w="3094" w:type="dxa"/>
            <w:gridSpan w:val="2"/>
            <w:vMerge/>
            <w:tcBorders>
              <w:top w:val="nil"/>
            </w:tcBorders>
          </w:tcPr>
          <w:p w:rsidR="00AD436F" w:rsidRPr="00423225" w:rsidRDefault="00AD436F" w:rsidP="00E53479">
            <w:pPr>
              <w:rPr>
                <w:rFonts w:ascii="Arial" w:hAnsi="Arial" w:cs="Arial"/>
                <w:sz w:val="24"/>
                <w:szCs w:val="24"/>
              </w:rPr>
            </w:pPr>
          </w:p>
        </w:tc>
        <w:tc>
          <w:tcPr>
            <w:tcW w:w="8682" w:type="dxa"/>
            <w:gridSpan w:val="2"/>
          </w:tcPr>
          <w:p w:rsidR="00AD436F" w:rsidRPr="00423225" w:rsidRDefault="00AD436F" w:rsidP="00E53479">
            <w:pPr>
              <w:pStyle w:val="TableParagraph"/>
              <w:spacing w:line="258" w:lineRule="exact"/>
              <w:ind w:left="1271" w:right="1269"/>
              <w:jc w:val="center"/>
              <w:rPr>
                <w:rFonts w:ascii="Arial" w:hAnsi="Arial" w:cs="Arial"/>
                <w:b/>
                <w:sz w:val="24"/>
                <w:szCs w:val="24"/>
              </w:rPr>
            </w:pPr>
            <w:r w:rsidRPr="00423225">
              <w:rPr>
                <w:rFonts w:ascii="Arial" w:hAnsi="Arial" w:cs="Arial"/>
                <w:b/>
                <w:sz w:val="24"/>
                <w:szCs w:val="24"/>
              </w:rPr>
              <w:t>Тематика практических занятий и лабораторных работ</w:t>
            </w:r>
          </w:p>
        </w:tc>
        <w:tc>
          <w:tcPr>
            <w:tcW w:w="1305" w:type="dxa"/>
          </w:tcPr>
          <w:p w:rsidR="00AD436F" w:rsidRPr="00423225" w:rsidRDefault="00AD436F" w:rsidP="00E53479">
            <w:pPr>
              <w:pStyle w:val="TableParagraph"/>
              <w:rPr>
                <w:rFonts w:ascii="Arial" w:hAnsi="Arial" w:cs="Arial"/>
                <w:sz w:val="24"/>
                <w:szCs w:val="24"/>
              </w:rPr>
            </w:pPr>
          </w:p>
        </w:tc>
        <w:tc>
          <w:tcPr>
            <w:tcW w:w="1854" w:type="dxa"/>
            <w:gridSpan w:val="2"/>
            <w:vMerge/>
            <w:tcBorders>
              <w:top w:val="nil"/>
            </w:tcBorders>
          </w:tcPr>
          <w:p w:rsidR="00AD436F" w:rsidRPr="00423225" w:rsidRDefault="00AD436F" w:rsidP="00E53479">
            <w:pPr>
              <w:rPr>
                <w:rFonts w:ascii="Arial" w:hAnsi="Arial" w:cs="Arial"/>
                <w:sz w:val="24"/>
                <w:szCs w:val="24"/>
              </w:rPr>
            </w:pPr>
          </w:p>
        </w:tc>
      </w:tr>
      <w:tr w:rsidR="00AD436F" w:rsidRPr="00423225" w:rsidTr="00423225">
        <w:trPr>
          <w:gridBefore w:val="1"/>
          <w:wBefore w:w="7" w:type="dxa"/>
          <w:trHeight w:val="275"/>
        </w:trPr>
        <w:tc>
          <w:tcPr>
            <w:tcW w:w="3094" w:type="dxa"/>
            <w:gridSpan w:val="2"/>
            <w:vMerge/>
            <w:tcBorders>
              <w:top w:val="nil"/>
            </w:tcBorders>
          </w:tcPr>
          <w:p w:rsidR="00AD436F" w:rsidRPr="00423225" w:rsidRDefault="00AD436F" w:rsidP="00E53479">
            <w:pPr>
              <w:rPr>
                <w:rFonts w:ascii="Arial" w:hAnsi="Arial" w:cs="Arial"/>
                <w:sz w:val="24"/>
                <w:szCs w:val="24"/>
              </w:rPr>
            </w:pPr>
          </w:p>
        </w:tc>
        <w:tc>
          <w:tcPr>
            <w:tcW w:w="8682" w:type="dxa"/>
            <w:gridSpan w:val="2"/>
          </w:tcPr>
          <w:p w:rsidR="00AD436F" w:rsidRPr="00423225" w:rsidRDefault="00AD436F" w:rsidP="00E53479">
            <w:pPr>
              <w:pStyle w:val="TableParagraph"/>
              <w:spacing w:line="256" w:lineRule="exact"/>
              <w:ind w:left="103"/>
              <w:rPr>
                <w:rFonts w:ascii="Arial" w:hAnsi="Arial" w:cs="Arial"/>
                <w:sz w:val="24"/>
                <w:szCs w:val="24"/>
              </w:rPr>
            </w:pPr>
            <w:r w:rsidRPr="00423225">
              <w:rPr>
                <w:rFonts w:ascii="Arial" w:hAnsi="Arial" w:cs="Arial"/>
                <w:b/>
                <w:sz w:val="24"/>
                <w:szCs w:val="24"/>
              </w:rPr>
              <w:t>Практическая работа</w:t>
            </w:r>
            <w:r w:rsidR="006E6E5B">
              <w:rPr>
                <w:rFonts w:ascii="Arial" w:hAnsi="Arial" w:cs="Arial"/>
                <w:b/>
                <w:sz w:val="24"/>
                <w:szCs w:val="24"/>
              </w:rPr>
              <w:t xml:space="preserve"> </w:t>
            </w:r>
            <w:r w:rsidRPr="00423225">
              <w:rPr>
                <w:rFonts w:ascii="Arial" w:hAnsi="Arial" w:cs="Arial"/>
                <w:b/>
                <w:sz w:val="24"/>
                <w:szCs w:val="24"/>
              </w:rPr>
              <w:t xml:space="preserve">№1. </w:t>
            </w:r>
            <w:r w:rsidRPr="00423225">
              <w:rPr>
                <w:rFonts w:ascii="Arial" w:hAnsi="Arial" w:cs="Arial"/>
                <w:sz w:val="24"/>
                <w:szCs w:val="24"/>
              </w:rPr>
              <w:t>Входной контроль</w:t>
            </w:r>
          </w:p>
        </w:tc>
        <w:tc>
          <w:tcPr>
            <w:tcW w:w="1305" w:type="dxa"/>
          </w:tcPr>
          <w:p w:rsidR="00AD436F" w:rsidRPr="00423225" w:rsidRDefault="00AD436F" w:rsidP="00E53479">
            <w:pPr>
              <w:pStyle w:val="TableParagraph"/>
              <w:spacing w:line="256" w:lineRule="exact"/>
              <w:ind w:left="15"/>
              <w:jc w:val="center"/>
              <w:rPr>
                <w:rFonts w:ascii="Arial" w:hAnsi="Arial" w:cs="Arial"/>
                <w:sz w:val="24"/>
                <w:szCs w:val="24"/>
              </w:rPr>
            </w:pPr>
            <w:r w:rsidRPr="00423225">
              <w:rPr>
                <w:rFonts w:ascii="Arial" w:hAnsi="Arial" w:cs="Arial"/>
                <w:sz w:val="24"/>
                <w:szCs w:val="24"/>
              </w:rPr>
              <w:t>1</w:t>
            </w:r>
          </w:p>
        </w:tc>
        <w:tc>
          <w:tcPr>
            <w:tcW w:w="1854" w:type="dxa"/>
            <w:gridSpan w:val="2"/>
            <w:vMerge/>
            <w:tcBorders>
              <w:top w:val="nil"/>
            </w:tcBorders>
          </w:tcPr>
          <w:p w:rsidR="00AD436F" w:rsidRPr="00423225" w:rsidRDefault="00AD436F" w:rsidP="00E53479">
            <w:pPr>
              <w:rPr>
                <w:rFonts w:ascii="Arial" w:hAnsi="Arial" w:cs="Arial"/>
                <w:sz w:val="24"/>
                <w:szCs w:val="24"/>
              </w:rPr>
            </w:pPr>
          </w:p>
        </w:tc>
      </w:tr>
      <w:tr w:rsidR="00AD436F" w:rsidRPr="00423225" w:rsidTr="00423225">
        <w:trPr>
          <w:gridBefore w:val="1"/>
          <w:wBefore w:w="7" w:type="dxa"/>
          <w:trHeight w:val="275"/>
        </w:trPr>
        <w:tc>
          <w:tcPr>
            <w:tcW w:w="3094" w:type="dxa"/>
            <w:gridSpan w:val="2"/>
            <w:vMerge w:val="restart"/>
          </w:tcPr>
          <w:p w:rsidR="00AD436F" w:rsidRPr="00423225" w:rsidRDefault="00AD436F" w:rsidP="00E53479">
            <w:pPr>
              <w:pStyle w:val="TableParagraph"/>
              <w:spacing w:line="273" w:lineRule="exact"/>
              <w:ind w:left="107"/>
              <w:rPr>
                <w:rFonts w:ascii="Arial" w:hAnsi="Arial" w:cs="Arial"/>
                <w:b/>
                <w:sz w:val="24"/>
                <w:szCs w:val="24"/>
              </w:rPr>
            </w:pPr>
            <w:r w:rsidRPr="00423225">
              <w:rPr>
                <w:rFonts w:ascii="Arial" w:hAnsi="Arial" w:cs="Arial"/>
                <w:b/>
                <w:sz w:val="24"/>
                <w:szCs w:val="24"/>
              </w:rPr>
              <w:lastRenderedPageBreak/>
              <w:t>Тема 2.2.</w:t>
            </w:r>
          </w:p>
          <w:p w:rsidR="00AD436F" w:rsidRPr="00423225" w:rsidRDefault="00AD436F" w:rsidP="00E53479">
            <w:pPr>
              <w:pStyle w:val="TableParagraph"/>
              <w:ind w:left="107" w:right="337"/>
              <w:rPr>
                <w:rFonts w:ascii="Arial" w:hAnsi="Arial" w:cs="Arial"/>
                <w:b/>
                <w:sz w:val="24"/>
                <w:szCs w:val="24"/>
              </w:rPr>
            </w:pPr>
            <w:r w:rsidRPr="00423225">
              <w:rPr>
                <w:rFonts w:ascii="Arial" w:hAnsi="Arial" w:cs="Arial"/>
                <w:b/>
                <w:sz w:val="24"/>
                <w:szCs w:val="24"/>
              </w:rPr>
              <w:t>Текст как произведение речи</w:t>
            </w:r>
          </w:p>
        </w:tc>
        <w:tc>
          <w:tcPr>
            <w:tcW w:w="8682" w:type="dxa"/>
            <w:gridSpan w:val="2"/>
          </w:tcPr>
          <w:p w:rsidR="00AD436F" w:rsidRPr="00423225" w:rsidRDefault="00AD436F" w:rsidP="00E53479">
            <w:pPr>
              <w:pStyle w:val="TableParagraph"/>
              <w:spacing w:line="256" w:lineRule="exact"/>
              <w:ind w:left="1271" w:right="1269"/>
              <w:jc w:val="center"/>
              <w:rPr>
                <w:rFonts w:ascii="Arial" w:hAnsi="Arial" w:cs="Arial"/>
                <w:b/>
                <w:sz w:val="24"/>
                <w:szCs w:val="24"/>
              </w:rPr>
            </w:pPr>
            <w:r w:rsidRPr="00423225">
              <w:rPr>
                <w:rFonts w:ascii="Arial" w:hAnsi="Arial" w:cs="Arial"/>
                <w:b/>
                <w:sz w:val="24"/>
                <w:szCs w:val="24"/>
              </w:rPr>
              <w:t>Содержание учебного материала</w:t>
            </w:r>
          </w:p>
        </w:tc>
        <w:tc>
          <w:tcPr>
            <w:tcW w:w="1305" w:type="dxa"/>
          </w:tcPr>
          <w:p w:rsidR="00AD436F" w:rsidRPr="00423225" w:rsidRDefault="00AD436F" w:rsidP="00E53479">
            <w:pPr>
              <w:pStyle w:val="TableParagraph"/>
              <w:rPr>
                <w:rFonts w:ascii="Arial" w:hAnsi="Arial" w:cs="Arial"/>
                <w:sz w:val="24"/>
                <w:szCs w:val="24"/>
              </w:rPr>
            </w:pPr>
          </w:p>
        </w:tc>
        <w:tc>
          <w:tcPr>
            <w:tcW w:w="1854" w:type="dxa"/>
            <w:gridSpan w:val="2"/>
          </w:tcPr>
          <w:p w:rsidR="00AD436F" w:rsidRPr="00423225" w:rsidRDefault="00AD436F" w:rsidP="00E53479">
            <w:pPr>
              <w:pStyle w:val="TableParagraph"/>
              <w:rPr>
                <w:rFonts w:ascii="Arial" w:hAnsi="Arial" w:cs="Arial"/>
                <w:sz w:val="24"/>
                <w:szCs w:val="24"/>
              </w:rPr>
            </w:pPr>
          </w:p>
        </w:tc>
      </w:tr>
      <w:tr w:rsidR="00AD436F" w:rsidRPr="00423225" w:rsidTr="00423225">
        <w:trPr>
          <w:gridBefore w:val="1"/>
          <w:wBefore w:w="7" w:type="dxa"/>
          <w:trHeight w:val="551"/>
        </w:trPr>
        <w:tc>
          <w:tcPr>
            <w:tcW w:w="3094" w:type="dxa"/>
            <w:gridSpan w:val="2"/>
            <w:vMerge/>
            <w:tcBorders>
              <w:top w:val="nil"/>
            </w:tcBorders>
          </w:tcPr>
          <w:p w:rsidR="00AD436F" w:rsidRPr="00423225" w:rsidRDefault="00AD436F" w:rsidP="00E53479">
            <w:pPr>
              <w:rPr>
                <w:rFonts w:ascii="Arial" w:hAnsi="Arial" w:cs="Arial"/>
                <w:sz w:val="24"/>
                <w:szCs w:val="24"/>
              </w:rPr>
            </w:pPr>
          </w:p>
        </w:tc>
        <w:tc>
          <w:tcPr>
            <w:tcW w:w="8682" w:type="dxa"/>
            <w:gridSpan w:val="2"/>
          </w:tcPr>
          <w:p w:rsidR="00AD436F" w:rsidRPr="00423225" w:rsidRDefault="00AD436F" w:rsidP="00E53479">
            <w:pPr>
              <w:pStyle w:val="TableParagraph"/>
              <w:tabs>
                <w:tab w:val="left" w:pos="956"/>
                <w:tab w:val="left" w:pos="1567"/>
                <w:tab w:val="left" w:pos="3244"/>
                <w:tab w:val="left" w:pos="4052"/>
                <w:tab w:val="left" w:pos="5381"/>
                <w:tab w:val="left" w:pos="6668"/>
                <w:tab w:val="left" w:pos="7648"/>
              </w:tabs>
              <w:spacing w:line="268" w:lineRule="exact"/>
              <w:ind w:left="103"/>
              <w:rPr>
                <w:rFonts w:ascii="Arial" w:hAnsi="Arial" w:cs="Arial"/>
                <w:sz w:val="24"/>
                <w:szCs w:val="24"/>
              </w:rPr>
            </w:pPr>
            <w:r w:rsidRPr="00423225">
              <w:rPr>
                <w:rFonts w:ascii="Arial" w:hAnsi="Arial" w:cs="Arial"/>
                <w:sz w:val="24"/>
                <w:szCs w:val="24"/>
              </w:rPr>
              <w:t>Текст</w:t>
            </w:r>
            <w:r w:rsidRPr="00423225">
              <w:rPr>
                <w:rFonts w:ascii="Arial" w:hAnsi="Arial" w:cs="Arial"/>
                <w:sz w:val="24"/>
                <w:szCs w:val="24"/>
              </w:rPr>
              <w:tab/>
              <w:t>как</w:t>
            </w:r>
            <w:r w:rsidRPr="00423225">
              <w:rPr>
                <w:rFonts w:ascii="Arial" w:hAnsi="Arial" w:cs="Arial"/>
                <w:sz w:val="24"/>
                <w:szCs w:val="24"/>
              </w:rPr>
              <w:tab/>
              <w:t>произведение</w:t>
            </w:r>
            <w:r w:rsidRPr="00423225">
              <w:rPr>
                <w:rFonts w:ascii="Arial" w:hAnsi="Arial" w:cs="Arial"/>
                <w:sz w:val="24"/>
                <w:szCs w:val="24"/>
              </w:rPr>
              <w:tab/>
              <w:t>речи.</w:t>
            </w:r>
            <w:r w:rsidRPr="00423225">
              <w:rPr>
                <w:rFonts w:ascii="Arial" w:hAnsi="Arial" w:cs="Arial"/>
                <w:sz w:val="24"/>
                <w:szCs w:val="24"/>
              </w:rPr>
              <w:tab/>
              <w:t>Признаки,</w:t>
            </w:r>
            <w:r w:rsidRPr="00423225">
              <w:rPr>
                <w:rFonts w:ascii="Arial" w:hAnsi="Arial" w:cs="Arial"/>
                <w:sz w:val="24"/>
                <w:szCs w:val="24"/>
              </w:rPr>
              <w:tab/>
              <w:t>структура</w:t>
            </w:r>
            <w:r w:rsidRPr="00423225">
              <w:rPr>
                <w:rFonts w:ascii="Arial" w:hAnsi="Arial" w:cs="Arial"/>
                <w:sz w:val="24"/>
                <w:szCs w:val="24"/>
              </w:rPr>
              <w:tab/>
              <w:t>текста.</w:t>
            </w:r>
            <w:r w:rsidRPr="00423225">
              <w:rPr>
                <w:rFonts w:ascii="Arial" w:hAnsi="Arial" w:cs="Arial"/>
                <w:sz w:val="24"/>
                <w:szCs w:val="24"/>
              </w:rPr>
              <w:tab/>
              <w:t>Сложное</w:t>
            </w:r>
          </w:p>
          <w:p w:rsidR="00AD436F" w:rsidRPr="00423225" w:rsidRDefault="00AD436F" w:rsidP="00E53479">
            <w:pPr>
              <w:pStyle w:val="TableParagraph"/>
              <w:spacing w:line="264" w:lineRule="exact"/>
              <w:ind w:left="103"/>
              <w:rPr>
                <w:rFonts w:ascii="Arial" w:hAnsi="Arial" w:cs="Arial"/>
                <w:sz w:val="24"/>
                <w:szCs w:val="24"/>
              </w:rPr>
            </w:pPr>
            <w:r w:rsidRPr="00423225">
              <w:rPr>
                <w:rFonts w:ascii="Arial" w:hAnsi="Arial" w:cs="Arial"/>
                <w:sz w:val="24"/>
                <w:szCs w:val="24"/>
              </w:rPr>
              <w:t>синтаксическое целое.</w:t>
            </w:r>
          </w:p>
        </w:tc>
        <w:tc>
          <w:tcPr>
            <w:tcW w:w="1305" w:type="dxa"/>
          </w:tcPr>
          <w:p w:rsidR="00AD436F" w:rsidRPr="00423225" w:rsidRDefault="00AD436F" w:rsidP="00E53479">
            <w:pPr>
              <w:pStyle w:val="TableParagraph"/>
              <w:spacing w:before="131"/>
              <w:ind w:left="15"/>
              <w:jc w:val="center"/>
              <w:rPr>
                <w:rFonts w:ascii="Arial" w:hAnsi="Arial" w:cs="Arial"/>
                <w:sz w:val="24"/>
                <w:szCs w:val="24"/>
              </w:rPr>
            </w:pPr>
            <w:r w:rsidRPr="00423225">
              <w:rPr>
                <w:rFonts w:ascii="Arial" w:hAnsi="Arial" w:cs="Arial"/>
                <w:sz w:val="24"/>
                <w:szCs w:val="24"/>
              </w:rPr>
              <w:t>1</w:t>
            </w:r>
          </w:p>
        </w:tc>
        <w:tc>
          <w:tcPr>
            <w:tcW w:w="1854" w:type="dxa"/>
            <w:gridSpan w:val="2"/>
            <w:vMerge w:val="restart"/>
          </w:tcPr>
          <w:p w:rsidR="00AD436F" w:rsidRPr="00423225" w:rsidRDefault="00AD436F" w:rsidP="00E53479">
            <w:pPr>
              <w:pStyle w:val="TableParagraph"/>
              <w:spacing w:line="268" w:lineRule="exact"/>
              <w:ind w:left="135"/>
              <w:rPr>
                <w:rFonts w:ascii="Arial" w:hAnsi="Arial" w:cs="Arial"/>
                <w:sz w:val="24"/>
                <w:szCs w:val="24"/>
              </w:rPr>
            </w:pPr>
            <w:r w:rsidRPr="00423225">
              <w:rPr>
                <w:rFonts w:ascii="Arial" w:hAnsi="Arial" w:cs="Arial"/>
                <w:sz w:val="24"/>
                <w:szCs w:val="24"/>
              </w:rPr>
              <w:t>ОК 01. - ОК 11.</w:t>
            </w:r>
          </w:p>
        </w:tc>
      </w:tr>
      <w:tr w:rsidR="00AD436F" w:rsidRPr="00423225" w:rsidTr="00423225">
        <w:trPr>
          <w:gridBefore w:val="1"/>
          <w:wBefore w:w="7" w:type="dxa"/>
          <w:trHeight w:val="275"/>
        </w:trPr>
        <w:tc>
          <w:tcPr>
            <w:tcW w:w="3094" w:type="dxa"/>
            <w:gridSpan w:val="2"/>
            <w:vMerge/>
            <w:tcBorders>
              <w:top w:val="nil"/>
            </w:tcBorders>
          </w:tcPr>
          <w:p w:rsidR="00AD436F" w:rsidRPr="00423225" w:rsidRDefault="00AD436F" w:rsidP="00E53479">
            <w:pPr>
              <w:rPr>
                <w:rFonts w:ascii="Arial" w:hAnsi="Arial" w:cs="Arial"/>
                <w:sz w:val="24"/>
                <w:szCs w:val="24"/>
              </w:rPr>
            </w:pPr>
          </w:p>
        </w:tc>
        <w:tc>
          <w:tcPr>
            <w:tcW w:w="8682" w:type="dxa"/>
            <w:gridSpan w:val="2"/>
          </w:tcPr>
          <w:p w:rsidR="00AD436F" w:rsidRPr="00423225" w:rsidRDefault="00AD436F" w:rsidP="00E53479">
            <w:pPr>
              <w:pStyle w:val="TableParagraph"/>
              <w:spacing w:line="256" w:lineRule="exact"/>
              <w:ind w:left="1271" w:right="1270"/>
              <w:jc w:val="center"/>
              <w:rPr>
                <w:rFonts w:ascii="Arial" w:hAnsi="Arial" w:cs="Arial"/>
                <w:b/>
                <w:sz w:val="24"/>
                <w:szCs w:val="24"/>
              </w:rPr>
            </w:pPr>
            <w:r w:rsidRPr="00423225">
              <w:rPr>
                <w:rFonts w:ascii="Arial" w:hAnsi="Arial" w:cs="Arial"/>
                <w:b/>
                <w:sz w:val="24"/>
                <w:szCs w:val="24"/>
              </w:rPr>
              <w:t>Тематика практических занятий и лабораторных работ</w:t>
            </w:r>
          </w:p>
        </w:tc>
        <w:tc>
          <w:tcPr>
            <w:tcW w:w="1305" w:type="dxa"/>
          </w:tcPr>
          <w:p w:rsidR="00AD436F" w:rsidRPr="00423225" w:rsidRDefault="00AD436F" w:rsidP="00E53479">
            <w:pPr>
              <w:pStyle w:val="TableParagraph"/>
              <w:rPr>
                <w:rFonts w:ascii="Arial" w:hAnsi="Arial" w:cs="Arial"/>
                <w:sz w:val="24"/>
                <w:szCs w:val="24"/>
              </w:rPr>
            </w:pPr>
          </w:p>
        </w:tc>
        <w:tc>
          <w:tcPr>
            <w:tcW w:w="1854" w:type="dxa"/>
            <w:gridSpan w:val="2"/>
            <w:vMerge/>
            <w:tcBorders>
              <w:top w:val="nil"/>
            </w:tcBorders>
          </w:tcPr>
          <w:p w:rsidR="00AD436F" w:rsidRPr="00423225" w:rsidRDefault="00AD436F" w:rsidP="00E53479">
            <w:pPr>
              <w:rPr>
                <w:rFonts w:ascii="Arial" w:hAnsi="Arial" w:cs="Arial"/>
                <w:sz w:val="24"/>
                <w:szCs w:val="24"/>
              </w:rPr>
            </w:pPr>
          </w:p>
        </w:tc>
      </w:tr>
      <w:tr w:rsidR="00AD436F" w:rsidRPr="00423225" w:rsidTr="00423225">
        <w:trPr>
          <w:gridBefore w:val="1"/>
          <w:wBefore w:w="7" w:type="dxa"/>
          <w:trHeight w:val="278"/>
        </w:trPr>
        <w:tc>
          <w:tcPr>
            <w:tcW w:w="3094" w:type="dxa"/>
            <w:gridSpan w:val="2"/>
            <w:vMerge/>
            <w:tcBorders>
              <w:top w:val="nil"/>
            </w:tcBorders>
          </w:tcPr>
          <w:p w:rsidR="00AD436F" w:rsidRPr="00423225" w:rsidRDefault="00AD436F" w:rsidP="00E53479">
            <w:pPr>
              <w:rPr>
                <w:rFonts w:ascii="Arial" w:hAnsi="Arial" w:cs="Arial"/>
                <w:sz w:val="24"/>
                <w:szCs w:val="24"/>
              </w:rPr>
            </w:pPr>
          </w:p>
        </w:tc>
        <w:tc>
          <w:tcPr>
            <w:tcW w:w="8682" w:type="dxa"/>
            <w:gridSpan w:val="2"/>
          </w:tcPr>
          <w:p w:rsidR="00AD436F" w:rsidRPr="00423225" w:rsidRDefault="00AD436F" w:rsidP="00423225">
            <w:pPr>
              <w:pStyle w:val="TableParagraph"/>
              <w:spacing w:line="268" w:lineRule="exact"/>
              <w:ind w:left="108"/>
              <w:rPr>
                <w:rFonts w:ascii="Arial" w:hAnsi="Arial" w:cs="Arial"/>
                <w:sz w:val="24"/>
                <w:szCs w:val="24"/>
              </w:rPr>
            </w:pPr>
            <w:r w:rsidRPr="00423225">
              <w:rPr>
                <w:rFonts w:ascii="Arial" w:hAnsi="Arial" w:cs="Arial"/>
                <w:b/>
                <w:sz w:val="24"/>
                <w:szCs w:val="24"/>
              </w:rPr>
              <w:t xml:space="preserve">Практическая работа№2. </w:t>
            </w:r>
            <w:r w:rsidRPr="00423225">
              <w:rPr>
                <w:rFonts w:ascii="Arial" w:hAnsi="Arial" w:cs="Arial"/>
                <w:sz w:val="24"/>
                <w:szCs w:val="24"/>
              </w:rPr>
              <w:t>Тема, основная мысль текста. Средства и виды связи</w:t>
            </w:r>
            <w:r w:rsidR="00423225" w:rsidRPr="00423225">
              <w:rPr>
                <w:rFonts w:ascii="Arial" w:hAnsi="Arial" w:cs="Arial"/>
                <w:sz w:val="24"/>
                <w:szCs w:val="24"/>
              </w:rPr>
              <w:t xml:space="preserve"> предложений в тексте. Информационная переработка текста (план, тезисы,</w:t>
            </w:r>
            <w:r w:rsidR="00423225">
              <w:rPr>
                <w:rFonts w:ascii="Arial" w:hAnsi="Arial" w:cs="Arial"/>
                <w:sz w:val="24"/>
                <w:szCs w:val="24"/>
              </w:rPr>
              <w:t xml:space="preserve"> </w:t>
            </w:r>
            <w:r w:rsidR="00423225" w:rsidRPr="00423225">
              <w:rPr>
                <w:rFonts w:ascii="Arial" w:hAnsi="Arial" w:cs="Arial"/>
                <w:sz w:val="24"/>
                <w:szCs w:val="24"/>
              </w:rPr>
              <w:t>конспект, реферат, аннотация). Абзац как средство смыслового членения текста.</w:t>
            </w:r>
          </w:p>
        </w:tc>
        <w:tc>
          <w:tcPr>
            <w:tcW w:w="1305" w:type="dxa"/>
          </w:tcPr>
          <w:p w:rsidR="00AD436F" w:rsidRPr="00423225" w:rsidRDefault="00AD436F" w:rsidP="00E53479">
            <w:pPr>
              <w:pStyle w:val="TableParagraph"/>
              <w:spacing w:line="258" w:lineRule="exact"/>
              <w:ind w:left="15"/>
              <w:jc w:val="center"/>
              <w:rPr>
                <w:rFonts w:ascii="Arial" w:hAnsi="Arial" w:cs="Arial"/>
                <w:sz w:val="24"/>
                <w:szCs w:val="24"/>
              </w:rPr>
            </w:pPr>
            <w:r w:rsidRPr="00423225">
              <w:rPr>
                <w:rFonts w:ascii="Arial" w:hAnsi="Arial" w:cs="Arial"/>
                <w:sz w:val="24"/>
                <w:szCs w:val="24"/>
              </w:rPr>
              <w:t>1</w:t>
            </w:r>
          </w:p>
        </w:tc>
        <w:tc>
          <w:tcPr>
            <w:tcW w:w="1854" w:type="dxa"/>
            <w:gridSpan w:val="2"/>
            <w:vMerge/>
            <w:tcBorders>
              <w:top w:val="nil"/>
            </w:tcBorders>
          </w:tcPr>
          <w:p w:rsidR="00AD436F" w:rsidRPr="00423225" w:rsidRDefault="00AD436F" w:rsidP="00E53479">
            <w:pPr>
              <w:rPr>
                <w:rFonts w:ascii="Arial" w:hAnsi="Arial" w:cs="Arial"/>
                <w:sz w:val="24"/>
                <w:szCs w:val="24"/>
              </w:rPr>
            </w:pPr>
          </w:p>
        </w:tc>
      </w:tr>
      <w:tr w:rsidR="00AD436F" w:rsidRPr="00423225" w:rsidTr="00423225">
        <w:trPr>
          <w:gridAfter w:val="1"/>
          <w:wAfter w:w="8" w:type="dxa"/>
          <w:trHeight w:val="275"/>
        </w:trPr>
        <w:tc>
          <w:tcPr>
            <w:tcW w:w="3089" w:type="dxa"/>
            <w:gridSpan w:val="2"/>
            <w:vMerge w:val="restart"/>
          </w:tcPr>
          <w:p w:rsidR="00AD436F" w:rsidRPr="00423225" w:rsidRDefault="00AD436F" w:rsidP="00E53479">
            <w:pPr>
              <w:pStyle w:val="TableParagraph"/>
              <w:ind w:left="107" w:right="1754"/>
              <w:rPr>
                <w:rFonts w:ascii="Arial" w:hAnsi="Arial" w:cs="Arial"/>
                <w:b/>
                <w:sz w:val="24"/>
                <w:szCs w:val="24"/>
              </w:rPr>
            </w:pPr>
            <w:r w:rsidRPr="00423225">
              <w:rPr>
                <w:rFonts w:ascii="Arial" w:hAnsi="Arial" w:cs="Arial"/>
                <w:b/>
                <w:sz w:val="24"/>
                <w:szCs w:val="24"/>
              </w:rPr>
              <w:t>Тема 2.3. Типы речи</w:t>
            </w:r>
          </w:p>
        </w:tc>
        <w:tc>
          <w:tcPr>
            <w:tcW w:w="8687" w:type="dxa"/>
            <w:gridSpan w:val="2"/>
          </w:tcPr>
          <w:p w:rsidR="00AD436F" w:rsidRPr="00423225" w:rsidRDefault="00AD436F" w:rsidP="00E53479">
            <w:pPr>
              <w:pStyle w:val="TableParagraph"/>
              <w:spacing w:line="256" w:lineRule="exact"/>
              <w:ind w:left="1273" w:right="1266"/>
              <w:jc w:val="center"/>
              <w:rPr>
                <w:rFonts w:ascii="Arial" w:hAnsi="Arial" w:cs="Arial"/>
                <w:b/>
                <w:sz w:val="24"/>
                <w:szCs w:val="24"/>
              </w:rPr>
            </w:pPr>
            <w:r w:rsidRPr="00423225">
              <w:rPr>
                <w:rFonts w:ascii="Arial" w:hAnsi="Arial" w:cs="Arial"/>
                <w:b/>
                <w:sz w:val="24"/>
                <w:szCs w:val="24"/>
              </w:rPr>
              <w:t>Содержание учебного материала</w:t>
            </w:r>
          </w:p>
        </w:tc>
        <w:tc>
          <w:tcPr>
            <w:tcW w:w="1312" w:type="dxa"/>
            <w:gridSpan w:val="2"/>
          </w:tcPr>
          <w:p w:rsidR="00AD436F" w:rsidRPr="00423225" w:rsidRDefault="00AD436F" w:rsidP="00E53479">
            <w:pPr>
              <w:pStyle w:val="TableParagraph"/>
              <w:rPr>
                <w:rFonts w:ascii="Arial" w:hAnsi="Arial" w:cs="Arial"/>
                <w:sz w:val="24"/>
                <w:szCs w:val="24"/>
              </w:rPr>
            </w:pPr>
          </w:p>
        </w:tc>
        <w:tc>
          <w:tcPr>
            <w:tcW w:w="1846" w:type="dxa"/>
          </w:tcPr>
          <w:p w:rsidR="00AD436F" w:rsidRPr="00423225" w:rsidRDefault="00AD436F" w:rsidP="00E53479">
            <w:pPr>
              <w:pStyle w:val="TableParagraph"/>
              <w:rPr>
                <w:rFonts w:ascii="Arial" w:hAnsi="Arial" w:cs="Arial"/>
                <w:sz w:val="24"/>
                <w:szCs w:val="24"/>
              </w:rPr>
            </w:pPr>
          </w:p>
        </w:tc>
      </w:tr>
      <w:tr w:rsidR="00AD436F" w:rsidRPr="00423225" w:rsidTr="00423225">
        <w:trPr>
          <w:gridAfter w:val="1"/>
          <w:wAfter w:w="8" w:type="dxa"/>
          <w:trHeight w:val="275"/>
        </w:trPr>
        <w:tc>
          <w:tcPr>
            <w:tcW w:w="3089" w:type="dxa"/>
            <w:gridSpan w:val="2"/>
            <w:vMerge/>
            <w:tcBorders>
              <w:top w:val="nil"/>
            </w:tcBorders>
          </w:tcPr>
          <w:p w:rsidR="00AD436F" w:rsidRPr="00423225" w:rsidRDefault="00AD436F" w:rsidP="00E53479">
            <w:pPr>
              <w:rPr>
                <w:rFonts w:ascii="Arial" w:hAnsi="Arial" w:cs="Arial"/>
                <w:sz w:val="24"/>
                <w:szCs w:val="24"/>
              </w:rPr>
            </w:pPr>
          </w:p>
        </w:tc>
        <w:tc>
          <w:tcPr>
            <w:tcW w:w="8687" w:type="dxa"/>
            <w:gridSpan w:val="2"/>
          </w:tcPr>
          <w:p w:rsidR="00AD436F" w:rsidRPr="00423225" w:rsidRDefault="00AD436F" w:rsidP="00E53479">
            <w:pPr>
              <w:pStyle w:val="TableParagraph"/>
              <w:spacing w:line="256" w:lineRule="exact"/>
              <w:ind w:left="108"/>
              <w:rPr>
                <w:rFonts w:ascii="Arial" w:hAnsi="Arial" w:cs="Arial"/>
                <w:sz w:val="24"/>
                <w:szCs w:val="24"/>
              </w:rPr>
            </w:pPr>
            <w:r w:rsidRPr="00423225">
              <w:rPr>
                <w:rFonts w:ascii="Arial" w:hAnsi="Arial" w:cs="Arial"/>
                <w:sz w:val="24"/>
                <w:szCs w:val="24"/>
              </w:rPr>
              <w:t>Функционально-смысловые типы речи (повествование, описание, рассуждение).</w:t>
            </w:r>
          </w:p>
        </w:tc>
        <w:tc>
          <w:tcPr>
            <w:tcW w:w="1312" w:type="dxa"/>
            <w:gridSpan w:val="2"/>
          </w:tcPr>
          <w:p w:rsidR="00AD436F" w:rsidRPr="00423225" w:rsidRDefault="00AD436F" w:rsidP="00E53479">
            <w:pPr>
              <w:pStyle w:val="TableParagraph"/>
              <w:spacing w:line="256" w:lineRule="exact"/>
              <w:ind w:left="10"/>
              <w:jc w:val="center"/>
              <w:rPr>
                <w:rFonts w:ascii="Arial" w:hAnsi="Arial" w:cs="Arial"/>
                <w:sz w:val="24"/>
                <w:szCs w:val="24"/>
              </w:rPr>
            </w:pPr>
            <w:r w:rsidRPr="00423225">
              <w:rPr>
                <w:rFonts w:ascii="Arial" w:hAnsi="Arial" w:cs="Arial"/>
                <w:sz w:val="24"/>
                <w:szCs w:val="24"/>
              </w:rPr>
              <w:t>1</w:t>
            </w:r>
          </w:p>
        </w:tc>
        <w:tc>
          <w:tcPr>
            <w:tcW w:w="1846" w:type="dxa"/>
            <w:vMerge w:val="restart"/>
          </w:tcPr>
          <w:p w:rsidR="00AD436F" w:rsidRPr="00423225" w:rsidRDefault="00AD436F" w:rsidP="00E53479">
            <w:pPr>
              <w:pStyle w:val="TableParagraph"/>
              <w:spacing w:line="268" w:lineRule="exact"/>
              <w:ind w:left="130"/>
              <w:rPr>
                <w:rFonts w:ascii="Arial" w:hAnsi="Arial" w:cs="Arial"/>
                <w:sz w:val="24"/>
                <w:szCs w:val="24"/>
              </w:rPr>
            </w:pPr>
            <w:r w:rsidRPr="00423225">
              <w:rPr>
                <w:rFonts w:ascii="Arial" w:hAnsi="Arial" w:cs="Arial"/>
                <w:sz w:val="24"/>
                <w:szCs w:val="24"/>
              </w:rPr>
              <w:t>ОК 01. - ОК 11.</w:t>
            </w:r>
          </w:p>
        </w:tc>
      </w:tr>
      <w:tr w:rsidR="00AD436F" w:rsidRPr="00423225" w:rsidTr="00423225">
        <w:trPr>
          <w:gridAfter w:val="1"/>
          <w:wAfter w:w="8" w:type="dxa"/>
          <w:trHeight w:val="275"/>
        </w:trPr>
        <w:tc>
          <w:tcPr>
            <w:tcW w:w="3089" w:type="dxa"/>
            <w:gridSpan w:val="2"/>
            <w:vMerge/>
            <w:tcBorders>
              <w:top w:val="nil"/>
            </w:tcBorders>
          </w:tcPr>
          <w:p w:rsidR="00AD436F" w:rsidRPr="00423225" w:rsidRDefault="00AD436F" w:rsidP="00E53479">
            <w:pPr>
              <w:rPr>
                <w:rFonts w:ascii="Arial" w:hAnsi="Arial" w:cs="Arial"/>
                <w:sz w:val="24"/>
                <w:szCs w:val="24"/>
              </w:rPr>
            </w:pPr>
          </w:p>
        </w:tc>
        <w:tc>
          <w:tcPr>
            <w:tcW w:w="8687" w:type="dxa"/>
            <w:gridSpan w:val="2"/>
          </w:tcPr>
          <w:p w:rsidR="00AD436F" w:rsidRPr="00423225" w:rsidRDefault="00AD436F" w:rsidP="00E53479">
            <w:pPr>
              <w:pStyle w:val="TableParagraph"/>
              <w:spacing w:line="256" w:lineRule="exact"/>
              <w:ind w:left="1272" w:right="1266"/>
              <w:jc w:val="center"/>
              <w:rPr>
                <w:rFonts w:ascii="Arial" w:hAnsi="Arial" w:cs="Arial"/>
                <w:b/>
                <w:sz w:val="24"/>
                <w:szCs w:val="24"/>
              </w:rPr>
            </w:pPr>
            <w:r w:rsidRPr="00423225">
              <w:rPr>
                <w:rFonts w:ascii="Arial" w:hAnsi="Arial" w:cs="Arial"/>
                <w:b/>
                <w:sz w:val="24"/>
                <w:szCs w:val="24"/>
              </w:rPr>
              <w:t>Тематика практических занятий и лабораторных работ</w:t>
            </w:r>
          </w:p>
        </w:tc>
        <w:tc>
          <w:tcPr>
            <w:tcW w:w="1312" w:type="dxa"/>
            <w:gridSpan w:val="2"/>
          </w:tcPr>
          <w:p w:rsidR="00AD436F" w:rsidRPr="00423225" w:rsidRDefault="00AD436F" w:rsidP="00E53479">
            <w:pPr>
              <w:pStyle w:val="TableParagraph"/>
              <w:rPr>
                <w:rFonts w:ascii="Arial" w:hAnsi="Arial" w:cs="Arial"/>
                <w:sz w:val="24"/>
                <w:szCs w:val="24"/>
              </w:rPr>
            </w:pP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423225">
        <w:trPr>
          <w:gridAfter w:val="1"/>
          <w:wAfter w:w="8" w:type="dxa"/>
          <w:trHeight w:val="275"/>
        </w:trPr>
        <w:tc>
          <w:tcPr>
            <w:tcW w:w="3089" w:type="dxa"/>
            <w:gridSpan w:val="2"/>
            <w:vMerge/>
            <w:tcBorders>
              <w:top w:val="nil"/>
            </w:tcBorders>
          </w:tcPr>
          <w:p w:rsidR="00AD436F" w:rsidRPr="00423225" w:rsidRDefault="00AD436F" w:rsidP="00E53479">
            <w:pPr>
              <w:rPr>
                <w:rFonts w:ascii="Arial" w:hAnsi="Arial" w:cs="Arial"/>
                <w:sz w:val="24"/>
                <w:szCs w:val="24"/>
              </w:rPr>
            </w:pPr>
          </w:p>
        </w:tc>
        <w:tc>
          <w:tcPr>
            <w:tcW w:w="8687" w:type="dxa"/>
            <w:gridSpan w:val="2"/>
          </w:tcPr>
          <w:p w:rsidR="00AD436F" w:rsidRPr="00423225" w:rsidRDefault="00AD436F" w:rsidP="00E53479">
            <w:pPr>
              <w:pStyle w:val="TableParagraph"/>
              <w:spacing w:line="256" w:lineRule="exact"/>
              <w:ind w:left="108"/>
              <w:rPr>
                <w:rFonts w:ascii="Arial" w:hAnsi="Arial" w:cs="Arial"/>
                <w:sz w:val="24"/>
                <w:szCs w:val="24"/>
              </w:rPr>
            </w:pPr>
            <w:r w:rsidRPr="00423225">
              <w:rPr>
                <w:rFonts w:ascii="Arial" w:hAnsi="Arial" w:cs="Arial"/>
                <w:b/>
                <w:sz w:val="24"/>
                <w:szCs w:val="24"/>
              </w:rPr>
              <w:t xml:space="preserve">Практическая работа№3. </w:t>
            </w:r>
            <w:r w:rsidRPr="00423225">
              <w:rPr>
                <w:rFonts w:ascii="Arial" w:hAnsi="Arial" w:cs="Arial"/>
                <w:sz w:val="24"/>
                <w:szCs w:val="24"/>
              </w:rPr>
              <w:t>Лингвостилистический анализ текста</w:t>
            </w:r>
          </w:p>
        </w:tc>
        <w:tc>
          <w:tcPr>
            <w:tcW w:w="1312" w:type="dxa"/>
            <w:gridSpan w:val="2"/>
          </w:tcPr>
          <w:p w:rsidR="00AD436F" w:rsidRPr="00423225" w:rsidRDefault="00AD436F" w:rsidP="00E53479">
            <w:pPr>
              <w:pStyle w:val="TableParagraph"/>
              <w:spacing w:line="256" w:lineRule="exact"/>
              <w:ind w:left="10"/>
              <w:jc w:val="center"/>
              <w:rPr>
                <w:rFonts w:ascii="Arial" w:hAnsi="Arial" w:cs="Arial"/>
                <w:sz w:val="24"/>
                <w:szCs w:val="24"/>
              </w:rPr>
            </w:pPr>
            <w:r w:rsidRPr="00423225">
              <w:rPr>
                <w:rFonts w:ascii="Arial" w:hAnsi="Arial" w:cs="Arial"/>
                <w:sz w:val="24"/>
                <w:szCs w:val="24"/>
              </w:rPr>
              <w:t>1</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423225">
        <w:trPr>
          <w:gridAfter w:val="1"/>
          <w:wAfter w:w="8" w:type="dxa"/>
          <w:trHeight w:val="277"/>
        </w:trPr>
        <w:tc>
          <w:tcPr>
            <w:tcW w:w="3089" w:type="dxa"/>
            <w:gridSpan w:val="2"/>
            <w:vMerge w:val="restart"/>
          </w:tcPr>
          <w:p w:rsidR="00AD436F" w:rsidRPr="00423225" w:rsidRDefault="00AD436F" w:rsidP="00E53479">
            <w:pPr>
              <w:pStyle w:val="TableParagraph"/>
              <w:spacing w:line="275" w:lineRule="exact"/>
              <w:ind w:left="107"/>
              <w:rPr>
                <w:rFonts w:ascii="Arial" w:hAnsi="Arial" w:cs="Arial"/>
                <w:b/>
                <w:sz w:val="24"/>
                <w:szCs w:val="24"/>
              </w:rPr>
            </w:pPr>
            <w:r w:rsidRPr="00423225">
              <w:rPr>
                <w:rFonts w:ascii="Arial" w:hAnsi="Arial" w:cs="Arial"/>
                <w:b/>
                <w:sz w:val="24"/>
                <w:szCs w:val="24"/>
              </w:rPr>
              <w:t>Тема 2.4.</w:t>
            </w:r>
          </w:p>
          <w:p w:rsidR="00AD436F" w:rsidRPr="00423225" w:rsidRDefault="00AD436F" w:rsidP="00E53479">
            <w:pPr>
              <w:pStyle w:val="TableParagraph"/>
              <w:ind w:left="107" w:right="305"/>
              <w:rPr>
                <w:rFonts w:ascii="Arial" w:hAnsi="Arial" w:cs="Arial"/>
                <w:b/>
                <w:sz w:val="24"/>
                <w:szCs w:val="24"/>
              </w:rPr>
            </w:pPr>
            <w:r w:rsidRPr="00423225">
              <w:rPr>
                <w:rFonts w:ascii="Arial" w:hAnsi="Arial" w:cs="Arial"/>
                <w:b/>
                <w:sz w:val="24"/>
                <w:szCs w:val="24"/>
              </w:rPr>
              <w:t>Функциональные стили речи</w:t>
            </w:r>
          </w:p>
        </w:tc>
        <w:tc>
          <w:tcPr>
            <w:tcW w:w="8687" w:type="dxa"/>
            <w:gridSpan w:val="2"/>
          </w:tcPr>
          <w:p w:rsidR="00AD436F" w:rsidRPr="00423225" w:rsidRDefault="00AD436F" w:rsidP="00E53479">
            <w:pPr>
              <w:pStyle w:val="TableParagraph"/>
              <w:spacing w:line="258" w:lineRule="exact"/>
              <w:ind w:left="1273" w:right="1266"/>
              <w:jc w:val="center"/>
              <w:rPr>
                <w:rFonts w:ascii="Arial" w:hAnsi="Arial" w:cs="Arial"/>
                <w:b/>
                <w:sz w:val="24"/>
                <w:szCs w:val="24"/>
              </w:rPr>
            </w:pPr>
            <w:r w:rsidRPr="00423225">
              <w:rPr>
                <w:rFonts w:ascii="Arial" w:hAnsi="Arial" w:cs="Arial"/>
                <w:b/>
                <w:sz w:val="24"/>
                <w:szCs w:val="24"/>
              </w:rPr>
              <w:t>Содержание учебного материала</w:t>
            </w:r>
          </w:p>
        </w:tc>
        <w:tc>
          <w:tcPr>
            <w:tcW w:w="1312" w:type="dxa"/>
            <w:gridSpan w:val="2"/>
          </w:tcPr>
          <w:p w:rsidR="00AD436F" w:rsidRPr="00423225" w:rsidRDefault="00AD436F" w:rsidP="00E53479">
            <w:pPr>
              <w:pStyle w:val="TableParagraph"/>
              <w:rPr>
                <w:rFonts w:ascii="Arial" w:hAnsi="Arial" w:cs="Arial"/>
                <w:sz w:val="24"/>
                <w:szCs w:val="24"/>
              </w:rPr>
            </w:pPr>
          </w:p>
        </w:tc>
        <w:tc>
          <w:tcPr>
            <w:tcW w:w="1846" w:type="dxa"/>
          </w:tcPr>
          <w:p w:rsidR="00AD436F" w:rsidRPr="00423225" w:rsidRDefault="00AD436F" w:rsidP="00E53479">
            <w:pPr>
              <w:pStyle w:val="TableParagraph"/>
              <w:rPr>
                <w:rFonts w:ascii="Arial" w:hAnsi="Arial" w:cs="Arial"/>
                <w:sz w:val="24"/>
                <w:szCs w:val="24"/>
              </w:rPr>
            </w:pPr>
          </w:p>
        </w:tc>
      </w:tr>
      <w:tr w:rsidR="00AD436F" w:rsidRPr="00423225" w:rsidTr="00423225">
        <w:trPr>
          <w:gridAfter w:val="1"/>
          <w:wAfter w:w="8" w:type="dxa"/>
          <w:trHeight w:val="275"/>
        </w:trPr>
        <w:tc>
          <w:tcPr>
            <w:tcW w:w="3089" w:type="dxa"/>
            <w:gridSpan w:val="2"/>
            <w:vMerge/>
            <w:tcBorders>
              <w:top w:val="nil"/>
            </w:tcBorders>
          </w:tcPr>
          <w:p w:rsidR="00AD436F" w:rsidRPr="00423225" w:rsidRDefault="00AD436F" w:rsidP="00E53479">
            <w:pPr>
              <w:rPr>
                <w:rFonts w:ascii="Arial" w:hAnsi="Arial" w:cs="Arial"/>
                <w:sz w:val="24"/>
                <w:szCs w:val="24"/>
              </w:rPr>
            </w:pPr>
          </w:p>
        </w:tc>
        <w:tc>
          <w:tcPr>
            <w:tcW w:w="8687" w:type="dxa"/>
            <w:gridSpan w:val="2"/>
          </w:tcPr>
          <w:p w:rsidR="00AD436F" w:rsidRPr="00423225" w:rsidRDefault="00AD436F" w:rsidP="00E53479">
            <w:pPr>
              <w:pStyle w:val="TableParagraph"/>
              <w:spacing w:line="256" w:lineRule="exact"/>
              <w:ind w:left="108"/>
              <w:rPr>
                <w:rFonts w:ascii="Arial" w:hAnsi="Arial" w:cs="Arial"/>
                <w:sz w:val="24"/>
                <w:szCs w:val="24"/>
              </w:rPr>
            </w:pPr>
            <w:r w:rsidRPr="00423225">
              <w:rPr>
                <w:rFonts w:ascii="Arial" w:hAnsi="Arial" w:cs="Arial"/>
                <w:sz w:val="24"/>
                <w:szCs w:val="24"/>
              </w:rPr>
              <w:t>Функциональные стили речи и их особенности.</w:t>
            </w:r>
          </w:p>
        </w:tc>
        <w:tc>
          <w:tcPr>
            <w:tcW w:w="1312" w:type="dxa"/>
            <w:gridSpan w:val="2"/>
          </w:tcPr>
          <w:p w:rsidR="00AD436F" w:rsidRPr="00423225" w:rsidRDefault="00AD436F" w:rsidP="00E53479">
            <w:pPr>
              <w:pStyle w:val="TableParagraph"/>
              <w:spacing w:line="256" w:lineRule="exact"/>
              <w:ind w:left="10"/>
              <w:jc w:val="center"/>
              <w:rPr>
                <w:rFonts w:ascii="Arial" w:hAnsi="Arial" w:cs="Arial"/>
                <w:sz w:val="24"/>
                <w:szCs w:val="24"/>
              </w:rPr>
            </w:pPr>
            <w:r w:rsidRPr="00423225">
              <w:rPr>
                <w:rFonts w:ascii="Arial" w:hAnsi="Arial" w:cs="Arial"/>
                <w:sz w:val="24"/>
                <w:szCs w:val="24"/>
              </w:rPr>
              <w:t>1</w:t>
            </w:r>
          </w:p>
        </w:tc>
        <w:tc>
          <w:tcPr>
            <w:tcW w:w="1846" w:type="dxa"/>
            <w:vMerge w:val="restart"/>
          </w:tcPr>
          <w:p w:rsidR="00AD436F" w:rsidRPr="00423225" w:rsidRDefault="00AD436F" w:rsidP="00E53479">
            <w:pPr>
              <w:pStyle w:val="TableParagraph"/>
              <w:spacing w:line="268" w:lineRule="exact"/>
              <w:ind w:left="109" w:right="99"/>
              <w:jc w:val="center"/>
              <w:rPr>
                <w:rFonts w:ascii="Arial" w:hAnsi="Arial" w:cs="Arial"/>
                <w:sz w:val="24"/>
                <w:szCs w:val="24"/>
              </w:rPr>
            </w:pPr>
            <w:r w:rsidRPr="00423225">
              <w:rPr>
                <w:rFonts w:ascii="Arial" w:hAnsi="Arial" w:cs="Arial"/>
                <w:sz w:val="24"/>
                <w:szCs w:val="24"/>
              </w:rPr>
              <w:t>ОК 01. - ОК 11.</w:t>
            </w:r>
          </w:p>
          <w:p w:rsidR="00AD436F" w:rsidRPr="00423225" w:rsidRDefault="00AD436F" w:rsidP="00E53479">
            <w:pPr>
              <w:pStyle w:val="TableParagraph"/>
              <w:ind w:left="106" w:right="99"/>
              <w:jc w:val="center"/>
              <w:rPr>
                <w:rFonts w:ascii="Arial" w:hAnsi="Arial" w:cs="Arial"/>
                <w:sz w:val="24"/>
                <w:szCs w:val="24"/>
              </w:rPr>
            </w:pPr>
            <w:r w:rsidRPr="00423225">
              <w:rPr>
                <w:rFonts w:ascii="Arial" w:hAnsi="Arial" w:cs="Arial"/>
                <w:sz w:val="24"/>
                <w:szCs w:val="24"/>
              </w:rPr>
              <w:t>ПК.3.3.</w:t>
            </w:r>
          </w:p>
        </w:tc>
      </w:tr>
      <w:tr w:rsidR="00AD436F" w:rsidRPr="00423225" w:rsidTr="00423225">
        <w:trPr>
          <w:gridAfter w:val="1"/>
          <w:wAfter w:w="8" w:type="dxa"/>
          <w:trHeight w:val="276"/>
        </w:trPr>
        <w:tc>
          <w:tcPr>
            <w:tcW w:w="3089" w:type="dxa"/>
            <w:gridSpan w:val="2"/>
            <w:vMerge/>
            <w:tcBorders>
              <w:top w:val="nil"/>
            </w:tcBorders>
          </w:tcPr>
          <w:p w:rsidR="00AD436F" w:rsidRPr="00423225" w:rsidRDefault="00AD436F" w:rsidP="00E53479">
            <w:pPr>
              <w:rPr>
                <w:rFonts w:ascii="Arial" w:hAnsi="Arial" w:cs="Arial"/>
                <w:sz w:val="24"/>
                <w:szCs w:val="24"/>
              </w:rPr>
            </w:pPr>
          </w:p>
        </w:tc>
        <w:tc>
          <w:tcPr>
            <w:tcW w:w="8687" w:type="dxa"/>
            <w:gridSpan w:val="2"/>
          </w:tcPr>
          <w:p w:rsidR="00AD436F" w:rsidRPr="00423225" w:rsidRDefault="00AD436F" w:rsidP="00E53479">
            <w:pPr>
              <w:pStyle w:val="TableParagraph"/>
              <w:spacing w:line="256" w:lineRule="exact"/>
              <w:ind w:left="1276" w:right="1266"/>
              <w:jc w:val="center"/>
              <w:rPr>
                <w:rFonts w:ascii="Arial" w:hAnsi="Arial" w:cs="Arial"/>
                <w:b/>
                <w:sz w:val="24"/>
                <w:szCs w:val="24"/>
              </w:rPr>
            </w:pPr>
            <w:r w:rsidRPr="00423225">
              <w:rPr>
                <w:rFonts w:ascii="Arial" w:hAnsi="Arial" w:cs="Arial"/>
                <w:b/>
                <w:sz w:val="24"/>
                <w:szCs w:val="24"/>
              </w:rPr>
              <w:t>Тематика практических занятий и лабораторных работ</w:t>
            </w:r>
          </w:p>
        </w:tc>
        <w:tc>
          <w:tcPr>
            <w:tcW w:w="1312" w:type="dxa"/>
            <w:gridSpan w:val="2"/>
          </w:tcPr>
          <w:p w:rsidR="00AD436F" w:rsidRPr="00423225" w:rsidRDefault="00AD436F" w:rsidP="00E53479">
            <w:pPr>
              <w:pStyle w:val="TableParagraph"/>
              <w:rPr>
                <w:rFonts w:ascii="Arial" w:hAnsi="Arial" w:cs="Arial"/>
                <w:sz w:val="24"/>
                <w:szCs w:val="24"/>
              </w:rPr>
            </w:pP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423225">
        <w:trPr>
          <w:gridAfter w:val="1"/>
          <w:wAfter w:w="8" w:type="dxa"/>
          <w:trHeight w:val="1103"/>
        </w:trPr>
        <w:tc>
          <w:tcPr>
            <w:tcW w:w="3089" w:type="dxa"/>
            <w:gridSpan w:val="2"/>
            <w:vMerge/>
            <w:tcBorders>
              <w:top w:val="nil"/>
            </w:tcBorders>
          </w:tcPr>
          <w:p w:rsidR="00AD436F" w:rsidRPr="00423225" w:rsidRDefault="00AD436F" w:rsidP="00E53479">
            <w:pPr>
              <w:rPr>
                <w:rFonts w:ascii="Arial" w:hAnsi="Arial" w:cs="Arial"/>
                <w:sz w:val="24"/>
                <w:szCs w:val="24"/>
              </w:rPr>
            </w:pPr>
          </w:p>
        </w:tc>
        <w:tc>
          <w:tcPr>
            <w:tcW w:w="8687" w:type="dxa"/>
            <w:gridSpan w:val="2"/>
          </w:tcPr>
          <w:p w:rsidR="00AD436F" w:rsidRPr="00423225" w:rsidRDefault="00AD436F" w:rsidP="00E53479">
            <w:pPr>
              <w:pStyle w:val="TableParagraph"/>
              <w:ind w:left="108" w:right="99"/>
              <w:jc w:val="both"/>
              <w:rPr>
                <w:rFonts w:ascii="Arial" w:hAnsi="Arial" w:cs="Arial"/>
                <w:sz w:val="24"/>
                <w:szCs w:val="24"/>
              </w:rPr>
            </w:pPr>
            <w:r w:rsidRPr="00423225">
              <w:rPr>
                <w:rFonts w:ascii="Arial" w:hAnsi="Arial" w:cs="Arial"/>
                <w:b/>
                <w:sz w:val="24"/>
                <w:szCs w:val="24"/>
              </w:rPr>
              <w:t xml:space="preserve">Практическая работа №4. </w:t>
            </w:r>
            <w:r w:rsidRPr="00423225">
              <w:rPr>
                <w:rFonts w:ascii="Arial" w:hAnsi="Arial" w:cs="Arial"/>
                <w:sz w:val="24"/>
                <w:szCs w:val="24"/>
              </w:rPr>
              <w:t>Разговорный стиль речи, его основные признаки, сфера использования. Научный стиль речи. Основные жанры научного стиля. Официально-деловой стиль речи, его признаки, назначение. Публицистический</w:t>
            </w:r>
          </w:p>
          <w:p w:rsidR="00AD436F" w:rsidRPr="00423225" w:rsidRDefault="00AD436F" w:rsidP="00E53479">
            <w:pPr>
              <w:pStyle w:val="TableParagraph"/>
              <w:spacing w:line="264" w:lineRule="exact"/>
              <w:ind w:left="108"/>
              <w:jc w:val="both"/>
              <w:rPr>
                <w:rFonts w:ascii="Arial" w:hAnsi="Arial" w:cs="Arial"/>
                <w:sz w:val="24"/>
                <w:szCs w:val="24"/>
              </w:rPr>
            </w:pPr>
            <w:r w:rsidRPr="00423225">
              <w:rPr>
                <w:rFonts w:ascii="Arial" w:hAnsi="Arial" w:cs="Arial"/>
                <w:sz w:val="24"/>
                <w:szCs w:val="24"/>
              </w:rPr>
              <w:t>стиль речи, его назначение. Художественный стиль речи, его основные признаки.</w:t>
            </w:r>
          </w:p>
        </w:tc>
        <w:tc>
          <w:tcPr>
            <w:tcW w:w="1312" w:type="dxa"/>
            <w:gridSpan w:val="2"/>
          </w:tcPr>
          <w:p w:rsidR="00AD436F" w:rsidRPr="00423225" w:rsidRDefault="00AD436F" w:rsidP="00E53479">
            <w:pPr>
              <w:pStyle w:val="TableParagraph"/>
              <w:spacing w:before="2"/>
              <w:rPr>
                <w:rFonts w:ascii="Arial" w:hAnsi="Arial" w:cs="Arial"/>
                <w:sz w:val="24"/>
                <w:szCs w:val="24"/>
              </w:rPr>
            </w:pPr>
          </w:p>
          <w:p w:rsidR="00AD436F" w:rsidRPr="00423225" w:rsidRDefault="00AD436F" w:rsidP="00E53479">
            <w:pPr>
              <w:pStyle w:val="TableParagraph"/>
              <w:ind w:left="10"/>
              <w:jc w:val="center"/>
              <w:rPr>
                <w:rFonts w:ascii="Arial" w:hAnsi="Arial" w:cs="Arial"/>
                <w:sz w:val="24"/>
                <w:szCs w:val="24"/>
              </w:rPr>
            </w:pPr>
            <w:r w:rsidRPr="00423225">
              <w:rPr>
                <w:rFonts w:ascii="Arial" w:hAnsi="Arial" w:cs="Arial"/>
                <w:sz w:val="24"/>
                <w:szCs w:val="24"/>
              </w:rPr>
              <w:t>1</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423225">
        <w:trPr>
          <w:gridAfter w:val="1"/>
          <w:wAfter w:w="8" w:type="dxa"/>
          <w:trHeight w:val="275"/>
        </w:trPr>
        <w:tc>
          <w:tcPr>
            <w:tcW w:w="3089" w:type="dxa"/>
            <w:gridSpan w:val="2"/>
            <w:vMerge/>
            <w:tcBorders>
              <w:top w:val="nil"/>
            </w:tcBorders>
          </w:tcPr>
          <w:p w:rsidR="00AD436F" w:rsidRPr="00423225" w:rsidRDefault="00AD436F" w:rsidP="00E53479">
            <w:pPr>
              <w:rPr>
                <w:rFonts w:ascii="Arial" w:hAnsi="Arial" w:cs="Arial"/>
                <w:sz w:val="24"/>
                <w:szCs w:val="24"/>
              </w:rPr>
            </w:pPr>
          </w:p>
        </w:tc>
        <w:tc>
          <w:tcPr>
            <w:tcW w:w="8687" w:type="dxa"/>
            <w:gridSpan w:val="2"/>
          </w:tcPr>
          <w:p w:rsidR="00AD436F" w:rsidRPr="00423225" w:rsidRDefault="00AD436F" w:rsidP="00E53479">
            <w:pPr>
              <w:pStyle w:val="TableParagraph"/>
              <w:spacing w:line="256" w:lineRule="exact"/>
              <w:ind w:left="1272" w:right="1266"/>
              <w:jc w:val="center"/>
              <w:rPr>
                <w:rFonts w:ascii="Arial" w:hAnsi="Arial" w:cs="Arial"/>
                <w:b/>
                <w:sz w:val="24"/>
                <w:szCs w:val="24"/>
              </w:rPr>
            </w:pPr>
            <w:r w:rsidRPr="00423225">
              <w:rPr>
                <w:rFonts w:ascii="Arial" w:hAnsi="Arial" w:cs="Arial"/>
                <w:b/>
                <w:sz w:val="24"/>
                <w:szCs w:val="24"/>
              </w:rPr>
              <w:t>Тематика практических занятий и лабораторных работ</w:t>
            </w:r>
          </w:p>
        </w:tc>
        <w:tc>
          <w:tcPr>
            <w:tcW w:w="1312" w:type="dxa"/>
            <w:gridSpan w:val="2"/>
          </w:tcPr>
          <w:p w:rsidR="00AD436F" w:rsidRPr="00423225" w:rsidRDefault="00AD436F" w:rsidP="00E53479">
            <w:pPr>
              <w:pStyle w:val="TableParagraph"/>
              <w:rPr>
                <w:rFonts w:ascii="Arial" w:hAnsi="Arial" w:cs="Arial"/>
                <w:sz w:val="24"/>
                <w:szCs w:val="24"/>
              </w:rPr>
            </w:pP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423225">
        <w:trPr>
          <w:gridAfter w:val="1"/>
          <w:wAfter w:w="8" w:type="dxa"/>
          <w:trHeight w:val="551"/>
        </w:trPr>
        <w:tc>
          <w:tcPr>
            <w:tcW w:w="3089" w:type="dxa"/>
            <w:gridSpan w:val="2"/>
            <w:vMerge/>
            <w:tcBorders>
              <w:top w:val="nil"/>
            </w:tcBorders>
          </w:tcPr>
          <w:p w:rsidR="00AD436F" w:rsidRPr="00423225" w:rsidRDefault="00AD436F" w:rsidP="00E53479">
            <w:pPr>
              <w:rPr>
                <w:rFonts w:ascii="Arial" w:hAnsi="Arial" w:cs="Arial"/>
                <w:sz w:val="24"/>
                <w:szCs w:val="24"/>
              </w:rPr>
            </w:pPr>
          </w:p>
        </w:tc>
        <w:tc>
          <w:tcPr>
            <w:tcW w:w="8687" w:type="dxa"/>
            <w:gridSpan w:val="2"/>
          </w:tcPr>
          <w:p w:rsidR="00AD436F" w:rsidRPr="00423225" w:rsidRDefault="00AD436F" w:rsidP="00E53479">
            <w:pPr>
              <w:pStyle w:val="TableParagraph"/>
              <w:tabs>
                <w:tab w:val="left" w:pos="1976"/>
                <w:tab w:val="left" w:pos="3007"/>
                <w:tab w:val="left" w:pos="3898"/>
                <w:tab w:val="left" w:pos="5533"/>
                <w:tab w:val="left" w:pos="6893"/>
                <w:tab w:val="left" w:pos="7830"/>
                <w:tab w:val="left" w:pos="8250"/>
              </w:tabs>
              <w:spacing w:line="268" w:lineRule="exact"/>
              <w:ind w:left="108"/>
              <w:rPr>
                <w:rFonts w:ascii="Arial" w:hAnsi="Arial" w:cs="Arial"/>
                <w:sz w:val="24"/>
                <w:szCs w:val="24"/>
              </w:rPr>
            </w:pPr>
            <w:r w:rsidRPr="00423225">
              <w:rPr>
                <w:rFonts w:ascii="Arial" w:hAnsi="Arial" w:cs="Arial"/>
                <w:b/>
                <w:sz w:val="24"/>
                <w:szCs w:val="24"/>
              </w:rPr>
              <w:t>Практическая</w:t>
            </w:r>
            <w:r w:rsidRPr="00423225">
              <w:rPr>
                <w:rFonts w:ascii="Arial" w:hAnsi="Arial" w:cs="Arial"/>
                <w:b/>
                <w:sz w:val="24"/>
                <w:szCs w:val="24"/>
              </w:rPr>
              <w:tab/>
              <w:t>работа</w:t>
            </w:r>
            <w:r w:rsidRPr="00423225">
              <w:rPr>
                <w:rFonts w:ascii="Arial" w:hAnsi="Arial" w:cs="Arial"/>
                <w:b/>
                <w:sz w:val="24"/>
                <w:szCs w:val="24"/>
              </w:rPr>
              <w:tab/>
              <w:t>№5,6.</w:t>
            </w:r>
            <w:r w:rsidRPr="00423225">
              <w:rPr>
                <w:rFonts w:ascii="Arial" w:hAnsi="Arial" w:cs="Arial"/>
                <w:b/>
                <w:sz w:val="24"/>
                <w:szCs w:val="24"/>
              </w:rPr>
              <w:tab/>
            </w:r>
            <w:r w:rsidRPr="00423225">
              <w:rPr>
                <w:rFonts w:ascii="Arial" w:hAnsi="Arial" w:cs="Arial"/>
                <w:sz w:val="24"/>
                <w:szCs w:val="24"/>
              </w:rPr>
              <w:t>Определение</w:t>
            </w:r>
            <w:r w:rsidRPr="00423225">
              <w:rPr>
                <w:rFonts w:ascii="Arial" w:hAnsi="Arial" w:cs="Arial"/>
                <w:sz w:val="24"/>
                <w:szCs w:val="24"/>
              </w:rPr>
              <w:tab/>
              <w:t>структуры</w:t>
            </w:r>
            <w:r w:rsidRPr="00423225">
              <w:rPr>
                <w:rFonts w:ascii="Arial" w:hAnsi="Arial" w:cs="Arial"/>
                <w:sz w:val="24"/>
                <w:szCs w:val="24"/>
              </w:rPr>
              <w:tab/>
              <w:t>текста</w:t>
            </w:r>
            <w:r w:rsidRPr="00423225">
              <w:rPr>
                <w:rFonts w:ascii="Arial" w:hAnsi="Arial" w:cs="Arial"/>
                <w:sz w:val="24"/>
                <w:szCs w:val="24"/>
              </w:rPr>
              <w:tab/>
              <w:t>и</w:t>
            </w:r>
            <w:r w:rsidRPr="00423225">
              <w:rPr>
                <w:rFonts w:ascii="Arial" w:hAnsi="Arial" w:cs="Arial"/>
                <w:sz w:val="24"/>
                <w:szCs w:val="24"/>
              </w:rPr>
              <w:tab/>
              <w:t>его</w:t>
            </w:r>
          </w:p>
          <w:p w:rsidR="00AD436F" w:rsidRPr="00423225" w:rsidRDefault="00AD436F" w:rsidP="00E53479">
            <w:pPr>
              <w:pStyle w:val="TableParagraph"/>
              <w:spacing w:line="264" w:lineRule="exact"/>
              <w:ind w:left="108"/>
              <w:rPr>
                <w:rFonts w:ascii="Arial" w:hAnsi="Arial" w:cs="Arial"/>
                <w:sz w:val="24"/>
                <w:szCs w:val="24"/>
              </w:rPr>
            </w:pPr>
            <w:r w:rsidRPr="00423225">
              <w:rPr>
                <w:rFonts w:ascii="Arial" w:hAnsi="Arial" w:cs="Arial"/>
                <w:sz w:val="24"/>
                <w:szCs w:val="24"/>
              </w:rPr>
              <w:t>стилистической принадлежности. Определение типа, стиля, жанра текста</w:t>
            </w:r>
          </w:p>
        </w:tc>
        <w:tc>
          <w:tcPr>
            <w:tcW w:w="1312" w:type="dxa"/>
            <w:gridSpan w:val="2"/>
          </w:tcPr>
          <w:p w:rsidR="00AD436F" w:rsidRPr="00423225" w:rsidRDefault="00AD436F" w:rsidP="00E53479">
            <w:pPr>
              <w:pStyle w:val="TableParagraph"/>
              <w:spacing w:before="131"/>
              <w:ind w:left="10"/>
              <w:jc w:val="center"/>
              <w:rPr>
                <w:rFonts w:ascii="Arial" w:hAnsi="Arial" w:cs="Arial"/>
                <w:sz w:val="24"/>
                <w:szCs w:val="24"/>
              </w:rPr>
            </w:pPr>
            <w:r w:rsidRPr="00423225">
              <w:rPr>
                <w:rFonts w:ascii="Arial" w:hAnsi="Arial" w:cs="Arial"/>
                <w:sz w:val="24"/>
                <w:szCs w:val="24"/>
              </w:rPr>
              <w:t>2</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423225">
        <w:trPr>
          <w:gridAfter w:val="1"/>
          <w:wAfter w:w="8" w:type="dxa"/>
          <w:trHeight w:val="552"/>
        </w:trPr>
        <w:tc>
          <w:tcPr>
            <w:tcW w:w="3089" w:type="dxa"/>
            <w:gridSpan w:val="2"/>
            <w:vMerge/>
            <w:tcBorders>
              <w:top w:val="nil"/>
            </w:tcBorders>
          </w:tcPr>
          <w:p w:rsidR="00AD436F" w:rsidRPr="00423225" w:rsidRDefault="00AD436F" w:rsidP="00E53479">
            <w:pPr>
              <w:rPr>
                <w:rFonts w:ascii="Arial" w:hAnsi="Arial" w:cs="Arial"/>
                <w:sz w:val="24"/>
                <w:szCs w:val="24"/>
              </w:rPr>
            </w:pPr>
          </w:p>
        </w:tc>
        <w:tc>
          <w:tcPr>
            <w:tcW w:w="8687" w:type="dxa"/>
            <w:gridSpan w:val="2"/>
          </w:tcPr>
          <w:p w:rsidR="00AD436F" w:rsidRPr="00423225" w:rsidRDefault="00AD436F" w:rsidP="00E53479">
            <w:pPr>
              <w:pStyle w:val="TableParagraph"/>
              <w:tabs>
                <w:tab w:val="left" w:pos="2031"/>
                <w:tab w:val="left" w:pos="3118"/>
                <w:tab w:val="left" w:pos="4070"/>
                <w:tab w:val="left" w:pos="6802"/>
              </w:tabs>
              <w:spacing w:line="268" w:lineRule="exact"/>
              <w:ind w:left="108"/>
              <w:rPr>
                <w:rFonts w:ascii="Arial" w:hAnsi="Arial" w:cs="Arial"/>
                <w:sz w:val="24"/>
                <w:szCs w:val="24"/>
              </w:rPr>
            </w:pPr>
            <w:r w:rsidRPr="00423225">
              <w:rPr>
                <w:rFonts w:ascii="Arial" w:hAnsi="Arial" w:cs="Arial"/>
                <w:b/>
                <w:sz w:val="24"/>
                <w:szCs w:val="24"/>
              </w:rPr>
              <w:t>Практическая</w:t>
            </w:r>
            <w:r w:rsidRPr="00423225">
              <w:rPr>
                <w:rFonts w:ascii="Arial" w:hAnsi="Arial" w:cs="Arial"/>
                <w:b/>
                <w:sz w:val="24"/>
                <w:szCs w:val="24"/>
              </w:rPr>
              <w:tab/>
              <w:t>работа</w:t>
            </w:r>
            <w:r w:rsidRPr="00423225">
              <w:rPr>
                <w:rFonts w:ascii="Arial" w:hAnsi="Arial" w:cs="Arial"/>
                <w:b/>
                <w:sz w:val="24"/>
                <w:szCs w:val="24"/>
              </w:rPr>
              <w:tab/>
              <w:t>№7,8.</w:t>
            </w:r>
            <w:r w:rsidRPr="00423225">
              <w:rPr>
                <w:rFonts w:ascii="Arial" w:hAnsi="Arial" w:cs="Arial"/>
                <w:b/>
                <w:sz w:val="24"/>
                <w:szCs w:val="24"/>
              </w:rPr>
              <w:tab/>
            </w:r>
            <w:r w:rsidRPr="00423225">
              <w:rPr>
                <w:rFonts w:ascii="Arial" w:hAnsi="Arial" w:cs="Arial"/>
                <w:sz w:val="24"/>
                <w:szCs w:val="24"/>
              </w:rPr>
              <w:t>Лингвостилистический</w:t>
            </w:r>
            <w:r w:rsidRPr="00423225">
              <w:rPr>
                <w:rFonts w:ascii="Arial" w:hAnsi="Arial" w:cs="Arial"/>
                <w:sz w:val="24"/>
                <w:szCs w:val="24"/>
              </w:rPr>
              <w:tab/>
              <w:t>(стилистический,</w:t>
            </w:r>
          </w:p>
          <w:p w:rsidR="00AD436F" w:rsidRPr="00423225" w:rsidRDefault="00AD436F" w:rsidP="00E53479">
            <w:pPr>
              <w:pStyle w:val="TableParagraph"/>
              <w:spacing w:line="264" w:lineRule="exact"/>
              <w:ind w:left="108"/>
              <w:rPr>
                <w:rFonts w:ascii="Arial" w:hAnsi="Arial" w:cs="Arial"/>
                <w:b/>
                <w:sz w:val="24"/>
                <w:szCs w:val="24"/>
              </w:rPr>
            </w:pPr>
            <w:r w:rsidRPr="00423225">
              <w:rPr>
                <w:rFonts w:ascii="Arial" w:hAnsi="Arial" w:cs="Arial"/>
                <w:sz w:val="24"/>
                <w:szCs w:val="24"/>
              </w:rPr>
              <w:t>речеведческий) анализ текста</w:t>
            </w:r>
            <w:r w:rsidRPr="00423225">
              <w:rPr>
                <w:rFonts w:ascii="Arial" w:hAnsi="Arial" w:cs="Arial"/>
                <w:b/>
                <w:sz w:val="24"/>
                <w:szCs w:val="24"/>
              </w:rPr>
              <w:t>.</w:t>
            </w:r>
          </w:p>
        </w:tc>
        <w:tc>
          <w:tcPr>
            <w:tcW w:w="1312" w:type="dxa"/>
            <w:gridSpan w:val="2"/>
          </w:tcPr>
          <w:p w:rsidR="00AD436F" w:rsidRPr="00423225" w:rsidRDefault="00AD436F" w:rsidP="00E53479">
            <w:pPr>
              <w:pStyle w:val="TableParagraph"/>
              <w:spacing w:before="131"/>
              <w:ind w:left="10"/>
              <w:jc w:val="center"/>
              <w:rPr>
                <w:rFonts w:ascii="Arial" w:hAnsi="Arial" w:cs="Arial"/>
                <w:sz w:val="24"/>
                <w:szCs w:val="24"/>
              </w:rPr>
            </w:pPr>
            <w:r w:rsidRPr="00423225">
              <w:rPr>
                <w:rFonts w:ascii="Arial" w:hAnsi="Arial" w:cs="Arial"/>
                <w:sz w:val="24"/>
                <w:szCs w:val="24"/>
              </w:rPr>
              <w:t>1</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423225">
        <w:trPr>
          <w:gridAfter w:val="1"/>
          <w:wAfter w:w="8" w:type="dxa"/>
          <w:trHeight w:val="554"/>
        </w:trPr>
        <w:tc>
          <w:tcPr>
            <w:tcW w:w="3089" w:type="dxa"/>
            <w:gridSpan w:val="2"/>
            <w:vMerge/>
            <w:tcBorders>
              <w:top w:val="nil"/>
            </w:tcBorders>
          </w:tcPr>
          <w:p w:rsidR="00AD436F" w:rsidRPr="00423225" w:rsidRDefault="00AD436F" w:rsidP="00E53479">
            <w:pPr>
              <w:rPr>
                <w:rFonts w:ascii="Arial" w:hAnsi="Arial" w:cs="Arial"/>
                <w:sz w:val="24"/>
                <w:szCs w:val="24"/>
              </w:rPr>
            </w:pPr>
          </w:p>
        </w:tc>
        <w:tc>
          <w:tcPr>
            <w:tcW w:w="8687" w:type="dxa"/>
            <w:gridSpan w:val="2"/>
          </w:tcPr>
          <w:p w:rsidR="00AD436F" w:rsidRPr="00423225" w:rsidRDefault="00AD436F" w:rsidP="00E53479">
            <w:pPr>
              <w:pStyle w:val="TableParagraph"/>
              <w:spacing w:line="270" w:lineRule="exact"/>
              <w:ind w:left="108"/>
              <w:rPr>
                <w:rFonts w:ascii="Arial" w:hAnsi="Arial" w:cs="Arial"/>
                <w:sz w:val="24"/>
                <w:szCs w:val="24"/>
              </w:rPr>
            </w:pPr>
            <w:r w:rsidRPr="00423225">
              <w:rPr>
                <w:rFonts w:ascii="Arial" w:hAnsi="Arial" w:cs="Arial"/>
                <w:b/>
                <w:sz w:val="24"/>
                <w:szCs w:val="24"/>
              </w:rPr>
              <w:t xml:space="preserve">Практическая работа №9,10. </w:t>
            </w:r>
            <w:r w:rsidRPr="00423225">
              <w:rPr>
                <w:rFonts w:ascii="Arial" w:hAnsi="Arial" w:cs="Arial"/>
                <w:sz w:val="24"/>
                <w:szCs w:val="24"/>
              </w:rPr>
              <w:t>Изучение особенностей построения текста разных</w:t>
            </w:r>
          </w:p>
          <w:p w:rsidR="00AD436F" w:rsidRPr="00423225" w:rsidRDefault="00AD436F" w:rsidP="00E53479">
            <w:pPr>
              <w:pStyle w:val="TableParagraph"/>
              <w:spacing w:line="264" w:lineRule="exact"/>
              <w:ind w:left="108"/>
              <w:rPr>
                <w:rFonts w:ascii="Arial" w:hAnsi="Arial" w:cs="Arial"/>
                <w:sz w:val="24"/>
                <w:szCs w:val="24"/>
              </w:rPr>
            </w:pPr>
            <w:r w:rsidRPr="00423225">
              <w:rPr>
                <w:rFonts w:ascii="Arial" w:hAnsi="Arial" w:cs="Arial"/>
                <w:sz w:val="24"/>
                <w:szCs w:val="24"/>
              </w:rPr>
              <w:lastRenderedPageBreak/>
              <w:t>функциональных типов.</w:t>
            </w:r>
          </w:p>
        </w:tc>
        <w:tc>
          <w:tcPr>
            <w:tcW w:w="1312" w:type="dxa"/>
            <w:gridSpan w:val="2"/>
          </w:tcPr>
          <w:p w:rsidR="00AD436F" w:rsidRPr="00423225" w:rsidRDefault="00AD436F" w:rsidP="00E53479">
            <w:pPr>
              <w:pStyle w:val="TableParagraph"/>
              <w:spacing w:before="131"/>
              <w:ind w:left="10"/>
              <w:jc w:val="center"/>
              <w:rPr>
                <w:rFonts w:ascii="Arial" w:hAnsi="Arial" w:cs="Arial"/>
                <w:sz w:val="24"/>
                <w:szCs w:val="24"/>
              </w:rPr>
            </w:pPr>
            <w:r w:rsidRPr="00423225">
              <w:rPr>
                <w:rFonts w:ascii="Arial" w:hAnsi="Arial" w:cs="Arial"/>
                <w:sz w:val="24"/>
                <w:szCs w:val="24"/>
              </w:rPr>
              <w:lastRenderedPageBreak/>
              <w:t>1</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423225">
        <w:trPr>
          <w:gridAfter w:val="1"/>
          <w:wAfter w:w="8" w:type="dxa"/>
          <w:trHeight w:val="1103"/>
        </w:trPr>
        <w:tc>
          <w:tcPr>
            <w:tcW w:w="3089" w:type="dxa"/>
            <w:gridSpan w:val="2"/>
            <w:vMerge/>
            <w:tcBorders>
              <w:top w:val="nil"/>
            </w:tcBorders>
          </w:tcPr>
          <w:p w:rsidR="00AD436F" w:rsidRPr="00423225" w:rsidRDefault="00AD436F" w:rsidP="00E53479">
            <w:pPr>
              <w:rPr>
                <w:rFonts w:ascii="Arial" w:hAnsi="Arial" w:cs="Arial"/>
                <w:sz w:val="24"/>
                <w:szCs w:val="24"/>
              </w:rPr>
            </w:pPr>
          </w:p>
        </w:tc>
        <w:tc>
          <w:tcPr>
            <w:tcW w:w="8687" w:type="dxa"/>
            <w:gridSpan w:val="2"/>
          </w:tcPr>
          <w:p w:rsidR="00AD436F" w:rsidRPr="00423225" w:rsidRDefault="00AD436F" w:rsidP="00E53479">
            <w:pPr>
              <w:pStyle w:val="TableParagraph"/>
              <w:tabs>
                <w:tab w:val="left" w:pos="1508"/>
                <w:tab w:val="left" w:pos="2542"/>
                <w:tab w:val="left" w:pos="3662"/>
                <w:tab w:val="left" w:pos="5586"/>
                <w:tab w:val="left" w:pos="7826"/>
              </w:tabs>
              <w:ind w:left="108" w:right="96"/>
              <w:rPr>
                <w:rFonts w:ascii="Arial" w:hAnsi="Arial" w:cs="Arial"/>
                <w:sz w:val="24"/>
                <w:szCs w:val="24"/>
              </w:rPr>
            </w:pPr>
            <w:r w:rsidRPr="00423225">
              <w:rPr>
                <w:rFonts w:ascii="Arial" w:hAnsi="Arial" w:cs="Arial"/>
                <w:b/>
                <w:sz w:val="24"/>
                <w:szCs w:val="24"/>
              </w:rPr>
              <w:t xml:space="preserve">Самостоятельная работа. </w:t>
            </w:r>
            <w:r w:rsidRPr="00423225">
              <w:rPr>
                <w:rFonts w:ascii="Arial" w:hAnsi="Arial" w:cs="Arial"/>
                <w:sz w:val="24"/>
                <w:szCs w:val="24"/>
              </w:rPr>
              <w:t>Написать реферат на тему: «Языковые особенности научного</w:t>
            </w:r>
            <w:r w:rsidRPr="00423225">
              <w:rPr>
                <w:rFonts w:ascii="Arial" w:hAnsi="Arial" w:cs="Arial"/>
                <w:sz w:val="24"/>
                <w:szCs w:val="24"/>
              </w:rPr>
              <w:tab/>
              <w:t>стиля</w:t>
            </w:r>
            <w:r w:rsidRPr="00423225">
              <w:rPr>
                <w:rFonts w:ascii="Arial" w:hAnsi="Arial" w:cs="Arial"/>
                <w:sz w:val="24"/>
                <w:szCs w:val="24"/>
              </w:rPr>
              <w:tab/>
              <w:t>речи»,</w:t>
            </w:r>
            <w:r w:rsidRPr="00423225">
              <w:rPr>
                <w:rFonts w:ascii="Arial" w:hAnsi="Arial" w:cs="Arial"/>
                <w:sz w:val="24"/>
                <w:szCs w:val="24"/>
              </w:rPr>
              <w:tab/>
              <w:t>«Особенности</w:t>
            </w:r>
            <w:r w:rsidRPr="00423225">
              <w:rPr>
                <w:rFonts w:ascii="Arial" w:hAnsi="Arial" w:cs="Arial"/>
                <w:sz w:val="24"/>
                <w:szCs w:val="24"/>
              </w:rPr>
              <w:tab/>
              <w:t>художественного</w:t>
            </w:r>
            <w:r w:rsidRPr="00423225">
              <w:rPr>
                <w:rFonts w:ascii="Arial" w:hAnsi="Arial" w:cs="Arial"/>
                <w:sz w:val="24"/>
                <w:szCs w:val="24"/>
              </w:rPr>
              <w:tab/>
              <w:t>стиля»,</w:t>
            </w:r>
          </w:p>
          <w:p w:rsidR="00AD436F" w:rsidRPr="00423225" w:rsidRDefault="00AD436F" w:rsidP="00E53479">
            <w:pPr>
              <w:pStyle w:val="TableParagraph"/>
              <w:tabs>
                <w:tab w:val="left" w:pos="2418"/>
                <w:tab w:val="left" w:pos="3279"/>
                <w:tab w:val="left" w:pos="4483"/>
                <w:tab w:val="left" w:pos="6061"/>
                <w:tab w:val="left" w:pos="6877"/>
              </w:tabs>
              <w:ind w:left="108"/>
              <w:rPr>
                <w:rFonts w:ascii="Arial" w:hAnsi="Arial" w:cs="Arial"/>
                <w:sz w:val="24"/>
                <w:szCs w:val="24"/>
              </w:rPr>
            </w:pPr>
            <w:r w:rsidRPr="00423225">
              <w:rPr>
                <w:rFonts w:ascii="Arial" w:hAnsi="Arial" w:cs="Arial"/>
                <w:sz w:val="24"/>
                <w:szCs w:val="24"/>
              </w:rPr>
              <w:t>«Публицистический</w:t>
            </w:r>
            <w:r w:rsidRPr="00423225">
              <w:rPr>
                <w:rFonts w:ascii="Arial" w:hAnsi="Arial" w:cs="Arial"/>
                <w:sz w:val="24"/>
                <w:szCs w:val="24"/>
              </w:rPr>
              <w:tab/>
              <w:t>стиль:</w:t>
            </w:r>
            <w:r w:rsidRPr="00423225">
              <w:rPr>
                <w:rFonts w:ascii="Arial" w:hAnsi="Arial" w:cs="Arial"/>
                <w:sz w:val="24"/>
                <w:szCs w:val="24"/>
              </w:rPr>
              <w:tab/>
              <w:t>языковые</w:t>
            </w:r>
            <w:r w:rsidRPr="00423225">
              <w:rPr>
                <w:rFonts w:ascii="Arial" w:hAnsi="Arial" w:cs="Arial"/>
                <w:sz w:val="24"/>
                <w:szCs w:val="24"/>
              </w:rPr>
              <w:tab/>
              <w:t>особенности,</w:t>
            </w:r>
            <w:r w:rsidRPr="00423225">
              <w:rPr>
                <w:rFonts w:ascii="Arial" w:hAnsi="Arial" w:cs="Arial"/>
                <w:sz w:val="24"/>
                <w:szCs w:val="24"/>
              </w:rPr>
              <w:tab/>
              <w:t>сфера</w:t>
            </w:r>
            <w:r w:rsidRPr="00423225">
              <w:rPr>
                <w:rFonts w:ascii="Arial" w:hAnsi="Arial" w:cs="Arial"/>
                <w:sz w:val="24"/>
                <w:szCs w:val="24"/>
              </w:rPr>
              <w:tab/>
              <w:t>использования»,</w:t>
            </w:r>
          </w:p>
          <w:p w:rsidR="00AD436F" w:rsidRPr="00423225" w:rsidRDefault="00AD436F" w:rsidP="00E53479">
            <w:pPr>
              <w:pStyle w:val="TableParagraph"/>
              <w:spacing w:line="264" w:lineRule="exact"/>
              <w:ind w:left="108"/>
              <w:rPr>
                <w:rFonts w:ascii="Arial" w:hAnsi="Arial" w:cs="Arial"/>
                <w:sz w:val="24"/>
                <w:szCs w:val="24"/>
              </w:rPr>
            </w:pPr>
            <w:r w:rsidRPr="00423225">
              <w:rPr>
                <w:rFonts w:ascii="Arial" w:hAnsi="Arial" w:cs="Arial"/>
                <w:sz w:val="24"/>
                <w:szCs w:val="24"/>
              </w:rPr>
              <w:t>«Экспрессивные средства языка в художественном тексте»</w:t>
            </w:r>
          </w:p>
        </w:tc>
        <w:tc>
          <w:tcPr>
            <w:tcW w:w="1312" w:type="dxa"/>
            <w:gridSpan w:val="2"/>
          </w:tcPr>
          <w:p w:rsidR="00AD436F" w:rsidRPr="00423225" w:rsidRDefault="00AD436F" w:rsidP="00E53479">
            <w:pPr>
              <w:pStyle w:val="TableParagraph"/>
              <w:spacing w:before="2"/>
              <w:rPr>
                <w:rFonts w:ascii="Arial" w:hAnsi="Arial" w:cs="Arial"/>
                <w:sz w:val="24"/>
                <w:szCs w:val="24"/>
              </w:rPr>
            </w:pPr>
          </w:p>
          <w:p w:rsidR="00AD436F" w:rsidRPr="00423225" w:rsidRDefault="00AD436F" w:rsidP="00E53479">
            <w:pPr>
              <w:pStyle w:val="TableParagraph"/>
              <w:ind w:left="10"/>
              <w:jc w:val="center"/>
              <w:rPr>
                <w:rFonts w:ascii="Arial" w:hAnsi="Arial" w:cs="Arial"/>
                <w:sz w:val="24"/>
                <w:szCs w:val="24"/>
              </w:rPr>
            </w:pPr>
            <w:r w:rsidRPr="00423225">
              <w:rPr>
                <w:rFonts w:ascii="Arial" w:hAnsi="Arial" w:cs="Arial"/>
                <w:sz w:val="24"/>
                <w:szCs w:val="24"/>
              </w:rPr>
              <w:t>3</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423225">
        <w:trPr>
          <w:gridAfter w:val="1"/>
          <w:wAfter w:w="8" w:type="dxa"/>
          <w:trHeight w:val="552"/>
        </w:trPr>
        <w:tc>
          <w:tcPr>
            <w:tcW w:w="11776" w:type="dxa"/>
            <w:gridSpan w:val="4"/>
          </w:tcPr>
          <w:p w:rsidR="00AD436F" w:rsidRPr="00423225" w:rsidRDefault="00AD436F" w:rsidP="00E53479">
            <w:pPr>
              <w:pStyle w:val="TableParagraph"/>
              <w:spacing w:line="273" w:lineRule="exact"/>
              <w:ind w:left="107"/>
              <w:rPr>
                <w:rFonts w:ascii="Arial" w:hAnsi="Arial" w:cs="Arial"/>
                <w:b/>
                <w:sz w:val="24"/>
                <w:szCs w:val="24"/>
              </w:rPr>
            </w:pPr>
            <w:r w:rsidRPr="00423225">
              <w:rPr>
                <w:rFonts w:ascii="Arial" w:hAnsi="Arial" w:cs="Arial"/>
                <w:b/>
                <w:sz w:val="24"/>
                <w:szCs w:val="24"/>
              </w:rPr>
              <w:t>Раздел 3. Фонетика, орфоэпия, графика, орфография</w:t>
            </w:r>
          </w:p>
        </w:tc>
        <w:tc>
          <w:tcPr>
            <w:tcW w:w="1312" w:type="dxa"/>
            <w:gridSpan w:val="2"/>
          </w:tcPr>
          <w:p w:rsidR="00AD436F" w:rsidRPr="00423225" w:rsidRDefault="00AD436F" w:rsidP="00E53479">
            <w:pPr>
              <w:pStyle w:val="TableParagraph"/>
              <w:spacing w:line="276" w:lineRule="exact"/>
              <w:ind w:left="501" w:right="230" w:hanging="243"/>
              <w:rPr>
                <w:rFonts w:ascii="Arial" w:hAnsi="Arial" w:cs="Arial"/>
                <w:b/>
                <w:sz w:val="24"/>
                <w:szCs w:val="24"/>
              </w:rPr>
            </w:pPr>
            <w:r w:rsidRPr="00423225">
              <w:rPr>
                <w:rFonts w:ascii="Arial" w:hAnsi="Arial" w:cs="Arial"/>
                <w:b/>
                <w:sz w:val="24"/>
                <w:szCs w:val="24"/>
              </w:rPr>
              <w:t>8 часов 1/7</w:t>
            </w:r>
          </w:p>
        </w:tc>
        <w:tc>
          <w:tcPr>
            <w:tcW w:w="1846" w:type="dxa"/>
          </w:tcPr>
          <w:p w:rsidR="00AD436F" w:rsidRPr="00423225" w:rsidRDefault="00AD436F" w:rsidP="00E53479">
            <w:pPr>
              <w:pStyle w:val="TableParagraph"/>
              <w:rPr>
                <w:rFonts w:ascii="Arial" w:hAnsi="Arial" w:cs="Arial"/>
                <w:sz w:val="24"/>
                <w:szCs w:val="24"/>
              </w:rPr>
            </w:pPr>
          </w:p>
        </w:tc>
      </w:tr>
      <w:tr w:rsidR="00423225" w:rsidRPr="00423225" w:rsidTr="00423225">
        <w:trPr>
          <w:gridAfter w:val="1"/>
          <w:wAfter w:w="8" w:type="dxa"/>
          <w:trHeight w:val="275"/>
        </w:trPr>
        <w:tc>
          <w:tcPr>
            <w:tcW w:w="3089" w:type="dxa"/>
            <w:gridSpan w:val="2"/>
            <w:vMerge w:val="restart"/>
          </w:tcPr>
          <w:p w:rsidR="00423225" w:rsidRPr="00423225" w:rsidRDefault="00423225" w:rsidP="00E53479">
            <w:pPr>
              <w:pStyle w:val="TableParagraph"/>
              <w:spacing w:line="273" w:lineRule="exact"/>
              <w:ind w:left="107"/>
              <w:rPr>
                <w:rFonts w:ascii="Arial" w:hAnsi="Arial" w:cs="Arial"/>
                <w:b/>
                <w:sz w:val="24"/>
                <w:szCs w:val="24"/>
              </w:rPr>
            </w:pPr>
            <w:r w:rsidRPr="00423225">
              <w:rPr>
                <w:rFonts w:ascii="Arial" w:hAnsi="Arial" w:cs="Arial"/>
                <w:b/>
                <w:sz w:val="24"/>
                <w:szCs w:val="24"/>
              </w:rPr>
              <w:t>Тема 3.1.</w:t>
            </w:r>
          </w:p>
          <w:p w:rsidR="00423225" w:rsidRPr="00423225" w:rsidRDefault="00423225" w:rsidP="00E53479">
            <w:pPr>
              <w:pStyle w:val="TableParagraph"/>
              <w:ind w:left="107" w:right="304"/>
              <w:rPr>
                <w:rFonts w:ascii="Arial" w:hAnsi="Arial" w:cs="Arial"/>
                <w:b/>
                <w:sz w:val="24"/>
                <w:szCs w:val="24"/>
              </w:rPr>
            </w:pPr>
            <w:r w:rsidRPr="00423225">
              <w:rPr>
                <w:rFonts w:ascii="Arial" w:hAnsi="Arial" w:cs="Arial"/>
                <w:b/>
                <w:sz w:val="24"/>
                <w:szCs w:val="24"/>
              </w:rPr>
              <w:t>Фонетика и орфоэпия. Фонетические единицы, орфоэпические нормы</w:t>
            </w:r>
          </w:p>
        </w:tc>
        <w:tc>
          <w:tcPr>
            <w:tcW w:w="8687" w:type="dxa"/>
            <w:gridSpan w:val="2"/>
          </w:tcPr>
          <w:p w:rsidR="00423225" w:rsidRPr="00423225" w:rsidRDefault="00423225" w:rsidP="00E53479">
            <w:pPr>
              <w:pStyle w:val="TableParagraph"/>
              <w:spacing w:line="256" w:lineRule="exact"/>
              <w:ind w:left="1273" w:right="1266"/>
              <w:jc w:val="center"/>
              <w:rPr>
                <w:rFonts w:ascii="Arial" w:hAnsi="Arial" w:cs="Arial"/>
                <w:b/>
                <w:sz w:val="24"/>
                <w:szCs w:val="24"/>
              </w:rPr>
            </w:pPr>
            <w:r w:rsidRPr="00423225">
              <w:rPr>
                <w:rFonts w:ascii="Arial" w:hAnsi="Arial" w:cs="Arial"/>
                <w:b/>
                <w:sz w:val="24"/>
                <w:szCs w:val="24"/>
              </w:rPr>
              <w:t>Содержание учебного материала</w:t>
            </w:r>
          </w:p>
        </w:tc>
        <w:tc>
          <w:tcPr>
            <w:tcW w:w="1312" w:type="dxa"/>
            <w:gridSpan w:val="2"/>
          </w:tcPr>
          <w:p w:rsidR="00423225" w:rsidRPr="00423225" w:rsidRDefault="00423225" w:rsidP="00E53479">
            <w:pPr>
              <w:pStyle w:val="TableParagraph"/>
              <w:rPr>
                <w:rFonts w:ascii="Arial" w:hAnsi="Arial" w:cs="Arial"/>
                <w:sz w:val="24"/>
                <w:szCs w:val="24"/>
              </w:rPr>
            </w:pPr>
          </w:p>
        </w:tc>
        <w:tc>
          <w:tcPr>
            <w:tcW w:w="1846" w:type="dxa"/>
          </w:tcPr>
          <w:p w:rsidR="00423225" w:rsidRPr="00423225" w:rsidRDefault="00423225" w:rsidP="00E53479">
            <w:pPr>
              <w:pStyle w:val="TableParagraph"/>
              <w:rPr>
                <w:rFonts w:ascii="Arial" w:hAnsi="Arial" w:cs="Arial"/>
                <w:sz w:val="24"/>
                <w:szCs w:val="24"/>
              </w:rPr>
            </w:pPr>
          </w:p>
        </w:tc>
      </w:tr>
      <w:tr w:rsidR="00423225" w:rsidRPr="00423225" w:rsidTr="00450C5E">
        <w:trPr>
          <w:gridAfter w:val="1"/>
          <w:wAfter w:w="8" w:type="dxa"/>
          <w:trHeight w:val="412"/>
        </w:trPr>
        <w:tc>
          <w:tcPr>
            <w:tcW w:w="3089" w:type="dxa"/>
            <w:gridSpan w:val="2"/>
            <w:vMerge/>
          </w:tcPr>
          <w:p w:rsidR="00423225" w:rsidRPr="00423225" w:rsidRDefault="00423225" w:rsidP="00E53479">
            <w:pPr>
              <w:rPr>
                <w:rFonts w:ascii="Arial" w:hAnsi="Arial" w:cs="Arial"/>
                <w:sz w:val="24"/>
                <w:szCs w:val="24"/>
              </w:rPr>
            </w:pPr>
          </w:p>
        </w:tc>
        <w:tc>
          <w:tcPr>
            <w:tcW w:w="8687" w:type="dxa"/>
            <w:gridSpan w:val="2"/>
          </w:tcPr>
          <w:p w:rsidR="00423225" w:rsidRPr="00423225" w:rsidRDefault="00423225" w:rsidP="00E53479">
            <w:pPr>
              <w:pStyle w:val="TableParagraph"/>
              <w:spacing w:line="268" w:lineRule="exact"/>
              <w:ind w:left="120"/>
              <w:rPr>
                <w:rFonts w:ascii="Arial" w:hAnsi="Arial" w:cs="Arial"/>
                <w:sz w:val="24"/>
                <w:szCs w:val="24"/>
              </w:rPr>
            </w:pPr>
            <w:r w:rsidRPr="00423225">
              <w:rPr>
                <w:rFonts w:ascii="Arial" w:hAnsi="Arial" w:cs="Arial"/>
                <w:sz w:val="24"/>
                <w:szCs w:val="24"/>
              </w:rPr>
              <w:t>Понятие фонетики и орфоэпии. Фонетические единицы. Звук и фонема.</w:t>
            </w:r>
          </w:p>
        </w:tc>
        <w:tc>
          <w:tcPr>
            <w:tcW w:w="1312" w:type="dxa"/>
            <w:gridSpan w:val="2"/>
          </w:tcPr>
          <w:p w:rsidR="00423225" w:rsidRPr="00423225" w:rsidRDefault="00423225" w:rsidP="00E53479">
            <w:pPr>
              <w:pStyle w:val="TableParagraph"/>
              <w:spacing w:line="268" w:lineRule="exact"/>
              <w:ind w:left="10"/>
              <w:jc w:val="center"/>
              <w:rPr>
                <w:rFonts w:ascii="Arial" w:hAnsi="Arial" w:cs="Arial"/>
                <w:sz w:val="24"/>
                <w:szCs w:val="24"/>
              </w:rPr>
            </w:pPr>
            <w:r w:rsidRPr="00423225">
              <w:rPr>
                <w:rFonts w:ascii="Arial" w:hAnsi="Arial" w:cs="Arial"/>
                <w:sz w:val="24"/>
                <w:szCs w:val="24"/>
              </w:rPr>
              <w:t>1</w:t>
            </w:r>
          </w:p>
        </w:tc>
        <w:tc>
          <w:tcPr>
            <w:tcW w:w="1846" w:type="dxa"/>
            <w:vMerge w:val="restart"/>
          </w:tcPr>
          <w:p w:rsidR="00423225" w:rsidRPr="00423225" w:rsidRDefault="00423225" w:rsidP="00E53479">
            <w:pPr>
              <w:pStyle w:val="TableParagraph"/>
              <w:spacing w:line="268" w:lineRule="exact"/>
              <w:ind w:left="130"/>
              <w:rPr>
                <w:rFonts w:ascii="Arial" w:hAnsi="Arial" w:cs="Arial"/>
                <w:sz w:val="24"/>
                <w:szCs w:val="24"/>
              </w:rPr>
            </w:pPr>
            <w:r w:rsidRPr="00423225">
              <w:rPr>
                <w:rFonts w:ascii="Arial" w:hAnsi="Arial" w:cs="Arial"/>
                <w:sz w:val="24"/>
                <w:szCs w:val="24"/>
              </w:rPr>
              <w:t>ОК 01. - ОК 11.</w:t>
            </w:r>
          </w:p>
        </w:tc>
      </w:tr>
      <w:tr w:rsidR="00423225" w:rsidRPr="00423225" w:rsidTr="00450C5E">
        <w:trPr>
          <w:gridAfter w:val="1"/>
          <w:wAfter w:w="8" w:type="dxa"/>
          <w:trHeight w:val="275"/>
        </w:trPr>
        <w:tc>
          <w:tcPr>
            <w:tcW w:w="3089" w:type="dxa"/>
            <w:gridSpan w:val="2"/>
            <w:vMerge/>
          </w:tcPr>
          <w:p w:rsidR="00423225" w:rsidRPr="00423225" w:rsidRDefault="00423225" w:rsidP="00E53479">
            <w:pPr>
              <w:rPr>
                <w:rFonts w:ascii="Arial" w:hAnsi="Arial" w:cs="Arial"/>
                <w:sz w:val="24"/>
                <w:szCs w:val="24"/>
              </w:rPr>
            </w:pPr>
          </w:p>
        </w:tc>
        <w:tc>
          <w:tcPr>
            <w:tcW w:w="8687" w:type="dxa"/>
            <w:gridSpan w:val="2"/>
          </w:tcPr>
          <w:p w:rsidR="00423225" w:rsidRPr="00423225" w:rsidRDefault="00423225" w:rsidP="00E53479">
            <w:pPr>
              <w:pStyle w:val="TableParagraph"/>
              <w:spacing w:line="256" w:lineRule="exact"/>
              <w:ind w:left="1275" w:right="1266"/>
              <w:jc w:val="center"/>
              <w:rPr>
                <w:rFonts w:ascii="Arial" w:hAnsi="Arial" w:cs="Arial"/>
                <w:b/>
                <w:sz w:val="24"/>
                <w:szCs w:val="24"/>
              </w:rPr>
            </w:pPr>
            <w:r w:rsidRPr="00423225">
              <w:rPr>
                <w:rFonts w:ascii="Arial" w:hAnsi="Arial" w:cs="Arial"/>
                <w:b/>
                <w:sz w:val="24"/>
                <w:szCs w:val="24"/>
              </w:rPr>
              <w:t>Тематика практических занятий и лабораторных работ</w:t>
            </w:r>
          </w:p>
        </w:tc>
        <w:tc>
          <w:tcPr>
            <w:tcW w:w="1312" w:type="dxa"/>
            <w:gridSpan w:val="2"/>
          </w:tcPr>
          <w:p w:rsidR="00423225" w:rsidRPr="00423225" w:rsidRDefault="00423225" w:rsidP="00E53479">
            <w:pPr>
              <w:pStyle w:val="TableParagraph"/>
              <w:rPr>
                <w:rFonts w:ascii="Arial" w:hAnsi="Arial" w:cs="Arial"/>
                <w:sz w:val="24"/>
                <w:szCs w:val="24"/>
              </w:rPr>
            </w:pPr>
          </w:p>
        </w:tc>
        <w:tc>
          <w:tcPr>
            <w:tcW w:w="1846" w:type="dxa"/>
            <w:vMerge/>
          </w:tcPr>
          <w:p w:rsidR="00423225" w:rsidRPr="00423225" w:rsidRDefault="00423225" w:rsidP="00E53479">
            <w:pPr>
              <w:rPr>
                <w:rFonts w:ascii="Arial" w:hAnsi="Arial" w:cs="Arial"/>
                <w:sz w:val="24"/>
                <w:szCs w:val="24"/>
              </w:rPr>
            </w:pPr>
          </w:p>
        </w:tc>
      </w:tr>
      <w:tr w:rsidR="00423225" w:rsidRPr="00423225" w:rsidTr="00450C5E">
        <w:trPr>
          <w:gridAfter w:val="1"/>
          <w:wAfter w:w="8" w:type="dxa"/>
          <w:trHeight w:val="828"/>
        </w:trPr>
        <w:tc>
          <w:tcPr>
            <w:tcW w:w="3089" w:type="dxa"/>
            <w:gridSpan w:val="2"/>
            <w:vMerge/>
          </w:tcPr>
          <w:p w:rsidR="00423225" w:rsidRPr="00423225" w:rsidRDefault="00423225" w:rsidP="00E53479">
            <w:pPr>
              <w:rPr>
                <w:rFonts w:ascii="Arial" w:hAnsi="Arial" w:cs="Arial"/>
                <w:sz w:val="24"/>
                <w:szCs w:val="24"/>
              </w:rPr>
            </w:pPr>
          </w:p>
        </w:tc>
        <w:tc>
          <w:tcPr>
            <w:tcW w:w="8687" w:type="dxa"/>
            <w:gridSpan w:val="2"/>
          </w:tcPr>
          <w:p w:rsidR="00423225" w:rsidRPr="00423225" w:rsidRDefault="00423225" w:rsidP="00E53479">
            <w:pPr>
              <w:pStyle w:val="TableParagraph"/>
              <w:ind w:left="108" w:right="165"/>
              <w:rPr>
                <w:rFonts w:ascii="Arial" w:hAnsi="Arial" w:cs="Arial"/>
                <w:sz w:val="24"/>
                <w:szCs w:val="24"/>
              </w:rPr>
            </w:pPr>
            <w:r w:rsidRPr="00423225">
              <w:rPr>
                <w:rFonts w:ascii="Arial" w:hAnsi="Arial" w:cs="Arial"/>
                <w:b/>
                <w:sz w:val="24"/>
                <w:szCs w:val="24"/>
              </w:rPr>
              <w:t xml:space="preserve">Практическая работа №11. </w:t>
            </w:r>
            <w:r w:rsidRPr="00423225">
              <w:rPr>
                <w:rFonts w:ascii="Arial" w:hAnsi="Arial" w:cs="Arial"/>
                <w:sz w:val="24"/>
                <w:szCs w:val="24"/>
              </w:rPr>
              <w:t>Открытый и закрытый слог. Орфоэпические нормы: произносительные и нормы ударения. Произношение гласных и согласных</w:t>
            </w:r>
          </w:p>
          <w:p w:rsidR="00423225" w:rsidRPr="00423225" w:rsidRDefault="00423225" w:rsidP="00E53479">
            <w:pPr>
              <w:pStyle w:val="TableParagraph"/>
              <w:spacing w:line="264" w:lineRule="exact"/>
              <w:ind w:left="108"/>
              <w:rPr>
                <w:rFonts w:ascii="Arial" w:hAnsi="Arial" w:cs="Arial"/>
                <w:sz w:val="24"/>
                <w:szCs w:val="24"/>
              </w:rPr>
            </w:pPr>
            <w:r w:rsidRPr="00423225">
              <w:rPr>
                <w:rFonts w:ascii="Arial" w:hAnsi="Arial" w:cs="Arial"/>
                <w:sz w:val="24"/>
                <w:szCs w:val="24"/>
              </w:rPr>
              <w:t>звуков, произношение заимствованных слов.</w:t>
            </w:r>
          </w:p>
        </w:tc>
        <w:tc>
          <w:tcPr>
            <w:tcW w:w="1312" w:type="dxa"/>
            <w:gridSpan w:val="2"/>
          </w:tcPr>
          <w:p w:rsidR="00423225" w:rsidRPr="00423225" w:rsidRDefault="00423225" w:rsidP="00E53479">
            <w:pPr>
              <w:pStyle w:val="TableParagraph"/>
              <w:spacing w:before="3"/>
              <w:rPr>
                <w:rFonts w:ascii="Arial" w:hAnsi="Arial" w:cs="Arial"/>
                <w:sz w:val="24"/>
                <w:szCs w:val="24"/>
              </w:rPr>
            </w:pPr>
          </w:p>
          <w:p w:rsidR="00423225" w:rsidRPr="00423225" w:rsidRDefault="00423225" w:rsidP="00E53479">
            <w:pPr>
              <w:pStyle w:val="TableParagraph"/>
              <w:ind w:left="10"/>
              <w:jc w:val="center"/>
              <w:rPr>
                <w:rFonts w:ascii="Arial" w:hAnsi="Arial" w:cs="Arial"/>
                <w:sz w:val="24"/>
                <w:szCs w:val="24"/>
              </w:rPr>
            </w:pPr>
            <w:r w:rsidRPr="00423225">
              <w:rPr>
                <w:rFonts w:ascii="Arial" w:hAnsi="Arial" w:cs="Arial"/>
                <w:sz w:val="24"/>
                <w:szCs w:val="24"/>
              </w:rPr>
              <w:t>1</w:t>
            </w:r>
          </w:p>
        </w:tc>
        <w:tc>
          <w:tcPr>
            <w:tcW w:w="1846" w:type="dxa"/>
            <w:vMerge/>
          </w:tcPr>
          <w:p w:rsidR="00423225" w:rsidRPr="00423225" w:rsidRDefault="00423225" w:rsidP="00E53479">
            <w:pPr>
              <w:rPr>
                <w:rFonts w:ascii="Arial" w:hAnsi="Arial" w:cs="Arial"/>
                <w:sz w:val="24"/>
                <w:szCs w:val="24"/>
              </w:rPr>
            </w:pPr>
          </w:p>
        </w:tc>
      </w:tr>
      <w:tr w:rsidR="00423225" w:rsidRPr="00423225" w:rsidTr="00423225">
        <w:trPr>
          <w:gridAfter w:val="1"/>
          <w:wAfter w:w="8" w:type="dxa"/>
          <w:trHeight w:val="828"/>
        </w:trPr>
        <w:tc>
          <w:tcPr>
            <w:tcW w:w="3089" w:type="dxa"/>
            <w:gridSpan w:val="2"/>
            <w:vMerge/>
          </w:tcPr>
          <w:p w:rsidR="00423225" w:rsidRPr="00423225" w:rsidRDefault="00423225" w:rsidP="00E53479">
            <w:pPr>
              <w:pStyle w:val="TableParagraph"/>
              <w:rPr>
                <w:rFonts w:ascii="Arial" w:hAnsi="Arial" w:cs="Arial"/>
                <w:sz w:val="24"/>
                <w:szCs w:val="24"/>
              </w:rPr>
            </w:pPr>
          </w:p>
        </w:tc>
        <w:tc>
          <w:tcPr>
            <w:tcW w:w="8687" w:type="dxa"/>
            <w:gridSpan w:val="2"/>
          </w:tcPr>
          <w:p w:rsidR="00423225" w:rsidRPr="00423225" w:rsidRDefault="00423225" w:rsidP="00E53479">
            <w:pPr>
              <w:pStyle w:val="TableParagraph"/>
              <w:spacing w:line="268" w:lineRule="exact"/>
              <w:ind w:left="108"/>
              <w:rPr>
                <w:rFonts w:ascii="Arial" w:hAnsi="Arial" w:cs="Arial"/>
                <w:sz w:val="24"/>
                <w:szCs w:val="24"/>
              </w:rPr>
            </w:pPr>
            <w:r w:rsidRPr="00423225">
              <w:rPr>
                <w:rFonts w:ascii="Arial" w:hAnsi="Arial" w:cs="Arial"/>
                <w:b/>
                <w:sz w:val="24"/>
                <w:szCs w:val="24"/>
              </w:rPr>
              <w:t>Практическая работа №12,13</w:t>
            </w:r>
            <w:r w:rsidRPr="00423225">
              <w:rPr>
                <w:rFonts w:ascii="Arial" w:hAnsi="Arial" w:cs="Arial"/>
                <w:sz w:val="24"/>
                <w:szCs w:val="24"/>
              </w:rPr>
              <w:t>. Упражнения в фонетическом анализе слов.</w:t>
            </w:r>
          </w:p>
          <w:p w:rsidR="00423225" w:rsidRPr="00423225" w:rsidRDefault="00423225" w:rsidP="00E53479">
            <w:pPr>
              <w:pStyle w:val="TableParagraph"/>
              <w:spacing w:line="270" w:lineRule="atLeast"/>
              <w:ind w:left="108"/>
              <w:rPr>
                <w:rFonts w:ascii="Arial" w:hAnsi="Arial" w:cs="Arial"/>
                <w:sz w:val="24"/>
                <w:szCs w:val="24"/>
              </w:rPr>
            </w:pPr>
            <w:r w:rsidRPr="00423225">
              <w:rPr>
                <w:rFonts w:ascii="Arial" w:hAnsi="Arial" w:cs="Arial"/>
                <w:sz w:val="24"/>
                <w:szCs w:val="24"/>
              </w:rPr>
              <w:t>Фонетический разбор слова. Орфоэпический анализ слов. Орфоэпические нормы. Выполнение упражнений на закрепление орфоэпических норм.</w:t>
            </w:r>
          </w:p>
        </w:tc>
        <w:tc>
          <w:tcPr>
            <w:tcW w:w="1312" w:type="dxa"/>
            <w:gridSpan w:val="2"/>
          </w:tcPr>
          <w:p w:rsidR="00423225" w:rsidRPr="00423225" w:rsidRDefault="00423225" w:rsidP="00E53479">
            <w:pPr>
              <w:pStyle w:val="TableParagraph"/>
              <w:spacing w:before="3"/>
              <w:rPr>
                <w:rFonts w:ascii="Arial" w:hAnsi="Arial" w:cs="Arial"/>
                <w:sz w:val="24"/>
                <w:szCs w:val="24"/>
              </w:rPr>
            </w:pPr>
          </w:p>
          <w:p w:rsidR="00423225" w:rsidRPr="00423225" w:rsidRDefault="00423225" w:rsidP="00E53479">
            <w:pPr>
              <w:pStyle w:val="TableParagraph"/>
              <w:ind w:left="10"/>
              <w:jc w:val="center"/>
              <w:rPr>
                <w:rFonts w:ascii="Arial" w:hAnsi="Arial" w:cs="Arial"/>
                <w:sz w:val="24"/>
                <w:szCs w:val="24"/>
              </w:rPr>
            </w:pPr>
            <w:r w:rsidRPr="00423225">
              <w:rPr>
                <w:rFonts w:ascii="Arial" w:hAnsi="Arial" w:cs="Arial"/>
                <w:sz w:val="24"/>
                <w:szCs w:val="24"/>
              </w:rPr>
              <w:t>2</w:t>
            </w:r>
          </w:p>
        </w:tc>
        <w:tc>
          <w:tcPr>
            <w:tcW w:w="1846" w:type="dxa"/>
            <w:vMerge/>
          </w:tcPr>
          <w:p w:rsidR="00423225" w:rsidRPr="00423225" w:rsidRDefault="00423225" w:rsidP="00E53479">
            <w:pPr>
              <w:pStyle w:val="TableParagraph"/>
              <w:rPr>
                <w:rFonts w:ascii="Arial" w:hAnsi="Arial" w:cs="Arial"/>
                <w:sz w:val="24"/>
                <w:szCs w:val="24"/>
              </w:rPr>
            </w:pPr>
          </w:p>
        </w:tc>
      </w:tr>
      <w:tr w:rsidR="00423225" w:rsidRPr="00423225" w:rsidTr="00450C5E">
        <w:trPr>
          <w:gridAfter w:val="1"/>
          <w:wAfter w:w="8" w:type="dxa"/>
          <w:trHeight w:val="551"/>
        </w:trPr>
        <w:tc>
          <w:tcPr>
            <w:tcW w:w="3089" w:type="dxa"/>
            <w:gridSpan w:val="2"/>
            <w:vMerge/>
          </w:tcPr>
          <w:p w:rsidR="00423225" w:rsidRPr="00423225" w:rsidRDefault="00423225" w:rsidP="00E53479">
            <w:pPr>
              <w:rPr>
                <w:rFonts w:ascii="Arial" w:hAnsi="Arial" w:cs="Arial"/>
                <w:sz w:val="24"/>
                <w:szCs w:val="24"/>
              </w:rPr>
            </w:pPr>
          </w:p>
        </w:tc>
        <w:tc>
          <w:tcPr>
            <w:tcW w:w="8687" w:type="dxa"/>
            <w:gridSpan w:val="2"/>
          </w:tcPr>
          <w:p w:rsidR="00423225" w:rsidRPr="00423225" w:rsidRDefault="00423225" w:rsidP="00E53479">
            <w:pPr>
              <w:pStyle w:val="TableParagraph"/>
              <w:spacing w:line="268" w:lineRule="exact"/>
              <w:ind w:left="108"/>
              <w:rPr>
                <w:rFonts w:ascii="Arial" w:hAnsi="Arial" w:cs="Arial"/>
                <w:sz w:val="24"/>
                <w:szCs w:val="24"/>
              </w:rPr>
            </w:pPr>
            <w:r w:rsidRPr="00423225">
              <w:rPr>
                <w:rFonts w:ascii="Arial" w:hAnsi="Arial" w:cs="Arial"/>
                <w:b/>
                <w:sz w:val="24"/>
                <w:szCs w:val="24"/>
              </w:rPr>
              <w:t xml:space="preserve">Практическая работа №14,15. </w:t>
            </w:r>
            <w:r w:rsidRPr="00423225">
              <w:rPr>
                <w:rFonts w:ascii="Arial" w:hAnsi="Arial" w:cs="Arial"/>
                <w:sz w:val="24"/>
                <w:szCs w:val="24"/>
              </w:rPr>
              <w:t>Орфография как наука. Правописание гласных,</w:t>
            </w:r>
          </w:p>
          <w:p w:rsidR="00423225" w:rsidRPr="00423225" w:rsidRDefault="00423225" w:rsidP="00E53479">
            <w:pPr>
              <w:pStyle w:val="TableParagraph"/>
              <w:spacing w:line="264" w:lineRule="exact"/>
              <w:ind w:left="108"/>
              <w:rPr>
                <w:rFonts w:ascii="Arial" w:hAnsi="Arial" w:cs="Arial"/>
                <w:sz w:val="24"/>
                <w:szCs w:val="24"/>
              </w:rPr>
            </w:pPr>
            <w:r w:rsidRPr="00423225">
              <w:rPr>
                <w:rFonts w:ascii="Arial" w:hAnsi="Arial" w:cs="Arial"/>
                <w:sz w:val="24"/>
                <w:szCs w:val="24"/>
              </w:rPr>
              <w:t>согласных и приставок.</w:t>
            </w:r>
          </w:p>
        </w:tc>
        <w:tc>
          <w:tcPr>
            <w:tcW w:w="1312" w:type="dxa"/>
            <w:gridSpan w:val="2"/>
          </w:tcPr>
          <w:p w:rsidR="00423225" w:rsidRPr="00423225" w:rsidRDefault="00423225" w:rsidP="00E53479">
            <w:pPr>
              <w:pStyle w:val="TableParagraph"/>
              <w:spacing w:before="128"/>
              <w:ind w:left="10"/>
              <w:jc w:val="center"/>
              <w:rPr>
                <w:rFonts w:ascii="Arial" w:hAnsi="Arial" w:cs="Arial"/>
                <w:sz w:val="24"/>
                <w:szCs w:val="24"/>
              </w:rPr>
            </w:pPr>
            <w:r w:rsidRPr="00423225">
              <w:rPr>
                <w:rFonts w:ascii="Arial" w:hAnsi="Arial" w:cs="Arial"/>
                <w:sz w:val="24"/>
                <w:szCs w:val="24"/>
              </w:rPr>
              <w:t>2</w:t>
            </w:r>
          </w:p>
        </w:tc>
        <w:tc>
          <w:tcPr>
            <w:tcW w:w="1846" w:type="dxa"/>
            <w:vMerge/>
          </w:tcPr>
          <w:p w:rsidR="00423225" w:rsidRPr="00423225" w:rsidRDefault="00423225" w:rsidP="00E53479">
            <w:pPr>
              <w:rPr>
                <w:rFonts w:ascii="Arial" w:hAnsi="Arial" w:cs="Arial"/>
                <w:sz w:val="24"/>
                <w:szCs w:val="24"/>
              </w:rPr>
            </w:pPr>
          </w:p>
        </w:tc>
      </w:tr>
      <w:tr w:rsidR="00423225" w:rsidRPr="00423225" w:rsidTr="00450C5E">
        <w:trPr>
          <w:gridAfter w:val="1"/>
          <w:wAfter w:w="8" w:type="dxa"/>
          <w:trHeight w:val="551"/>
        </w:trPr>
        <w:tc>
          <w:tcPr>
            <w:tcW w:w="3089" w:type="dxa"/>
            <w:gridSpan w:val="2"/>
            <w:vMerge/>
          </w:tcPr>
          <w:p w:rsidR="00423225" w:rsidRPr="00423225" w:rsidRDefault="00423225" w:rsidP="00E53479">
            <w:pPr>
              <w:rPr>
                <w:rFonts w:ascii="Arial" w:hAnsi="Arial" w:cs="Arial"/>
                <w:sz w:val="24"/>
                <w:szCs w:val="24"/>
              </w:rPr>
            </w:pPr>
          </w:p>
        </w:tc>
        <w:tc>
          <w:tcPr>
            <w:tcW w:w="8687" w:type="dxa"/>
            <w:gridSpan w:val="2"/>
          </w:tcPr>
          <w:p w:rsidR="00423225" w:rsidRPr="00423225" w:rsidRDefault="00423225" w:rsidP="00E53479">
            <w:pPr>
              <w:pStyle w:val="TableParagraph"/>
              <w:spacing w:line="268" w:lineRule="exact"/>
              <w:ind w:left="108"/>
              <w:rPr>
                <w:rFonts w:ascii="Arial" w:hAnsi="Arial" w:cs="Arial"/>
                <w:sz w:val="24"/>
                <w:szCs w:val="24"/>
              </w:rPr>
            </w:pPr>
            <w:r w:rsidRPr="00423225">
              <w:rPr>
                <w:rFonts w:ascii="Arial" w:hAnsi="Arial" w:cs="Arial"/>
                <w:b/>
                <w:sz w:val="24"/>
                <w:szCs w:val="24"/>
              </w:rPr>
              <w:t xml:space="preserve">Практическая работа №16,17. </w:t>
            </w:r>
            <w:r w:rsidRPr="00423225">
              <w:rPr>
                <w:rFonts w:ascii="Arial" w:hAnsi="Arial" w:cs="Arial"/>
                <w:sz w:val="24"/>
                <w:szCs w:val="24"/>
              </w:rPr>
              <w:t>Фонетический, орфоэпический и графический</w:t>
            </w:r>
          </w:p>
          <w:p w:rsidR="00423225" w:rsidRPr="00423225" w:rsidRDefault="00423225" w:rsidP="00E53479">
            <w:pPr>
              <w:pStyle w:val="TableParagraph"/>
              <w:spacing w:line="264" w:lineRule="exact"/>
              <w:ind w:left="108"/>
              <w:rPr>
                <w:rFonts w:ascii="Arial" w:hAnsi="Arial" w:cs="Arial"/>
                <w:sz w:val="24"/>
                <w:szCs w:val="24"/>
              </w:rPr>
            </w:pPr>
            <w:r w:rsidRPr="00423225">
              <w:rPr>
                <w:rFonts w:ascii="Arial" w:hAnsi="Arial" w:cs="Arial"/>
                <w:sz w:val="24"/>
                <w:szCs w:val="24"/>
              </w:rPr>
              <w:t>анализ слова. Наблюдение над выразительными средствами фонетики</w:t>
            </w:r>
          </w:p>
        </w:tc>
        <w:tc>
          <w:tcPr>
            <w:tcW w:w="1312" w:type="dxa"/>
            <w:gridSpan w:val="2"/>
          </w:tcPr>
          <w:p w:rsidR="00423225" w:rsidRPr="00423225" w:rsidRDefault="00423225" w:rsidP="00E53479">
            <w:pPr>
              <w:pStyle w:val="TableParagraph"/>
              <w:spacing w:before="131"/>
              <w:ind w:left="10"/>
              <w:jc w:val="center"/>
              <w:rPr>
                <w:rFonts w:ascii="Arial" w:hAnsi="Arial" w:cs="Arial"/>
                <w:sz w:val="24"/>
                <w:szCs w:val="24"/>
              </w:rPr>
            </w:pPr>
            <w:r w:rsidRPr="00423225">
              <w:rPr>
                <w:rFonts w:ascii="Arial" w:hAnsi="Arial" w:cs="Arial"/>
                <w:sz w:val="24"/>
                <w:szCs w:val="24"/>
              </w:rPr>
              <w:t>2</w:t>
            </w:r>
          </w:p>
        </w:tc>
        <w:tc>
          <w:tcPr>
            <w:tcW w:w="1846" w:type="dxa"/>
            <w:vMerge/>
          </w:tcPr>
          <w:p w:rsidR="00423225" w:rsidRPr="00423225" w:rsidRDefault="00423225" w:rsidP="00E53479">
            <w:pPr>
              <w:rPr>
                <w:rFonts w:ascii="Arial" w:hAnsi="Arial" w:cs="Arial"/>
                <w:sz w:val="24"/>
                <w:szCs w:val="24"/>
              </w:rPr>
            </w:pPr>
          </w:p>
        </w:tc>
      </w:tr>
      <w:tr w:rsidR="00423225" w:rsidRPr="00423225" w:rsidTr="00450C5E">
        <w:trPr>
          <w:gridAfter w:val="1"/>
          <w:wAfter w:w="8" w:type="dxa"/>
          <w:trHeight w:val="275"/>
        </w:trPr>
        <w:tc>
          <w:tcPr>
            <w:tcW w:w="3089" w:type="dxa"/>
            <w:gridSpan w:val="2"/>
            <w:vMerge/>
          </w:tcPr>
          <w:p w:rsidR="00423225" w:rsidRPr="00423225" w:rsidRDefault="00423225" w:rsidP="00E53479">
            <w:pPr>
              <w:rPr>
                <w:rFonts w:ascii="Arial" w:hAnsi="Arial" w:cs="Arial"/>
                <w:sz w:val="24"/>
                <w:szCs w:val="24"/>
              </w:rPr>
            </w:pPr>
          </w:p>
        </w:tc>
        <w:tc>
          <w:tcPr>
            <w:tcW w:w="8687" w:type="dxa"/>
            <w:gridSpan w:val="2"/>
          </w:tcPr>
          <w:p w:rsidR="00423225" w:rsidRPr="00423225" w:rsidRDefault="00423225" w:rsidP="00E53479">
            <w:pPr>
              <w:pStyle w:val="TableParagraph"/>
              <w:spacing w:line="256" w:lineRule="exact"/>
              <w:ind w:left="108"/>
              <w:rPr>
                <w:rFonts w:ascii="Arial" w:hAnsi="Arial" w:cs="Arial"/>
                <w:sz w:val="24"/>
                <w:szCs w:val="24"/>
              </w:rPr>
            </w:pPr>
            <w:r w:rsidRPr="00423225">
              <w:rPr>
                <w:rFonts w:ascii="Arial" w:hAnsi="Arial" w:cs="Arial"/>
                <w:b/>
                <w:sz w:val="24"/>
                <w:szCs w:val="24"/>
              </w:rPr>
              <w:t xml:space="preserve">Самостоятельная работа. </w:t>
            </w:r>
            <w:r w:rsidRPr="00423225">
              <w:rPr>
                <w:rFonts w:ascii="Arial" w:hAnsi="Arial" w:cs="Arial"/>
                <w:sz w:val="24"/>
                <w:szCs w:val="24"/>
              </w:rPr>
              <w:t>Составить орфоэпический словарик</w:t>
            </w:r>
          </w:p>
        </w:tc>
        <w:tc>
          <w:tcPr>
            <w:tcW w:w="1312" w:type="dxa"/>
            <w:gridSpan w:val="2"/>
          </w:tcPr>
          <w:p w:rsidR="00423225" w:rsidRPr="00423225" w:rsidRDefault="00423225" w:rsidP="00E53479">
            <w:pPr>
              <w:pStyle w:val="TableParagraph"/>
              <w:spacing w:line="256" w:lineRule="exact"/>
              <w:ind w:left="10"/>
              <w:jc w:val="center"/>
              <w:rPr>
                <w:rFonts w:ascii="Arial" w:hAnsi="Arial" w:cs="Arial"/>
                <w:sz w:val="24"/>
                <w:szCs w:val="24"/>
              </w:rPr>
            </w:pPr>
            <w:r w:rsidRPr="00423225">
              <w:rPr>
                <w:rFonts w:ascii="Arial" w:hAnsi="Arial" w:cs="Arial"/>
                <w:sz w:val="24"/>
                <w:szCs w:val="24"/>
              </w:rPr>
              <w:t>2</w:t>
            </w:r>
          </w:p>
        </w:tc>
        <w:tc>
          <w:tcPr>
            <w:tcW w:w="1846" w:type="dxa"/>
            <w:vMerge/>
          </w:tcPr>
          <w:p w:rsidR="00423225" w:rsidRPr="00423225" w:rsidRDefault="00423225" w:rsidP="00E53479">
            <w:pPr>
              <w:rPr>
                <w:rFonts w:ascii="Arial" w:hAnsi="Arial" w:cs="Arial"/>
                <w:sz w:val="24"/>
                <w:szCs w:val="24"/>
              </w:rPr>
            </w:pPr>
          </w:p>
        </w:tc>
      </w:tr>
      <w:tr w:rsidR="00423225" w:rsidRPr="00423225" w:rsidTr="00450C5E">
        <w:trPr>
          <w:gridAfter w:val="1"/>
          <w:wAfter w:w="8" w:type="dxa"/>
          <w:trHeight w:val="552"/>
        </w:trPr>
        <w:tc>
          <w:tcPr>
            <w:tcW w:w="3089" w:type="dxa"/>
            <w:gridSpan w:val="2"/>
            <w:vMerge/>
          </w:tcPr>
          <w:p w:rsidR="00423225" w:rsidRPr="00423225" w:rsidRDefault="00423225" w:rsidP="00E53479">
            <w:pPr>
              <w:rPr>
                <w:rFonts w:ascii="Arial" w:hAnsi="Arial" w:cs="Arial"/>
                <w:sz w:val="24"/>
                <w:szCs w:val="24"/>
              </w:rPr>
            </w:pPr>
          </w:p>
        </w:tc>
        <w:tc>
          <w:tcPr>
            <w:tcW w:w="8687" w:type="dxa"/>
            <w:gridSpan w:val="2"/>
          </w:tcPr>
          <w:p w:rsidR="00423225" w:rsidRPr="00423225" w:rsidRDefault="00423225" w:rsidP="00E53479">
            <w:pPr>
              <w:pStyle w:val="TableParagraph"/>
              <w:spacing w:line="268" w:lineRule="exact"/>
              <w:ind w:left="108"/>
              <w:rPr>
                <w:rFonts w:ascii="Arial" w:hAnsi="Arial" w:cs="Arial"/>
                <w:sz w:val="24"/>
                <w:szCs w:val="24"/>
              </w:rPr>
            </w:pPr>
            <w:r w:rsidRPr="00423225">
              <w:rPr>
                <w:rFonts w:ascii="Arial" w:hAnsi="Arial" w:cs="Arial"/>
                <w:b/>
                <w:sz w:val="24"/>
                <w:szCs w:val="24"/>
              </w:rPr>
              <w:t>Самостоятельная работа</w:t>
            </w:r>
            <w:r w:rsidRPr="00423225">
              <w:rPr>
                <w:rFonts w:ascii="Arial" w:hAnsi="Arial" w:cs="Arial"/>
                <w:sz w:val="24"/>
                <w:szCs w:val="24"/>
              </w:rPr>
              <w:t>. Реферат на тему: «Функционирование звуков языка в</w:t>
            </w:r>
          </w:p>
          <w:p w:rsidR="00423225" w:rsidRPr="00423225" w:rsidRDefault="00423225" w:rsidP="00E53479">
            <w:pPr>
              <w:pStyle w:val="TableParagraph"/>
              <w:spacing w:line="264" w:lineRule="exact"/>
              <w:ind w:left="108"/>
              <w:rPr>
                <w:rFonts w:ascii="Arial" w:hAnsi="Arial" w:cs="Arial"/>
                <w:sz w:val="24"/>
                <w:szCs w:val="24"/>
              </w:rPr>
            </w:pPr>
            <w:r w:rsidRPr="00423225">
              <w:rPr>
                <w:rFonts w:ascii="Arial" w:hAnsi="Arial" w:cs="Arial"/>
                <w:sz w:val="24"/>
                <w:szCs w:val="24"/>
              </w:rPr>
              <w:t>тексте: звукопись, анафора, аллитерация».</w:t>
            </w:r>
          </w:p>
        </w:tc>
        <w:tc>
          <w:tcPr>
            <w:tcW w:w="1312" w:type="dxa"/>
            <w:gridSpan w:val="2"/>
          </w:tcPr>
          <w:p w:rsidR="00423225" w:rsidRPr="00423225" w:rsidRDefault="00423225" w:rsidP="00E53479">
            <w:pPr>
              <w:pStyle w:val="TableParagraph"/>
              <w:spacing w:before="131"/>
              <w:ind w:left="10"/>
              <w:jc w:val="center"/>
              <w:rPr>
                <w:rFonts w:ascii="Arial" w:hAnsi="Arial" w:cs="Arial"/>
                <w:sz w:val="24"/>
                <w:szCs w:val="24"/>
              </w:rPr>
            </w:pPr>
            <w:r w:rsidRPr="00423225">
              <w:rPr>
                <w:rFonts w:ascii="Arial" w:hAnsi="Arial" w:cs="Arial"/>
                <w:sz w:val="24"/>
                <w:szCs w:val="24"/>
              </w:rPr>
              <w:t>2</w:t>
            </w:r>
          </w:p>
        </w:tc>
        <w:tc>
          <w:tcPr>
            <w:tcW w:w="1846" w:type="dxa"/>
            <w:vMerge/>
          </w:tcPr>
          <w:p w:rsidR="00423225" w:rsidRPr="00423225" w:rsidRDefault="00423225" w:rsidP="00E53479">
            <w:pPr>
              <w:rPr>
                <w:rFonts w:ascii="Arial" w:hAnsi="Arial" w:cs="Arial"/>
                <w:sz w:val="24"/>
                <w:szCs w:val="24"/>
              </w:rPr>
            </w:pPr>
          </w:p>
        </w:tc>
      </w:tr>
      <w:tr w:rsidR="00AD436F" w:rsidRPr="00423225" w:rsidTr="00423225">
        <w:trPr>
          <w:gridAfter w:val="1"/>
          <w:wAfter w:w="8" w:type="dxa"/>
          <w:trHeight w:val="551"/>
        </w:trPr>
        <w:tc>
          <w:tcPr>
            <w:tcW w:w="11776" w:type="dxa"/>
            <w:gridSpan w:val="4"/>
          </w:tcPr>
          <w:p w:rsidR="00AD436F" w:rsidRPr="00423225" w:rsidRDefault="00AD436F" w:rsidP="00E53479">
            <w:pPr>
              <w:pStyle w:val="TableParagraph"/>
              <w:spacing w:line="273" w:lineRule="exact"/>
              <w:ind w:left="107"/>
              <w:rPr>
                <w:rFonts w:ascii="Arial" w:hAnsi="Arial" w:cs="Arial"/>
                <w:b/>
                <w:sz w:val="24"/>
                <w:szCs w:val="24"/>
              </w:rPr>
            </w:pPr>
            <w:r w:rsidRPr="00423225">
              <w:rPr>
                <w:rFonts w:ascii="Arial" w:hAnsi="Arial" w:cs="Arial"/>
                <w:b/>
                <w:sz w:val="24"/>
                <w:szCs w:val="24"/>
              </w:rPr>
              <w:t>Раздел 4. Лексика и фразеология</w:t>
            </w:r>
          </w:p>
        </w:tc>
        <w:tc>
          <w:tcPr>
            <w:tcW w:w="1312" w:type="dxa"/>
            <w:gridSpan w:val="2"/>
          </w:tcPr>
          <w:p w:rsidR="00AD436F" w:rsidRPr="007F05EC" w:rsidRDefault="00AD436F" w:rsidP="00E53479">
            <w:pPr>
              <w:pStyle w:val="TableParagraph"/>
              <w:spacing w:line="276" w:lineRule="exact"/>
              <w:ind w:left="501" w:right="170" w:hanging="303"/>
              <w:rPr>
                <w:rFonts w:ascii="Arial" w:hAnsi="Arial" w:cs="Arial"/>
                <w:b/>
                <w:sz w:val="20"/>
                <w:szCs w:val="20"/>
              </w:rPr>
            </w:pPr>
            <w:r w:rsidRPr="007F05EC">
              <w:rPr>
                <w:rFonts w:ascii="Arial" w:hAnsi="Arial" w:cs="Arial"/>
                <w:b/>
                <w:sz w:val="20"/>
                <w:szCs w:val="20"/>
              </w:rPr>
              <w:t>10 час</w:t>
            </w:r>
            <w:r w:rsidR="007F05EC">
              <w:rPr>
                <w:rFonts w:ascii="Arial" w:hAnsi="Arial" w:cs="Arial"/>
                <w:b/>
                <w:sz w:val="20"/>
                <w:szCs w:val="20"/>
              </w:rPr>
              <w:t>о</w:t>
            </w:r>
            <w:r w:rsidR="007F05EC" w:rsidRPr="007F05EC">
              <w:rPr>
                <w:rFonts w:ascii="Arial" w:hAnsi="Arial" w:cs="Arial"/>
                <w:b/>
                <w:sz w:val="20"/>
                <w:szCs w:val="20"/>
              </w:rPr>
              <w:t>в</w:t>
            </w:r>
            <w:r w:rsidRPr="007F05EC">
              <w:rPr>
                <w:rFonts w:ascii="Arial" w:hAnsi="Arial" w:cs="Arial"/>
                <w:b/>
                <w:sz w:val="20"/>
                <w:szCs w:val="20"/>
              </w:rPr>
              <w:t xml:space="preserve"> 3/7</w:t>
            </w:r>
          </w:p>
        </w:tc>
        <w:tc>
          <w:tcPr>
            <w:tcW w:w="1846" w:type="dxa"/>
          </w:tcPr>
          <w:p w:rsidR="00AD436F" w:rsidRPr="00423225" w:rsidRDefault="00AD436F" w:rsidP="00E53479">
            <w:pPr>
              <w:pStyle w:val="TableParagraph"/>
              <w:rPr>
                <w:rFonts w:ascii="Arial" w:hAnsi="Arial" w:cs="Arial"/>
                <w:sz w:val="24"/>
                <w:szCs w:val="24"/>
              </w:rPr>
            </w:pPr>
          </w:p>
        </w:tc>
      </w:tr>
      <w:tr w:rsidR="00AD436F" w:rsidRPr="00423225" w:rsidTr="00423225">
        <w:trPr>
          <w:gridAfter w:val="1"/>
          <w:wAfter w:w="8" w:type="dxa"/>
          <w:trHeight w:val="277"/>
        </w:trPr>
        <w:tc>
          <w:tcPr>
            <w:tcW w:w="3089" w:type="dxa"/>
            <w:gridSpan w:val="2"/>
            <w:vMerge w:val="restart"/>
          </w:tcPr>
          <w:p w:rsidR="00AD436F" w:rsidRPr="00423225" w:rsidRDefault="00AD436F" w:rsidP="00E53479">
            <w:pPr>
              <w:pStyle w:val="TableParagraph"/>
              <w:spacing w:line="275" w:lineRule="exact"/>
              <w:ind w:left="107"/>
              <w:rPr>
                <w:rFonts w:ascii="Arial" w:hAnsi="Arial" w:cs="Arial"/>
                <w:b/>
                <w:sz w:val="24"/>
                <w:szCs w:val="24"/>
              </w:rPr>
            </w:pPr>
            <w:r w:rsidRPr="00423225">
              <w:rPr>
                <w:rFonts w:ascii="Arial" w:hAnsi="Arial" w:cs="Arial"/>
                <w:b/>
                <w:sz w:val="24"/>
                <w:szCs w:val="24"/>
              </w:rPr>
              <w:lastRenderedPageBreak/>
              <w:t>Тема 4.1.</w:t>
            </w:r>
          </w:p>
          <w:p w:rsidR="00AD436F" w:rsidRPr="00423225" w:rsidRDefault="00AD436F" w:rsidP="00E53479">
            <w:pPr>
              <w:pStyle w:val="TableParagraph"/>
              <w:ind w:left="107" w:right="655"/>
              <w:rPr>
                <w:rFonts w:ascii="Arial" w:hAnsi="Arial" w:cs="Arial"/>
                <w:b/>
                <w:sz w:val="24"/>
                <w:szCs w:val="24"/>
              </w:rPr>
            </w:pPr>
            <w:r w:rsidRPr="00423225">
              <w:rPr>
                <w:rFonts w:ascii="Arial" w:hAnsi="Arial" w:cs="Arial"/>
                <w:b/>
                <w:sz w:val="24"/>
                <w:szCs w:val="24"/>
              </w:rPr>
              <w:t>Слово в лексической системе языка.</w:t>
            </w:r>
          </w:p>
        </w:tc>
        <w:tc>
          <w:tcPr>
            <w:tcW w:w="8687" w:type="dxa"/>
            <w:gridSpan w:val="2"/>
          </w:tcPr>
          <w:p w:rsidR="00AD436F" w:rsidRPr="00423225" w:rsidRDefault="00AD436F" w:rsidP="00E53479">
            <w:pPr>
              <w:pStyle w:val="TableParagraph"/>
              <w:spacing w:line="258" w:lineRule="exact"/>
              <w:ind w:left="1273" w:right="1266"/>
              <w:jc w:val="center"/>
              <w:rPr>
                <w:rFonts w:ascii="Arial" w:hAnsi="Arial" w:cs="Arial"/>
                <w:b/>
                <w:sz w:val="24"/>
                <w:szCs w:val="24"/>
              </w:rPr>
            </w:pPr>
            <w:r w:rsidRPr="00423225">
              <w:rPr>
                <w:rFonts w:ascii="Arial" w:hAnsi="Arial" w:cs="Arial"/>
                <w:b/>
                <w:sz w:val="24"/>
                <w:szCs w:val="24"/>
              </w:rPr>
              <w:t>Содержание учебного материала</w:t>
            </w:r>
          </w:p>
        </w:tc>
        <w:tc>
          <w:tcPr>
            <w:tcW w:w="1312" w:type="dxa"/>
            <w:gridSpan w:val="2"/>
          </w:tcPr>
          <w:p w:rsidR="00AD436F" w:rsidRPr="00423225" w:rsidRDefault="00AD436F" w:rsidP="00E53479">
            <w:pPr>
              <w:pStyle w:val="TableParagraph"/>
              <w:rPr>
                <w:rFonts w:ascii="Arial" w:hAnsi="Arial" w:cs="Arial"/>
                <w:sz w:val="24"/>
                <w:szCs w:val="24"/>
              </w:rPr>
            </w:pPr>
          </w:p>
        </w:tc>
        <w:tc>
          <w:tcPr>
            <w:tcW w:w="1846" w:type="dxa"/>
          </w:tcPr>
          <w:p w:rsidR="00AD436F" w:rsidRPr="00423225" w:rsidRDefault="00AD436F" w:rsidP="00E53479">
            <w:pPr>
              <w:pStyle w:val="TableParagraph"/>
              <w:rPr>
                <w:rFonts w:ascii="Arial" w:hAnsi="Arial" w:cs="Arial"/>
                <w:sz w:val="24"/>
                <w:szCs w:val="24"/>
              </w:rPr>
            </w:pPr>
          </w:p>
        </w:tc>
      </w:tr>
      <w:tr w:rsidR="00AD436F" w:rsidRPr="00423225" w:rsidTr="00423225">
        <w:trPr>
          <w:gridAfter w:val="1"/>
          <w:wAfter w:w="8" w:type="dxa"/>
          <w:trHeight w:val="551"/>
        </w:trPr>
        <w:tc>
          <w:tcPr>
            <w:tcW w:w="3089" w:type="dxa"/>
            <w:gridSpan w:val="2"/>
            <w:vMerge/>
            <w:tcBorders>
              <w:top w:val="nil"/>
            </w:tcBorders>
          </w:tcPr>
          <w:p w:rsidR="00AD436F" w:rsidRPr="00423225" w:rsidRDefault="00AD436F" w:rsidP="00E53479">
            <w:pPr>
              <w:rPr>
                <w:rFonts w:ascii="Arial" w:hAnsi="Arial" w:cs="Arial"/>
                <w:sz w:val="24"/>
                <w:szCs w:val="24"/>
              </w:rPr>
            </w:pPr>
          </w:p>
        </w:tc>
        <w:tc>
          <w:tcPr>
            <w:tcW w:w="8687" w:type="dxa"/>
            <w:gridSpan w:val="2"/>
          </w:tcPr>
          <w:p w:rsidR="00AD436F" w:rsidRPr="00423225" w:rsidRDefault="00AD436F" w:rsidP="00E53479">
            <w:pPr>
              <w:pStyle w:val="TableParagraph"/>
              <w:tabs>
                <w:tab w:val="left" w:pos="1033"/>
                <w:tab w:val="left" w:pos="1652"/>
                <w:tab w:val="left" w:pos="2839"/>
                <w:tab w:val="left" w:pos="4415"/>
                <w:tab w:val="left" w:pos="4823"/>
                <w:tab w:val="left" w:pos="6744"/>
                <w:tab w:val="left" w:pos="7945"/>
              </w:tabs>
              <w:spacing w:line="268" w:lineRule="exact"/>
              <w:ind w:left="120"/>
              <w:rPr>
                <w:rFonts w:ascii="Arial" w:hAnsi="Arial" w:cs="Arial"/>
                <w:sz w:val="24"/>
                <w:szCs w:val="24"/>
              </w:rPr>
            </w:pPr>
            <w:r w:rsidRPr="00423225">
              <w:rPr>
                <w:rFonts w:ascii="Arial" w:hAnsi="Arial" w:cs="Arial"/>
                <w:sz w:val="24"/>
                <w:szCs w:val="24"/>
              </w:rPr>
              <w:t>Слово</w:t>
            </w:r>
            <w:r w:rsidRPr="00423225">
              <w:rPr>
                <w:rFonts w:ascii="Arial" w:hAnsi="Arial" w:cs="Arial"/>
                <w:sz w:val="24"/>
                <w:szCs w:val="24"/>
              </w:rPr>
              <w:tab/>
              <w:t>как</w:t>
            </w:r>
            <w:r w:rsidRPr="00423225">
              <w:rPr>
                <w:rFonts w:ascii="Arial" w:hAnsi="Arial" w:cs="Arial"/>
                <w:sz w:val="24"/>
                <w:szCs w:val="24"/>
              </w:rPr>
              <w:tab/>
              <w:t>единица.</w:t>
            </w:r>
            <w:r w:rsidRPr="00423225">
              <w:rPr>
                <w:rFonts w:ascii="Arial" w:hAnsi="Arial" w:cs="Arial"/>
                <w:sz w:val="24"/>
                <w:szCs w:val="24"/>
              </w:rPr>
              <w:tab/>
              <w:t>Лексическое</w:t>
            </w:r>
            <w:r w:rsidRPr="00423225">
              <w:rPr>
                <w:rFonts w:ascii="Arial" w:hAnsi="Arial" w:cs="Arial"/>
                <w:sz w:val="24"/>
                <w:szCs w:val="24"/>
              </w:rPr>
              <w:tab/>
              <w:t>и</w:t>
            </w:r>
            <w:r w:rsidRPr="00423225">
              <w:rPr>
                <w:rFonts w:ascii="Arial" w:hAnsi="Arial" w:cs="Arial"/>
                <w:sz w:val="24"/>
                <w:szCs w:val="24"/>
              </w:rPr>
              <w:tab/>
              <w:t>грамматическое</w:t>
            </w:r>
            <w:r w:rsidRPr="00423225">
              <w:rPr>
                <w:rFonts w:ascii="Arial" w:hAnsi="Arial" w:cs="Arial"/>
                <w:sz w:val="24"/>
                <w:szCs w:val="24"/>
              </w:rPr>
              <w:tab/>
              <w:t>значение</w:t>
            </w:r>
            <w:r w:rsidRPr="00423225">
              <w:rPr>
                <w:rFonts w:ascii="Arial" w:hAnsi="Arial" w:cs="Arial"/>
                <w:sz w:val="24"/>
                <w:szCs w:val="24"/>
              </w:rPr>
              <w:tab/>
              <w:t>слова.</w:t>
            </w:r>
          </w:p>
          <w:p w:rsidR="00AD436F" w:rsidRPr="00423225" w:rsidRDefault="00AD436F" w:rsidP="00E53479">
            <w:pPr>
              <w:pStyle w:val="TableParagraph"/>
              <w:spacing w:line="264" w:lineRule="exact"/>
              <w:ind w:left="120"/>
              <w:rPr>
                <w:rFonts w:ascii="Arial" w:hAnsi="Arial" w:cs="Arial"/>
                <w:sz w:val="24"/>
                <w:szCs w:val="24"/>
              </w:rPr>
            </w:pPr>
            <w:r w:rsidRPr="00423225">
              <w:rPr>
                <w:rFonts w:ascii="Arial" w:hAnsi="Arial" w:cs="Arial"/>
                <w:sz w:val="24"/>
                <w:szCs w:val="24"/>
              </w:rPr>
              <w:t>Многозначность слова.</w:t>
            </w:r>
          </w:p>
        </w:tc>
        <w:tc>
          <w:tcPr>
            <w:tcW w:w="1312" w:type="dxa"/>
            <w:gridSpan w:val="2"/>
          </w:tcPr>
          <w:p w:rsidR="00AD436F" w:rsidRPr="00423225" w:rsidRDefault="00AD436F" w:rsidP="00E53479">
            <w:pPr>
              <w:pStyle w:val="TableParagraph"/>
              <w:spacing w:before="128"/>
              <w:ind w:left="10"/>
              <w:jc w:val="center"/>
              <w:rPr>
                <w:rFonts w:ascii="Arial" w:hAnsi="Arial" w:cs="Arial"/>
                <w:sz w:val="24"/>
                <w:szCs w:val="24"/>
              </w:rPr>
            </w:pPr>
            <w:r w:rsidRPr="00423225">
              <w:rPr>
                <w:rFonts w:ascii="Arial" w:hAnsi="Arial" w:cs="Arial"/>
                <w:sz w:val="24"/>
                <w:szCs w:val="24"/>
              </w:rPr>
              <w:t>1</w:t>
            </w:r>
          </w:p>
        </w:tc>
        <w:tc>
          <w:tcPr>
            <w:tcW w:w="1846" w:type="dxa"/>
            <w:vMerge w:val="restart"/>
          </w:tcPr>
          <w:p w:rsidR="00AD436F" w:rsidRPr="00423225" w:rsidRDefault="00AD436F" w:rsidP="00E53479">
            <w:pPr>
              <w:pStyle w:val="TableParagraph"/>
              <w:spacing w:line="268" w:lineRule="exact"/>
              <w:ind w:left="130"/>
              <w:rPr>
                <w:rFonts w:ascii="Arial" w:hAnsi="Arial" w:cs="Arial"/>
                <w:sz w:val="24"/>
                <w:szCs w:val="24"/>
              </w:rPr>
            </w:pPr>
            <w:r w:rsidRPr="00423225">
              <w:rPr>
                <w:rFonts w:ascii="Arial" w:hAnsi="Arial" w:cs="Arial"/>
                <w:sz w:val="24"/>
                <w:szCs w:val="24"/>
              </w:rPr>
              <w:t>ОК 01. - ОК 11.</w:t>
            </w:r>
          </w:p>
        </w:tc>
      </w:tr>
      <w:tr w:rsidR="00AD436F" w:rsidRPr="00423225" w:rsidTr="00423225">
        <w:trPr>
          <w:gridAfter w:val="1"/>
          <w:wAfter w:w="8" w:type="dxa"/>
          <w:trHeight w:val="275"/>
        </w:trPr>
        <w:tc>
          <w:tcPr>
            <w:tcW w:w="3089" w:type="dxa"/>
            <w:gridSpan w:val="2"/>
            <w:vMerge/>
            <w:tcBorders>
              <w:top w:val="nil"/>
            </w:tcBorders>
          </w:tcPr>
          <w:p w:rsidR="00AD436F" w:rsidRPr="00423225" w:rsidRDefault="00AD436F" w:rsidP="00E53479">
            <w:pPr>
              <w:rPr>
                <w:rFonts w:ascii="Arial" w:hAnsi="Arial" w:cs="Arial"/>
                <w:sz w:val="24"/>
                <w:szCs w:val="24"/>
              </w:rPr>
            </w:pPr>
          </w:p>
        </w:tc>
        <w:tc>
          <w:tcPr>
            <w:tcW w:w="8687" w:type="dxa"/>
            <w:gridSpan w:val="2"/>
          </w:tcPr>
          <w:p w:rsidR="00AD436F" w:rsidRPr="00423225" w:rsidRDefault="00AD436F" w:rsidP="00E53479">
            <w:pPr>
              <w:pStyle w:val="TableParagraph"/>
              <w:spacing w:line="256" w:lineRule="exact"/>
              <w:ind w:left="1276" w:right="1261"/>
              <w:jc w:val="center"/>
              <w:rPr>
                <w:rFonts w:ascii="Arial" w:hAnsi="Arial" w:cs="Arial"/>
                <w:b/>
                <w:sz w:val="24"/>
                <w:szCs w:val="24"/>
              </w:rPr>
            </w:pPr>
            <w:r w:rsidRPr="00423225">
              <w:rPr>
                <w:rFonts w:ascii="Arial" w:hAnsi="Arial" w:cs="Arial"/>
                <w:b/>
                <w:sz w:val="24"/>
                <w:szCs w:val="24"/>
              </w:rPr>
              <w:t>Тематика практических занятий и лабораторных работ</w:t>
            </w:r>
          </w:p>
        </w:tc>
        <w:tc>
          <w:tcPr>
            <w:tcW w:w="1312" w:type="dxa"/>
            <w:gridSpan w:val="2"/>
          </w:tcPr>
          <w:p w:rsidR="00AD436F" w:rsidRPr="00423225" w:rsidRDefault="00AD436F" w:rsidP="00E53479">
            <w:pPr>
              <w:pStyle w:val="TableParagraph"/>
              <w:rPr>
                <w:rFonts w:ascii="Arial" w:hAnsi="Arial" w:cs="Arial"/>
                <w:sz w:val="24"/>
                <w:szCs w:val="24"/>
              </w:rPr>
            </w:pP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423225">
        <w:trPr>
          <w:gridAfter w:val="1"/>
          <w:wAfter w:w="8" w:type="dxa"/>
          <w:trHeight w:val="551"/>
        </w:trPr>
        <w:tc>
          <w:tcPr>
            <w:tcW w:w="3089" w:type="dxa"/>
            <w:gridSpan w:val="2"/>
            <w:vMerge/>
            <w:tcBorders>
              <w:top w:val="nil"/>
            </w:tcBorders>
          </w:tcPr>
          <w:p w:rsidR="00AD436F" w:rsidRPr="00423225" w:rsidRDefault="00AD436F" w:rsidP="00E53479">
            <w:pPr>
              <w:rPr>
                <w:rFonts w:ascii="Arial" w:hAnsi="Arial" w:cs="Arial"/>
                <w:sz w:val="24"/>
                <w:szCs w:val="24"/>
              </w:rPr>
            </w:pPr>
          </w:p>
        </w:tc>
        <w:tc>
          <w:tcPr>
            <w:tcW w:w="8687" w:type="dxa"/>
            <w:gridSpan w:val="2"/>
          </w:tcPr>
          <w:p w:rsidR="00AD436F" w:rsidRPr="00423225" w:rsidRDefault="00AD436F" w:rsidP="00E53479">
            <w:pPr>
              <w:pStyle w:val="TableParagraph"/>
              <w:spacing w:line="268" w:lineRule="exact"/>
              <w:ind w:left="120"/>
              <w:rPr>
                <w:rFonts w:ascii="Arial" w:hAnsi="Arial" w:cs="Arial"/>
                <w:sz w:val="24"/>
                <w:szCs w:val="24"/>
              </w:rPr>
            </w:pPr>
            <w:r w:rsidRPr="00423225">
              <w:rPr>
                <w:rFonts w:ascii="Arial" w:hAnsi="Arial" w:cs="Arial"/>
                <w:b/>
                <w:sz w:val="24"/>
                <w:szCs w:val="24"/>
              </w:rPr>
              <w:t xml:space="preserve">Практическая работа№18. </w:t>
            </w:r>
            <w:r w:rsidRPr="00423225">
              <w:rPr>
                <w:rFonts w:ascii="Arial" w:hAnsi="Arial" w:cs="Arial"/>
                <w:sz w:val="24"/>
                <w:szCs w:val="24"/>
              </w:rPr>
              <w:t>Омонимы, синонимы, антонимы, паронимы и их</w:t>
            </w:r>
          </w:p>
          <w:p w:rsidR="00AD436F" w:rsidRPr="00423225" w:rsidRDefault="00AD436F" w:rsidP="00E53479">
            <w:pPr>
              <w:pStyle w:val="TableParagraph"/>
              <w:spacing w:line="264" w:lineRule="exact"/>
              <w:ind w:left="120"/>
              <w:rPr>
                <w:rFonts w:ascii="Arial" w:hAnsi="Arial" w:cs="Arial"/>
                <w:sz w:val="24"/>
                <w:szCs w:val="24"/>
              </w:rPr>
            </w:pPr>
            <w:r w:rsidRPr="00423225">
              <w:rPr>
                <w:rFonts w:ascii="Arial" w:hAnsi="Arial" w:cs="Arial"/>
                <w:sz w:val="24"/>
                <w:szCs w:val="24"/>
              </w:rPr>
              <w:t>употребление.</w:t>
            </w:r>
          </w:p>
        </w:tc>
        <w:tc>
          <w:tcPr>
            <w:tcW w:w="1312" w:type="dxa"/>
            <w:gridSpan w:val="2"/>
          </w:tcPr>
          <w:p w:rsidR="00AD436F" w:rsidRPr="00423225" w:rsidRDefault="00AD436F" w:rsidP="00E53479">
            <w:pPr>
              <w:pStyle w:val="TableParagraph"/>
              <w:spacing w:before="131"/>
              <w:ind w:left="10"/>
              <w:jc w:val="center"/>
              <w:rPr>
                <w:rFonts w:ascii="Arial" w:hAnsi="Arial" w:cs="Arial"/>
                <w:sz w:val="24"/>
                <w:szCs w:val="24"/>
              </w:rPr>
            </w:pPr>
            <w:r w:rsidRPr="00423225">
              <w:rPr>
                <w:rFonts w:ascii="Arial" w:hAnsi="Arial" w:cs="Arial"/>
                <w:sz w:val="24"/>
                <w:szCs w:val="24"/>
              </w:rPr>
              <w:t>1</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423225">
        <w:trPr>
          <w:gridAfter w:val="1"/>
          <w:wAfter w:w="8" w:type="dxa"/>
          <w:trHeight w:val="275"/>
        </w:trPr>
        <w:tc>
          <w:tcPr>
            <w:tcW w:w="3089" w:type="dxa"/>
            <w:gridSpan w:val="2"/>
            <w:vMerge w:val="restart"/>
          </w:tcPr>
          <w:p w:rsidR="00AD436F" w:rsidRPr="00423225" w:rsidRDefault="00AD436F" w:rsidP="00E53479">
            <w:pPr>
              <w:pStyle w:val="TableParagraph"/>
              <w:spacing w:line="273" w:lineRule="exact"/>
              <w:ind w:left="107"/>
              <w:rPr>
                <w:rFonts w:ascii="Arial" w:hAnsi="Arial" w:cs="Arial"/>
                <w:b/>
                <w:sz w:val="24"/>
                <w:szCs w:val="24"/>
              </w:rPr>
            </w:pPr>
            <w:r w:rsidRPr="00423225">
              <w:rPr>
                <w:rFonts w:ascii="Arial" w:hAnsi="Arial" w:cs="Arial"/>
                <w:b/>
                <w:sz w:val="24"/>
                <w:szCs w:val="24"/>
              </w:rPr>
              <w:t>Тема 4.2.</w:t>
            </w:r>
          </w:p>
          <w:p w:rsidR="00AD436F" w:rsidRPr="00423225" w:rsidRDefault="00AD436F" w:rsidP="00E53479">
            <w:pPr>
              <w:pStyle w:val="TableParagraph"/>
              <w:ind w:left="107" w:right="346"/>
              <w:rPr>
                <w:rFonts w:ascii="Arial" w:hAnsi="Arial" w:cs="Arial"/>
                <w:b/>
                <w:sz w:val="24"/>
                <w:szCs w:val="24"/>
              </w:rPr>
            </w:pPr>
            <w:r w:rsidRPr="00423225">
              <w:rPr>
                <w:rFonts w:ascii="Arial" w:hAnsi="Arial" w:cs="Arial"/>
                <w:b/>
                <w:sz w:val="24"/>
                <w:szCs w:val="24"/>
              </w:rPr>
              <w:t>Лексика с точки зрения происхождения и употребления.</w:t>
            </w:r>
          </w:p>
        </w:tc>
        <w:tc>
          <w:tcPr>
            <w:tcW w:w="8687" w:type="dxa"/>
            <w:gridSpan w:val="2"/>
          </w:tcPr>
          <w:p w:rsidR="00AD436F" w:rsidRPr="00423225" w:rsidRDefault="00AD436F" w:rsidP="00E53479">
            <w:pPr>
              <w:pStyle w:val="TableParagraph"/>
              <w:spacing w:line="256" w:lineRule="exact"/>
              <w:ind w:left="1276" w:right="1254"/>
              <w:jc w:val="center"/>
              <w:rPr>
                <w:rFonts w:ascii="Arial" w:hAnsi="Arial" w:cs="Arial"/>
                <w:b/>
                <w:sz w:val="24"/>
                <w:szCs w:val="24"/>
              </w:rPr>
            </w:pPr>
            <w:r w:rsidRPr="00423225">
              <w:rPr>
                <w:rFonts w:ascii="Arial" w:hAnsi="Arial" w:cs="Arial"/>
                <w:b/>
                <w:sz w:val="24"/>
                <w:szCs w:val="24"/>
              </w:rPr>
              <w:t>Содержание учебного материала</w:t>
            </w:r>
          </w:p>
        </w:tc>
        <w:tc>
          <w:tcPr>
            <w:tcW w:w="1312" w:type="dxa"/>
            <w:gridSpan w:val="2"/>
          </w:tcPr>
          <w:p w:rsidR="00AD436F" w:rsidRPr="00423225" w:rsidRDefault="00AD436F" w:rsidP="00E53479">
            <w:pPr>
              <w:pStyle w:val="TableParagraph"/>
              <w:rPr>
                <w:rFonts w:ascii="Arial" w:hAnsi="Arial" w:cs="Arial"/>
                <w:sz w:val="24"/>
                <w:szCs w:val="24"/>
              </w:rPr>
            </w:pPr>
          </w:p>
        </w:tc>
        <w:tc>
          <w:tcPr>
            <w:tcW w:w="1846" w:type="dxa"/>
          </w:tcPr>
          <w:p w:rsidR="00AD436F" w:rsidRPr="00423225" w:rsidRDefault="00AD436F" w:rsidP="00E53479">
            <w:pPr>
              <w:pStyle w:val="TableParagraph"/>
              <w:rPr>
                <w:rFonts w:ascii="Arial" w:hAnsi="Arial" w:cs="Arial"/>
                <w:sz w:val="24"/>
                <w:szCs w:val="24"/>
              </w:rPr>
            </w:pPr>
          </w:p>
        </w:tc>
      </w:tr>
      <w:tr w:rsidR="00AD436F" w:rsidRPr="00423225" w:rsidTr="00423225">
        <w:trPr>
          <w:gridAfter w:val="1"/>
          <w:wAfter w:w="8" w:type="dxa"/>
          <w:trHeight w:val="1103"/>
        </w:trPr>
        <w:tc>
          <w:tcPr>
            <w:tcW w:w="3089" w:type="dxa"/>
            <w:gridSpan w:val="2"/>
            <w:vMerge/>
            <w:tcBorders>
              <w:top w:val="nil"/>
            </w:tcBorders>
          </w:tcPr>
          <w:p w:rsidR="00AD436F" w:rsidRPr="00423225" w:rsidRDefault="00AD436F" w:rsidP="00E53479">
            <w:pPr>
              <w:rPr>
                <w:rFonts w:ascii="Arial" w:hAnsi="Arial" w:cs="Arial"/>
                <w:sz w:val="24"/>
                <w:szCs w:val="24"/>
              </w:rPr>
            </w:pPr>
          </w:p>
        </w:tc>
        <w:tc>
          <w:tcPr>
            <w:tcW w:w="8687" w:type="dxa"/>
            <w:gridSpan w:val="2"/>
          </w:tcPr>
          <w:p w:rsidR="00AD436F" w:rsidRPr="00423225" w:rsidRDefault="00AD436F" w:rsidP="00E53479">
            <w:pPr>
              <w:pStyle w:val="TableParagraph"/>
              <w:ind w:left="108" w:right="100"/>
              <w:jc w:val="both"/>
              <w:rPr>
                <w:rFonts w:ascii="Arial" w:hAnsi="Arial" w:cs="Arial"/>
                <w:sz w:val="24"/>
                <w:szCs w:val="24"/>
              </w:rPr>
            </w:pPr>
            <w:r w:rsidRPr="00423225">
              <w:rPr>
                <w:rFonts w:ascii="Arial" w:hAnsi="Arial" w:cs="Arial"/>
                <w:sz w:val="24"/>
                <w:szCs w:val="24"/>
              </w:rPr>
              <w:t>Русская лексика с точки зрения ее происхождения (исконно русская, заимствованная лексика, старославянизмы). Лексика с точки зрения ее употребления: нейтральная, книжная, лексика устной речи (жаргонизмы,</w:t>
            </w:r>
          </w:p>
          <w:p w:rsidR="00AD436F" w:rsidRPr="00423225" w:rsidRDefault="00AD436F" w:rsidP="00E53479">
            <w:pPr>
              <w:pStyle w:val="TableParagraph"/>
              <w:spacing w:line="264" w:lineRule="exact"/>
              <w:ind w:left="108"/>
              <w:jc w:val="both"/>
              <w:rPr>
                <w:rFonts w:ascii="Arial" w:hAnsi="Arial" w:cs="Arial"/>
                <w:sz w:val="24"/>
                <w:szCs w:val="24"/>
              </w:rPr>
            </w:pPr>
            <w:r w:rsidRPr="00423225">
              <w:rPr>
                <w:rFonts w:ascii="Arial" w:hAnsi="Arial" w:cs="Arial"/>
                <w:sz w:val="24"/>
                <w:szCs w:val="24"/>
              </w:rPr>
              <w:t>арготизмы, диалектизмы).</w:t>
            </w:r>
          </w:p>
        </w:tc>
        <w:tc>
          <w:tcPr>
            <w:tcW w:w="1312" w:type="dxa"/>
            <w:gridSpan w:val="2"/>
          </w:tcPr>
          <w:p w:rsidR="00AD436F" w:rsidRPr="00423225" w:rsidRDefault="00AD436F" w:rsidP="00E53479">
            <w:pPr>
              <w:pStyle w:val="TableParagraph"/>
              <w:spacing w:before="4"/>
              <w:rPr>
                <w:rFonts w:ascii="Arial" w:hAnsi="Arial" w:cs="Arial"/>
                <w:sz w:val="24"/>
                <w:szCs w:val="24"/>
              </w:rPr>
            </w:pPr>
          </w:p>
          <w:p w:rsidR="00AD436F" w:rsidRPr="00423225" w:rsidRDefault="00AD436F" w:rsidP="00E53479">
            <w:pPr>
              <w:pStyle w:val="TableParagraph"/>
              <w:ind w:left="10"/>
              <w:jc w:val="center"/>
              <w:rPr>
                <w:rFonts w:ascii="Arial" w:hAnsi="Arial" w:cs="Arial"/>
                <w:sz w:val="24"/>
                <w:szCs w:val="24"/>
              </w:rPr>
            </w:pPr>
            <w:r w:rsidRPr="00423225">
              <w:rPr>
                <w:rFonts w:ascii="Arial" w:hAnsi="Arial" w:cs="Arial"/>
                <w:sz w:val="24"/>
                <w:szCs w:val="24"/>
              </w:rPr>
              <w:t>1</w:t>
            </w:r>
          </w:p>
        </w:tc>
        <w:tc>
          <w:tcPr>
            <w:tcW w:w="1846" w:type="dxa"/>
            <w:vMerge w:val="restart"/>
          </w:tcPr>
          <w:p w:rsidR="00AD436F" w:rsidRPr="00423225" w:rsidRDefault="00AD436F" w:rsidP="00E53479">
            <w:pPr>
              <w:pStyle w:val="TableParagraph"/>
              <w:spacing w:line="268" w:lineRule="exact"/>
              <w:ind w:left="109" w:right="99"/>
              <w:jc w:val="center"/>
              <w:rPr>
                <w:rFonts w:ascii="Arial" w:hAnsi="Arial" w:cs="Arial"/>
                <w:sz w:val="24"/>
                <w:szCs w:val="24"/>
              </w:rPr>
            </w:pPr>
            <w:r w:rsidRPr="00423225">
              <w:rPr>
                <w:rFonts w:ascii="Arial" w:hAnsi="Arial" w:cs="Arial"/>
                <w:sz w:val="24"/>
                <w:szCs w:val="24"/>
              </w:rPr>
              <w:t>ОК 01. - ОК 11.</w:t>
            </w:r>
          </w:p>
          <w:p w:rsidR="00AD436F" w:rsidRPr="00423225" w:rsidRDefault="00AD436F" w:rsidP="00E53479">
            <w:pPr>
              <w:pStyle w:val="TableParagraph"/>
              <w:ind w:left="106" w:right="99"/>
              <w:jc w:val="center"/>
              <w:rPr>
                <w:rFonts w:ascii="Arial" w:hAnsi="Arial" w:cs="Arial"/>
                <w:sz w:val="24"/>
                <w:szCs w:val="24"/>
              </w:rPr>
            </w:pPr>
            <w:r w:rsidRPr="00423225">
              <w:rPr>
                <w:rFonts w:ascii="Arial" w:hAnsi="Arial" w:cs="Arial"/>
                <w:sz w:val="24"/>
                <w:szCs w:val="24"/>
              </w:rPr>
              <w:t>ПК.3.3.</w:t>
            </w:r>
          </w:p>
        </w:tc>
      </w:tr>
      <w:tr w:rsidR="00AD436F" w:rsidRPr="00423225" w:rsidTr="00423225">
        <w:trPr>
          <w:gridAfter w:val="1"/>
          <w:wAfter w:w="8" w:type="dxa"/>
          <w:trHeight w:val="371"/>
        </w:trPr>
        <w:tc>
          <w:tcPr>
            <w:tcW w:w="3089" w:type="dxa"/>
            <w:gridSpan w:val="2"/>
            <w:vMerge/>
            <w:tcBorders>
              <w:top w:val="nil"/>
            </w:tcBorders>
          </w:tcPr>
          <w:p w:rsidR="00AD436F" w:rsidRPr="00423225" w:rsidRDefault="00AD436F" w:rsidP="00E53479">
            <w:pPr>
              <w:rPr>
                <w:rFonts w:ascii="Arial" w:hAnsi="Arial" w:cs="Arial"/>
                <w:sz w:val="24"/>
                <w:szCs w:val="24"/>
              </w:rPr>
            </w:pPr>
          </w:p>
        </w:tc>
        <w:tc>
          <w:tcPr>
            <w:tcW w:w="8687" w:type="dxa"/>
            <w:gridSpan w:val="2"/>
          </w:tcPr>
          <w:p w:rsidR="00AD436F" w:rsidRPr="00423225" w:rsidRDefault="00AD436F" w:rsidP="00E53479">
            <w:pPr>
              <w:pStyle w:val="TableParagraph"/>
              <w:spacing w:line="275" w:lineRule="exact"/>
              <w:ind w:left="1272" w:right="1266"/>
              <w:jc w:val="center"/>
              <w:rPr>
                <w:rFonts w:ascii="Arial" w:hAnsi="Arial" w:cs="Arial"/>
                <w:b/>
                <w:sz w:val="24"/>
                <w:szCs w:val="24"/>
              </w:rPr>
            </w:pPr>
            <w:r w:rsidRPr="00423225">
              <w:rPr>
                <w:rFonts w:ascii="Arial" w:hAnsi="Arial" w:cs="Arial"/>
                <w:b/>
                <w:sz w:val="24"/>
                <w:szCs w:val="24"/>
              </w:rPr>
              <w:t>Тематика практических занятий и лабораторных работ</w:t>
            </w:r>
          </w:p>
        </w:tc>
        <w:tc>
          <w:tcPr>
            <w:tcW w:w="1312" w:type="dxa"/>
            <w:gridSpan w:val="2"/>
          </w:tcPr>
          <w:p w:rsidR="00AD436F" w:rsidRPr="00423225" w:rsidRDefault="00AD436F" w:rsidP="00E53479">
            <w:pPr>
              <w:pStyle w:val="TableParagraph"/>
              <w:rPr>
                <w:rFonts w:ascii="Arial" w:hAnsi="Arial" w:cs="Arial"/>
                <w:sz w:val="24"/>
                <w:szCs w:val="24"/>
              </w:rPr>
            </w:pP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423225">
        <w:trPr>
          <w:gridAfter w:val="1"/>
          <w:wAfter w:w="8" w:type="dxa"/>
          <w:trHeight w:val="369"/>
        </w:trPr>
        <w:tc>
          <w:tcPr>
            <w:tcW w:w="3089" w:type="dxa"/>
            <w:gridSpan w:val="2"/>
            <w:vMerge/>
            <w:tcBorders>
              <w:top w:val="nil"/>
            </w:tcBorders>
          </w:tcPr>
          <w:p w:rsidR="00AD436F" w:rsidRPr="00423225" w:rsidRDefault="00AD436F" w:rsidP="00E53479">
            <w:pPr>
              <w:rPr>
                <w:rFonts w:ascii="Arial" w:hAnsi="Arial" w:cs="Arial"/>
                <w:sz w:val="24"/>
                <w:szCs w:val="24"/>
              </w:rPr>
            </w:pPr>
          </w:p>
        </w:tc>
        <w:tc>
          <w:tcPr>
            <w:tcW w:w="8687" w:type="dxa"/>
            <w:gridSpan w:val="2"/>
          </w:tcPr>
          <w:p w:rsidR="00AD436F" w:rsidRPr="00423225" w:rsidRDefault="00AD436F" w:rsidP="00E53479">
            <w:pPr>
              <w:pStyle w:val="TableParagraph"/>
              <w:spacing w:line="268" w:lineRule="exact"/>
              <w:ind w:left="108"/>
              <w:rPr>
                <w:rFonts w:ascii="Arial" w:hAnsi="Arial" w:cs="Arial"/>
                <w:sz w:val="24"/>
                <w:szCs w:val="24"/>
              </w:rPr>
            </w:pPr>
            <w:r w:rsidRPr="00423225">
              <w:rPr>
                <w:rFonts w:ascii="Arial" w:hAnsi="Arial" w:cs="Arial"/>
                <w:b/>
                <w:sz w:val="24"/>
                <w:szCs w:val="24"/>
              </w:rPr>
              <w:t xml:space="preserve">Практическая работа№19. </w:t>
            </w:r>
            <w:r w:rsidRPr="00423225">
              <w:rPr>
                <w:rFonts w:ascii="Arial" w:hAnsi="Arial" w:cs="Arial"/>
                <w:sz w:val="24"/>
                <w:szCs w:val="24"/>
              </w:rPr>
              <w:t>Профессионализмы. Терминологическая лексика.</w:t>
            </w:r>
          </w:p>
        </w:tc>
        <w:tc>
          <w:tcPr>
            <w:tcW w:w="1312" w:type="dxa"/>
            <w:gridSpan w:val="2"/>
          </w:tcPr>
          <w:p w:rsidR="00AD436F" w:rsidRPr="00423225" w:rsidRDefault="00AD436F" w:rsidP="00E53479">
            <w:pPr>
              <w:pStyle w:val="TableParagraph"/>
              <w:spacing w:before="38"/>
              <w:ind w:left="10"/>
              <w:jc w:val="center"/>
              <w:rPr>
                <w:rFonts w:ascii="Arial" w:hAnsi="Arial" w:cs="Arial"/>
                <w:sz w:val="24"/>
                <w:szCs w:val="24"/>
              </w:rPr>
            </w:pPr>
            <w:r w:rsidRPr="00423225">
              <w:rPr>
                <w:rFonts w:ascii="Arial" w:hAnsi="Arial" w:cs="Arial"/>
                <w:sz w:val="24"/>
                <w:szCs w:val="24"/>
              </w:rPr>
              <w:t>1</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423225">
        <w:trPr>
          <w:gridAfter w:val="1"/>
          <w:wAfter w:w="8" w:type="dxa"/>
          <w:trHeight w:val="275"/>
        </w:trPr>
        <w:tc>
          <w:tcPr>
            <w:tcW w:w="3089" w:type="dxa"/>
            <w:gridSpan w:val="2"/>
            <w:vMerge w:val="restart"/>
          </w:tcPr>
          <w:p w:rsidR="00AD436F" w:rsidRPr="00423225" w:rsidRDefault="00AD436F" w:rsidP="00E53479">
            <w:pPr>
              <w:pStyle w:val="TableParagraph"/>
              <w:spacing w:line="273" w:lineRule="exact"/>
              <w:ind w:left="107"/>
              <w:rPr>
                <w:rFonts w:ascii="Arial" w:hAnsi="Arial" w:cs="Arial"/>
                <w:b/>
                <w:sz w:val="24"/>
                <w:szCs w:val="24"/>
              </w:rPr>
            </w:pPr>
            <w:r w:rsidRPr="00423225">
              <w:rPr>
                <w:rFonts w:ascii="Arial" w:hAnsi="Arial" w:cs="Arial"/>
                <w:b/>
                <w:sz w:val="24"/>
                <w:szCs w:val="24"/>
              </w:rPr>
              <w:t>Тема 4.3</w:t>
            </w:r>
          </w:p>
          <w:p w:rsidR="00AD436F" w:rsidRPr="00423225" w:rsidRDefault="00AD436F" w:rsidP="00E53479">
            <w:pPr>
              <w:pStyle w:val="TableParagraph"/>
              <w:ind w:left="107" w:right="976"/>
              <w:rPr>
                <w:rFonts w:ascii="Arial" w:hAnsi="Arial" w:cs="Arial"/>
                <w:b/>
                <w:sz w:val="24"/>
                <w:szCs w:val="24"/>
              </w:rPr>
            </w:pPr>
            <w:r w:rsidRPr="00423225">
              <w:rPr>
                <w:rFonts w:ascii="Arial" w:hAnsi="Arial" w:cs="Arial"/>
                <w:b/>
                <w:sz w:val="24"/>
                <w:szCs w:val="24"/>
              </w:rPr>
              <w:t>Фразеологизмы. Основные фразеологические единицы.</w:t>
            </w:r>
          </w:p>
        </w:tc>
        <w:tc>
          <w:tcPr>
            <w:tcW w:w="8687" w:type="dxa"/>
            <w:gridSpan w:val="2"/>
          </w:tcPr>
          <w:p w:rsidR="00AD436F" w:rsidRPr="00423225" w:rsidRDefault="00AD436F" w:rsidP="00E53479">
            <w:pPr>
              <w:pStyle w:val="TableParagraph"/>
              <w:spacing w:line="256" w:lineRule="exact"/>
              <w:ind w:left="1273" w:right="1266"/>
              <w:jc w:val="center"/>
              <w:rPr>
                <w:rFonts w:ascii="Arial" w:hAnsi="Arial" w:cs="Arial"/>
                <w:b/>
                <w:sz w:val="24"/>
                <w:szCs w:val="24"/>
              </w:rPr>
            </w:pPr>
            <w:r w:rsidRPr="00423225">
              <w:rPr>
                <w:rFonts w:ascii="Arial" w:hAnsi="Arial" w:cs="Arial"/>
                <w:b/>
                <w:sz w:val="24"/>
                <w:szCs w:val="24"/>
              </w:rPr>
              <w:t>Содержание учебного материала</w:t>
            </w:r>
          </w:p>
        </w:tc>
        <w:tc>
          <w:tcPr>
            <w:tcW w:w="1312" w:type="dxa"/>
            <w:gridSpan w:val="2"/>
          </w:tcPr>
          <w:p w:rsidR="00AD436F" w:rsidRPr="00423225" w:rsidRDefault="00AD436F" w:rsidP="00E53479">
            <w:pPr>
              <w:pStyle w:val="TableParagraph"/>
              <w:rPr>
                <w:rFonts w:ascii="Arial" w:hAnsi="Arial" w:cs="Arial"/>
                <w:sz w:val="24"/>
                <w:szCs w:val="24"/>
              </w:rPr>
            </w:pPr>
          </w:p>
        </w:tc>
        <w:tc>
          <w:tcPr>
            <w:tcW w:w="1846" w:type="dxa"/>
          </w:tcPr>
          <w:p w:rsidR="00AD436F" w:rsidRPr="00423225" w:rsidRDefault="00AD436F" w:rsidP="00E53479">
            <w:pPr>
              <w:pStyle w:val="TableParagraph"/>
              <w:rPr>
                <w:rFonts w:ascii="Arial" w:hAnsi="Arial" w:cs="Arial"/>
                <w:sz w:val="24"/>
                <w:szCs w:val="24"/>
              </w:rPr>
            </w:pPr>
          </w:p>
        </w:tc>
      </w:tr>
      <w:tr w:rsidR="00AD436F" w:rsidRPr="00423225" w:rsidTr="00423225">
        <w:trPr>
          <w:gridAfter w:val="1"/>
          <w:wAfter w:w="8" w:type="dxa"/>
          <w:trHeight w:val="275"/>
        </w:trPr>
        <w:tc>
          <w:tcPr>
            <w:tcW w:w="3089" w:type="dxa"/>
            <w:gridSpan w:val="2"/>
            <w:vMerge/>
            <w:tcBorders>
              <w:top w:val="nil"/>
            </w:tcBorders>
          </w:tcPr>
          <w:p w:rsidR="00AD436F" w:rsidRPr="00423225" w:rsidRDefault="00AD436F" w:rsidP="00E53479">
            <w:pPr>
              <w:rPr>
                <w:rFonts w:ascii="Arial" w:hAnsi="Arial" w:cs="Arial"/>
                <w:sz w:val="24"/>
                <w:szCs w:val="24"/>
              </w:rPr>
            </w:pPr>
          </w:p>
        </w:tc>
        <w:tc>
          <w:tcPr>
            <w:tcW w:w="8687" w:type="dxa"/>
            <w:gridSpan w:val="2"/>
          </w:tcPr>
          <w:p w:rsidR="00AD436F" w:rsidRPr="00423225" w:rsidRDefault="00AD436F" w:rsidP="00E53479">
            <w:pPr>
              <w:pStyle w:val="TableParagraph"/>
              <w:spacing w:line="256" w:lineRule="exact"/>
              <w:ind w:left="108"/>
              <w:rPr>
                <w:rFonts w:ascii="Arial" w:hAnsi="Arial" w:cs="Arial"/>
                <w:sz w:val="24"/>
                <w:szCs w:val="24"/>
              </w:rPr>
            </w:pPr>
            <w:r w:rsidRPr="00423225">
              <w:rPr>
                <w:rFonts w:ascii="Arial" w:hAnsi="Arial" w:cs="Arial"/>
                <w:sz w:val="24"/>
                <w:szCs w:val="24"/>
              </w:rPr>
              <w:t>Фразеология. Понятие фразеологизмов.</w:t>
            </w:r>
          </w:p>
        </w:tc>
        <w:tc>
          <w:tcPr>
            <w:tcW w:w="1312" w:type="dxa"/>
            <w:gridSpan w:val="2"/>
          </w:tcPr>
          <w:p w:rsidR="00AD436F" w:rsidRPr="00423225" w:rsidRDefault="00AD436F" w:rsidP="00E53479">
            <w:pPr>
              <w:pStyle w:val="TableParagraph"/>
              <w:spacing w:line="256" w:lineRule="exact"/>
              <w:ind w:left="10"/>
              <w:jc w:val="center"/>
              <w:rPr>
                <w:rFonts w:ascii="Arial" w:hAnsi="Arial" w:cs="Arial"/>
                <w:sz w:val="24"/>
                <w:szCs w:val="24"/>
              </w:rPr>
            </w:pPr>
            <w:r w:rsidRPr="00423225">
              <w:rPr>
                <w:rFonts w:ascii="Arial" w:hAnsi="Arial" w:cs="Arial"/>
                <w:sz w:val="24"/>
                <w:szCs w:val="24"/>
              </w:rPr>
              <w:t>1</w:t>
            </w:r>
          </w:p>
        </w:tc>
        <w:tc>
          <w:tcPr>
            <w:tcW w:w="1846" w:type="dxa"/>
            <w:vMerge w:val="restart"/>
          </w:tcPr>
          <w:p w:rsidR="00AD436F" w:rsidRPr="00423225" w:rsidRDefault="00AD436F" w:rsidP="00E53479">
            <w:pPr>
              <w:pStyle w:val="TableParagraph"/>
              <w:spacing w:line="268" w:lineRule="exact"/>
              <w:ind w:left="130"/>
              <w:rPr>
                <w:rFonts w:ascii="Arial" w:hAnsi="Arial" w:cs="Arial"/>
                <w:sz w:val="24"/>
                <w:szCs w:val="24"/>
              </w:rPr>
            </w:pPr>
            <w:r w:rsidRPr="00423225">
              <w:rPr>
                <w:rFonts w:ascii="Arial" w:hAnsi="Arial" w:cs="Arial"/>
                <w:sz w:val="24"/>
                <w:szCs w:val="24"/>
              </w:rPr>
              <w:t>ОК 01. - ОК 11.</w:t>
            </w:r>
          </w:p>
        </w:tc>
      </w:tr>
      <w:tr w:rsidR="00AD436F" w:rsidRPr="00423225" w:rsidTr="00423225">
        <w:trPr>
          <w:gridAfter w:val="1"/>
          <w:wAfter w:w="8" w:type="dxa"/>
          <w:trHeight w:val="275"/>
        </w:trPr>
        <w:tc>
          <w:tcPr>
            <w:tcW w:w="3089" w:type="dxa"/>
            <w:gridSpan w:val="2"/>
            <w:vMerge/>
            <w:tcBorders>
              <w:top w:val="nil"/>
            </w:tcBorders>
          </w:tcPr>
          <w:p w:rsidR="00AD436F" w:rsidRPr="00423225" w:rsidRDefault="00AD436F" w:rsidP="00E53479">
            <w:pPr>
              <w:rPr>
                <w:rFonts w:ascii="Arial" w:hAnsi="Arial" w:cs="Arial"/>
                <w:sz w:val="24"/>
                <w:szCs w:val="24"/>
              </w:rPr>
            </w:pPr>
          </w:p>
        </w:tc>
        <w:tc>
          <w:tcPr>
            <w:tcW w:w="8687" w:type="dxa"/>
            <w:gridSpan w:val="2"/>
          </w:tcPr>
          <w:p w:rsidR="00AD436F" w:rsidRPr="00423225" w:rsidRDefault="00AD436F" w:rsidP="00E53479">
            <w:pPr>
              <w:pStyle w:val="TableParagraph"/>
              <w:spacing w:line="256" w:lineRule="exact"/>
              <w:ind w:left="1272" w:right="1266"/>
              <w:jc w:val="center"/>
              <w:rPr>
                <w:rFonts w:ascii="Arial" w:hAnsi="Arial" w:cs="Arial"/>
                <w:b/>
                <w:sz w:val="24"/>
                <w:szCs w:val="24"/>
              </w:rPr>
            </w:pPr>
            <w:r w:rsidRPr="00423225">
              <w:rPr>
                <w:rFonts w:ascii="Arial" w:hAnsi="Arial" w:cs="Arial"/>
                <w:b/>
                <w:sz w:val="24"/>
                <w:szCs w:val="24"/>
              </w:rPr>
              <w:t>Тематика практических занятий и лабораторных работ</w:t>
            </w:r>
          </w:p>
        </w:tc>
        <w:tc>
          <w:tcPr>
            <w:tcW w:w="1312" w:type="dxa"/>
            <w:gridSpan w:val="2"/>
          </w:tcPr>
          <w:p w:rsidR="00AD436F" w:rsidRPr="00423225" w:rsidRDefault="00AD436F" w:rsidP="00E53479">
            <w:pPr>
              <w:pStyle w:val="TableParagraph"/>
              <w:rPr>
                <w:rFonts w:ascii="Arial" w:hAnsi="Arial" w:cs="Arial"/>
                <w:sz w:val="24"/>
                <w:szCs w:val="24"/>
              </w:rPr>
            </w:pP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423225">
        <w:trPr>
          <w:gridAfter w:val="1"/>
          <w:wAfter w:w="8" w:type="dxa"/>
          <w:trHeight w:val="553"/>
        </w:trPr>
        <w:tc>
          <w:tcPr>
            <w:tcW w:w="3089" w:type="dxa"/>
            <w:gridSpan w:val="2"/>
            <w:vMerge/>
            <w:tcBorders>
              <w:top w:val="nil"/>
            </w:tcBorders>
          </w:tcPr>
          <w:p w:rsidR="00AD436F" w:rsidRPr="00423225" w:rsidRDefault="00AD436F" w:rsidP="00E53479">
            <w:pPr>
              <w:rPr>
                <w:rFonts w:ascii="Arial" w:hAnsi="Arial" w:cs="Arial"/>
                <w:sz w:val="24"/>
                <w:szCs w:val="24"/>
              </w:rPr>
            </w:pPr>
          </w:p>
        </w:tc>
        <w:tc>
          <w:tcPr>
            <w:tcW w:w="8687" w:type="dxa"/>
            <w:gridSpan w:val="2"/>
          </w:tcPr>
          <w:p w:rsidR="00AD436F" w:rsidRPr="00423225" w:rsidRDefault="00AD436F" w:rsidP="00E53479">
            <w:pPr>
              <w:pStyle w:val="TableParagraph"/>
              <w:spacing w:line="270" w:lineRule="exact"/>
              <w:ind w:left="108"/>
              <w:rPr>
                <w:rFonts w:ascii="Arial" w:hAnsi="Arial" w:cs="Arial"/>
                <w:sz w:val="24"/>
                <w:szCs w:val="24"/>
              </w:rPr>
            </w:pPr>
            <w:r w:rsidRPr="00423225">
              <w:rPr>
                <w:rFonts w:ascii="Arial" w:hAnsi="Arial" w:cs="Arial"/>
                <w:b/>
                <w:sz w:val="24"/>
                <w:szCs w:val="24"/>
              </w:rPr>
              <w:t xml:space="preserve">Практическая работа№20. </w:t>
            </w:r>
            <w:r w:rsidRPr="00423225">
              <w:rPr>
                <w:rFonts w:ascii="Arial" w:hAnsi="Arial" w:cs="Arial"/>
                <w:sz w:val="24"/>
                <w:szCs w:val="24"/>
              </w:rPr>
              <w:t>Фразеологические единицы. Отличие фразеологизма</w:t>
            </w:r>
          </w:p>
          <w:p w:rsidR="00AD436F" w:rsidRPr="00423225" w:rsidRDefault="00AD436F" w:rsidP="00E53479">
            <w:pPr>
              <w:pStyle w:val="TableParagraph"/>
              <w:spacing w:line="264" w:lineRule="exact"/>
              <w:ind w:left="108"/>
              <w:rPr>
                <w:rFonts w:ascii="Arial" w:hAnsi="Arial" w:cs="Arial"/>
                <w:sz w:val="24"/>
                <w:szCs w:val="24"/>
              </w:rPr>
            </w:pPr>
            <w:r w:rsidRPr="00423225">
              <w:rPr>
                <w:rFonts w:ascii="Arial" w:hAnsi="Arial" w:cs="Arial"/>
                <w:sz w:val="24"/>
                <w:szCs w:val="24"/>
              </w:rPr>
              <w:t>от слова.</w:t>
            </w:r>
          </w:p>
        </w:tc>
        <w:tc>
          <w:tcPr>
            <w:tcW w:w="1312" w:type="dxa"/>
            <w:gridSpan w:val="2"/>
          </w:tcPr>
          <w:p w:rsidR="00AD436F" w:rsidRPr="00423225" w:rsidRDefault="00AD436F" w:rsidP="00E53479">
            <w:pPr>
              <w:pStyle w:val="TableParagraph"/>
              <w:spacing w:line="270" w:lineRule="exact"/>
              <w:ind w:left="10"/>
              <w:jc w:val="center"/>
              <w:rPr>
                <w:rFonts w:ascii="Arial" w:hAnsi="Arial" w:cs="Arial"/>
                <w:sz w:val="24"/>
                <w:szCs w:val="24"/>
              </w:rPr>
            </w:pPr>
            <w:r w:rsidRPr="00423225">
              <w:rPr>
                <w:rFonts w:ascii="Arial" w:hAnsi="Arial" w:cs="Arial"/>
                <w:sz w:val="24"/>
                <w:szCs w:val="24"/>
              </w:rPr>
              <w:t>1</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423225">
        <w:trPr>
          <w:gridAfter w:val="1"/>
          <w:wAfter w:w="8" w:type="dxa"/>
          <w:trHeight w:val="551"/>
        </w:trPr>
        <w:tc>
          <w:tcPr>
            <w:tcW w:w="3089" w:type="dxa"/>
            <w:gridSpan w:val="2"/>
            <w:vMerge/>
            <w:tcBorders>
              <w:top w:val="nil"/>
            </w:tcBorders>
          </w:tcPr>
          <w:p w:rsidR="00AD436F" w:rsidRPr="00423225" w:rsidRDefault="00AD436F" w:rsidP="00E53479">
            <w:pPr>
              <w:rPr>
                <w:rFonts w:ascii="Arial" w:hAnsi="Arial" w:cs="Arial"/>
                <w:sz w:val="24"/>
                <w:szCs w:val="24"/>
              </w:rPr>
            </w:pPr>
          </w:p>
        </w:tc>
        <w:tc>
          <w:tcPr>
            <w:tcW w:w="8687" w:type="dxa"/>
            <w:gridSpan w:val="2"/>
          </w:tcPr>
          <w:p w:rsidR="00AD436F" w:rsidRPr="00423225" w:rsidRDefault="00AD436F" w:rsidP="00E53479">
            <w:pPr>
              <w:pStyle w:val="TableParagraph"/>
              <w:spacing w:line="268" w:lineRule="exact"/>
              <w:ind w:left="108"/>
              <w:rPr>
                <w:rFonts w:ascii="Arial" w:hAnsi="Arial" w:cs="Arial"/>
                <w:sz w:val="24"/>
                <w:szCs w:val="24"/>
              </w:rPr>
            </w:pPr>
            <w:r w:rsidRPr="00423225">
              <w:rPr>
                <w:rFonts w:ascii="Arial" w:hAnsi="Arial" w:cs="Arial"/>
                <w:b/>
                <w:sz w:val="24"/>
                <w:szCs w:val="24"/>
              </w:rPr>
              <w:t xml:space="preserve">Практическая  работа  №21,22.  </w:t>
            </w:r>
            <w:r w:rsidRPr="00423225">
              <w:rPr>
                <w:rFonts w:ascii="Arial" w:hAnsi="Arial" w:cs="Arial"/>
                <w:sz w:val="24"/>
                <w:szCs w:val="24"/>
              </w:rPr>
              <w:t>Анализ текста с целью нахождения</w:t>
            </w:r>
            <w:r w:rsidR="00957FE5">
              <w:rPr>
                <w:rFonts w:ascii="Arial" w:hAnsi="Arial" w:cs="Arial"/>
                <w:sz w:val="24"/>
                <w:szCs w:val="24"/>
              </w:rPr>
              <w:t xml:space="preserve"> </w:t>
            </w:r>
            <w:r w:rsidRPr="00423225">
              <w:rPr>
                <w:rFonts w:ascii="Arial" w:hAnsi="Arial" w:cs="Arial"/>
                <w:sz w:val="24"/>
                <w:szCs w:val="24"/>
              </w:rPr>
              <w:t>лексических</w:t>
            </w:r>
          </w:p>
          <w:p w:rsidR="00AD436F" w:rsidRPr="00423225" w:rsidRDefault="00AD436F" w:rsidP="00E53479">
            <w:pPr>
              <w:pStyle w:val="TableParagraph"/>
              <w:tabs>
                <w:tab w:val="left" w:pos="558"/>
                <w:tab w:val="left" w:pos="2746"/>
                <w:tab w:val="left" w:pos="3871"/>
                <w:tab w:val="left" w:pos="5492"/>
                <w:tab w:val="left" w:pos="6703"/>
                <w:tab w:val="left" w:pos="8471"/>
              </w:tabs>
              <w:spacing w:line="264" w:lineRule="exact"/>
              <w:ind w:left="108"/>
              <w:rPr>
                <w:rFonts w:ascii="Arial" w:hAnsi="Arial" w:cs="Arial"/>
                <w:sz w:val="24"/>
                <w:szCs w:val="24"/>
              </w:rPr>
            </w:pPr>
            <w:r w:rsidRPr="00423225">
              <w:rPr>
                <w:rFonts w:ascii="Arial" w:hAnsi="Arial" w:cs="Arial"/>
                <w:sz w:val="24"/>
                <w:szCs w:val="24"/>
              </w:rPr>
              <w:t>и</w:t>
            </w:r>
            <w:r w:rsidRPr="00423225">
              <w:rPr>
                <w:rFonts w:ascii="Arial" w:hAnsi="Arial" w:cs="Arial"/>
                <w:sz w:val="24"/>
                <w:szCs w:val="24"/>
              </w:rPr>
              <w:tab/>
              <w:t>фразеологических</w:t>
            </w:r>
            <w:r w:rsidRPr="00423225">
              <w:rPr>
                <w:rFonts w:ascii="Arial" w:hAnsi="Arial" w:cs="Arial"/>
                <w:sz w:val="24"/>
                <w:szCs w:val="24"/>
              </w:rPr>
              <w:tab/>
              <w:t>единиц.</w:t>
            </w:r>
            <w:r w:rsidRPr="00423225">
              <w:rPr>
                <w:rFonts w:ascii="Arial" w:hAnsi="Arial" w:cs="Arial"/>
                <w:sz w:val="24"/>
                <w:szCs w:val="24"/>
              </w:rPr>
              <w:tab/>
              <w:t>Составление</w:t>
            </w:r>
            <w:r w:rsidRPr="00423225">
              <w:rPr>
                <w:rFonts w:ascii="Arial" w:hAnsi="Arial" w:cs="Arial"/>
                <w:sz w:val="24"/>
                <w:szCs w:val="24"/>
              </w:rPr>
              <w:tab/>
              <w:t>связного</w:t>
            </w:r>
            <w:r w:rsidRPr="00423225">
              <w:rPr>
                <w:rFonts w:ascii="Arial" w:hAnsi="Arial" w:cs="Arial"/>
                <w:sz w:val="24"/>
                <w:szCs w:val="24"/>
              </w:rPr>
              <w:tab/>
              <w:t>высказывания</w:t>
            </w:r>
            <w:r w:rsidRPr="00423225">
              <w:rPr>
                <w:rFonts w:ascii="Arial" w:hAnsi="Arial" w:cs="Arial"/>
                <w:sz w:val="24"/>
                <w:szCs w:val="24"/>
              </w:rPr>
              <w:tab/>
              <w:t>с</w:t>
            </w:r>
          </w:p>
        </w:tc>
        <w:tc>
          <w:tcPr>
            <w:tcW w:w="1312" w:type="dxa"/>
            <w:gridSpan w:val="2"/>
          </w:tcPr>
          <w:p w:rsidR="00AD436F" w:rsidRPr="00423225" w:rsidRDefault="00AD436F" w:rsidP="00E53479">
            <w:pPr>
              <w:pStyle w:val="TableParagraph"/>
              <w:spacing w:line="268" w:lineRule="exact"/>
              <w:ind w:left="10"/>
              <w:jc w:val="center"/>
              <w:rPr>
                <w:rFonts w:ascii="Arial" w:hAnsi="Arial" w:cs="Arial"/>
                <w:sz w:val="24"/>
                <w:szCs w:val="24"/>
              </w:rPr>
            </w:pPr>
            <w:r w:rsidRPr="00423225">
              <w:rPr>
                <w:rFonts w:ascii="Arial" w:hAnsi="Arial" w:cs="Arial"/>
                <w:sz w:val="24"/>
                <w:szCs w:val="24"/>
              </w:rPr>
              <w:t>2</w:t>
            </w:r>
          </w:p>
        </w:tc>
        <w:tc>
          <w:tcPr>
            <w:tcW w:w="1846" w:type="dxa"/>
            <w:vMerge/>
            <w:tcBorders>
              <w:top w:val="nil"/>
            </w:tcBorders>
          </w:tcPr>
          <w:p w:rsidR="00AD436F" w:rsidRPr="00423225" w:rsidRDefault="00AD436F" w:rsidP="00E53479">
            <w:pPr>
              <w:rPr>
                <w:rFonts w:ascii="Arial" w:hAnsi="Arial" w:cs="Arial"/>
                <w:sz w:val="24"/>
                <w:szCs w:val="24"/>
              </w:rPr>
            </w:pPr>
          </w:p>
        </w:tc>
      </w:tr>
    </w:tbl>
    <w:p w:rsidR="00AD436F" w:rsidRPr="00423225" w:rsidRDefault="00AD436F" w:rsidP="00AD436F">
      <w:pPr>
        <w:rPr>
          <w:rFonts w:ascii="Arial" w:hAnsi="Arial" w:cs="Arial"/>
          <w:sz w:val="24"/>
          <w:szCs w:val="24"/>
        </w:rPr>
        <w:sectPr w:rsidR="00AD436F" w:rsidRPr="00423225">
          <w:footerReference w:type="default" r:id="rId8"/>
          <w:pgSz w:w="16850" w:h="11910" w:orient="landscape"/>
          <w:pgMar w:top="840" w:right="900" w:bottom="1400" w:left="760" w:header="0" w:footer="1215" w:gutter="0"/>
          <w:cols w:space="720"/>
        </w:sect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9"/>
        <w:gridCol w:w="8687"/>
        <w:gridCol w:w="1310"/>
        <w:gridCol w:w="1846"/>
      </w:tblGrid>
      <w:tr w:rsidR="00AD436F" w:rsidRPr="00423225" w:rsidTr="00E53479">
        <w:trPr>
          <w:trHeight w:val="275"/>
        </w:trPr>
        <w:tc>
          <w:tcPr>
            <w:tcW w:w="3089" w:type="dxa"/>
            <w:vMerge w:val="restart"/>
          </w:tcPr>
          <w:p w:rsidR="00AD436F" w:rsidRPr="00423225" w:rsidRDefault="00AD436F" w:rsidP="00E53479">
            <w:pPr>
              <w:pStyle w:val="TableParagraph"/>
              <w:rPr>
                <w:rFonts w:ascii="Arial" w:hAnsi="Arial" w:cs="Arial"/>
                <w:sz w:val="24"/>
                <w:szCs w:val="24"/>
              </w:rPr>
            </w:pPr>
          </w:p>
        </w:tc>
        <w:tc>
          <w:tcPr>
            <w:tcW w:w="8687" w:type="dxa"/>
          </w:tcPr>
          <w:p w:rsidR="00AD436F" w:rsidRPr="00423225" w:rsidRDefault="00AD436F" w:rsidP="00E53479">
            <w:pPr>
              <w:pStyle w:val="TableParagraph"/>
              <w:spacing w:line="256" w:lineRule="exact"/>
              <w:ind w:left="108"/>
              <w:rPr>
                <w:rFonts w:ascii="Arial" w:hAnsi="Arial" w:cs="Arial"/>
                <w:sz w:val="24"/>
                <w:szCs w:val="24"/>
              </w:rPr>
            </w:pPr>
            <w:r w:rsidRPr="00423225">
              <w:rPr>
                <w:rFonts w:ascii="Arial" w:hAnsi="Arial" w:cs="Arial"/>
                <w:sz w:val="24"/>
                <w:szCs w:val="24"/>
              </w:rPr>
              <w:t>использованием заданных лексем, в том числе на лингвистическую тему</w:t>
            </w:r>
          </w:p>
        </w:tc>
        <w:tc>
          <w:tcPr>
            <w:tcW w:w="1310" w:type="dxa"/>
          </w:tcPr>
          <w:p w:rsidR="00AD436F" w:rsidRPr="00423225" w:rsidRDefault="00AD436F" w:rsidP="00E53479">
            <w:pPr>
              <w:pStyle w:val="TableParagraph"/>
              <w:rPr>
                <w:rFonts w:ascii="Arial" w:hAnsi="Arial" w:cs="Arial"/>
                <w:sz w:val="24"/>
                <w:szCs w:val="24"/>
              </w:rPr>
            </w:pPr>
          </w:p>
        </w:tc>
        <w:tc>
          <w:tcPr>
            <w:tcW w:w="1846" w:type="dxa"/>
            <w:vMerge w:val="restart"/>
          </w:tcPr>
          <w:p w:rsidR="00AD436F" w:rsidRPr="00423225" w:rsidRDefault="00AD436F" w:rsidP="00E53479">
            <w:pPr>
              <w:pStyle w:val="TableParagraph"/>
              <w:rPr>
                <w:rFonts w:ascii="Arial" w:hAnsi="Arial" w:cs="Arial"/>
                <w:sz w:val="24"/>
                <w:szCs w:val="24"/>
              </w:rPr>
            </w:pPr>
          </w:p>
        </w:tc>
      </w:tr>
      <w:tr w:rsidR="00AD436F" w:rsidRPr="00423225" w:rsidTr="00E53479">
        <w:trPr>
          <w:trHeight w:val="551"/>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spacing w:line="268" w:lineRule="exact"/>
              <w:ind w:left="108"/>
              <w:rPr>
                <w:rFonts w:ascii="Arial" w:hAnsi="Arial" w:cs="Arial"/>
                <w:sz w:val="24"/>
                <w:szCs w:val="24"/>
              </w:rPr>
            </w:pPr>
            <w:r w:rsidRPr="00423225">
              <w:rPr>
                <w:rFonts w:ascii="Arial" w:hAnsi="Arial" w:cs="Arial"/>
                <w:b/>
                <w:sz w:val="24"/>
                <w:szCs w:val="24"/>
              </w:rPr>
              <w:t xml:space="preserve">Практическая работа №23,24. </w:t>
            </w:r>
            <w:r w:rsidRPr="00423225">
              <w:rPr>
                <w:rFonts w:ascii="Arial" w:hAnsi="Arial" w:cs="Arial"/>
                <w:sz w:val="24"/>
                <w:szCs w:val="24"/>
              </w:rPr>
              <w:t>Лексикография. Лингвистические словари и</w:t>
            </w:r>
          </w:p>
          <w:p w:rsidR="00AD436F" w:rsidRPr="00423225" w:rsidRDefault="00AD436F" w:rsidP="00E53479">
            <w:pPr>
              <w:pStyle w:val="TableParagraph"/>
              <w:spacing w:line="264" w:lineRule="exact"/>
              <w:ind w:left="108"/>
              <w:rPr>
                <w:rFonts w:ascii="Arial" w:hAnsi="Arial" w:cs="Arial"/>
                <w:sz w:val="24"/>
                <w:szCs w:val="24"/>
              </w:rPr>
            </w:pPr>
            <w:r w:rsidRPr="00423225">
              <w:rPr>
                <w:rFonts w:ascii="Arial" w:hAnsi="Arial" w:cs="Arial"/>
                <w:sz w:val="24"/>
                <w:szCs w:val="24"/>
              </w:rPr>
              <w:t>справочники. Контрольная работа за 2 семестр.</w:t>
            </w:r>
          </w:p>
        </w:tc>
        <w:tc>
          <w:tcPr>
            <w:tcW w:w="1310" w:type="dxa"/>
          </w:tcPr>
          <w:p w:rsidR="00AD436F" w:rsidRPr="00423225" w:rsidRDefault="00AD436F" w:rsidP="00E53479">
            <w:pPr>
              <w:pStyle w:val="TableParagraph"/>
              <w:spacing w:line="268" w:lineRule="exact"/>
              <w:ind w:left="10"/>
              <w:jc w:val="center"/>
              <w:rPr>
                <w:rFonts w:ascii="Arial" w:hAnsi="Arial" w:cs="Arial"/>
                <w:sz w:val="24"/>
                <w:szCs w:val="24"/>
              </w:rPr>
            </w:pPr>
            <w:r w:rsidRPr="00423225">
              <w:rPr>
                <w:rFonts w:ascii="Arial" w:hAnsi="Arial" w:cs="Arial"/>
                <w:sz w:val="24"/>
                <w:szCs w:val="24"/>
              </w:rPr>
              <w:t>2</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1103"/>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spacing w:line="268" w:lineRule="exact"/>
              <w:ind w:left="108"/>
              <w:jc w:val="both"/>
              <w:rPr>
                <w:rFonts w:ascii="Arial" w:hAnsi="Arial" w:cs="Arial"/>
                <w:sz w:val="24"/>
                <w:szCs w:val="24"/>
              </w:rPr>
            </w:pPr>
            <w:r w:rsidRPr="00423225">
              <w:rPr>
                <w:rFonts w:ascii="Arial" w:hAnsi="Arial" w:cs="Arial"/>
                <w:b/>
                <w:sz w:val="24"/>
                <w:szCs w:val="24"/>
              </w:rPr>
              <w:t xml:space="preserve">Самостоятельная работа. </w:t>
            </w:r>
            <w:r w:rsidRPr="00423225">
              <w:rPr>
                <w:rFonts w:ascii="Arial" w:hAnsi="Arial" w:cs="Arial"/>
                <w:sz w:val="24"/>
                <w:szCs w:val="24"/>
              </w:rPr>
              <w:t>Доклад на тему: «Антонимы и их роль в речи»,</w:t>
            </w:r>
          </w:p>
          <w:p w:rsidR="00AD436F" w:rsidRPr="00423225" w:rsidRDefault="00AD436F" w:rsidP="00E53479">
            <w:pPr>
              <w:pStyle w:val="TableParagraph"/>
              <w:spacing w:line="270" w:lineRule="atLeast"/>
              <w:ind w:left="108" w:right="98"/>
              <w:jc w:val="both"/>
              <w:rPr>
                <w:rFonts w:ascii="Arial" w:hAnsi="Arial" w:cs="Arial"/>
                <w:sz w:val="24"/>
                <w:szCs w:val="24"/>
              </w:rPr>
            </w:pPr>
            <w:r w:rsidRPr="00423225">
              <w:rPr>
                <w:rFonts w:ascii="Arial" w:hAnsi="Arial" w:cs="Arial"/>
                <w:sz w:val="24"/>
                <w:szCs w:val="24"/>
              </w:rPr>
              <w:t>«Синонимия в русском языке. Типы синонимов. Роль синонимов в организации речи», «Старославянизмы и их роль в развитии русского языка», «Русская фразеология как средство экспрессивности в русском языке».</w:t>
            </w:r>
          </w:p>
        </w:tc>
        <w:tc>
          <w:tcPr>
            <w:tcW w:w="1310" w:type="dxa"/>
          </w:tcPr>
          <w:p w:rsidR="00AD436F" w:rsidRPr="00423225" w:rsidRDefault="00AD436F" w:rsidP="00E53479">
            <w:pPr>
              <w:pStyle w:val="TableParagraph"/>
              <w:spacing w:line="268" w:lineRule="exact"/>
              <w:ind w:left="10"/>
              <w:jc w:val="center"/>
              <w:rPr>
                <w:rFonts w:ascii="Arial" w:hAnsi="Arial" w:cs="Arial"/>
                <w:sz w:val="24"/>
                <w:szCs w:val="24"/>
              </w:rPr>
            </w:pPr>
            <w:r w:rsidRPr="00423225">
              <w:rPr>
                <w:rFonts w:ascii="Arial" w:hAnsi="Arial" w:cs="Arial"/>
                <w:sz w:val="24"/>
                <w:szCs w:val="24"/>
              </w:rPr>
              <w:t>3</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551"/>
        </w:trPr>
        <w:tc>
          <w:tcPr>
            <w:tcW w:w="11776" w:type="dxa"/>
            <w:gridSpan w:val="2"/>
          </w:tcPr>
          <w:p w:rsidR="00AD436F" w:rsidRPr="00423225" w:rsidRDefault="00AD436F" w:rsidP="00E53479">
            <w:pPr>
              <w:pStyle w:val="TableParagraph"/>
              <w:spacing w:line="273" w:lineRule="exact"/>
              <w:ind w:left="107"/>
              <w:rPr>
                <w:rFonts w:ascii="Arial" w:hAnsi="Arial" w:cs="Arial"/>
                <w:b/>
                <w:sz w:val="24"/>
                <w:szCs w:val="24"/>
              </w:rPr>
            </w:pPr>
            <w:r w:rsidRPr="00423225">
              <w:rPr>
                <w:rFonts w:ascii="Arial" w:hAnsi="Arial" w:cs="Arial"/>
                <w:b/>
                <w:sz w:val="24"/>
                <w:szCs w:val="24"/>
              </w:rPr>
              <w:t>Раздел 5. Морфемика. Словообразование</w:t>
            </w:r>
          </w:p>
        </w:tc>
        <w:tc>
          <w:tcPr>
            <w:tcW w:w="1310" w:type="dxa"/>
          </w:tcPr>
          <w:p w:rsidR="00AD436F" w:rsidRPr="00423225" w:rsidRDefault="00E53479" w:rsidP="00E53479">
            <w:pPr>
              <w:pStyle w:val="TableParagraph"/>
              <w:spacing w:line="273" w:lineRule="exact"/>
              <w:ind w:left="276"/>
              <w:rPr>
                <w:rFonts w:ascii="Arial" w:hAnsi="Arial" w:cs="Arial"/>
                <w:b/>
                <w:sz w:val="24"/>
                <w:szCs w:val="24"/>
              </w:rPr>
            </w:pPr>
            <w:r w:rsidRPr="00423225">
              <w:rPr>
                <w:rFonts w:ascii="Arial" w:hAnsi="Arial" w:cs="Arial"/>
                <w:b/>
                <w:sz w:val="24"/>
                <w:szCs w:val="24"/>
              </w:rPr>
              <w:t>6</w:t>
            </w:r>
            <w:r w:rsidR="00AD436F" w:rsidRPr="00423225">
              <w:rPr>
                <w:rFonts w:ascii="Arial" w:hAnsi="Arial" w:cs="Arial"/>
                <w:b/>
                <w:sz w:val="24"/>
                <w:szCs w:val="24"/>
              </w:rPr>
              <w:t xml:space="preserve"> часов</w:t>
            </w:r>
          </w:p>
        </w:tc>
        <w:tc>
          <w:tcPr>
            <w:tcW w:w="1846" w:type="dxa"/>
          </w:tcPr>
          <w:p w:rsidR="00AD436F" w:rsidRPr="00423225" w:rsidRDefault="00AD436F" w:rsidP="00E53479">
            <w:pPr>
              <w:pStyle w:val="TableParagraph"/>
              <w:rPr>
                <w:rFonts w:ascii="Arial" w:hAnsi="Arial" w:cs="Arial"/>
                <w:sz w:val="24"/>
                <w:szCs w:val="24"/>
              </w:rPr>
            </w:pPr>
          </w:p>
        </w:tc>
      </w:tr>
      <w:tr w:rsidR="00AD436F" w:rsidRPr="00423225" w:rsidTr="00E53479">
        <w:trPr>
          <w:trHeight w:val="275"/>
        </w:trPr>
        <w:tc>
          <w:tcPr>
            <w:tcW w:w="3089" w:type="dxa"/>
            <w:vMerge w:val="restart"/>
          </w:tcPr>
          <w:p w:rsidR="00AD436F" w:rsidRPr="00423225" w:rsidRDefault="00AD436F" w:rsidP="00E53479">
            <w:pPr>
              <w:pStyle w:val="TableParagraph"/>
              <w:spacing w:line="273" w:lineRule="exact"/>
              <w:ind w:left="107"/>
              <w:rPr>
                <w:rFonts w:ascii="Arial" w:hAnsi="Arial" w:cs="Arial"/>
                <w:b/>
                <w:sz w:val="24"/>
                <w:szCs w:val="24"/>
              </w:rPr>
            </w:pPr>
            <w:r w:rsidRPr="00423225">
              <w:rPr>
                <w:rFonts w:ascii="Arial" w:hAnsi="Arial" w:cs="Arial"/>
                <w:b/>
                <w:sz w:val="24"/>
                <w:szCs w:val="24"/>
              </w:rPr>
              <w:t>Тема 5.1.</w:t>
            </w:r>
          </w:p>
          <w:p w:rsidR="00AD436F" w:rsidRPr="00423225" w:rsidRDefault="00AD436F" w:rsidP="00E53479">
            <w:pPr>
              <w:pStyle w:val="TableParagraph"/>
              <w:ind w:left="107" w:right="581"/>
              <w:rPr>
                <w:rFonts w:ascii="Arial" w:hAnsi="Arial" w:cs="Arial"/>
                <w:b/>
                <w:sz w:val="24"/>
                <w:szCs w:val="24"/>
              </w:rPr>
            </w:pPr>
            <w:r w:rsidRPr="00423225">
              <w:rPr>
                <w:rFonts w:ascii="Arial" w:hAnsi="Arial" w:cs="Arial"/>
                <w:b/>
                <w:sz w:val="24"/>
                <w:szCs w:val="24"/>
              </w:rPr>
              <w:t>Морфемика. Понятие морфемы.</w:t>
            </w:r>
          </w:p>
          <w:p w:rsidR="00AD436F" w:rsidRPr="00423225" w:rsidRDefault="00AD436F" w:rsidP="00E53479">
            <w:pPr>
              <w:pStyle w:val="TableParagraph"/>
              <w:spacing w:line="242" w:lineRule="auto"/>
              <w:ind w:left="107" w:right="871"/>
              <w:rPr>
                <w:rFonts w:ascii="Arial" w:hAnsi="Arial" w:cs="Arial"/>
                <w:b/>
                <w:sz w:val="24"/>
                <w:szCs w:val="24"/>
              </w:rPr>
            </w:pPr>
            <w:r w:rsidRPr="00423225">
              <w:rPr>
                <w:rFonts w:ascii="Arial" w:hAnsi="Arial" w:cs="Arial"/>
                <w:b/>
                <w:sz w:val="24"/>
                <w:szCs w:val="24"/>
              </w:rPr>
              <w:t>Словообразование</w:t>
            </w:r>
            <w:r w:rsidRPr="00423225">
              <w:rPr>
                <w:rFonts w:ascii="Arial" w:hAnsi="Arial" w:cs="Arial"/>
                <w:sz w:val="24"/>
                <w:szCs w:val="24"/>
              </w:rPr>
              <w:t xml:space="preserve">. </w:t>
            </w:r>
            <w:r w:rsidRPr="00423225">
              <w:rPr>
                <w:rFonts w:ascii="Arial" w:hAnsi="Arial" w:cs="Arial"/>
                <w:b/>
                <w:sz w:val="24"/>
                <w:szCs w:val="24"/>
              </w:rPr>
              <w:t>Способы словообразования</w:t>
            </w:r>
          </w:p>
        </w:tc>
        <w:tc>
          <w:tcPr>
            <w:tcW w:w="8687" w:type="dxa"/>
          </w:tcPr>
          <w:p w:rsidR="00AD436F" w:rsidRPr="00423225" w:rsidRDefault="00AD436F" w:rsidP="00E53479">
            <w:pPr>
              <w:pStyle w:val="TableParagraph"/>
              <w:spacing w:line="256" w:lineRule="exact"/>
              <w:ind w:left="1272" w:right="1266"/>
              <w:jc w:val="center"/>
              <w:rPr>
                <w:rFonts w:ascii="Arial" w:hAnsi="Arial" w:cs="Arial"/>
                <w:b/>
                <w:sz w:val="24"/>
                <w:szCs w:val="24"/>
              </w:rPr>
            </w:pPr>
            <w:r w:rsidRPr="00423225">
              <w:rPr>
                <w:rFonts w:ascii="Arial" w:hAnsi="Arial" w:cs="Arial"/>
                <w:b/>
                <w:sz w:val="24"/>
                <w:szCs w:val="24"/>
              </w:rPr>
              <w:t>Тематика практических занятий и лабораторных работ</w:t>
            </w:r>
          </w:p>
        </w:tc>
        <w:tc>
          <w:tcPr>
            <w:tcW w:w="1310" w:type="dxa"/>
          </w:tcPr>
          <w:p w:rsidR="00AD436F" w:rsidRPr="00423225" w:rsidRDefault="00AD436F" w:rsidP="00E53479">
            <w:pPr>
              <w:pStyle w:val="TableParagraph"/>
              <w:rPr>
                <w:rFonts w:ascii="Arial" w:hAnsi="Arial" w:cs="Arial"/>
                <w:sz w:val="24"/>
                <w:szCs w:val="24"/>
              </w:rPr>
            </w:pPr>
          </w:p>
        </w:tc>
        <w:tc>
          <w:tcPr>
            <w:tcW w:w="1846" w:type="dxa"/>
          </w:tcPr>
          <w:p w:rsidR="00AD436F" w:rsidRPr="00423225" w:rsidRDefault="00AD436F" w:rsidP="00E53479">
            <w:pPr>
              <w:pStyle w:val="TableParagraph"/>
              <w:rPr>
                <w:rFonts w:ascii="Arial" w:hAnsi="Arial" w:cs="Arial"/>
                <w:sz w:val="24"/>
                <w:szCs w:val="24"/>
              </w:rPr>
            </w:pPr>
          </w:p>
        </w:tc>
      </w:tr>
      <w:tr w:rsidR="00AD436F" w:rsidRPr="00423225" w:rsidTr="00E53479">
        <w:trPr>
          <w:trHeight w:val="553"/>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spacing w:line="270" w:lineRule="exact"/>
              <w:ind w:left="108"/>
              <w:rPr>
                <w:rFonts w:ascii="Arial" w:hAnsi="Arial" w:cs="Arial"/>
                <w:sz w:val="24"/>
                <w:szCs w:val="24"/>
              </w:rPr>
            </w:pPr>
            <w:r w:rsidRPr="00423225">
              <w:rPr>
                <w:rFonts w:ascii="Arial" w:hAnsi="Arial" w:cs="Arial"/>
                <w:b/>
                <w:sz w:val="24"/>
                <w:szCs w:val="24"/>
              </w:rPr>
              <w:t xml:space="preserve">Практическая работа №25,26. </w:t>
            </w:r>
            <w:r w:rsidRPr="00423225">
              <w:rPr>
                <w:rFonts w:ascii="Arial" w:hAnsi="Arial" w:cs="Arial"/>
                <w:sz w:val="24"/>
                <w:szCs w:val="24"/>
              </w:rPr>
              <w:t>Морфемика. Понятие морфемы. Морфемный</w:t>
            </w:r>
          </w:p>
          <w:p w:rsidR="00AD436F" w:rsidRPr="00423225" w:rsidRDefault="00AD436F" w:rsidP="00E53479">
            <w:pPr>
              <w:pStyle w:val="TableParagraph"/>
              <w:spacing w:line="264" w:lineRule="exact"/>
              <w:ind w:left="108"/>
              <w:rPr>
                <w:rFonts w:ascii="Arial" w:hAnsi="Arial" w:cs="Arial"/>
                <w:sz w:val="24"/>
                <w:szCs w:val="24"/>
              </w:rPr>
            </w:pPr>
            <w:r w:rsidRPr="00423225">
              <w:rPr>
                <w:rFonts w:ascii="Arial" w:hAnsi="Arial" w:cs="Arial"/>
                <w:sz w:val="24"/>
                <w:szCs w:val="24"/>
              </w:rPr>
              <w:t>разбор слова. Морфемный анализ слов (морфемный разбор)</w:t>
            </w:r>
          </w:p>
        </w:tc>
        <w:tc>
          <w:tcPr>
            <w:tcW w:w="1310" w:type="dxa"/>
          </w:tcPr>
          <w:p w:rsidR="00AD436F" w:rsidRPr="00423225" w:rsidRDefault="00AD436F" w:rsidP="00E53479">
            <w:pPr>
              <w:pStyle w:val="TableParagraph"/>
              <w:spacing w:before="131"/>
              <w:ind w:left="10"/>
              <w:jc w:val="center"/>
              <w:rPr>
                <w:rFonts w:ascii="Arial" w:hAnsi="Arial" w:cs="Arial"/>
                <w:sz w:val="24"/>
                <w:szCs w:val="24"/>
              </w:rPr>
            </w:pPr>
            <w:r w:rsidRPr="00423225">
              <w:rPr>
                <w:rFonts w:ascii="Arial" w:hAnsi="Arial" w:cs="Arial"/>
                <w:sz w:val="24"/>
                <w:szCs w:val="24"/>
              </w:rPr>
              <w:t>2</w:t>
            </w:r>
          </w:p>
        </w:tc>
        <w:tc>
          <w:tcPr>
            <w:tcW w:w="1846" w:type="dxa"/>
            <w:vMerge w:val="restart"/>
          </w:tcPr>
          <w:p w:rsidR="00AD436F" w:rsidRPr="00423225" w:rsidRDefault="00AD436F" w:rsidP="00E53479">
            <w:pPr>
              <w:pStyle w:val="TableParagraph"/>
              <w:spacing w:line="270" w:lineRule="exact"/>
              <w:ind w:left="130"/>
              <w:rPr>
                <w:rFonts w:ascii="Arial" w:hAnsi="Arial" w:cs="Arial"/>
                <w:sz w:val="24"/>
                <w:szCs w:val="24"/>
              </w:rPr>
            </w:pPr>
            <w:r w:rsidRPr="00423225">
              <w:rPr>
                <w:rFonts w:ascii="Arial" w:hAnsi="Arial" w:cs="Arial"/>
                <w:sz w:val="24"/>
                <w:szCs w:val="24"/>
              </w:rPr>
              <w:t>ОК 01. - ОК 11.</w:t>
            </w:r>
          </w:p>
        </w:tc>
      </w:tr>
      <w:tr w:rsidR="00AD436F" w:rsidRPr="00423225" w:rsidTr="00E53479">
        <w:trPr>
          <w:trHeight w:val="827"/>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ind w:left="108"/>
              <w:rPr>
                <w:rFonts w:ascii="Arial" w:hAnsi="Arial" w:cs="Arial"/>
                <w:sz w:val="24"/>
                <w:szCs w:val="24"/>
              </w:rPr>
            </w:pPr>
            <w:r w:rsidRPr="00423225">
              <w:rPr>
                <w:rFonts w:ascii="Arial" w:hAnsi="Arial" w:cs="Arial"/>
                <w:b/>
                <w:sz w:val="24"/>
                <w:szCs w:val="24"/>
              </w:rPr>
              <w:t>Практическая работа №27,28</w:t>
            </w:r>
            <w:r w:rsidRPr="00423225">
              <w:rPr>
                <w:rFonts w:ascii="Arial" w:hAnsi="Arial" w:cs="Arial"/>
                <w:sz w:val="24"/>
                <w:szCs w:val="24"/>
              </w:rPr>
              <w:t>. Словообразование. Способы словообразования. Понятие об этимологии. Словообразовательный анализ слов. Упражнения в</w:t>
            </w:r>
          </w:p>
          <w:p w:rsidR="00AD436F" w:rsidRPr="00423225" w:rsidRDefault="00AD436F" w:rsidP="00E53479">
            <w:pPr>
              <w:pStyle w:val="TableParagraph"/>
              <w:spacing w:line="264" w:lineRule="exact"/>
              <w:ind w:left="108"/>
              <w:rPr>
                <w:rFonts w:ascii="Arial" w:hAnsi="Arial" w:cs="Arial"/>
                <w:sz w:val="24"/>
                <w:szCs w:val="24"/>
              </w:rPr>
            </w:pPr>
            <w:r w:rsidRPr="00423225">
              <w:rPr>
                <w:rFonts w:ascii="Arial" w:hAnsi="Arial" w:cs="Arial"/>
                <w:sz w:val="24"/>
                <w:szCs w:val="24"/>
              </w:rPr>
              <w:t>морфемном и словообразовательном анализе слов</w:t>
            </w:r>
          </w:p>
        </w:tc>
        <w:tc>
          <w:tcPr>
            <w:tcW w:w="1310" w:type="dxa"/>
          </w:tcPr>
          <w:p w:rsidR="00AD436F" w:rsidRPr="00423225" w:rsidRDefault="00AD436F" w:rsidP="00E53479">
            <w:pPr>
              <w:pStyle w:val="TableParagraph"/>
              <w:spacing w:before="3"/>
              <w:rPr>
                <w:rFonts w:ascii="Arial" w:hAnsi="Arial" w:cs="Arial"/>
                <w:sz w:val="24"/>
                <w:szCs w:val="24"/>
              </w:rPr>
            </w:pPr>
          </w:p>
          <w:p w:rsidR="00AD436F" w:rsidRPr="00423225" w:rsidRDefault="00AD436F" w:rsidP="00E53479">
            <w:pPr>
              <w:pStyle w:val="TableParagraph"/>
              <w:ind w:left="10"/>
              <w:jc w:val="center"/>
              <w:rPr>
                <w:rFonts w:ascii="Arial" w:hAnsi="Arial" w:cs="Arial"/>
                <w:sz w:val="24"/>
                <w:szCs w:val="24"/>
              </w:rPr>
            </w:pPr>
            <w:r w:rsidRPr="00423225">
              <w:rPr>
                <w:rFonts w:ascii="Arial" w:hAnsi="Arial" w:cs="Arial"/>
                <w:sz w:val="24"/>
                <w:szCs w:val="24"/>
              </w:rPr>
              <w:t>2</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827"/>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ind w:left="108"/>
              <w:rPr>
                <w:rFonts w:ascii="Arial" w:hAnsi="Arial" w:cs="Arial"/>
                <w:sz w:val="24"/>
                <w:szCs w:val="24"/>
              </w:rPr>
            </w:pPr>
            <w:r w:rsidRPr="00423225">
              <w:rPr>
                <w:rFonts w:ascii="Arial" w:hAnsi="Arial" w:cs="Arial"/>
                <w:b/>
                <w:sz w:val="24"/>
                <w:szCs w:val="24"/>
              </w:rPr>
              <w:t>Практическая работа №29,30</w:t>
            </w:r>
            <w:r w:rsidRPr="00423225">
              <w:rPr>
                <w:rFonts w:ascii="Arial" w:hAnsi="Arial" w:cs="Arial"/>
                <w:sz w:val="24"/>
                <w:szCs w:val="24"/>
              </w:rPr>
              <w:t>. Употребление приставок в разных стилях речи. Употребление суффиксов в разных стилях речи. Речевые ошибки, связанные с</w:t>
            </w:r>
          </w:p>
          <w:p w:rsidR="00AD436F" w:rsidRPr="00423225" w:rsidRDefault="00AD436F" w:rsidP="00E53479">
            <w:pPr>
              <w:pStyle w:val="TableParagraph"/>
              <w:spacing w:line="264" w:lineRule="exact"/>
              <w:ind w:left="108"/>
              <w:rPr>
                <w:rFonts w:ascii="Arial" w:hAnsi="Arial" w:cs="Arial"/>
                <w:sz w:val="24"/>
                <w:szCs w:val="24"/>
              </w:rPr>
            </w:pPr>
            <w:r w:rsidRPr="00423225">
              <w:rPr>
                <w:rFonts w:ascii="Arial" w:hAnsi="Arial" w:cs="Arial"/>
                <w:sz w:val="24"/>
                <w:szCs w:val="24"/>
              </w:rPr>
              <w:t>неоправданным повтором однокоренных слов.</w:t>
            </w:r>
          </w:p>
        </w:tc>
        <w:tc>
          <w:tcPr>
            <w:tcW w:w="1310" w:type="dxa"/>
          </w:tcPr>
          <w:p w:rsidR="00AD436F" w:rsidRPr="00423225" w:rsidRDefault="00AD436F" w:rsidP="00E53479">
            <w:pPr>
              <w:pStyle w:val="TableParagraph"/>
              <w:spacing w:before="3"/>
              <w:rPr>
                <w:rFonts w:ascii="Arial" w:hAnsi="Arial" w:cs="Arial"/>
                <w:sz w:val="24"/>
                <w:szCs w:val="24"/>
              </w:rPr>
            </w:pPr>
          </w:p>
          <w:p w:rsidR="00AD436F" w:rsidRPr="00423225" w:rsidRDefault="00AD436F" w:rsidP="00E53479">
            <w:pPr>
              <w:pStyle w:val="TableParagraph"/>
              <w:ind w:left="10"/>
              <w:jc w:val="center"/>
              <w:rPr>
                <w:rFonts w:ascii="Arial" w:hAnsi="Arial" w:cs="Arial"/>
                <w:sz w:val="24"/>
                <w:szCs w:val="24"/>
              </w:rPr>
            </w:pPr>
            <w:r w:rsidRPr="00423225">
              <w:rPr>
                <w:rFonts w:ascii="Arial" w:hAnsi="Arial" w:cs="Arial"/>
                <w:sz w:val="24"/>
                <w:szCs w:val="24"/>
              </w:rPr>
              <w:t>1</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551"/>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spacing w:line="268" w:lineRule="exact"/>
              <w:ind w:left="108"/>
              <w:rPr>
                <w:rFonts w:ascii="Arial" w:hAnsi="Arial" w:cs="Arial"/>
                <w:sz w:val="24"/>
                <w:szCs w:val="24"/>
              </w:rPr>
            </w:pPr>
            <w:r w:rsidRPr="00423225">
              <w:rPr>
                <w:rFonts w:ascii="Arial" w:hAnsi="Arial" w:cs="Arial"/>
                <w:b/>
                <w:sz w:val="24"/>
                <w:szCs w:val="24"/>
              </w:rPr>
              <w:t xml:space="preserve">Практическая работа №31,32.. </w:t>
            </w:r>
            <w:r w:rsidRPr="00423225">
              <w:rPr>
                <w:rFonts w:ascii="Arial" w:hAnsi="Arial" w:cs="Arial"/>
                <w:sz w:val="24"/>
                <w:szCs w:val="24"/>
              </w:rPr>
              <w:t>Правописание чередующихся гласных в корнях</w:t>
            </w:r>
          </w:p>
          <w:p w:rsidR="00AD436F" w:rsidRPr="00423225" w:rsidRDefault="00AD436F" w:rsidP="00E53479">
            <w:pPr>
              <w:pStyle w:val="TableParagraph"/>
              <w:spacing w:line="264" w:lineRule="exact"/>
              <w:ind w:left="108"/>
              <w:rPr>
                <w:rFonts w:ascii="Arial" w:hAnsi="Arial" w:cs="Arial"/>
                <w:sz w:val="24"/>
                <w:szCs w:val="24"/>
              </w:rPr>
            </w:pPr>
            <w:r w:rsidRPr="00423225">
              <w:rPr>
                <w:rFonts w:ascii="Arial" w:hAnsi="Arial" w:cs="Arial"/>
                <w:sz w:val="24"/>
                <w:szCs w:val="24"/>
              </w:rPr>
              <w:t>слов. Правописание приставок при- / пре-. Правописание сложных слов.</w:t>
            </w:r>
          </w:p>
        </w:tc>
        <w:tc>
          <w:tcPr>
            <w:tcW w:w="1310" w:type="dxa"/>
          </w:tcPr>
          <w:p w:rsidR="00AD436F" w:rsidRPr="00423225" w:rsidRDefault="00AD436F" w:rsidP="00E53479">
            <w:pPr>
              <w:pStyle w:val="TableParagraph"/>
              <w:spacing w:before="131"/>
              <w:ind w:left="10"/>
              <w:jc w:val="center"/>
              <w:rPr>
                <w:rFonts w:ascii="Arial" w:hAnsi="Arial" w:cs="Arial"/>
                <w:sz w:val="24"/>
                <w:szCs w:val="24"/>
              </w:rPr>
            </w:pPr>
            <w:r w:rsidRPr="00423225">
              <w:rPr>
                <w:rFonts w:ascii="Arial" w:hAnsi="Arial" w:cs="Arial"/>
                <w:sz w:val="24"/>
                <w:szCs w:val="24"/>
              </w:rPr>
              <w:t>2</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828"/>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tabs>
                <w:tab w:val="left" w:pos="2077"/>
                <w:tab w:val="left" w:pos="3209"/>
                <w:tab w:val="left" w:pos="4440"/>
                <w:tab w:val="left" w:pos="6176"/>
              </w:tabs>
              <w:ind w:left="108" w:right="96"/>
              <w:rPr>
                <w:rFonts w:ascii="Arial" w:hAnsi="Arial" w:cs="Arial"/>
                <w:sz w:val="24"/>
                <w:szCs w:val="24"/>
              </w:rPr>
            </w:pPr>
            <w:r w:rsidRPr="00423225">
              <w:rPr>
                <w:rFonts w:ascii="Arial" w:hAnsi="Arial" w:cs="Arial"/>
                <w:b/>
                <w:sz w:val="24"/>
                <w:szCs w:val="24"/>
              </w:rPr>
              <w:t>Практическая</w:t>
            </w:r>
            <w:r w:rsidRPr="00423225">
              <w:rPr>
                <w:rFonts w:ascii="Arial" w:hAnsi="Arial" w:cs="Arial"/>
                <w:b/>
                <w:sz w:val="24"/>
                <w:szCs w:val="24"/>
              </w:rPr>
              <w:tab/>
              <w:t>работа</w:t>
            </w:r>
            <w:r w:rsidRPr="00423225">
              <w:rPr>
                <w:rFonts w:ascii="Arial" w:hAnsi="Arial" w:cs="Arial"/>
                <w:b/>
                <w:sz w:val="24"/>
                <w:szCs w:val="24"/>
              </w:rPr>
              <w:tab/>
              <w:t>№33,34</w:t>
            </w:r>
            <w:r w:rsidRPr="00423225">
              <w:rPr>
                <w:rFonts w:ascii="Arial" w:hAnsi="Arial" w:cs="Arial"/>
                <w:sz w:val="24"/>
                <w:szCs w:val="24"/>
              </w:rPr>
              <w:t>.</w:t>
            </w:r>
            <w:r w:rsidRPr="00423225">
              <w:rPr>
                <w:rFonts w:ascii="Arial" w:hAnsi="Arial" w:cs="Arial"/>
                <w:sz w:val="24"/>
                <w:szCs w:val="24"/>
              </w:rPr>
              <w:tab/>
              <w:t>Морфемный,</w:t>
            </w:r>
            <w:r w:rsidRPr="00423225">
              <w:rPr>
                <w:rFonts w:ascii="Arial" w:hAnsi="Arial" w:cs="Arial"/>
                <w:sz w:val="24"/>
                <w:szCs w:val="24"/>
              </w:rPr>
              <w:tab/>
            </w:r>
            <w:r w:rsidRPr="00423225">
              <w:rPr>
                <w:rFonts w:ascii="Arial" w:hAnsi="Arial" w:cs="Arial"/>
                <w:spacing w:val="-1"/>
                <w:sz w:val="24"/>
                <w:szCs w:val="24"/>
              </w:rPr>
              <w:t xml:space="preserve">словообразовательный, </w:t>
            </w:r>
            <w:r w:rsidRPr="00423225">
              <w:rPr>
                <w:rFonts w:ascii="Arial" w:hAnsi="Arial" w:cs="Arial"/>
                <w:sz w:val="24"/>
                <w:szCs w:val="24"/>
              </w:rPr>
              <w:t>этимологический анализ для понимания внутренней формы слова, наблюдения</w:t>
            </w:r>
            <w:r w:rsidR="00957FE5">
              <w:rPr>
                <w:rFonts w:ascii="Arial" w:hAnsi="Arial" w:cs="Arial"/>
                <w:sz w:val="24"/>
                <w:szCs w:val="24"/>
              </w:rPr>
              <w:t xml:space="preserve"> </w:t>
            </w:r>
            <w:r w:rsidRPr="00423225">
              <w:rPr>
                <w:rFonts w:ascii="Arial" w:hAnsi="Arial" w:cs="Arial"/>
                <w:sz w:val="24"/>
                <w:szCs w:val="24"/>
              </w:rPr>
              <w:t>за</w:t>
            </w:r>
          </w:p>
          <w:p w:rsidR="00AD436F" w:rsidRPr="00423225" w:rsidRDefault="00AD436F" w:rsidP="00E53479">
            <w:pPr>
              <w:pStyle w:val="TableParagraph"/>
              <w:spacing w:line="264" w:lineRule="exact"/>
              <w:ind w:left="108"/>
              <w:rPr>
                <w:rFonts w:ascii="Arial" w:hAnsi="Arial" w:cs="Arial"/>
                <w:sz w:val="24"/>
                <w:szCs w:val="24"/>
              </w:rPr>
            </w:pPr>
            <w:r w:rsidRPr="00423225">
              <w:rPr>
                <w:rFonts w:ascii="Arial" w:hAnsi="Arial" w:cs="Arial"/>
                <w:sz w:val="24"/>
                <w:szCs w:val="24"/>
              </w:rPr>
              <w:t>историческими процессами</w:t>
            </w:r>
          </w:p>
        </w:tc>
        <w:tc>
          <w:tcPr>
            <w:tcW w:w="1310" w:type="dxa"/>
          </w:tcPr>
          <w:p w:rsidR="00AD436F" w:rsidRPr="00423225" w:rsidRDefault="00AD436F" w:rsidP="00E53479">
            <w:pPr>
              <w:pStyle w:val="TableParagraph"/>
              <w:spacing w:before="3"/>
              <w:rPr>
                <w:rFonts w:ascii="Arial" w:hAnsi="Arial" w:cs="Arial"/>
                <w:sz w:val="24"/>
                <w:szCs w:val="24"/>
              </w:rPr>
            </w:pPr>
          </w:p>
          <w:p w:rsidR="00AD436F" w:rsidRPr="00423225" w:rsidRDefault="00AD436F" w:rsidP="00E53479">
            <w:pPr>
              <w:pStyle w:val="TableParagraph"/>
              <w:ind w:left="10"/>
              <w:jc w:val="center"/>
              <w:rPr>
                <w:rFonts w:ascii="Arial" w:hAnsi="Arial" w:cs="Arial"/>
                <w:sz w:val="24"/>
                <w:szCs w:val="24"/>
              </w:rPr>
            </w:pPr>
            <w:r w:rsidRPr="00423225">
              <w:rPr>
                <w:rFonts w:ascii="Arial" w:hAnsi="Arial" w:cs="Arial"/>
                <w:sz w:val="24"/>
                <w:szCs w:val="24"/>
              </w:rPr>
              <w:t>1</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551"/>
        </w:trPr>
        <w:tc>
          <w:tcPr>
            <w:tcW w:w="11776" w:type="dxa"/>
            <w:gridSpan w:val="2"/>
          </w:tcPr>
          <w:p w:rsidR="00AD436F" w:rsidRPr="00423225" w:rsidRDefault="00AD436F" w:rsidP="00E53479">
            <w:pPr>
              <w:pStyle w:val="TableParagraph"/>
              <w:spacing w:line="273" w:lineRule="exact"/>
              <w:ind w:left="107"/>
              <w:rPr>
                <w:rFonts w:ascii="Arial" w:hAnsi="Arial" w:cs="Arial"/>
                <w:b/>
                <w:sz w:val="24"/>
                <w:szCs w:val="24"/>
              </w:rPr>
            </w:pPr>
            <w:r w:rsidRPr="00423225">
              <w:rPr>
                <w:rFonts w:ascii="Arial" w:hAnsi="Arial" w:cs="Arial"/>
                <w:b/>
                <w:sz w:val="24"/>
                <w:szCs w:val="24"/>
              </w:rPr>
              <w:t>Раздел 6. Морфология и орфография</w:t>
            </w:r>
          </w:p>
        </w:tc>
        <w:tc>
          <w:tcPr>
            <w:tcW w:w="1310" w:type="dxa"/>
          </w:tcPr>
          <w:p w:rsidR="00AD436F" w:rsidRPr="00423225" w:rsidRDefault="00AD436F" w:rsidP="00E53479">
            <w:pPr>
              <w:pStyle w:val="TableParagraph"/>
              <w:spacing w:line="273" w:lineRule="exact"/>
              <w:ind w:left="178" w:right="170"/>
              <w:jc w:val="center"/>
              <w:rPr>
                <w:rFonts w:ascii="Arial" w:hAnsi="Arial" w:cs="Arial"/>
                <w:b/>
                <w:sz w:val="24"/>
                <w:szCs w:val="24"/>
              </w:rPr>
            </w:pPr>
            <w:r w:rsidRPr="00423225">
              <w:rPr>
                <w:rFonts w:ascii="Arial" w:hAnsi="Arial" w:cs="Arial"/>
                <w:b/>
                <w:sz w:val="24"/>
                <w:szCs w:val="24"/>
              </w:rPr>
              <w:t>14 часов</w:t>
            </w:r>
          </w:p>
          <w:p w:rsidR="00AD436F" w:rsidRPr="00423225" w:rsidRDefault="00AD436F" w:rsidP="00E53479">
            <w:pPr>
              <w:pStyle w:val="TableParagraph"/>
              <w:spacing w:line="259" w:lineRule="exact"/>
              <w:ind w:left="178" w:right="168"/>
              <w:jc w:val="center"/>
              <w:rPr>
                <w:rFonts w:ascii="Arial" w:hAnsi="Arial" w:cs="Arial"/>
                <w:b/>
                <w:sz w:val="24"/>
                <w:szCs w:val="24"/>
              </w:rPr>
            </w:pPr>
            <w:r w:rsidRPr="00423225">
              <w:rPr>
                <w:rFonts w:ascii="Arial" w:hAnsi="Arial" w:cs="Arial"/>
                <w:b/>
                <w:sz w:val="24"/>
                <w:szCs w:val="24"/>
              </w:rPr>
              <w:t>1/13</w:t>
            </w:r>
          </w:p>
        </w:tc>
        <w:tc>
          <w:tcPr>
            <w:tcW w:w="1846" w:type="dxa"/>
          </w:tcPr>
          <w:p w:rsidR="00AD436F" w:rsidRPr="00423225" w:rsidRDefault="00AD436F" w:rsidP="00E53479">
            <w:pPr>
              <w:pStyle w:val="TableParagraph"/>
              <w:rPr>
                <w:rFonts w:ascii="Arial" w:hAnsi="Arial" w:cs="Arial"/>
                <w:sz w:val="24"/>
                <w:szCs w:val="24"/>
              </w:rPr>
            </w:pPr>
          </w:p>
        </w:tc>
      </w:tr>
      <w:tr w:rsidR="00423225" w:rsidRPr="00423225" w:rsidTr="00E53479">
        <w:trPr>
          <w:trHeight w:val="275"/>
        </w:trPr>
        <w:tc>
          <w:tcPr>
            <w:tcW w:w="3089" w:type="dxa"/>
            <w:vMerge w:val="restart"/>
          </w:tcPr>
          <w:p w:rsidR="00423225" w:rsidRPr="00423225" w:rsidRDefault="00423225" w:rsidP="00E53479">
            <w:pPr>
              <w:pStyle w:val="TableParagraph"/>
              <w:spacing w:line="273" w:lineRule="exact"/>
              <w:ind w:left="107"/>
              <w:rPr>
                <w:rFonts w:ascii="Arial" w:hAnsi="Arial" w:cs="Arial"/>
                <w:b/>
                <w:sz w:val="24"/>
                <w:szCs w:val="24"/>
              </w:rPr>
            </w:pPr>
            <w:r w:rsidRPr="00423225">
              <w:rPr>
                <w:rFonts w:ascii="Arial" w:hAnsi="Arial" w:cs="Arial"/>
                <w:b/>
                <w:sz w:val="24"/>
                <w:szCs w:val="24"/>
              </w:rPr>
              <w:t>Тема 6.1.</w:t>
            </w:r>
          </w:p>
          <w:p w:rsidR="00423225" w:rsidRPr="00423225" w:rsidRDefault="00423225" w:rsidP="00E53479">
            <w:pPr>
              <w:pStyle w:val="TableParagraph"/>
              <w:ind w:left="107" w:right="325"/>
              <w:rPr>
                <w:rFonts w:ascii="Arial" w:hAnsi="Arial" w:cs="Arial"/>
                <w:b/>
                <w:sz w:val="24"/>
                <w:szCs w:val="24"/>
              </w:rPr>
            </w:pPr>
            <w:r w:rsidRPr="00423225">
              <w:rPr>
                <w:rFonts w:ascii="Arial" w:hAnsi="Arial" w:cs="Arial"/>
                <w:b/>
                <w:sz w:val="24"/>
                <w:szCs w:val="24"/>
              </w:rPr>
              <w:lastRenderedPageBreak/>
              <w:t>Морфология как раздел языкознания. Имя существительное</w:t>
            </w:r>
          </w:p>
        </w:tc>
        <w:tc>
          <w:tcPr>
            <w:tcW w:w="8687" w:type="dxa"/>
          </w:tcPr>
          <w:p w:rsidR="00423225" w:rsidRPr="00423225" w:rsidRDefault="00423225" w:rsidP="00E53479">
            <w:pPr>
              <w:pStyle w:val="TableParagraph"/>
              <w:spacing w:line="256" w:lineRule="exact"/>
              <w:ind w:left="1273" w:right="1266"/>
              <w:jc w:val="center"/>
              <w:rPr>
                <w:rFonts w:ascii="Arial" w:hAnsi="Arial" w:cs="Arial"/>
                <w:b/>
                <w:sz w:val="24"/>
                <w:szCs w:val="24"/>
              </w:rPr>
            </w:pPr>
            <w:r w:rsidRPr="00423225">
              <w:rPr>
                <w:rFonts w:ascii="Arial" w:hAnsi="Arial" w:cs="Arial"/>
                <w:b/>
                <w:sz w:val="24"/>
                <w:szCs w:val="24"/>
              </w:rPr>
              <w:lastRenderedPageBreak/>
              <w:t>Содержание учебного материала</w:t>
            </w:r>
          </w:p>
        </w:tc>
        <w:tc>
          <w:tcPr>
            <w:tcW w:w="1310" w:type="dxa"/>
          </w:tcPr>
          <w:p w:rsidR="00423225" w:rsidRPr="00423225" w:rsidRDefault="00423225" w:rsidP="00E53479">
            <w:pPr>
              <w:pStyle w:val="TableParagraph"/>
              <w:rPr>
                <w:rFonts w:ascii="Arial" w:hAnsi="Arial" w:cs="Arial"/>
                <w:sz w:val="24"/>
                <w:szCs w:val="24"/>
              </w:rPr>
            </w:pPr>
          </w:p>
        </w:tc>
        <w:tc>
          <w:tcPr>
            <w:tcW w:w="1846" w:type="dxa"/>
          </w:tcPr>
          <w:p w:rsidR="00423225" w:rsidRPr="00423225" w:rsidRDefault="00423225" w:rsidP="00E53479">
            <w:pPr>
              <w:pStyle w:val="TableParagraph"/>
              <w:rPr>
                <w:rFonts w:ascii="Arial" w:hAnsi="Arial" w:cs="Arial"/>
                <w:sz w:val="24"/>
                <w:szCs w:val="24"/>
              </w:rPr>
            </w:pPr>
          </w:p>
        </w:tc>
      </w:tr>
      <w:tr w:rsidR="00423225" w:rsidRPr="00423225" w:rsidTr="00450C5E">
        <w:trPr>
          <w:trHeight w:val="830"/>
        </w:trPr>
        <w:tc>
          <w:tcPr>
            <w:tcW w:w="3089" w:type="dxa"/>
            <w:vMerge/>
          </w:tcPr>
          <w:p w:rsidR="00423225" w:rsidRPr="00423225" w:rsidRDefault="00423225" w:rsidP="00E53479">
            <w:pPr>
              <w:rPr>
                <w:rFonts w:ascii="Arial" w:hAnsi="Arial" w:cs="Arial"/>
                <w:sz w:val="24"/>
                <w:szCs w:val="24"/>
              </w:rPr>
            </w:pPr>
          </w:p>
        </w:tc>
        <w:tc>
          <w:tcPr>
            <w:tcW w:w="8687" w:type="dxa"/>
          </w:tcPr>
          <w:p w:rsidR="00423225" w:rsidRPr="00423225" w:rsidRDefault="00423225" w:rsidP="00E53479">
            <w:pPr>
              <w:pStyle w:val="TableParagraph"/>
              <w:ind w:left="108" w:right="102"/>
              <w:rPr>
                <w:rFonts w:ascii="Arial" w:hAnsi="Arial" w:cs="Arial"/>
                <w:sz w:val="24"/>
                <w:szCs w:val="24"/>
              </w:rPr>
            </w:pPr>
            <w:r w:rsidRPr="00423225">
              <w:rPr>
                <w:rFonts w:ascii="Arial" w:hAnsi="Arial" w:cs="Arial"/>
                <w:sz w:val="24"/>
                <w:szCs w:val="24"/>
              </w:rPr>
              <w:t>Знаменательные и незнаменательные части речи и их роль в построении текста. Лексико-грамматические разряды имен существительных. Род, число, падеж</w:t>
            </w:r>
          </w:p>
          <w:p w:rsidR="00423225" w:rsidRPr="00423225" w:rsidRDefault="00423225" w:rsidP="00E53479">
            <w:pPr>
              <w:pStyle w:val="TableParagraph"/>
              <w:spacing w:line="264" w:lineRule="exact"/>
              <w:ind w:left="108"/>
              <w:rPr>
                <w:rFonts w:ascii="Arial" w:hAnsi="Arial" w:cs="Arial"/>
                <w:sz w:val="24"/>
                <w:szCs w:val="24"/>
              </w:rPr>
            </w:pPr>
            <w:r w:rsidRPr="00423225">
              <w:rPr>
                <w:rFonts w:ascii="Arial" w:hAnsi="Arial" w:cs="Arial"/>
                <w:sz w:val="24"/>
                <w:szCs w:val="24"/>
              </w:rPr>
              <w:t>существительных. Склонения имен существительных.</w:t>
            </w:r>
          </w:p>
        </w:tc>
        <w:tc>
          <w:tcPr>
            <w:tcW w:w="1310" w:type="dxa"/>
          </w:tcPr>
          <w:p w:rsidR="00423225" w:rsidRPr="00423225" w:rsidRDefault="00423225" w:rsidP="00E53479">
            <w:pPr>
              <w:pStyle w:val="TableParagraph"/>
              <w:spacing w:before="5"/>
              <w:rPr>
                <w:rFonts w:ascii="Arial" w:hAnsi="Arial" w:cs="Arial"/>
                <w:sz w:val="24"/>
                <w:szCs w:val="24"/>
              </w:rPr>
            </w:pPr>
          </w:p>
          <w:p w:rsidR="00423225" w:rsidRPr="00423225" w:rsidRDefault="00423225" w:rsidP="00E53479">
            <w:pPr>
              <w:pStyle w:val="TableParagraph"/>
              <w:ind w:left="10"/>
              <w:jc w:val="center"/>
              <w:rPr>
                <w:rFonts w:ascii="Arial" w:hAnsi="Arial" w:cs="Arial"/>
                <w:sz w:val="24"/>
                <w:szCs w:val="24"/>
              </w:rPr>
            </w:pPr>
            <w:r w:rsidRPr="00423225">
              <w:rPr>
                <w:rFonts w:ascii="Arial" w:hAnsi="Arial" w:cs="Arial"/>
                <w:sz w:val="24"/>
                <w:szCs w:val="24"/>
              </w:rPr>
              <w:t>1</w:t>
            </w:r>
          </w:p>
        </w:tc>
        <w:tc>
          <w:tcPr>
            <w:tcW w:w="1846" w:type="dxa"/>
            <w:vMerge w:val="restart"/>
          </w:tcPr>
          <w:p w:rsidR="00423225" w:rsidRPr="00423225" w:rsidRDefault="00423225" w:rsidP="00E53479">
            <w:pPr>
              <w:pStyle w:val="TableParagraph"/>
              <w:spacing w:line="270" w:lineRule="exact"/>
              <w:ind w:left="130"/>
              <w:rPr>
                <w:rFonts w:ascii="Arial" w:hAnsi="Arial" w:cs="Arial"/>
                <w:sz w:val="24"/>
                <w:szCs w:val="24"/>
              </w:rPr>
            </w:pPr>
            <w:r w:rsidRPr="00423225">
              <w:rPr>
                <w:rFonts w:ascii="Arial" w:hAnsi="Arial" w:cs="Arial"/>
                <w:sz w:val="24"/>
                <w:szCs w:val="24"/>
              </w:rPr>
              <w:t>ОК 01. - ОК 11.</w:t>
            </w:r>
          </w:p>
        </w:tc>
      </w:tr>
      <w:tr w:rsidR="00423225" w:rsidRPr="00423225" w:rsidTr="00450C5E">
        <w:trPr>
          <w:trHeight w:val="275"/>
        </w:trPr>
        <w:tc>
          <w:tcPr>
            <w:tcW w:w="3089" w:type="dxa"/>
            <w:vMerge/>
          </w:tcPr>
          <w:p w:rsidR="00423225" w:rsidRPr="00423225" w:rsidRDefault="00423225" w:rsidP="00E53479">
            <w:pPr>
              <w:rPr>
                <w:rFonts w:ascii="Arial" w:hAnsi="Arial" w:cs="Arial"/>
                <w:sz w:val="24"/>
                <w:szCs w:val="24"/>
              </w:rPr>
            </w:pPr>
          </w:p>
        </w:tc>
        <w:tc>
          <w:tcPr>
            <w:tcW w:w="8687" w:type="dxa"/>
          </w:tcPr>
          <w:p w:rsidR="00423225" w:rsidRPr="00423225" w:rsidRDefault="00423225" w:rsidP="00E53479">
            <w:pPr>
              <w:pStyle w:val="TableParagraph"/>
              <w:spacing w:line="256" w:lineRule="exact"/>
              <w:ind w:left="1272" w:right="1266"/>
              <w:jc w:val="center"/>
              <w:rPr>
                <w:rFonts w:ascii="Arial" w:hAnsi="Arial" w:cs="Arial"/>
                <w:b/>
                <w:sz w:val="24"/>
                <w:szCs w:val="24"/>
              </w:rPr>
            </w:pPr>
            <w:r w:rsidRPr="00423225">
              <w:rPr>
                <w:rFonts w:ascii="Arial" w:hAnsi="Arial" w:cs="Arial"/>
                <w:b/>
                <w:sz w:val="24"/>
                <w:szCs w:val="24"/>
              </w:rPr>
              <w:t>Тематика практических занятий и лабораторных работ</w:t>
            </w:r>
          </w:p>
        </w:tc>
        <w:tc>
          <w:tcPr>
            <w:tcW w:w="1310" w:type="dxa"/>
          </w:tcPr>
          <w:p w:rsidR="00423225" w:rsidRPr="00423225" w:rsidRDefault="00423225" w:rsidP="00E53479">
            <w:pPr>
              <w:pStyle w:val="TableParagraph"/>
              <w:rPr>
                <w:rFonts w:ascii="Arial" w:hAnsi="Arial" w:cs="Arial"/>
                <w:sz w:val="24"/>
                <w:szCs w:val="24"/>
              </w:rPr>
            </w:pPr>
          </w:p>
        </w:tc>
        <w:tc>
          <w:tcPr>
            <w:tcW w:w="1846" w:type="dxa"/>
            <w:vMerge/>
            <w:tcBorders>
              <w:top w:val="nil"/>
            </w:tcBorders>
          </w:tcPr>
          <w:p w:rsidR="00423225" w:rsidRPr="00423225" w:rsidRDefault="00423225" w:rsidP="00E53479">
            <w:pPr>
              <w:rPr>
                <w:rFonts w:ascii="Arial" w:hAnsi="Arial" w:cs="Arial"/>
                <w:sz w:val="24"/>
                <w:szCs w:val="24"/>
              </w:rPr>
            </w:pPr>
          </w:p>
        </w:tc>
      </w:tr>
      <w:tr w:rsidR="00423225" w:rsidRPr="00423225" w:rsidTr="00450C5E">
        <w:trPr>
          <w:trHeight w:val="275"/>
        </w:trPr>
        <w:tc>
          <w:tcPr>
            <w:tcW w:w="3089" w:type="dxa"/>
            <w:vMerge/>
          </w:tcPr>
          <w:p w:rsidR="00423225" w:rsidRPr="00423225" w:rsidRDefault="00423225" w:rsidP="00E53479">
            <w:pPr>
              <w:rPr>
                <w:rFonts w:ascii="Arial" w:hAnsi="Arial" w:cs="Arial"/>
                <w:sz w:val="24"/>
                <w:szCs w:val="24"/>
              </w:rPr>
            </w:pPr>
          </w:p>
        </w:tc>
        <w:tc>
          <w:tcPr>
            <w:tcW w:w="8687" w:type="dxa"/>
          </w:tcPr>
          <w:p w:rsidR="00423225" w:rsidRPr="00423225" w:rsidRDefault="00423225" w:rsidP="00E53479">
            <w:pPr>
              <w:pStyle w:val="TableParagraph"/>
              <w:tabs>
                <w:tab w:val="left" w:pos="2125"/>
                <w:tab w:val="left" w:pos="3838"/>
                <w:tab w:val="left" w:pos="5742"/>
                <w:tab w:val="left" w:pos="6696"/>
              </w:tabs>
              <w:spacing w:line="256" w:lineRule="exact"/>
              <w:ind w:left="108"/>
              <w:rPr>
                <w:rFonts w:ascii="Arial" w:hAnsi="Arial" w:cs="Arial"/>
                <w:sz w:val="24"/>
                <w:szCs w:val="24"/>
              </w:rPr>
            </w:pPr>
            <w:r w:rsidRPr="00423225">
              <w:rPr>
                <w:rFonts w:ascii="Arial" w:hAnsi="Arial" w:cs="Arial"/>
                <w:b/>
                <w:sz w:val="24"/>
                <w:szCs w:val="24"/>
              </w:rPr>
              <w:t>Практическая</w:t>
            </w:r>
            <w:r w:rsidRPr="00423225">
              <w:rPr>
                <w:rFonts w:ascii="Arial" w:hAnsi="Arial" w:cs="Arial"/>
                <w:b/>
                <w:sz w:val="24"/>
                <w:szCs w:val="24"/>
              </w:rPr>
              <w:tab/>
              <w:t>работа№35.</w:t>
            </w:r>
            <w:r w:rsidRPr="00423225">
              <w:rPr>
                <w:rFonts w:ascii="Arial" w:hAnsi="Arial" w:cs="Arial"/>
                <w:b/>
                <w:sz w:val="24"/>
                <w:szCs w:val="24"/>
              </w:rPr>
              <w:tab/>
            </w:r>
            <w:r w:rsidRPr="00423225">
              <w:rPr>
                <w:rFonts w:ascii="Arial" w:hAnsi="Arial" w:cs="Arial"/>
                <w:sz w:val="24"/>
                <w:szCs w:val="24"/>
              </w:rPr>
              <w:t>Правописание</w:t>
            </w:r>
            <w:r w:rsidRPr="00423225">
              <w:rPr>
                <w:rFonts w:ascii="Arial" w:hAnsi="Arial" w:cs="Arial"/>
                <w:sz w:val="24"/>
                <w:szCs w:val="24"/>
              </w:rPr>
              <w:tab/>
              <w:t>имен</w:t>
            </w:r>
            <w:r w:rsidRPr="00423225">
              <w:rPr>
                <w:rFonts w:ascii="Arial" w:hAnsi="Arial" w:cs="Arial"/>
                <w:sz w:val="24"/>
                <w:szCs w:val="24"/>
              </w:rPr>
              <w:tab/>
              <w:t>существительных.</w:t>
            </w:r>
          </w:p>
        </w:tc>
        <w:tc>
          <w:tcPr>
            <w:tcW w:w="1310" w:type="dxa"/>
          </w:tcPr>
          <w:p w:rsidR="00423225" w:rsidRPr="00423225" w:rsidRDefault="00423225" w:rsidP="00E53479">
            <w:pPr>
              <w:pStyle w:val="TableParagraph"/>
              <w:spacing w:line="256" w:lineRule="exact"/>
              <w:ind w:left="10"/>
              <w:jc w:val="center"/>
              <w:rPr>
                <w:rFonts w:ascii="Arial" w:hAnsi="Arial" w:cs="Arial"/>
                <w:sz w:val="24"/>
                <w:szCs w:val="24"/>
              </w:rPr>
            </w:pPr>
            <w:r w:rsidRPr="00423225">
              <w:rPr>
                <w:rFonts w:ascii="Arial" w:hAnsi="Arial" w:cs="Arial"/>
                <w:sz w:val="24"/>
                <w:szCs w:val="24"/>
              </w:rPr>
              <w:t>1</w:t>
            </w:r>
          </w:p>
        </w:tc>
        <w:tc>
          <w:tcPr>
            <w:tcW w:w="1846" w:type="dxa"/>
            <w:vMerge/>
            <w:tcBorders>
              <w:top w:val="nil"/>
            </w:tcBorders>
          </w:tcPr>
          <w:p w:rsidR="00423225" w:rsidRPr="00423225" w:rsidRDefault="00423225" w:rsidP="00E53479">
            <w:pPr>
              <w:rPr>
                <w:rFonts w:ascii="Arial" w:hAnsi="Arial" w:cs="Arial"/>
                <w:sz w:val="24"/>
                <w:szCs w:val="24"/>
              </w:rPr>
            </w:pPr>
          </w:p>
        </w:tc>
      </w:tr>
      <w:tr w:rsidR="00423225" w:rsidRPr="00423225" w:rsidTr="00E53479">
        <w:trPr>
          <w:trHeight w:val="275"/>
        </w:trPr>
        <w:tc>
          <w:tcPr>
            <w:tcW w:w="3089" w:type="dxa"/>
            <w:vMerge/>
          </w:tcPr>
          <w:p w:rsidR="00423225" w:rsidRPr="00423225" w:rsidRDefault="00423225" w:rsidP="00E53479">
            <w:pPr>
              <w:pStyle w:val="TableParagraph"/>
              <w:rPr>
                <w:rFonts w:ascii="Arial" w:hAnsi="Arial" w:cs="Arial"/>
                <w:sz w:val="24"/>
                <w:szCs w:val="24"/>
              </w:rPr>
            </w:pPr>
          </w:p>
        </w:tc>
        <w:tc>
          <w:tcPr>
            <w:tcW w:w="8687" w:type="dxa"/>
          </w:tcPr>
          <w:p w:rsidR="00423225" w:rsidRPr="00423225" w:rsidRDefault="00423225" w:rsidP="00E53479">
            <w:pPr>
              <w:pStyle w:val="TableParagraph"/>
              <w:spacing w:line="256" w:lineRule="exact"/>
              <w:ind w:left="108"/>
              <w:rPr>
                <w:rFonts w:ascii="Arial" w:hAnsi="Arial" w:cs="Arial"/>
                <w:sz w:val="24"/>
                <w:szCs w:val="24"/>
              </w:rPr>
            </w:pPr>
            <w:r w:rsidRPr="00423225">
              <w:rPr>
                <w:rFonts w:ascii="Arial" w:hAnsi="Arial" w:cs="Arial"/>
                <w:sz w:val="24"/>
                <w:szCs w:val="24"/>
              </w:rPr>
              <w:t>Морфологический разбор.</w:t>
            </w:r>
          </w:p>
        </w:tc>
        <w:tc>
          <w:tcPr>
            <w:tcW w:w="1310" w:type="dxa"/>
          </w:tcPr>
          <w:p w:rsidR="00423225" w:rsidRPr="00423225" w:rsidRDefault="00423225" w:rsidP="00E53479">
            <w:pPr>
              <w:pStyle w:val="TableParagraph"/>
              <w:rPr>
                <w:rFonts w:ascii="Arial" w:hAnsi="Arial" w:cs="Arial"/>
                <w:sz w:val="24"/>
                <w:szCs w:val="24"/>
              </w:rPr>
            </w:pPr>
          </w:p>
        </w:tc>
        <w:tc>
          <w:tcPr>
            <w:tcW w:w="1846" w:type="dxa"/>
            <w:vMerge w:val="restart"/>
          </w:tcPr>
          <w:p w:rsidR="00423225" w:rsidRPr="00423225" w:rsidRDefault="00423225" w:rsidP="00E53479">
            <w:pPr>
              <w:pStyle w:val="TableParagraph"/>
              <w:rPr>
                <w:rFonts w:ascii="Arial" w:hAnsi="Arial" w:cs="Arial"/>
                <w:sz w:val="24"/>
                <w:szCs w:val="24"/>
              </w:rPr>
            </w:pPr>
          </w:p>
        </w:tc>
      </w:tr>
      <w:tr w:rsidR="00423225" w:rsidRPr="00423225" w:rsidTr="00450C5E">
        <w:trPr>
          <w:trHeight w:val="827"/>
        </w:trPr>
        <w:tc>
          <w:tcPr>
            <w:tcW w:w="3089" w:type="dxa"/>
            <w:vMerge/>
          </w:tcPr>
          <w:p w:rsidR="00423225" w:rsidRPr="00423225" w:rsidRDefault="00423225" w:rsidP="00E53479">
            <w:pPr>
              <w:rPr>
                <w:rFonts w:ascii="Arial" w:hAnsi="Arial" w:cs="Arial"/>
                <w:sz w:val="24"/>
                <w:szCs w:val="24"/>
              </w:rPr>
            </w:pPr>
          </w:p>
        </w:tc>
        <w:tc>
          <w:tcPr>
            <w:tcW w:w="8687" w:type="dxa"/>
          </w:tcPr>
          <w:p w:rsidR="00423225" w:rsidRPr="00423225" w:rsidRDefault="00423225" w:rsidP="00E53479">
            <w:pPr>
              <w:pStyle w:val="TableParagraph"/>
              <w:ind w:left="108"/>
              <w:rPr>
                <w:rFonts w:ascii="Arial" w:hAnsi="Arial" w:cs="Arial"/>
                <w:sz w:val="24"/>
                <w:szCs w:val="24"/>
              </w:rPr>
            </w:pPr>
            <w:r w:rsidRPr="00423225">
              <w:rPr>
                <w:rFonts w:ascii="Arial" w:hAnsi="Arial" w:cs="Arial"/>
                <w:b/>
                <w:sz w:val="24"/>
                <w:szCs w:val="24"/>
              </w:rPr>
              <w:t>Самостоятельная работа</w:t>
            </w:r>
            <w:r w:rsidRPr="00423225">
              <w:rPr>
                <w:rFonts w:ascii="Arial" w:hAnsi="Arial" w:cs="Arial"/>
                <w:sz w:val="24"/>
                <w:szCs w:val="24"/>
              </w:rPr>
              <w:t>. Реферат на тему: «Учение о частях речи в русской грамматике», «Лексико-грамматические разряды имен существительных» (на</w:t>
            </w:r>
          </w:p>
          <w:p w:rsidR="00423225" w:rsidRPr="00423225" w:rsidRDefault="00423225" w:rsidP="00E53479">
            <w:pPr>
              <w:pStyle w:val="TableParagraph"/>
              <w:spacing w:line="264" w:lineRule="exact"/>
              <w:ind w:left="108"/>
              <w:rPr>
                <w:rFonts w:ascii="Arial" w:hAnsi="Arial" w:cs="Arial"/>
                <w:sz w:val="24"/>
                <w:szCs w:val="24"/>
              </w:rPr>
            </w:pPr>
            <w:r w:rsidRPr="00423225">
              <w:rPr>
                <w:rFonts w:ascii="Arial" w:hAnsi="Arial" w:cs="Arial"/>
                <w:sz w:val="24"/>
                <w:szCs w:val="24"/>
              </w:rPr>
              <w:t>материале произведений художественной литературы).</w:t>
            </w:r>
          </w:p>
        </w:tc>
        <w:tc>
          <w:tcPr>
            <w:tcW w:w="1310" w:type="dxa"/>
          </w:tcPr>
          <w:p w:rsidR="00423225" w:rsidRPr="00423225" w:rsidRDefault="00423225" w:rsidP="00E53479">
            <w:pPr>
              <w:pStyle w:val="TableParagraph"/>
              <w:spacing w:before="3"/>
              <w:rPr>
                <w:rFonts w:ascii="Arial" w:hAnsi="Arial" w:cs="Arial"/>
                <w:sz w:val="24"/>
                <w:szCs w:val="24"/>
              </w:rPr>
            </w:pPr>
          </w:p>
          <w:p w:rsidR="00423225" w:rsidRPr="00423225" w:rsidRDefault="00423225" w:rsidP="00E53479">
            <w:pPr>
              <w:pStyle w:val="TableParagraph"/>
              <w:ind w:left="10"/>
              <w:jc w:val="center"/>
              <w:rPr>
                <w:rFonts w:ascii="Arial" w:hAnsi="Arial" w:cs="Arial"/>
                <w:sz w:val="24"/>
                <w:szCs w:val="24"/>
              </w:rPr>
            </w:pPr>
            <w:r w:rsidRPr="00423225">
              <w:rPr>
                <w:rFonts w:ascii="Arial" w:hAnsi="Arial" w:cs="Arial"/>
                <w:sz w:val="24"/>
                <w:szCs w:val="24"/>
              </w:rPr>
              <w:t>2</w:t>
            </w:r>
          </w:p>
        </w:tc>
        <w:tc>
          <w:tcPr>
            <w:tcW w:w="1846" w:type="dxa"/>
            <w:vMerge/>
            <w:tcBorders>
              <w:top w:val="nil"/>
            </w:tcBorders>
          </w:tcPr>
          <w:p w:rsidR="00423225" w:rsidRPr="00423225" w:rsidRDefault="00423225" w:rsidP="00E53479">
            <w:pPr>
              <w:rPr>
                <w:rFonts w:ascii="Arial" w:hAnsi="Arial" w:cs="Arial"/>
                <w:sz w:val="24"/>
                <w:szCs w:val="24"/>
              </w:rPr>
            </w:pPr>
          </w:p>
        </w:tc>
      </w:tr>
      <w:tr w:rsidR="00AD436F" w:rsidRPr="00423225" w:rsidTr="00E53479">
        <w:trPr>
          <w:trHeight w:val="275"/>
        </w:trPr>
        <w:tc>
          <w:tcPr>
            <w:tcW w:w="3089" w:type="dxa"/>
            <w:vMerge w:val="restart"/>
          </w:tcPr>
          <w:p w:rsidR="00AD436F" w:rsidRPr="00423225" w:rsidRDefault="00AD436F" w:rsidP="00E53479">
            <w:pPr>
              <w:pStyle w:val="TableParagraph"/>
              <w:ind w:left="107" w:right="954"/>
              <w:rPr>
                <w:rFonts w:ascii="Arial" w:hAnsi="Arial" w:cs="Arial"/>
                <w:b/>
                <w:sz w:val="24"/>
                <w:szCs w:val="24"/>
              </w:rPr>
            </w:pPr>
            <w:r w:rsidRPr="00423225">
              <w:rPr>
                <w:rFonts w:ascii="Arial" w:hAnsi="Arial" w:cs="Arial"/>
                <w:b/>
                <w:sz w:val="24"/>
                <w:szCs w:val="24"/>
              </w:rPr>
              <w:t>Тема 6.2. Морфология. Имя прилагательное.</w:t>
            </w:r>
          </w:p>
        </w:tc>
        <w:tc>
          <w:tcPr>
            <w:tcW w:w="8687" w:type="dxa"/>
          </w:tcPr>
          <w:p w:rsidR="00AD436F" w:rsidRPr="00423225" w:rsidRDefault="00AD436F" w:rsidP="00E53479">
            <w:pPr>
              <w:pStyle w:val="TableParagraph"/>
              <w:spacing w:line="256" w:lineRule="exact"/>
              <w:ind w:left="1273" w:right="1266"/>
              <w:jc w:val="center"/>
              <w:rPr>
                <w:rFonts w:ascii="Arial" w:hAnsi="Arial" w:cs="Arial"/>
                <w:b/>
                <w:sz w:val="24"/>
                <w:szCs w:val="24"/>
              </w:rPr>
            </w:pPr>
            <w:r w:rsidRPr="00423225">
              <w:rPr>
                <w:rFonts w:ascii="Arial" w:hAnsi="Arial" w:cs="Arial"/>
                <w:b/>
                <w:sz w:val="24"/>
                <w:szCs w:val="24"/>
              </w:rPr>
              <w:t>Содержание учебного материала</w:t>
            </w:r>
          </w:p>
        </w:tc>
        <w:tc>
          <w:tcPr>
            <w:tcW w:w="1310" w:type="dxa"/>
          </w:tcPr>
          <w:p w:rsidR="00AD436F" w:rsidRPr="00423225" w:rsidRDefault="00AD436F" w:rsidP="00E53479">
            <w:pPr>
              <w:pStyle w:val="TableParagraph"/>
              <w:rPr>
                <w:rFonts w:ascii="Arial" w:hAnsi="Arial" w:cs="Arial"/>
                <w:sz w:val="24"/>
                <w:szCs w:val="24"/>
              </w:rPr>
            </w:pPr>
          </w:p>
        </w:tc>
        <w:tc>
          <w:tcPr>
            <w:tcW w:w="1846" w:type="dxa"/>
          </w:tcPr>
          <w:p w:rsidR="00AD436F" w:rsidRPr="00423225" w:rsidRDefault="00AD436F" w:rsidP="00E53479">
            <w:pPr>
              <w:pStyle w:val="TableParagraph"/>
              <w:rPr>
                <w:rFonts w:ascii="Arial" w:hAnsi="Arial" w:cs="Arial"/>
                <w:sz w:val="24"/>
                <w:szCs w:val="24"/>
              </w:rPr>
            </w:pPr>
          </w:p>
        </w:tc>
      </w:tr>
      <w:tr w:rsidR="00AD436F" w:rsidRPr="00423225" w:rsidTr="00E53479">
        <w:trPr>
          <w:trHeight w:val="275"/>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spacing w:line="256" w:lineRule="exact"/>
              <w:ind w:right="1290"/>
              <w:jc w:val="right"/>
              <w:rPr>
                <w:rFonts w:ascii="Arial" w:hAnsi="Arial" w:cs="Arial"/>
                <w:b/>
                <w:sz w:val="24"/>
                <w:szCs w:val="24"/>
              </w:rPr>
            </w:pPr>
            <w:r w:rsidRPr="00423225">
              <w:rPr>
                <w:rFonts w:ascii="Arial" w:hAnsi="Arial" w:cs="Arial"/>
                <w:b/>
                <w:sz w:val="24"/>
                <w:szCs w:val="24"/>
              </w:rPr>
              <w:t>Тематика практических занятий и лабораторных работ</w:t>
            </w:r>
          </w:p>
        </w:tc>
        <w:tc>
          <w:tcPr>
            <w:tcW w:w="1310" w:type="dxa"/>
          </w:tcPr>
          <w:p w:rsidR="00AD436F" w:rsidRPr="00423225" w:rsidRDefault="00AD436F" w:rsidP="00E53479">
            <w:pPr>
              <w:pStyle w:val="TableParagraph"/>
              <w:rPr>
                <w:rFonts w:ascii="Arial" w:hAnsi="Arial" w:cs="Arial"/>
                <w:sz w:val="24"/>
                <w:szCs w:val="24"/>
              </w:rPr>
            </w:pPr>
          </w:p>
        </w:tc>
        <w:tc>
          <w:tcPr>
            <w:tcW w:w="1846" w:type="dxa"/>
          </w:tcPr>
          <w:p w:rsidR="00AD436F" w:rsidRPr="00423225" w:rsidRDefault="00AD436F" w:rsidP="00E53479">
            <w:pPr>
              <w:pStyle w:val="TableParagraph"/>
              <w:rPr>
                <w:rFonts w:ascii="Arial" w:hAnsi="Arial" w:cs="Arial"/>
                <w:sz w:val="24"/>
                <w:szCs w:val="24"/>
              </w:rPr>
            </w:pPr>
          </w:p>
        </w:tc>
      </w:tr>
      <w:tr w:rsidR="00AD436F" w:rsidRPr="00423225" w:rsidTr="00E53479">
        <w:trPr>
          <w:trHeight w:val="1104"/>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ind w:left="108" w:right="96"/>
              <w:jc w:val="both"/>
              <w:rPr>
                <w:rFonts w:ascii="Arial" w:hAnsi="Arial" w:cs="Arial"/>
                <w:sz w:val="24"/>
                <w:szCs w:val="24"/>
              </w:rPr>
            </w:pPr>
            <w:r w:rsidRPr="00423225">
              <w:rPr>
                <w:rFonts w:ascii="Arial" w:hAnsi="Arial" w:cs="Arial"/>
                <w:b/>
                <w:sz w:val="24"/>
                <w:szCs w:val="24"/>
              </w:rPr>
              <w:t xml:space="preserve">Практическая работа №36,37. </w:t>
            </w:r>
            <w:r w:rsidRPr="00423225">
              <w:rPr>
                <w:rFonts w:ascii="Arial" w:hAnsi="Arial" w:cs="Arial"/>
                <w:sz w:val="24"/>
                <w:szCs w:val="24"/>
              </w:rPr>
              <w:t>Имя прилагательное. Лексико-грамматические разряды имен прилагательных: качественные, относительные, притяжательные. Особенности образования прилагательных. Степени сравнения. Правописание</w:t>
            </w:r>
          </w:p>
          <w:p w:rsidR="00AD436F" w:rsidRPr="00423225" w:rsidRDefault="00AD436F" w:rsidP="00E53479">
            <w:pPr>
              <w:pStyle w:val="TableParagraph"/>
              <w:spacing w:line="264" w:lineRule="exact"/>
              <w:ind w:left="108"/>
              <w:jc w:val="both"/>
              <w:rPr>
                <w:rFonts w:ascii="Arial" w:hAnsi="Arial" w:cs="Arial"/>
                <w:sz w:val="24"/>
                <w:szCs w:val="24"/>
              </w:rPr>
            </w:pPr>
            <w:r w:rsidRPr="00423225">
              <w:rPr>
                <w:rFonts w:ascii="Arial" w:hAnsi="Arial" w:cs="Arial"/>
                <w:sz w:val="24"/>
                <w:szCs w:val="24"/>
              </w:rPr>
              <w:t>имен прилагательных. Морфологический разбор.</w:t>
            </w:r>
          </w:p>
        </w:tc>
        <w:tc>
          <w:tcPr>
            <w:tcW w:w="1310" w:type="dxa"/>
          </w:tcPr>
          <w:p w:rsidR="00AD436F" w:rsidRPr="00423225" w:rsidRDefault="00AD436F" w:rsidP="00E53479">
            <w:pPr>
              <w:pStyle w:val="TableParagraph"/>
              <w:spacing w:before="4"/>
              <w:rPr>
                <w:rFonts w:ascii="Arial" w:hAnsi="Arial" w:cs="Arial"/>
                <w:sz w:val="24"/>
                <w:szCs w:val="24"/>
              </w:rPr>
            </w:pPr>
          </w:p>
          <w:p w:rsidR="00AD436F" w:rsidRPr="00423225" w:rsidRDefault="00AD436F" w:rsidP="00E53479">
            <w:pPr>
              <w:pStyle w:val="TableParagraph"/>
              <w:ind w:left="10"/>
              <w:jc w:val="center"/>
              <w:rPr>
                <w:rFonts w:ascii="Arial" w:hAnsi="Arial" w:cs="Arial"/>
                <w:sz w:val="24"/>
                <w:szCs w:val="24"/>
              </w:rPr>
            </w:pPr>
            <w:r w:rsidRPr="00423225">
              <w:rPr>
                <w:rFonts w:ascii="Arial" w:hAnsi="Arial" w:cs="Arial"/>
                <w:sz w:val="24"/>
                <w:szCs w:val="24"/>
              </w:rPr>
              <w:t>2</w:t>
            </w:r>
          </w:p>
        </w:tc>
        <w:tc>
          <w:tcPr>
            <w:tcW w:w="1846" w:type="dxa"/>
          </w:tcPr>
          <w:p w:rsidR="00AD436F" w:rsidRPr="00423225" w:rsidRDefault="00AD436F" w:rsidP="00E53479">
            <w:pPr>
              <w:pStyle w:val="TableParagraph"/>
              <w:spacing w:line="268" w:lineRule="exact"/>
              <w:ind w:left="130"/>
              <w:rPr>
                <w:rFonts w:ascii="Arial" w:hAnsi="Arial" w:cs="Arial"/>
                <w:sz w:val="24"/>
                <w:szCs w:val="24"/>
              </w:rPr>
            </w:pPr>
            <w:r w:rsidRPr="00423225">
              <w:rPr>
                <w:rFonts w:ascii="Arial" w:hAnsi="Arial" w:cs="Arial"/>
                <w:sz w:val="24"/>
                <w:szCs w:val="24"/>
              </w:rPr>
              <w:t>ОК 01. - ОК 11.</w:t>
            </w:r>
          </w:p>
        </w:tc>
      </w:tr>
      <w:tr w:rsidR="00AD436F" w:rsidRPr="00423225" w:rsidTr="00E53479">
        <w:trPr>
          <w:trHeight w:val="275"/>
        </w:trPr>
        <w:tc>
          <w:tcPr>
            <w:tcW w:w="3089" w:type="dxa"/>
            <w:vMerge w:val="restart"/>
          </w:tcPr>
          <w:p w:rsidR="00AD436F" w:rsidRPr="00423225" w:rsidRDefault="00AD436F" w:rsidP="00E53479">
            <w:pPr>
              <w:pStyle w:val="TableParagraph"/>
              <w:ind w:left="107" w:right="954"/>
              <w:rPr>
                <w:rFonts w:ascii="Arial" w:hAnsi="Arial" w:cs="Arial"/>
                <w:b/>
                <w:sz w:val="24"/>
                <w:szCs w:val="24"/>
              </w:rPr>
            </w:pPr>
            <w:r w:rsidRPr="00423225">
              <w:rPr>
                <w:rFonts w:ascii="Arial" w:hAnsi="Arial" w:cs="Arial"/>
                <w:b/>
                <w:sz w:val="24"/>
                <w:szCs w:val="24"/>
              </w:rPr>
              <w:t>Тема 6.3. Морфология. Имя числительное</w:t>
            </w:r>
          </w:p>
        </w:tc>
        <w:tc>
          <w:tcPr>
            <w:tcW w:w="8687" w:type="dxa"/>
          </w:tcPr>
          <w:p w:rsidR="00AD436F" w:rsidRPr="00423225" w:rsidRDefault="00AD436F" w:rsidP="00E53479">
            <w:pPr>
              <w:pStyle w:val="TableParagraph"/>
              <w:spacing w:line="256" w:lineRule="exact"/>
              <w:ind w:left="1273" w:right="1266"/>
              <w:jc w:val="center"/>
              <w:rPr>
                <w:rFonts w:ascii="Arial" w:hAnsi="Arial" w:cs="Arial"/>
                <w:b/>
                <w:sz w:val="24"/>
                <w:szCs w:val="24"/>
              </w:rPr>
            </w:pPr>
            <w:r w:rsidRPr="00423225">
              <w:rPr>
                <w:rFonts w:ascii="Arial" w:hAnsi="Arial" w:cs="Arial"/>
                <w:b/>
                <w:sz w:val="24"/>
                <w:szCs w:val="24"/>
              </w:rPr>
              <w:t>Содержание учебного материала</w:t>
            </w:r>
          </w:p>
        </w:tc>
        <w:tc>
          <w:tcPr>
            <w:tcW w:w="1310" w:type="dxa"/>
          </w:tcPr>
          <w:p w:rsidR="00AD436F" w:rsidRPr="00423225" w:rsidRDefault="00AD436F" w:rsidP="00E53479">
            <w:pPr>
              <w:pStyle w:val="TableParagraph"/>
              <w:rPr>
                <w:rFonts w:ascii="Arial" w:hAnsi="Arial" w:cs="Arial"/>
                <w:sz w:val="24"/>
                <w:szCs w:val="24"/>
              </w:rPr>
            </w:pPr>
          </w:p>
        </w:tc>
        <w:tc>
          <w:tcPr>
            <w:tcW w:w="1846" w:type="dxa"/>
          </w:tcPr>
          <w:p w:rsidR="00AD436F" w:rsidRPr="00423225" w:rsidRDefault="00AD436F" w:rsidP="00E53479">
            <w:pPr>
              <w:pStyle w:val="TableParagraph"/>
              <w:rPr>
                <w:rFonts w:ascii="Arial" w:hAnsi="Arial" w:cs="Arial"/>
                <w:sz w:val="24"/>
                <w:szCs w:val="24"/>
              </w:rPr>
            </w:pPr>
          </w:p>
        </w:tc>
      </w:tr>
      <w:tr w:rsidR="00AD436F" w:rsidRPr="00423225" w:rsidTr="00E53479">
        <w:trPr>
          <w:trHeight w:val="277"/>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spacing w:line="258" w:lineRule="exact"/>
              <w:ind w:right="1286"/>
              <w:jc w:val="right"/>
              <w:rPr>
                <w:rFonts w:ascii="Arial" w:hAnsi="Arial" w:cs="Arial"/>
                <w:b/>
                <w:sz w:val="24"/>
                <w:szCs w:val="24"/>
              </w:rPr>
            </w:pPr>
            <w:r w:rsidRPr="00423225">
              <w:rPr>
                <w:rFonts w:ascii="Arial" w:hAnsi="Arial" w:cs="Arial"/>
                <w:b/>
                <w:sz w:val="24"/>
                <w:szCs w:val="24"/>
              </w:rPr>
              <w:t>Тематика практических занятий и лабораторных работ</w:t>
            </w:r>
          </w:p>
        </w:tc>
        <w:tc>
          <w:tcPr>
            <w:tcW w:w="1310" w:type="dxa"/>
          </w:tcPr>
          <w:p w:rsidR="00AD436F" w:rsidRPr="00423225" w:rsidRDefault="00AD436F" w:rsidP="00E53479">
            <w:pPr>
              <w:pStyle w:val="TableParagraph"/>
              <w:rPr>
                <w:rFonts w:ascii="Arial" w:hAnsi="Arial" w:cs="Arial"/>
                <w:sz w:val="24"/>
                <w:szCs w:val="24"/>
              </w:rPr>
            </w:pPr>
          </w:p>
        </w:tc>
        <w:tc>
          <w:tcPr>
            <w:tcW w:w="1846" w:type="dxa"/>
            <w:vMerge w:val="restart"/>
          </w:tcPr>
          <w:p w:rsidR="00AD436F" w:rsidRPr="00423225" w:rsidRDefault="00AD436F" w:rsidP="00E53479">
            <w:pPr>
              <w:pStyle w:val="TableParagraph"/>
              <w:spacing w:line="270" w:lineRule="exact"/>
              <w:ind w:left="108"/>
              <w:rPr>
                <w:rFonts w:ascii="Arial" w:hAnsi="Arial" w:cs="Arial"/>
                <w:sz w:val="24"/>
                <w:szCs w:val="24"/>
              </w:rPr>
            </w:pPr>
            <w:r w:rsidRPr="00423225">
              <w:rPr>
                <w:rFonts w:ascii="Arial" w:hAnsi="Arial" w:cs="Arial"/>
                <w:sz w:val="24"/>
                <w:szCs w:val="24"/>
              </w:rPr>
              <w:t>ОК 01. - ОК 11.</w:t>
            </w:r>
          </w:p>
        </w:tc>
      </w:tr>
      <w:tr w:rsidR="00AD436F" w:rsidRPr="00423225" w:rsidTr="00E53479">
        <w:trPr>
          <w:trHeight w:val="827"/>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tabs>
                <w:tab w:val="left" w:pos="1172"/>
                <w:tab w:val="left" w:pos="1918"/>
                <w:tab w:val="left" w:pos="3665"/>
                <w:tab w:val="left" w:pos="5360"/>
                <w:tab w:val="left" w:pos="6106"/>
                <w:tab w:val="left" w:pos="7854"/>
              </w:tabs>
              <w:ind w:left="108" w:right="95"/>
              <w:rPr>
                <w:rFonts w:ascii="Arial" w:hAnsi="Arial" w:cs="Arial"/>
                <w:sz w:val="24"/>
                <w:szCs w:val="24"/>
              </w:rPr>
            </w:pPr>
            <w:r w:rsidRPr="00423225">
              <w:rPr>
                <w:rFonts w:ascii="Arial" w:hAnsi="Arial" w:cs="Arial"/>
                <w:b/>
                <w:sz w:val="24"/>
                <w:szCs w:val="24"/>
              </w:rPr>
              <w:t xml:space="preserve">Практическая работа №38,39. </w:t>
            </w:r>
            <w:r w:rsidRPr="00423225">
              <w:rPr>
                <w:rFonts w:ascii="Arial" w:hAnsi="Arial" w:cs="Arial"/>
                <w:sz w:val="24"/>
                <w:szCs w:val="24"/>
              </w:rPr>
              <w:t>Имя числительное. Лексико-грамматические разряды</w:t>
            </w:r>
            <w:r w:rsidRPr="00423225">
              <w:rPr>
                <w:rFonts w:ascii="Arial" w:hAnsi="Arial" w:cs="Arial"/>
                <w:sz w:val="24"/>
                <w:szCs w:val="24"/>
              </w:rPr>
              <w:tab/>
              <w:t>имен</w:t>
            </w:r>
            <w:r w:rsidRPr="00423225">
              <w:rPr>
                <w:rFonts w:ascii="Arial" w:hAnsi="Arial" w:cs="Arial"/>
                <w:sz w:val="24"/>
                <w:szCs w:val="24"/>
              </w:rPr>
              <w:tab/>
              <w:t>числительных.</w:t>
            </w:r>
            <w:r w:rsidRPr="00423225">
              <w:rPr>
                <w:rFonts w:ascii="Arial" w:hAnsi="Arial" w:cs="Arial"/>
                <w:sz w:val="24"/>
                <w:szCs w:val="24"/>
              </w:rPr>
              <w:tab/>
              <w:t>Правописание</w:t>
            </w:r>
            <w:r w:rsidRPr="00423225">
              <w:rPr>
                <w:rFonts w:ascii="Arial" w:hAnsi="Arial" w:cs="Arial"/>
                <w:sz w:val="24"/>
                <w:szCs w:val="24"/>
              </w:rPr>
              <w:tab/>
              <w:t>имен</w:t>
            </w:r>
            <w:r w:rsidRPr="00423225">
              <w:rPr>
                <w:rFonts w:ascii="Arial" w:hAnsi="Arial" w:cs="Arial"/>
                <w:sz w:val="24"/>
                <w:szCs w:val="24"/>
              </w:rPr>
              <w:tab/>
              <w:t>числительных.</w:t>
            </w:r>
            <w:r w:rsidRPr="00423225">
              <w:rPr>
                <w:rFonts w:ascii="Arial" w:hAnsi="Arial" w:cs="Arial"/>
                <w:sz w:val="24"/>
                <w:szCs w:val="24"/>
              </w:rPr>
              <w:tab/>
            </w:r>
            <w:r w:rsidRPr="00423225">
              <w:rPr>
                <w:rFonts w:ascii="Arial" w:hAnsi="Arial" w:cs="Arial"/>
                <w:spacing w:val="-4"/>
                <w:sz w:val="24"/>
                <w:szCs w:val="24"/>
              </w:rPr>
              <w:t>Нормы</w:t>
            </w:r>
          </w:p>
          <w:p w:rsidR="00AD436F" w:rsidRPr="00423225" w:rsidRDefault="00AD436F" w:rsidP="00E53479">
            <w:pPr>
              <w:pStyle w:val="TableParagraph"/>
              <w:spacing w:line="264" w:lineRule="exact"/>
              <w:ind w:left="108"/>
              <w:rPr>
                <w:rFonts w:ascii="Arial" w:hAnsi="Arial" w:cs="Arial"/>
                <w:sz w:val="24"/>
                <w:szCs w:val="24"/>
              </w:rPr>
            </w:pPr>
            <w:r w:rsidRPr="00423225">
              <w:rPr>
                <w:rFonts w:ascii="Arial" w:hAnsi="Arial" w:cs="Arial"/>
                <w:sz w:val="24"/>
                <w:szCs w:val="24"/>
              </w:rPr>
              <w:t>употребления имен числительных Морфологический анализ имен числительных</w:t>
            </w:r>
          </w:p>
        </w:tc>
        <w:tc>
          <w:tcPr>
            <w:tcW w:w="1310" w:type="dxa"/>
          </w:tcPr>
          <w:p w:rsidR="00AD436F" w:rsidRPr="00423225" w:rsidRDefault="00AD436F" w:rsidP="00E53479">
            <w:pPr>
              <w:pStyle w:val="TableParagraph"/>
              <w:spacing w:before="3"/>
              <w:rPr>
                <w:rFonts w:ascii="Arial" w:hAnsi="Arial" w:cs="Arial"/>
                <w:sz w:val="24"/>
                <w:szCs w:val="24"/>
              </w:rPr>
            </w:pPr>
          </w:p>
          <w:p w:rsidR="00AD436F" w:rsidRPr="00423225" w:rsidRDefault="00AD436F" w:rsidP="00E53479">
            <w:pPr>
              <w:pStyle w:val="TableParagraph"/>
              <w:ind w:left="10"/>
              <w:jc w:val="center"/>
              <w:rPr>
                <w:rFonts w:ascii="Arial" w:hAnsi="Arial" w:cs="Arial"/>
                <w:sz w:val="24"/>
                <w:szCs w:val="24"/>
              </w:rPr>
            </w:pPr>
            <w:r w:rsidRPr="00423225">
              <w:rPr>
                <w:rFonts w:ascii="Arial" w:hAnsi="Arial" w:cs="Arial"/>
                <w:sz w:val="24"/>
                <w:szCs w:val="24"/>
              </w:rPr>
              <w:t>2</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551"/>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tabs>
                <w:tab w:val="left" w:pos="3209"/>
              </w:tabs>
              <w:spacing w:line="268" w:lineRule="exact"/>
              <w:ind w:left="108"/>
              <w:rPr>
                <w:rFonts w:ascii="Arial" w:hAnsi="Arial" w:cs="Arial"/>
                <w:sz w:val="24"/>
                <w:szCs w:val="24"/>
              </w:rPr>
            </w:pPr>
            <w:r w:rsidRPr="00423225">
              <w:rPr>
                <w:rFonts w:ascii="Arial" w:hAnsi="Arial" w:cs="Arial"/>
                <w:b/>
                <w:sz w:val="24"/>
                <w:szCs w:val="24"/>
              </w:rPr>
              <w:t>Самостоятельная работа.</w:t>
            </w:r>
            <w:r w:rsidRPr="00423225">
              <w:rPr>
                <w:rFonts w:ascii="Arial" w:hAnsi="Arial" w:cs="Arial"/>
                <w:b/>
                <w:sz w:val="24"/>
                <w:szCs w:val="24"/>
              </w:rPr>
              <w:tab/>
            </w:r>
            <w:r w:rsidRPr="00423225">
              <w:rPr>
                <w:rFonts w:ascii="Arial" w:hAnsi="Arial" w:cs="Arial"/>
                <w:sz w:val="24"/>
                <w:szCs w:val="24"/>
              </w:rPr>
              <w:t>Подготовить сообщение: «Грамматические</w:t>
            </w:r>
            <w:r w:rsidR="00957FE5">
              <w:rPr>
                <w:rFonts w:ascii="Arial" w:hAnsi="Arial" w:cs="Arial"/>
                <w:sz w:val="24"/>
                <w:szCs w:val="24"/>
              </w:rPr>
              <w:t xml:space="preserve"> </w:t>
            </w:r>
            <w:r w:rsidRPr="00423225">
              <w:rPr>
                <w:rFonts w:ascii="Arial" w:hAnsi="Arial" w:cs="Arial"/>
                <w:sz w:val="24"/>
                <w:szCs w:val="24"/>
              </w:rPr>
              <w:t>нормы</w:t>
            </w:r>
          </w:p>
          <w:p w:rsidR="00AD436F" w:rsidRPr="00423225" w:rsidRDefault="00AD436F" w:rsidP="00E53479">
            <w:pPr>
              <w:pStyle w:val="TableParagraph"/>
              <w:spacing w:line="264" w:lineRule="exact"/>
              <w:ind w:left="108"/>
              <w:rPr>
                <w:rFonts w:ascii="Arial" w:hAnsi="Arial" w:cs="Arial"/>
                <w:sz w:val="24"/>
                <w:szCs w:val="24"/>
              </w:rPr>
            </w:pPr>
            <w:r w:rsidRPr="00423225">
              <w:rPr>
                <w:rFonts w:ascii="Arial" w:hAnsi="Arial" w:cs="Arial"/>
                <w:sz w:val="24"/>
                <w:szCs w:val="24"/>
              </w:rPr>
              <w:t>русского языка»</w:t>
            </w:r>
          </w:p>
        </w:tc>
        <w:tc>
          <w:tcPr>
            <w:tcW w:w="1310" w:type="dxa"/>
          </w:tcPr>
          <w:p w:rsidR="00AD436F" w:rsidRPr="00423225" w:rsidRDefault="00AD436F" w:rsidP="00E53479">
            <w:pPr>
              <w:pStyle w:val="TableParagraph"/>
              <w:spacing w:before="128"/>
              <w:ind w:left="10"/>
              <w:jc w:val="center"/>
              <w:rPr>
                <w:rFonts w:ascii="Arial" w:hAnsi="Arial" w:cs="Arial"/>
                <w:sz w:val="24"/>
                <w:szCs w:val="24"/>
              </w:rPr>
            </w:pPr>
            <w:r w:rsidRPr="00423225">
              <w:rPr>
                <w:rFonts w:ascii="Arial" w:hAnsi="Arial" w:cs="Arial"/>
                <w:sz w:val="24"/>
                <w:szCs w:val="24"/>
              </w:rPr>
              <w:t>2</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275"/>
        </w:trPr>
        <w:tc>
          <w:tcPr>
            <w:tcW w:w="3089" w:type="dxa"/>
            <w:vMerge w:val="restart"/>
          </w:tcPr>
          <w:p w:rsidR="00AD436F" w:rsidRPr="00423225" w:rsidRDefault="00AD436F" w:rsidP="00E53479">
            <w:pPr>
              <w:pStyle w:val="TableParagraph"/>
              <w:ind w:left="107" w:right="1423"/>
              <w:rPr>
                <w:rFonts w:ascii="Arial" w:hAnsi="Arial" w:cs="Arial"/>
                <w:b/>
                <w:sz w:val="24"/>
                <w:szCs w:val="24"/>
              </w:rPr>
            </w:pPr>
            <w:r w:rsidRPr="00423225">
              <w:rPr>
                <w:rFonts w:ascii="Arial" w:hAnsi="Arial" w:cs="Arial"/>
                <w:b/>
                <w:sz w:val="24"/>
                <w:szCs w:val="24"/>
              </w:rPr>
              <w:t>Тема 6.4. Морфология</w:t>
            </w:r>
            <w:r w:rsidRPr="00423225">
              <w:rPr>
                <w:rFonts w:ascii="Arial" w:hAnsi="Arial" w:cs="Arial"/>
                <w:b/>
                <w:sz w:val="24"/>
                <w:szCs w:val="24"/>
              </w:rPr>
              <w:lastRenderedPageBreak/>
              <w:t>. Местоимение.</w:t>
            </w:r>
          </w:p>
        </w:tc>
        <w:tc>
          <w:tcPr>
            <w:tcW w:w="8687" w:type="dxa"/>
          </w:tcPr>
          <w:p w:rsidR="00AD436F" w:rsidRPr="00423225" w:rsidRDefault="00AD436F" w:rsidP="00E53479">
            <w:pPr>
              <w:pStyle w:val="TableParagraph"/>
              <w:spacing w:line="256" w:lineRule="exact"/>
              <w:ind w:left="1273" w:right="1266"/>
              <w:jc w:val="center"/>
              <w:rPr>
                <w:rFonts w:ascii="Arial" w:hAnsi="Arial" w:cs="Arial"/>
                <w:b/>
                <w:sz w:val="24"/>
                <w:szCs w:val="24"/>
              </w:rPr>
            </w:pPr>
            <w:r w:rsidRPr="00423225">
              <w:rPr>
                <w:rFonts w:ascii="Arial" w:hAnsi="Arial" w:cs="Arial"/>
                <w:b/>
                <w:sz w:val="24"/>
                <w:szCs w:val="24"/>
              </w:rPr>
              <w:lastRenderedPageBreak/>
              <w:t>Содержание учебного материала</w:t>
            </w:r>
          </w:p>
        </w:tc>
        <w:tc>
          <w:tcPr>
            <w:tcW w:w="1310" w:type="dxa"/>
          </w:tcPr>
          <w:p w:rsidR="00AD436F" w:rsidRPr="00423225" w:rsidRDefault="00AD436F" w:rsidP="00E53479">
            <w:pPr>
              <w:pStyle w:val="TableParagraph"/>
              <w:rPr>
                <w:rFonts w:ascii="Arial" w:hAnsi="Arial" w:cs="Arial"/>
                <w:sz w:val="24"/>
                <w:szCs w:val="24"/>
              </w:rPr>
            </w:pPr>
          </w:p>
        </w:tc>
        <w:tc>
          <w:tcPr>
            <w:tcW w:w="1846" w:type="dxa"/>
          </w:tcPr>
          <w:p w:rsidR="00AD436F" w:rsidRPr="00423225" w:rsidRDefault="00AD436F" w:rsidP="00E53479">
            <w:pPr>
              <w:pStyle w:val="TableParagraph"/>
              <w:rPr>
                <w:rFonts w:ascii="Arial" w:hAnsi="Arial" w:cs="Arial"/>
                <w:sz w:val="24"/>
                <w:szCs w:val="24"/>
              </w:rPr>
            </w:pPr>
          </w:p>
        </w:tc>
      </w:tr>
      <w:tr w:rsidR="00AD436F" w:rsidRPr="00423225" w:rsidTr="00E53479">
        <w:trPr>
          <w:trHeight w:val="275"/>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spacing w:line="256" w:lineRule="exact"/>
              <w:ind w:right="1290"/>
              <w:jc w:val="right"/>
              <w:rPr>
                <w:rFonts w:ascii="Arial" w:hAnsi="Arial" w:cs="Arial"/>
                <w:b/>
                <w:sz w:val="24"/>
                <w:szCs w:val="24"/>
              </w:rPr>
            </w:pPr>
            <w:r w:rsidRPr="00423225">
              <w:rPr>
                <w:rFonts w:ascii="Arial" w:hAnsi="Arial" w:cs="Arial"/>
                <w:b/>
                <w:sz w:val="24"/>
                <w:szCs w:val="24"/>
              </w:rPr>
              <w:t>Тематика практических занятий и лабораторных работ</w:t>
            </w:r>
          </w:p>
        </w:tc>
        <w:tc>
          <w:tcPr>
            <w:tcW w:w="1310" w:type="dxa"/>
          </w:tcPr>
          <w:p w:rsidR="00AD436F" w:rsidRPr="00423225" w:rsidRDefault="00AD436F" w:rsidP="00E53479">
            <w:pPr>
              <w:pStyle w:val="TableParagraph"/>
              <w:rPr>
                <w:rFonts w:ascii="Arial" w:hAnsi="Arial" w:cs="Arial"/>
                <w:sz w:val="24"/>
                <w:szCs w:val="24"/>
              </w:rPr>
            </w:pPr>
          </w:p>
        </w:tc>
        <w:tc>
          <w:tcPr>
            <w:tcW w:w="1846" w:type="dxa"/>
            <w:vMerge w:val="restart"/>
          </w:tcPr>
          <w:p w:rsidR="00AD436F" w:rsidRPr="00423225" w:rsidRDefault="00AD436F" w:rsidP="00E53479">
            <w:pPr>
              <w:pStyle w:val="TableParagraph"/>
              <w:spacing w:line="268" w:lineRule="exact"/>
              <w:ind w:left="130"/>
              <w:rPr>
                <w:rFonts w:ascii="Arial" w:hAnsi="Arial" w:cs="Arial"/>
                <w:sz w:val="24"/>
                <w:szCs w:val="24"/>
              </w:rPr>
            </w:pPr>
            <w:r w:rsidRPr="00423225">
              <w:rPr>
                <w:rFonts w:ascii="Arial" w:hAnsi="Arial" w:cs="Arial"/>
                <w:sz w:val="24"/>
                <w:szCs w:val="24"/>
              </w:rPr>
              <w:t>ОК 01. - ОК 11.</w:t>
            </w:r>
          </w:p>
        </w:tc>
      </w:tr>
      <w:tr w:rsidR="00AD436F" w:rsidRPr="00423225" w:rsidTr="00E53479">
        <w:trPr>
          <w:trHeight w:val="827"/>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tabs>
                <w:tab w:val="left" w:pos="1652"/>
                <w:tab w:val="left" w:pos="3325"/>
                <w:tab w:val="left" w:pos="4918"/>
                <w:tab w:val="left" w:pos="7152"/>
              </w:tabs>
              <w:ind w:left="108" w:right="99"/>
              <w:rPr>
                <w:rFonts w:ascii="Arial" w:hAnsi="Arial" w:cs="Arial"/>
                <w:sz w:val="24"/>
                <w:szCs w:val="24"/>
              </w:rPr>
            </w:pPr>
            <w:r w:rsidRPr="00423225">
              <w:rPr>
                <w:rFonts w:ascii="Arial" w:hAnsi="Arial" w:cs="Arial"/>
                <w:b/>
                <w:sz w:val="24"/>
                <w:szCs w:val="24"/>
              </w:rPr>
              <w:t>Практическая работа №40,41</w:t>
            </w:r>
            <w:r w:rsidRPr="00423225">
              <w:rPr>
                <w:rFonts w:ascii="Arial" w:hAnsi="Arial" w:cs="Arial"/>
                <w:sz w:val="24"/>
                <w:szCs w:val="24"/>
              </w:rPr>
              <w:t>. Местоимение как часть речи. Морфологические особенности</w:t>
            </w:r>
            <w:r w:rsidRPr="00423225">
              <w:rPr>
                <w:rFonts w:ascii="Arial" w:hAnsi="Arial" w:cs="Arial"/>
                <w:sz w:val="24"/>
                <w:szCs w:val="24"/>
              </w:rPr>
              <w:tab/>
              <w:t>местоимений.</w:t>
            </w:r>
            <w:r w:rsidRPr="00423225">
              <w:rPr>
                <w:rFonts w:ascii="Arial" w:hAnsi="Arial" w:cs="Arial"/>
                <w:sz w:val="24"/>
                <w:szCs w:val="24"/>
              </w:rPr>
              <w:tab/>
              <w:t>Особенности</w:t>
            </w:r>
            <w:r w:rsidRPr="00423225">
              <w:rPr>
                <w:rFonts w:ascii="Arial" w:hAnsi="Arial" w:cs="Arial"/>
                <w:sz w:val="24"/>
                <w:szCs w:val="24"/>
              </w:rPr>
              <w:tab/>
              <w:t>функционирования</w:t>
            </w:r>
            <w:r w:rsidRPr="00423225">
              <w:rPr>
                <w:rFonts w:ascii="Arial" w:hAnsi="Arial" w:cs="Arial"/>
                <w:sz w:val="24"/>
                <w:szCs w:val="24"/>
              </w:rPr>
              <w:tab/>
              <w:t>местоимений.</w:t>
            </w:r>
          </w:p>
          <w:p w:rsidR="00AD436F" w:rsidRPr="00423225" w:rsidRDefault="00AD436F" w:rsidP="00E53479">
            <w:pPr>
              <w:pStyle w:val="TableParagraph"/>
              <w:spacing w:line="264" w:lineRule="exact"/>
              <w:ind w:left="108"/>
              <w:rPr>
                <w:rFonts w:ascii="Arial" w:hAnsi="Arial" w:cs="Arial"/>
                <w:sz w:val="24"/>
                <w:szCs w:val="24"/>
              </w:rPr>
            </w:pPr>
            <w:r w:rsidRPr="00423225">
              <w:rPr>
                <w:rFonts w:ascii="Arial" w:hAnsi="Arial" w:cs="Arial"/>
                <w:sz w:val="24"/>
                <w:szCs w:val="24"/>
              </w:rPr>
              <w:t>Правописание местоимений. Морфологический разбор местоимения</w:t>
            </w:r>
          </w:p>
        </w:tc>
        <w:tc>
          <w:tcPr>
            <w:tcW w:w="1310" w:type="dxa"/>
          </w:tcPr>
          <w:p w:rsidR="00AD436F" w:rsidRPr="00423225" w:rsidRDefault="00AD436F" w:rsidP="00E53479">
            <w:pPr>
              <w:pStyle w:val="TableParagraph"/>
              <w:spacing w:before="3"/>
              <w:rPr>
                <w:rFonts w:ascii="Arial" w:hAnsi="Arial" w:cs="Arial"/>
                <w:sz w:val="24"/>
                <w:szCs w:val="24"/>
              </w:rPr>
            </w:pPr>
          </w:p>
          <w:p w:rsidR="00AD436F" w:rsidRPr="00423225" w:rsidRDefault="00AD436F" w:rsidP="00E53479">
            <w:pPr>
              <w:pStyle w:val="TableParagraph"/>
              <w:ind w:left="10"/>
              <w:jc w:val="center"/>
              <w:rPr>
                <w:rFonts w:ascii="Arial" w:hAnsi="Arial" w:cs="Arial"/>
                <w:sz w:val="24"/>
                <w:szCs w:val="24"/>
              </w:rPr>
            </w:pPr>
            <w:r w:rsidRPr="00423225">
              <w:rPr>
                <w:rFonts w:ascii="Arial" w:hAnsi="Arial" w:cs="Arial"/>
                <w:sz w:val="24"/>
                <w:szCs w:val="24"/>
              </w:rPr>
              <w:t>2</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277"/>
        </w:trPr>
        <w:tc>
          <w:tcPr>
            <w:tcW w:w="3089" w:type="dxa"/>
            <w:vMerge w:val="restart"/>
          </w:tcPr>
          <w:p w:rsidR="00AD436F" w:rsidRPr="00423225" w:rsidRDefault="00AD436F" w:rsidP="00E53479">
            <w:pPr>
              <w:pStyle w:val="TableParagraph"/>
              <w:ind w:left="107" w:right="553"/>
              <w:rPr>
                <w:rFonts w:ascii="Arial" w:hAnsi="Arial" w:cs="Arial"/>
                <w:b/>
                <w:sz w:val="24"/>
                <w:szCs w:val="24"/>
              </w:rPr>
            </w:pPr>
            <w:r w:rsidRPr="00423225">
              <w:rPr>
                <w:rFonts w:ascii="Arial" w:hAnsi="Arial" w:cs="Arial"/>
                <w:b/>
                <w:sz w:val="24"/>
                <w:szCs w:val="24"/>
              </w:rPr>
              <w:lastRenderedPageBreak/>
              <w:t xml:space="preserve">Тема 6.5. Морфология. Глагол. Причастие как </w:t>
            </w:r>
            <w:r w:rsidRPr="00423225">
              <w:rPr>
                <w:rFonts w:ascii="Arial" w:hAnsi="Arial" w:cs="Arial"/>
                <w:b/>
                <w:spacing w:val="-3"/>
                <w:sz w:val="24"/>
                <w:szCs w:val="24"/>
              </w:rPr>
              <w:t xml:space="preserve">особая </w:t>
            </w:r>
            <w:r w:rsidR="00957FE5" w:rsidRPr="00423225">
              <w:rPr>
                <w:rFonts w:ascii="Arial" w:hAnsi="Arial" w:cs="Arial"/>
                <w:b/>
                <w:sz w:val="24"/>
                <w:szCs w:val="24"/>
              </w:rPr>
              <w:t>форма глагола</w:t>
            </w:r>
            <w:r w:rsidRPr="00423225">
              <w:rPr>
                <w:rFonts w:ascii="Arial" w:hAnsi="Arial" w:cs="Arial"/>
                <w:b/>
                <w:sz w:val="24"/>
                <w:szCs w:val="24"/>
              </w:rPr>
              <w:t>.</w:t>
            </w:r>
          </w:p>
          <w:p w:rsidR="00AD436F" w:rsidRPr="00423225" w:rsidRDefault="00AD436F" w:rsidP="00E53479">
            <w:pPr>
              <w:pStyle w:val="TableParagraph"/>
              <w:ind w:left="107" w:right="224"/>
              <w:rPr>
                <w:rFonts w:ascii="Arial" w:hAnsi="Arial" w:cs="Arial"/>
                <w:b/>
                <w:sz w:val="24"/>
                <w:szCs w:val="24"/>
              </w:rPr>
            </w:pPr>
            <w:r w:rsidRPr="00423225">
              <w:rPr>
                <w:rFonts w:ascii="Arial" w:hAnsi="Arial" w:cs="Arial"/>
                <w:b/>
                <w:sz w:val="24"/>
                <w:szCs w:val="24"/>
              </w:rPr>
              <w:t xml:space="preserve">Деепричастие как </w:t>
            </w:r>
            <w:r w:rsidRPr="00423225">
              <w:rPr>
                <w:rFonts w:ascii="Arial" w:hAnsi="Arial" w:cs="Arial"/>
                <w:b/>
                <w:spacing w:val="-3"/>
                <w:sz w:val="24"/>
                <w:szCs w:val="24"/>
              </w:rPr>
              <w:t xml:space="preserve">особая </w:t>
            </w:r>
            <w:r w:rsidR="00957FE5" w:rsidRPr="00423225">
              <w:rPr>
                <w:rFonts w:ascii="Arial" w:hAnsi="Arial" w:cs="Arial"/>
                <w:b/>
                <w:sz w:val="24"/>
                <w:szCs w:val="24"/>
              </w:rPr>
              <w:t>форма глагола</w:t>
            </w:r>
            <w:r w:rsidRPr="00423225">
              <w:rPr>
                <w:rFonts w:ascii="Arial" w:hAnsi="Arial" w:cs="Arial"/>
                <w:b/>
                <w:sz w:val="24"/>
                <w:szCs w:val="24"/>
              </w:rPr>
              <w:t>.</w:t>
            </w:r>
          </w:p>
        </w:tc>
        <w:tc>
          <w:tcPr>
            <w:tcW w:w="8687" w:type="dxa"/>
          </w:tcPr>
          <w:p w:rsidR="00AD436F" w:rsidRPr="00423225" w:rsidRDefault="00AD436F" w:rsidP="00E53479">
            <w:pPr>
              <w:pStyle w:val="TableParagraph"/>
              <w:spacing w:line="258" w:lineRule="exact"/>
              <w:ind w:left="1273" w:right="1266"/>
              <w:jc w:val="center"/>
              <w:rPr>
                <w:rFonts w:ascii="Arial" w:hAnsi="Arial" w:cs="Arial"/>
                <w:b/>
                <w:sz w:val="24"/>
                <w:szCs w:val="24"/>
              </w:rPr>
            </w:pPr>
            <w:r w:rsidRPr="00423225">
              <w:rPr>
                <w:rFonts w:ascii="Arial" w:hAnsi="Arial" w:cs="Arial"/>
                <w:b/>
                <w:sz w:val="24"/>
                <w:szCs w:val="24"/>
              </w:rPr>
              <w:t>Содержание учебного материала</w:t>
            </w:r>
          </w:p>
        </w:tc>
        <w:tc>
          <w:tcPr>
            <w:tcW w:w="1310" w:type="dxa"/>
          </w:tcPr>
          <w:p w:rsidR="00AD436F" w:rsidRPr="00423225" w:rsidRDefault="00AD436F" w:rsidP="00E53479">
            <w:pPr>
              <w:pStyle w:val="TableParagraph"/>
              <w:rPr>
                <w:rFonts w:ascii="Arial" w:hAnsi="Arial" w:cs="Arial"/>
                <w:sz w:val="24"/>
                <w:szCs w:val="24"/>
              </w:rPr>
            </w:pPr>
          </w:p>
        </w:tc>
        <w:tc>
          <w:tcPr>
            <w:tcW w:w="1846" w:type="dxa"/>
          </w:tcPr>
          <w:p w:rsidR="00AD436F" w:rsidRPr="00423225" w:rsidRDefault="00AD436F" w:rsidP="00E53479">
            <w:pPr>
              <w:pStyle w:val="TableParagraph"/>
              <w:rPr>
                <w:rFonts w:ascii="Arial" w:hAnsi="Arial" w:cs="Arial"/>
                <w:sz w:val="24"/>
                <w:szCs w:val="24"/>
              </w:rPr>
            </w:pPr>
          </w:p>
        </w:tc>
      </w:tr>
      <w:tr w:rsidR="00AD436F" w:rsidRPr="00423225" w:rsidTr="00E53479">
        <w:trPr>
          <w:trHeight w:val="275"/>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spacing w:line="256" w:lineRule="exact"/>
              <w:ind w:right="1290"/>
              <w:jc w:val="right"/>
              <w:rPr>
                <w:rFonts w:ascii="Arial" w:hAnsi="Arial" w:cs="Arial"/>
                <w:b/>
                <w:sz w:val="24"/>
                <w:szCs w:val="24"/>
              </w:rPr>
            </w:pPr>
            <w:r w:rsidRPr="00423225">
              <w:rPr>
                <w:rFonts w:ascii="Arial" w:hAnsi="Arial" w:cs="Arial"/>
                <w:b/>
                <w:sz w:val="24"/>
                <w:szCs w:val="24"/>
              </w:rPr>
              <w:t>Тематика практических занятий и лабораторных работ</w:t>
            </w:r>
          </w:p>
        </w:tc>
        <w:tc>
          <w:tcPr>
            <w:tcW w:w="1310" w:type="dxa"/>
          </w:tcPr>
          <w:p w:rsidR="00AD436F" w:rsidRPr="00423225" w:rsidRDefault="00AD436F" w:rsidP="00E53479">
            <w:pPr>
              <w:pStyle w:val="TableParagraph"/>
              <w:rPr>
                <w:rFonts w:ascii="Arial" w:hAnsi="Arial" w:cs="Arial"/>
                <w:sz w:val="24"/>
                <w:szCs w:val="24"/>
              </w:rPr>
            </w:pPr>
          </w:p>
        </w:tc>
        <w:tc>
          <w:tcPr>
            <w:tcW w:w="1846" w:type="dxa"/>
            <w:vMerge w:val="restart"/>
          </w:tcPr>
          <w:p w:rsidR="00AD436F" w:rsidRPr="00423225" w:rsidRDefault="00AD436F" w:rsidP="00E53479">
            <w:pPr>
              <w:pStyle w:val="TableParagraph"/>
              <w:spacing w:line="268" w:lineRule="exact"/>
              <w:ind w:left="130"/>
              <w:rPr>
                <w:rFonts w:ascii="Arial" w:hAnsi="Arial" w:cs="Arial"/>
                <w:sz w:val="24"/>
                <w:szCs w:val="24"/>
              </w:rPr>
            </w:pPr>
            <w:r w:rsidRPr="00423225">
              <w:rPr>
                <w:rFonts w:ascii="Arial" w:hAnsi="Arial" w:cs="Arial"/>
                <w:sz w:val="24"/>
                <w:szCs w:val="24"/>
              </w:rPr>
              <w:t>ОК 01. - ОК 11.</w:t>
            </w:r>
          </w:p>
        </w:tc>
      </w:tr>
      <w:tr w:rsidR="00AD436F" w:rsidRPr="00423225" w:rsidTr="00E53479">
        <w:trPr>
          <w:trHeight w:val="1932"/>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ind w:left="108" w:right="95"/>
              <w:jc w:val="both"/>
              <w:rPr>
                <w:rFonts w:ascii="Arial" w:hAnsi="Arial" w:cs="Arial"/>
                <w:sz w:val="24"/>
                <w:szCs w:val="24"/>
              </w:rPr>
            </w:pPr>
            <w:r w:rsidRPr="00423225">
              <w:rPr>
                <w:rFonts w:ascii="Arial" w:hAnsi="Arial" w:cs="Arial"/>
                <w:b/>
                <w:sz w:val="24"/>
                <w:szCs w:val="24"/>
              </w:rPr>
              <w:t xml:space="preserve">Практическая работа №42,43. </w:t>
            </w:r>
            <w:r w:rsidRPr="00423225">
              <w:rPr>
                <w:rFonts w:ascii="Arial" w:hAnsi="Arial" w:cs="Arial"/>
                <w:sz w:val="24"/>
                <w:szCs w:val="24"/>
              </w:rPr>
              <w:t>Глагол как часть речи. Морфологический разбор глагола. Причастие как особая форма глагола. Морфологический разбор причастий. Правописание -Н-и –НН- в причастиях и отглагольных прилагательных. Причастный оборот и знаки препинания в предложении с причастным оборотом Деепричастие как особая форма глагола Морфологический разбор. Деепричастный оборот и знаки препинания в предложениях с</w:t>
            </w:r>
          </w:p>
          <w:p w:rsidR="00AD436F" w:rsidRPr="00423225" w:rsidRDefault="00AD436F" w:rsidP="00E53479">
            <w:pPr>
              <w:pStyle w:val="TableParagraph"/>
              <w:spacing w:line="264" w:lineRule="exact"/>
              <w:ind w:left="108"/>
              <w:jc w:val="both"/>
              <w:rPr>
                <w:rFonts w:ascii="Arial" w:hAnsi="Arial" w:cs="Arial"/>
                <w:sz w:val="24"/>
                <w:szCs w:val="24"/>
              </w:rPr>
            </w:pPr>
            <w:r w:rsidRPr="00423225">
              <w:rPr>
                <w:rFonts w:ascii="Arial" w:hAnsi="Arial" w:cs="Arial"/>
                <w:sz w:val="24"/>
                <w:szCs w:val="24"/>
              </w:rPr>
              <w:t>деепричастным оборотом.</w:t>
            </w:r>
          </w:p>
        </w:tc>
        <w:tc>
          <w:tcPr>
            <w:tcW w:w="1310" w:type="dxa"/>
          </w:tcPr>
          <w:p w:rsidR="00AD436F" w:rsidRPr="00423225" w:rsidRDefault="00AD436F" w:rsidP="00E53479">
            <w:pPr>
              <w:pStyle w:val="TableParagraph"/>
              <w:rPr>
                <w:rFonts w:ascii="Arial" w:hAnsi="Arial" w:cs="Arial"/>
                <w:sz w:val="24"/>
                <w:szCs w:val="24"/>
              </w:rPr>
            </w:pPr>
          </w:p>
          <w:p w:rsidR="00AD436F" w:rsidRPr="00423225" w:rsidRDefault="00AD436F" w:rsidP="00E53479">
            <w:pPr>
              <w:pStyle w:val="TableParagraph"/>
              <w:rPr>
                <w:rFonts w:ascii="Arial" w:hAnsi="Arial" w:cs="Arial"/>
                <w:sz w:val="24"/>
                <w:szCs w:val="24"/>
              </w:rPr>
            </w:pPr>
          </w:p>
          <w:p w:rsidR="00AD436F" w:rsidRPr="00423225" w:rsidRDefault="00AD436F" w:rsidP="00E53479">
            <w:pPr>
              <w:pStyle w:val="TableParagraph"/>
              <w:spacing w:before="222"/>
              <w:ind w:left="10"/>
              <w:jc w:val="center"/>
              <w:rPr>
                <w:rFonts w:ascii="Arial" w:hAnsi="Arial" w:cs="Arial"/>
                <w:sz w:val="24"/>
                <w:szCs w:val="24"/>
              </w:rPr>
            </w:pPr>
            <w:r w:rsidRPr="00423225">
              <w:rPr>
                <w:rFonts w:ascii="Arial" w:hAnsi="Arial" w:cs="Arial"/>
                <w:sz w:val="24"/>
                <w:szCs w:val="24"/>
              </w:rPr>
              <w:t>2</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552"/>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spacing w:line="268" w:lineRule="exact"/>
              <w:ind w:left="108"/>
              <w:rPr>
                <w:rFonts w:ascii="Arial" w:hAnsi="Arial" w:cs="Arial"/>
                <w:sz w:val="24"/>
                <w:szCs w:val="24"/>
              </w:rPr>
            </w:pPr>
            <w:r w:rsidRPr="00423225">
              <w:rPr>
                <w:rFonts w:ascii="Arial" w:hAnsi="Arial" w:cs="Arial"/>
                <w:b/>
                <w:sz w:val="24"/>
                <w:szCs w:val="24"/>
              </w:rPr>
              <w:t xml:space="preserve">Самостоятельная  работа.  </w:t>
            </w:r>
            <w:r w:rsidRPr="00423225">
              <w:rPr>
                <w:rFonts w:ascii="Arial" w:hAnsi="Arial" w:cs="Arial"/>
                <w:sz w:val="24"/>
                <w:szCs w:val="24"/>
              </w:rPr>
              <w:t>Доклад на тему:  «Категория наклонения глагола и</w:t>
            </w:r>
            <w:r w:rsidR="00957FE5">
              <w:rPr>
                <w:rFonts w:ascii="Arial" w:hAnsi="Arial" w:cs="Arial"/>
                <w:sz w:val="24"/>
                <w:szCs w:val="24"/>
              </w:rPr>
              <w:t xml:space="preserve"> </w:t>
            </w:r>
            <w:r w:rsidRPr="00423225">
              <w:rPr>
                <w:rFonts w:ascii="Arial" w:hAnsi="Arial" w:cs="Arial"/>
                <w:sz w:val="24"/>
                <w:szCs w:val="24"/>
              </w:rPr>
              <w:t>ее</w:t>
            </w:r>
          </w:p>
          <w:p w:rsidR="00AD436F" w:rsidRPr="00423225" w:rsidRDefault="00AD436F" w:rsidP="00E53479">
            <w:pPr>
              <w:pStyle w:val="TableParagraph"/>
              <w:spacing w:line="264" w:lineRule="exact"/>
              <w:ind w:left="108"/>
              <w:rPr>
                <w:rFonts w:ascii="Arial" w:hAnsi="Arial" w:cs="Arial"/>
                <w:sz w:val="24"/>
                <w:szCs w:val="24"/>
              </w:rPr>
            </w:pPr>
            <w:r w:rsidRPr="00423225">
              <w:rPr>
                <w:rFonts w:ascii="Arial" w:hAnsi="Arial" w:cs="Arial"/>
                <w:sz w:val="24"/>
                <w:szCs w:val="24"/>
              </w:rPr>
              <w:t>роль в текстообразовании». «Вопрос о причастии и деепричастии в русской</w:t>
            </w:r>
          </w:p>
        </w:tc>
        <w:tc>
          <w:tcPr>
            <w:tcW w:w="1310" w:type="dxa"/>
          </w:tcPr>
          <w:p w:rsidR="00AD436F" w:rsidRPr="00423225" w:rsidRDefault="00AD436F" w:rsidP="00E53479">
            <w:pPr>
              <w:pStyle w:val="TableParagraph"/>
              <w:spacing w:before="128"/>
              <w:ind w:left="10"/>
              <w:jc w:val="center"/>
              <w:rPr>
                <w:rFonts w:ascii="Arial" w:hAnsi="Arial" w:cs="Arial"/>
                <w:sz w:val="24"/>
                <w:szCs w:val="24"/>
              </w:rPr>
            </w:pPr>
            <w:r w:rsidRPr="00423225">
              <w:rPr>
                <w:rFonts w:ascii="Arial" w:hAnsi="Arial" w:cs="Arial"/>
                <w:sz w:val="24"/>
                <w:szCs w:val="24"/>
              </w:rPr>
              <w:t>2</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275"/>
        </w:trPr>
        <w:tc>
          <w:tcPr>
            <w:tcW w:w="3089" w:type="dxa"/>
          </w:tcPr>
          <w:p w:rsidR="00AD436F" w:rsidRPr="00423225" w:rsidRDefault="00AD436F" w:rsidP="00E53479">
            <w:pPr>
              <w:pStyle w:val="TableParagraph"/>
              <w:rPr>
                <w:rFonts w:ascii="Arial" w:hAnsi="Arial" w:cs="Arial"/>
                <w:sz w:val="24"/>
                <w:szCs w:val="24"/>
              </w:rPr>
            </w:pPr>
          </w:p>
        </w:tc>
        <w:tc>
          <w:tcPr>
            <w:tcW w:w="8687" w:type="dxa"/>
          </w:tcPr>
          <w:p w:rsidR="00AD436F" w:rsidRPr="00423225" w:rsidRDefault="00AD436F" w:rsidP="00E53479">
            <w:pPr>
              <w:pStyle w:val="TableParagraph"/>
              <w:spacing w:line="256" w:lineRule="exact"/>
              <w:ind w:left="108"/>
              <w:rPr>
                <w:rFonts w:ascii="Arial" w:hAnsi="Arial" w:cs="Arial"/>
                <w:sz w:val="24"/>
                <w:szCs w:val="24"/>
              </w:rPr>
            </w:pPr>
            <w:r w:rsidRPr="00423225">
              <w:rPr>
                <w:rFonts w:ascii="Arial" w:hAnsi="Arial" w:cs="Arial"/>
                <w:sz w:val="24"/>
                <w:szCs w:val="24"/>
              </w:rPr>
              <w:t>грамматике».</w:t>
            </w:r>
          </w:p>
        </w:tc>
        <w:tc>
          <w:tcPr>
            <w:tcW w:w="1310" w:type="dxa"/>
          </w:tcPr>
          <w:p w:rsidR="00AD436F" w:rsidRPr="00423225" w:rsidRDefault="00AD436F" w:rsidP="00E53479">
            <w:pPr>
              <w:pStyle w:val="TableParagraph"/>
              <w:rPr>
                <w:rFonts w:ascii="Arial" w:hAnsi="Arial" w:cs="Arial"/>
                <w:sz w:val="24"/>
                <w:szCs w:val="24"/>
              </w:rPr>
            </w:pPr>
          </w:p>
        </w:tc>
        <w:tc>
          <w:tcPr>
            <w:tcW w:w="1846" w:type="dxa"/>
          </w:tcPr>
          <w:p w:rsidR="00AD436F" w:rsidRPr="00423225" w:rsidRDefault="00AD436F" w:rsidP="00E53479">
            <w:pPr>
              <w:pStyle w:val="TableParagraph"/>
              <w:rPr>
                <w:rFonts w:ascii="Arial" w:hAnsi="Arial" w:cs="Arial"/>
                <w:sz w:val="24"/>
                <w:szCs w:val="24"/>
              </w:rPr>
            </w:pPr>
          </w:p>
        </w:tc>
      </w:tr>
      <w:tr w:rsidR="00AD436F" w:rsidRPr="00423225" w:rsidTr="00E53479">
        <w:trPr>
          <w:trHeight w:val="275"/>
        </w:trPr>
        <w:tc>
          <w:tcPr>
            <w:tcW w:w="3089" w:type="dxa"/>
            <w:vMerge w:val="restart"/>
          </w:tcPr>
          <w:p w:rsidR="00AD436F" w:rsidRPr="00423225" w:rsidRDefault="00AD436F" w:rsidP="00E53479">
            <w:pPr>
              <w:pStyle w:val="TableParagraph"/>
              <w:ind w:left="107" w:right="526"/>
              <w:rPr>
                <w:rFonts w:ascii="Arial" w:hAnsi="Arial" w:cs="Arial"/>
                <w:b/>
                <w:sz w:val="24"/>
                <w:szCs w:val="24"/>
              </w:rPr>
            </w:pPr>
            <w:r w:rsidRPr="00423225">
              <w:rPr>
                <w:rFonts w:ascii="Arial" w:hAnsi="Arial" w:cs="Arial"/>
                <w:b/>
                <w:sz w:val="24"/>
                <w:szCs w:val="24"/>
              </w:rPr>
              <w:t xml:space="preserve">Тема 6.6. Морфология. </w:t>
            </w:r>
            <w:r w:rsidRPr="00423225">
              <w:rPr>
                <w:rFonts w:ascii="Arial" w:hAnsi="Arial" w:cs="Arial"/>
                <w:b/>
                <w:spacing w:val="-3"/>
                <w:sz w:val="24"/>
                <w:szCs w:val="24"/>
              </w:rPr>
              <w:t xml:space="preserve">Наречие </w:t>
            </w:r>
            <w:r w:rsidRPr="00423225">
              <w:rPr>
                <w:rFonts w:ascii="Arial" w:hAnsi="Arial" w:cs="Arial"/>
                <w:b/>
                <w:sz w:val="24"/>
                <w:szCs w:val="24"/>
              </w:rPr>
              <w:t>Слова категории состояния.</w:t>
            </w:r>
          </w:p>
        </w:tc>
        <w:tc>
          <w:tcPr>
            <w:tcW w:w="8687" w:type="dxa"/>
          </w:tcPr>
          <w:p w:rsidR="00AD436F" w:rsidRPr="00423225" w:rsidRDefault="00AD436F" w:rsidP="00E53479">
            <w:pPr>
              <w:pStyle w:val="TableParagraph"/>
              <w:spacing w:line="256" w:lineRule="exact"/>
              <w:ind w:left="1273" w:right="1266"/>
              <w:jc w:val="center"/>
              <w:rPr>
                <w:rFonts w:ascii="Arial" w:hAnsi="Arial" w:cs="Arial"/>
                <w:b/>
                <w:sz w:val="24"/>
                <w:szCs w:val="24"/>
              </w:rPr>
            </w:pPr>
            <w:r w:rsidRPr="00423225">
              <w:rPr>
                <w:rFonts w:ascii="Arial" w:hAnsi="Arial" w:cs="Arial"/>
                <w:b/>
                <w:sz w:val="24"/>
                <w:szCs w:val="24"/>
              </w:rPr>
              <w:t>Содержание учебного материала</w:t>
            </w:r>
          </w:p>
        </w:tc>
        <w:tc>
          <w:tcPr>
            <w:tcW w:w="1310" w:type="dxa"/>
          </w:tcPr>
          <w:p w:rsidR="00AD436F" w:rsidRPr="00423225" w:rsidRDefault="00AD436F" w:rsidP="00E53479">
            <w:pPr>
              <w:pStyle w:val="TableParagraph"/>
              <w:rPr>
                <w:rFonts w:ascii="Arial" w:hAnsi="Arial" w:cs="Arial"/>
                <w:sz w:val="24"/>
                <w:szCs w:val="24"/>
              </w:rPr>
            </w:pPr>
          </w:p>
        </w:tc>
        <w:tc>
          <w:tcPr>
            <w:tcW w:w="1846" w:type="dxa"/>
          </w:tcPr>
          <w:p w:rsidR="00AD436F" w:rsidRPr="00423225" w:rsidRDefault="00AD436F" w:rsidP="00E53479">
            <w:pPr>
              <w:pStyle w:val="TableParagraph"/>
              <w:rPr>
                <w:rFonts w:ascii="Arial" w:hAnsi="Arial" w:cs="Arial"/>
                <w:sz w:val="24"/>
                <w:szCs w:val="24"/>
              </w:rPr>
            </w:pPr>
          </w:p>
        </w:tc>
      </w:tr>
      <w:tr w:rsidR="00AD436F" w:rsidRPr="00423225" w:rsidTr="00E53479">
        <w:trPr>
          <w:trHeight w:val="275"/>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spacing w:line="256" w:lineRule="exact"/>
              <w:ind w:right="1290"/>
              <w:jc w:val="right"/>
              <w:rPr>
                <w:rFonts w:ascii="Arial" w:hAnsi="Arial" w:cs="Arial"/>
                <w:b/>
                <w:sz w:val="24"/>
                <w:szCs w:val="24"/>
              </w:rPr>
            </w:pPr>
            <w:r w:rsidRPr="00423225">
              <w:rPr>
                <w:rFonts w:ascii="Arial" w:hAnsi="Arial" w:cs="Arial"/>
                <w:b/>
                <w:sz w:val="24"/>
                <w:szCs w:val="24"/>
              </w:rPr>
              <w:t>Тематика практических занятий и лабораторных работ</w:t>
            </w:r>
          </w:p>
        </w:tc>
        <w:tc>
          <w:tcPr>
            <w:tcW w:w="1310" w:type="dxa"/>
          </w:tcPr>
          <w:p w:rsidR="00AD436F" w:rsidRPr="00423225" w:rsidRDefault="00AD436F" w:rsidP="00E53479">
            <w:pPr>
              <w:pStyle w:val="TableParagraph"/>
              <w:rPr>
                <w:rFonts w:ascii="Arial" w:hAnsi="Arial" w:cs="Arial"/>
                <w:sz w:val="24"/>
                <w:szCs w:val="24"/>
              </w:rPr>
            </w:pPr>
          </w:p>
        </w:tc>
        <w:tc>
          <w:tcPr>
            <w:tcW w:w="1846" w:type="dxa"/>
            <w:vMerge w:val="restart"/>
          </w:tcPr>
          <w:p w:rsidR="00AD436F" w:rsidRPr="00423225" w:rsidRDefault="00AD436F" w:rsidP="00E53479">
            <w:pPr>
              <w:pStyle w:val="TableParagraph"/>
              <w:spacing w:line="268" w:lineRule="exact"/>
              <w:ind w:left="130"/>
              <w:rPr>
                <w:rFonts w:ascii="Arial" w:hAnsi="Arial" w:cs="Arial"/>
                <w:sz w:val="24"/>
                <w:szCs w:val="24"/>
              </w:rPr>
            </w:pPr>
            <w:r w:rsidRPr="00423225">
              <w:rPr>
                <w:rFonts w:ascii="Arial" w:hAnsi="Arial" w:cs="Arial"/>
                <w:sz w:val="24"/>
                <w:szCs w:val="24"/>
              </w:rPr>
              <w:t>ОК 01. - ОК 11.</w:t>
            </w:r>
          </w:p>
        </w:tc>
      </w:tr>
      <w:tr w:rsidR="00AD436F" w:rsidRPr="00423225" w:rsidTr="00E53479">
        <w:trPr>
          <w:trHeight w:val="1103"/>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ind w:left="108" w:right="102"/>
              <w:jc w:val="both"/>
              <w:rPr>
                <w:rFonts w:ascii="Arial" w:hAnsi="Arial" w:cs="Arial"/>
                <w:sz w:val="24"/>
                <w:szCs w:val="24"/>
              </w:rPr>
            </w:pPr>
            <w:r w:rsidRPr="00423225">
              <w:rPr>
                <w:rFonts w:ascii="Arial" w:hAnsi="Arial" w:cs="Arial"/>
                <w:b/>
                <w:sz w:val="24"/>
                <w:szCs w:val="24"/>
              </w:rPr>
              <w:t xml:space="preserve">Практическая работа №44,45. </w:t>
            </w:r>
            <w:r w:rsidRPr="00423225">
              <w:rPr>
                <w:rFonts w:ascii="Arial" w:hAnsi="Arial" w:cs="Arial"/>
                <w:sz w:val="24"/>
                <w:szCs w:val="24"/>
              </w:rPr>
              <w:t>Наречие как часть речи. Образование степеней сравнения наречия. Омонимичность наречиям и кратким прилагательным. Степени сравнения слов категории состояния. Слова категории</w:t>
            </w:r>
            <w:r w:rsidR="007F05EC">
              <w:rPr>
                <w:rFonts w:ascii="Arial" w:hAnsi="Arial" w:cs="Arial"/>
                <w:sz w:val="24"/>
                <w:szCs w:val="24"/>
              </w:rPr>
              <w:t xml:space="preserve"> </w:t>
            </w:r>
            <w:r w:rsidRPr="00423225">
              <w:rPr>
                <w:rFonts w:ascii="Arial" w:hAnsi="Arial" w:cs="Arial"/>
                <w:sz w:val="24"/>
                <w:szCs w:val="24"/>
              </w:rPr>
              <w:t>состояния.</w:t>
            </w:r>
          </w:p>
          <w:p w:rsidR="00AD436F" w:rsidRPr="00423225" w:rsidRDefault="00AD436F" w:rsidP="00E53479">
            <w:pPr>
              <w:pStyle w:val="TableParagraph"/>
              <w:spacing w:line="264" w:lineRule="exact"/>
              <w:ind w:left="108"/>
              <w:jc w:val="both"/>
              <w:rPr>
                <w:rFonts w:ascii="Arial" w:hAnsi="Arial" w:cs="Arial"/>
                <w:sz w:val="24"/>
                <w:szCs w:val="24"/>
              </w:rPr>
            </w:pPr>
            <w:r w:rsidRPr="00423225">
              <w:rPr>
                <w:rFonts w:ascii="Arial" w:hAnsi="Arial" w:cs="Arial"/>
                <w:sz w:val="24"/>
                <w:szCs w:val="24"/>
              </w:rPr>
              <w:t>Правописание наречий. Морфологический разбор наречий</w:t>
            </w:r>
          </w:p>
        </w:tc>
        <w:tc>
          <w:tcPr>
            <w:tcW w:w="1310" w:type="dxa"/>
          </w:tcPr>
          <w:p w:rsidR="00AD436F" w:rsidRPr="00423225" w:rsidRDefault="00AD436F" w:rsidP="00E53479">
            <w:pPr>
              <w:pStyle w:val="TableParagraph"/>
              <w:spacing w:before="4"/>
              <w:rPr>
                <w:rFonts w:ascii="Arial" w:hAnsi="Arial" w:cs="Arial"/>
                <w:sz w:val="24"/>
                <w:szCs w:val="24"/>
              </w:rPr>
            </w:pPr>
          </w:p>
          <w:p w:rsidR="00AD436F" w:rsidRPr="00423225" w:rsidRDefault="00AD436F" w:rsidP="00E53479">
            <w:pPr>
              <w:pStyle w:val="TableParagraph"/>
              <w:ind w:left="10"/>
              <w:jc w:val="center"/>
              <w:rPr>
                <w:rFonts w:ascii="Arial" w:hAnsi="Arial" w:cs="Arial"/>
                <w:sz w:val="24"/>
                <w:szCs w:val="24"/>
              </w:rPr>
            </w:pPr>
            <w:r w:rsidRPr="00423225">
              <w:rPr>
                <w:rFonts w:ascii="Arial" w:hAnsi="Arial" w:cs="Arial"/>
                <w:sz w:val="24"/>
                <w:szCs w:val="24"/>
              </w:rPr>
              <w:t>2</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275"/>
        </w:trPr>
        <w:tc>
          <w:tcPr>
            <w:tcW w:w="3089" w:type="dxa"/>
            <w:vMerge w:val="restart"/>
          </w:tcPr>
          <w:p w:rsidR="00AD436F" w:rsidRPr="00423225" w:rsidRDefault="00AD436F" w:rsidP="00E53479">
            <w:pPr>
              <w:pStyle w:val="TableParagraph"/>
              <w:spacing w:line="273" w:lineRule="exact"/>
              <w:ind w:left="107"/>
              <w:rPr>
                <w:rFonts w:ascii="Arial" w:hAnsi="Arial" w:cs="Arial"/>
                <w:b/>
                <w:sz w:val="24"/>
                <w:szCs w:val="24"/>
              </w:rPr>
            </w:pPr>
            <w:r w:rsidRPr="00423225">
              <w:rPr>
                <w:rFonts w:ascii="Arial" w:hAnsi="Arial" w:cs="Arial"/>
                <w:b/>
                <w:sz w:val="24"/>
                <w:szCs w:val="24"/>
              </w:rPr>
              <w:t>Тема 6.7.</w:t>
            </w:r>
          </w:p>
          <w:p w:rsidR="00AD436F" w:rsidRPr="00423225" w:rsidRDefault="00AD436F" w:rsidP="00E53479">
            <w:pPr>
              <w:pStyle w:val="TableParagraph"/>
              <w:ind w:left="107" w:right="279"/>
              <w:rPr>
                <w:rFonts w:ascii="Arial" w:hAnsi="Arial" w:cs="Arial"/>
                <w:b/>
                <w:sz w:val="24"/>
                <w:szCs w:val="24"/>
              </w:rPr>
            </w:pPr>
            <w:r w:rsidRPr="00423225">
              <w:rPr>
                <w:rFonts w:ascii="Arial" w:hAnsi="Arial" w:cs="Arial"/>
                <w:b/>
                <w:sz w:val="24"/>
                <w:szCs w:val="24"/>
              </w:rPr>
              <w:t>Предлог, союз и частица как части речи.</w:t>
            </w:r>
          </w:p>
          <w:p w:rsidR="00AD436F" w:rsidRPr="00423225" w:rsidRDefault="00AD436F" w:rsidP="00E53479">
            <w:pPr>
              <w:pStyle w:val="TableParagraph"/>
              <w:ind w:left="107" w:right="681"/>
              <w:rPr>
                <w:rFonts w:ascii="Arial" w:hAnsi="Arial" w:cs="Arial"/>
                <w:sz w:val="24"/>
                <w:szCs w:val="24"/>
              </w:rPr>
            </w:pPr>
            <w:r w:rsidRPr="00423225">
              <w:rPr>
                <w:rFonts w:ascii="Arial" w:hAnsi="Arial" w:cs="Arial"/>
                <w:sz w:val="24"/>
                <w:szCs w:val="24"/>
              </w:rPr>
              <w:t>Междометия и звукоподражательные слова</w:t>
            </w:r>
          </w:p>
        </w:tc>
        <w:tc>
          <w:tcPr>
            <w:tcW w:w="8687" w:type="dxa"/>
          </w:tcPr>
          <w:p w:rsidR="00AD436F" w:rsidRPr="00423225" w:rsidRDefault="00AD436F" w:rsidP="00E53479">
            <w:pPr>
              <w:pStyle w:val="TableParagraph"/>
              <w:spacing w:line="256" w:lineRule="exact"/>
              <w:ind w:left="1273" w:right="1266"/>
              <w:jc w:val="center"/>
              <w:rPr>
                <w:rFonts w:ascii="Arial" w:hAnsi="Arial" w:cs="Arial"/>
                <w:b/>
                <w:sz w:val="24"/>
                <w:szCs w:val="24"/>
              </w:rPr>
            </w:pPr>
            <w:r w:rsidRPr="00423225">
              <w:rPr>
                <w:rFonts w:ascii="Arial" w:hAnsi="Arial" w:cs="Arial"/>
                <w:b/>
                <w:sz w:val="24"/>
                <w:szCs w:val="24"/>
              </w:rPr>
              <w:t>Содержание учебного материала</w:t>
            </w:r>
          </w:p>
        </w:tc>
        <w:tc>
          <w:tcPr>
            <w:tcW w:w="1310" w:type="dxa"/>
          </w:tcPr>
          <w:p w:rsidR="00AD436F" w:rsidRPr="00423225" w:rsidRDefault="00AD436F" w:rsidP="00E53479">
            <w:pPr>
              <w:pStyle w:val="TableParagraph"/>
              <w:rPr>
                <w:rFonts w:ascii="Arial" w:hAnsi="Arial" w:cs="Arial"/>
                <w:sz w:val="24"/>
                <w:szCs w:val="24"/>
              </w:rPr>
            </w:pPr>
          </w:p>
        </w:tc>
        <w:tc>
          <w:tcPr>
            <w:tcW w:w="1846" w:type="dxa"/>
          </w:tcPr>
          <w:p w:rsidR="00AD436F" w:rsidRPr="00423225" w:rsidRDefault="00AD436F" w:rsidP="00E53479">
            <w:pPr>
              <w:pStyle w:val="TableParagraph"/>
              <w:rPr>
                <w:rFonts w:ascii="Arial" w:hAnsi="Arial" w:cs="Arial"/>
                <w:sz w:val="24"/>
                <w:szCs w:val="24"/>
              </w:rPr>
            </w:pPr>
          </w:p>
        </w:tc>
      </w:tr>
      <w:tr w:rsidR="00AD436F" w:rsidRPr="00423225" w:rsidTr="00E53479">
        <w:trPr>
          <w:trHeight w:val="276"/>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spacing w:line="256" w:lineRule="exact"/>
              <w:ind w:right="1290"/>
              <w:jc w:val="right"/>
              <w:rPr>
                <w:rFonts w:ascii="Arial" w:hAnsi="Arial" w:cs="Arial"/>
                <w:b/>
                <w:sz w:val="24"/>
                <w:szCs w:val="24"/>
              </w:rPr>
            </w:pPr>
            <w:r w:rsidRPr="00423225">
              <w:rPr>
                <w:rFonts w:ascii="Arial" w:hAnsi="Arial" w:cs="Arial"/>
                <w:b/>
                <w:sz w:val="24"/>
                <w:szCs w:val="24"/>
              </w:rPr>
              <w:t>Тематика практических занятий и лабораторных работ</w:t>
            </w:r>
          </w:p>
        </w:tc>
        <w:tc>
          <w:tcPr>
            <w:tcW w:w="1310" w:type="dxa"/>
          </w:tcPr>
          <w:p w:rsidR="00AD436F" w:rsidRPr="00423225" w:rsidRDefault="00AD436F" w:rsidP="00E53479">
            <w:pPr>
              <w:pStyle w:val="TableParagraph"/>
              <w:rPr>
                <w:rFonts w:ascii="Arial" w:hAnsi="Arial" w:cs="Arial"/>
                <w:sz w:val="24"/>
                <w:szCs w:val="24"/>
              </w:rPr>
            </w:pPr>
          </w:p>
        </w:tc>
        <w:tc>
          <w:tcPr>
            <w:tcW w:w="1846" w:type="dxa"/>
            <w:vMerge w:val="restart"/>
          </w:tcPr>
          <w:p w:rsidR="00AD436F" w:rsidRPr="00423225" w:rsidRDefault="00AD436F" w:rsidP="00E53479">
            <w:pPr>
              <w:pStyle w:val="TableParagraph"/>
              <w:spacing w:line="271" w:lineRule="exact"/>
              <w:ind w:left="130"/>
              <w:rPr>
                <w:rFonts w:ascii="Arial" w:hAnsi="Arial" w:cs="Arial"/>
                <w:sz w:val="24"/>
                <w:szCs w:val="24"/>
              </w:rPr>
            </w:pPr>
            <w:r w:rsidRPr="00423225">
              <w:rPr>
                <w:rFonts w:ascii="Arial" w:hAnsi="Arial" w:cs="Arial"/>
                <w:sz w:val="24"/>
                <w:szCs w:val="24"/>
              </w:rPr>
              <w:t>ОК 01. - ОК 11.</w:t>
            </w:r>
          </w:p>
        </w:tc>
      </w:tr>
      <w:tr w:rsidR="00AD436F" w:rsidRPr="00423225" w:rsidTr="00E53479">
        <w:trPr>
          <w:trHeight w:val="1382"/>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ind w:left="108" w:right="94"/>
              <w:jc w:val="both"/>
              <w:rPr>
                <w:rFonts w:ascii="Arial" w:hAnsi="Arial" w:cs="Arial"/>
                <w:sz w:val="24"/>
                <w:szCs w:val="24"/>
              </w:rPr>
            </w:pPr>
            <w:r w:rsidRPr="00423225">
              <w:rPr>
                <w:rFonts w:ascii="Arial" w:hAnsi="Arial" w:cs="Arial"/>
                <w:b/>
                <w:sz w:val="24"/>
                <w:szCs w:val="24"/>
              </w:rPr>
              <w:t>Практическая работа №46,47</w:t>
            </w:r>
            <w:r w:rsidRPr="00423225">
              <w:rPr>
                <w:rFonts w:ascii="Arial" w:hAnsi="Arial" w:cs="Arial"/>
                <w:sz w:val="24"/>
                <w:szCs w:val="24"/>
              </w:rPr>
              <w:t>. Предлог как служебная часть речи. Правописание предлогов. Союз как служебная часть речи Правописание союзов. Частица. Разряды частиц. Междометия и звукоподражательные слова. Правописание междометий. Знаки препинания в предложениях с междометиями. Правописание</w:t>
            </w:r>
          </w:p>
          <w:p w:rsidR="00AD436F" w:rsidRPr="00423225" w:rsidRDefault="00AD436F" w:rsidP="00E53479">
            <w:pPr>
              <w:pStyle w:val="TableParagraph"/>
              <w:spacing w:line="264" w:lineRule="exact"/>
              <w:ind w:left="108"/>
              <w:jc w:val="both"/>
              <w:rPr>
                <w:rFonts w:ascii="Arial" w:hAnsi="Arial" w:cs="Arial"/>
                <w:sz w:val="24"/>
                <w:szCs w:val="24"/>
              </w:rPr>
            </w:pPr>
            <w:r w:rsidRPr="00423225">
              <w:rPr>
                <w:rFonts w:ascii="Arial" w:hAnsi="Arial" w:cs="Arial"/>
                <w:sz w:val="24"/>
                <w:szCs w:val="24"/>
              </w:rPr>
              <w:t>частицы НЕ с разными частями речи</w:t>
            </w:r>
          </w:p>
        </w:tc>
        <w:tc>
          <w:tcPr>
            <w:tcW w:w="1310" w:type="dxa"/>
          </w:tcPr>
          <w:p w:rsidR="00AD436F" w:rsidRPr="00423225" w:rsidRDefault="00AD436F" w:rsidP="00E53479">
            <w:pPr>
              <w:pStyle w:val="TableParagraph"/>
              <w:rPr>
                <w:rFonts w:ascii="Arial" w:hAnsi="Arial" w:cs="Arial"/>
                <w:sz w:val="24"/>
                <w:szCs w:val="24"/>
              </w:rPr>
            </w:pPr>
          </w:p>
          <w:p w:rsidR="00AD436F" w:rsidRPr="00423225" w:rsidRDefault="00AD436F" w:rsidP="00E53479">
            <w:pPr>
              <w:pStyle w:val="TableParagraph"/>
              <w:spacing w:before="5"/>
              <w:rPr>
                <w:rFonts w:ascii="Arial" w:hAnsi="Arial" w:cs="Arial"/>
                <w:sz w:val="24"/>
                <w:szCs w:val="24"/>
              </w:rPr>
            </w:pPr>
          </w:p>
          <w:p w:rsidR="00AD436F" w:rsidRPr="00423225" w:rsidRDefault="00AD436F" w:rsidP="00E53479">
            <w:pPr>
              <w:pStyle w:val="TableParagraph"/>
              <w:ind w:left="10"/>
              <w:jc w:val="center"/>
              <w:rPr>
                <w:rFonts w:ascii="Arial" w:hAnsi="Arial" w:cs="Arial"/>
                <w:sz w:val="24"/>
                <w:szCs w:val="24"/>
              </w:rPr>
            </w:pPr>
            <w:r w:rsidRPr="00423225">
              <w:rPr>
                <w:rFonts w:ascii="Arial" w:hAnsi="Arial" w:cs="Arial"/>
                <w:sz w:val="24"/>
                <w:szCs w:val="24"/>
              </w:rPr>
              <w:t>2</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551"/>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spacing w:line="268" w:lineRule="exact"/>
              <w:ind w:left="108"/>
              <w:rPr>
                <w:rFonts w:ascii="Arial" w:hAnsi="Arial" w:cs="Arial"/>
                <w:sz w:val="24"/>
                <w:szCs w:val="24"/>
              </w:rPr>
            </w:pPr>
            <w:r w:rsidRPr="00423225">
              <w:rPr>
                <w:rFonts w:ascii="Arial" w:hAnsi="Arial" w:cs="Arial"/>
                <w:b/>
                <w:sz w:val="24"/>
                <w:szCs w:val="24"/>
              </w:rPr>
              <w:t xml:space="preserve">Самостоятельная работа. </w:t>
            </w:r>
            <w:r w:rsidRPr="00423225">
              <w:rPr>
                <w:rFonts w:ascii="Arial" w:hAnsi="Arial" w:cs="Arial"/>
                <w:sz w:val="24"/>
                <w:szCs w:val="24"/>
              </w:rPr>
              <w:t>Написать реферат на тему: «Части речи в русском</w:t>
            </w:r>
          </w:p>
          <w:p w:rsidR="00AD436F" w:rsidRPr="00423225" w:rsidRDefault="00AD436F" w:rsidP="00E53479">
            <w:pPr>
              <w:pStyle w:val="TableParagraph"/>
              <w:spacing w:line="264" w:lineRule="exact"/>
              <w:ind w:left="108"/>
              <w:rPr>
                <w:rFonts w:ascii="Arial" w:hAnsi="Arial" w:cs="Arial"/>
                <w:b/>
                <w:sz w:val="24"/>
                <w:szCs w:val="24"/>
              </w:rPr>
            </w:pPr>
            <w:r w:rsidRPr="00423225">
              <w:rPr>
                <w:rFonts w:ascii="Arial" w:hAnsi="Arial" w:cs="Arial"/>
                <w:sz w:val="24"/>
                <w:szCs w:val="24"/>
              </w:rPr>
              <w:t>языке. Принципы распределения слов по частям речи»</w:t>
            </w:r>
            <w:r w:rsidRPr="00423225">
              <w:rPr>
                <w:rFonts w:ascii="Arial" w:hAnsi="Arial" w:cs="Arial"/>
                <w:b/>
                <w:sz w:val="24"/>
                <w:szCs w:val="24"/>
              </w:rPr>
              <w:t>.</w:t>
            </w:r>
          </w:p>
        </w:tc>
        <w:tc>
          <w:tcPr>
            <w:tcW w:w="1310" w:type="dxa"/>
          </w:tcPr>
          <w:p w:rsidR="00AD436F" w:rsidRPr="00423225" w:rsidRDefault="00AD436F" w:rsidP="00E53479">
            <w:pPr>
              <w:pStyle w:val="TableParagraph"/>
              <w:spacing w:before="128"/>
              <w:ind w:left="10"/>
              <w:jc w:val="center"/>
              <w:rPr>
                <w:rFonts w:ascii="Arial" w:hAnsi="Arial" w:cs="Arial"/>
                <w:sz w:val="24"/>
                <w:szCs w:val="24"/>
              </w:rPr>
            </w:pPr>
            <w:r w:rsidRPr="00423225">
              <w:rPr>
                <w:rFonts w:ascii="Arial" w:hAnsi="Arial" w:cs="Arial"/>
                <w:sz w:val="24"/>
                <w:szCs w:val="24"/>
              </w:rPr>
              <w:t>2</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552"/>
        </w:trPr>
        <w:tc>
          <w:tcPr>
            <w:tcW w:w="11776" w:type="dxa"/>
            <w:gridSpan w:val="2"/>
          </w:tcPr>
          <w:p w:rsidR="00AD436F" w:rsidRPr="00423225" w:rsidRDefault="00AD436F" w:rsidP="00E53479">
            <w:pPr>
              <w:pStyle w:val="TableParagraph"/>
              <w:spacing w:line="273" w:lineRule="exact"/>
              <w:ind w:left="107"/>
              <w:rPr>
                <w:rFonts w:ascii="Arial" w:hAnsi="Arial" w:cs="Arial"/>
                <w:b/>
                <w:sz w:val="24"/>
                <w:szCs w:val="24"/>
              </w:rPr>
            </w:pPr>
            <w:r w:rsidRPr="00423225">
              <w:rPr>
                <w:rFonts w:ascii="Arial" w:hAnsi="Arial" w:cs="Arial"/>
                <w:b/>
                <w:sz w:val="24"/>
                <w:szCs w:val="24"/>
              </w:rPr>
              <w:lastRenderedPageBreak/>
              <w:t>Раздел 7. Синтаксис и пунктуация</w:t>
            </w:r>
          </w:p>
        </w:tc>
        <w:tc>
          <w:tcPr>
            <w:tcW w:w="1310" w:type="dxa"/>
          </w:tcPr>
          <w:p w:rsidR="00AD436F" w:rsidRPr="00423225" w:rsidRDefault="00E53479" w:rsidP="00E53479">
            <w:pPr>
              <w:pStyle w:val="TableParagraph"/>
              <w:spacing w:line="276" w:lineRule="exact"/>
              <w:ind w:left="441" w:right="170" w:hanging="243"/>
              <w:rPr>
                <w:rFonts w:ascii="Arial" w:hAnsi="Arial" w:cs="Arial"/>
                <w:b/>
                <w:sz w:val="24"/>
                <w:szCs w:val="24"/>
              </w:rPr>
            </w:pPr>
            <w:r w:rsidRPr="00423225">
              <w:rPr>
                <w:rFonts w:ascii="Arial" w:hAnsi="Arial" w:cs="Arial"/>
                <w:b/>
                <w:sz w:val="24"/>
                <w:szCs w:val="24"/>
              </w:rPr>
              <w:t>14</w:t>
            </w:r>
            <w:r w:rsidR="00AD436F" w:rsidRPr="00423225">
              <w:rPr>
                <w:rFonts w:ascii="Arial" w:hAnsi="Arial" w:cs="Arial"/>
                <w:b/>
                <w:sz w:val="24"/>
                <w:szCs w:val="24"/>
              </w:rPr>
              <w:t xml:space="preserve"> часов 9/11</w:t>
            </w:r>
          </w:p>
        </w:tc>
        <w:tc>
          <w:tcPr>
            <w:tcW w:w="1846" w:type="dxa"/>
          </w:tcPr>
          <w:p w:rsidR="00AD436F" w:rsidRPr="00423225" w:rsidRDefault="00AD436F" w:rsidP="00E53479">
            <w:pPr>
              <w:pStyle w:val="TableParagraph"/>
              <w:rPr>
                <w:rFonts w:ascii="Arial" w:hAnsi="Arial" w:cs="Arial"/>
                <w:sz w:val="24"/>
                <w:szCs w:val="24"/>
              </w:rPr>
            </w:pPr>
          </w:p>
        </w:tc>
      </w:tr>
      <w:tr w:rsidR="00AD436F" w:rsidRPr="00423225" w:rsidTr="00E53479">
        <w:trPr>
          <w:trHeight w:val="275"/>
        </w:trPr>
        <w:tc>
          <w:tcPr>
            <w:tcW w:w="3089" w:type="dxa"/>
            <w:vMerge w:val="restart"/>
          </w:tcPr>
          <w:p w:rsidR="00AD436F" w:rsidRPr="00423225" w:rsidRDefault="00AD436F" w:rsidP="00E53479">
            <w:pPr>
              <w:pStyle w:val="TableParagraph"/>
              <w:spacing w:line="273" w:lineRule="exact"/>
              <w:ind w:left="107"/>
              <w:rPr>
                <w:rFonts w:ascii="Arial" w:hAnsi="Arial" w:cs="Arial"/>
                <w:b/>
                <w:sz w:val="24"/>
                <w:szCs w:val="24"/>
              </w:rPr>
            </w:pPr>
            <w:r w:rsidRPr="00423225">
              <w:rPr>
                <w:rFonts w:ascii="Arial" w:hAnsi="Arial" w:cs="Arial"/>
                <w:b/>
                <w:sz w:val="24"/>
                <w:szCs w:val="24"/>
              </w:rPr>
              <w:t>Тема 7.1.</w:t>
            </w:r>
          </w:p>
          <w:p w:rsidR="00AD436F" w:rsidRPr="00423225" w:rsidRDefault="00AD436F" w:rsidP="00E53479">
            <w:pPr>
              <w:pStyle w:val="TableParagraph"/>
              <w:ind w:left="107" w:right="810"/>
              <w:rPr>
                <w:rFonts w:ascii="Arial" w:hAnsi="Arial" w:cs="Arial"/>
                <w:b/>
                <w:sz w:val="24"/>
                <w:szCs w:val="24"/>
              </w:rPr>
            </w:pPr>
            <w:r w:rsidRPr="00423225">
              <w:rPr>
                <w:rFonts w:ascii="Arial" w:hAnsi="Arial" w:cs="Arial"/>
                <w:b/>
                <w:sz w:val="24"/>
                <w:szCs w:val="24"/>
              </w:rPr>
              <w:t>Основные единицы синтаксиса.</w:t>
            </w:r>
          </w:p>
          <w:p w:rsidR="00AD436F" w:rsidRPr="00423225" w:rsidRDefault="00AD436F" w:rsidP="00E53479">
            <w:pPr>
              <w:pStyle w:val="TableParagraph"/>
              <w:ind w:left="107"/>
              <w:rPr>
                <w:rFonts w:ascii="Arial" w:hAnsi="Arial" w:cs="Arial"/>
                <w:b/>
                <w:sz w:val="24"/>
                <w:szCs w:val="24"/>
              </w:rPr>
            </w:pPr>
            <w:r w:rsidRPr="00423225">
              <w:rPr>
                <w:rFonts w:ascii="Arial" w:hAnsi="Arial" w:cs="Arial"/>
                <w:b/>
                <w:sz w:val="24"/>
                <w:szCs w:val="24"/>
              </w:rPr>
              <w:t>Словосочетание</w:t>
            </w:r>
          </w:p>
        </w:tc>
        <w:tc>
          <w:tcPr>
            <w:tcW w:w="8687" w:type="dxa"/>
          </w:tcPr>
          <w:p w:rsidR="00AD436F" w:rsidRPr="00423225" w:rsidRDefault="00AD436F" w:rsidP="00E53479">
            <w:pPr>
              <w:pStyle w:val="TableParagraph"/>
              <w:spacing w:line="256" w:lineRule="exact"/>
              <w:ind w:left="1273" w:right="1266"/>
              <w:jc w:val="center"/>
              <w:rPr>
                <w:rFonts w:ascii="Arial" w:hAnsi="Arial" w:cs="Arial"/>
                <w:b/>
                <w:sz w:val="24"/>
                <w:szCs w:val="24"/>
              </w:rPr>
            </w:pPr>
            <w:r w:rsidRPr="00423225">
              <w:rPr>
                <w:rFonts w:ascii="Arial" w:hAnsi="Arial" w:cs="Arial"/>
                <w:b/>
                <w:sz w:val="24"/>
                <w:szCs w:val="24"/>
              </w:rPr>
              <w:t>Содержание учебного материала</w:t>
            </w:r>
          </w:p>
        </w:tc>
        <w:tc>
          <w:tcPr>
            <w:tcW w:w="1310" w:type="dxa"/>
          </w:tcPr>
          <w:p w:rsidR="00AD436F" w:rsidRPr="00423225" w:rsidRDefault="00AD436F" w:rsidP="00E53479">
            <w:pPr>
              <w:pStyle w:val="TableParagraph"/>
              <w:rPr>
                <w:rFonts w:ascii="Arial" w:hAnsi="Arial" w:cs="Arial"/>
                <w:sz w:val="24"/>
                <w:szCs w:val="24"/>
              </w:rPr>
            </w:pPr>
          </w:p>
        </w:tc>
        <w:tc>
          <w:tcPr>
            <w:tcW w:w="1846" w:type="dxa"/>
          </w:tcPr>
          <w:p w:rsidR="00AD436F" w:rsidRPr="00423225" w:rsidRDefault="00AD436F" w:rsidP="00E53479">
            <w:pPr>
              <w:pStyle w:val="TableParagraph"/>
              <w:rPr>
                <w:rFonts w:ascii="Arial" w:hAnsi="Arial" w:cs="Arial"/>
                <w:sz w:val="24"/>
                <w:szCs w:val="24"/>
              </w:rPr>
            </w:pPr>
          </w:p>
        </w:tc>
      </w:tr>
      <w:tr w:rsidR="00AD436F" w:rsidRPr="00423225" w:rsidTr="00E53479">
        <w:trPr>
          <w:trHeight w:val="827"/>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tabs>
                <w:tab w:val="left" w:pos="1410"/>
                <w:tab w:val="left" w:pos="2580"/>
                <w:tab w:val="left" w:pos="4045"/>
                <w:tab w:val="left" w:pos="6029"/>
                <w:tab w:val="left" w:pos="7708"/>
              </w:tabs>
              <w:ind w:left="108" w:right="93"/>
              <w:rPr>
                <w:rFonts w:ascii="Arial" w:hAnsi="Arial" w:cs="Arial"/>
                <w:sz w:val="24"/>
                <w:szCs w:val="24"/>
              </w:rPr>
            </w:pPr>
            <w:r w:rsidRPr="00423225">
              <w:rPr>
                <w:rFonts w:ascii="Arial" w:hAnsi="Arial" w:cs="Arial"/>
                <w:sz w:val="24"/>
                <w:szCs w:val="24"/>
              </w:rPr>
              <w:t>Основные</w:t>
            </w:r>
            <w:r w:rsidRPr="00423225">
              <w:rPr>
                <w:rFonts w:ascii="Arial" w:hAnsi="Arial" w:cs="Arial"/>
                <w:sz w:val="24"/>
                <w:szCs w:val="24"/>
              </w:rPr>
              <w:tab/>
              <w:t>единицы</w:t>
            </w:r>
            <w:r w:rsidRPr="00423225">
              <w:rPr>
                <w:rFonts w:ascii="Arial" w:hAnsi="Arial" w:cs="Arial"/>
                <w:sz w:val="24"/>
                <w:szCs w:val="24"/>
              </w:rPr>
              <w:tab/>
              <w:t>синтаксиса.</w:t>
            </w:r>
            <w:r w:rsidRPr="00423225">
              <w:rPr>
                <w:rFonts w:ascii="Arial" w:hAnsi="Arial" w:cs="Arial"/>
                <w:sz w:val="24"/>
                <w:szCs w:val="24"/>
              </w:rPr>
              <w:tab/>
              <w:t>Словосочетание,</w:t>
            </w:r>
            <w:r w:rsidRPr="00423225">
              <w:rPr>
                <w:rFonts w:ascii="Arial" w:hAnsi="Arial" w:cs="Arial"/>
                <w:sz w:val="24"/>
                <w:szCs w:val="24"/>
              </w:rPr>
              <w:tab/>
              <w:t>предложение,</w:t>
            </w:r>
            <w:r w:rsidRPr="00423225">
              <w:rPr>
                <w:rFonts w:ascii="Arial" w:hAnsi="Arial" w:cs="Arial"/>
                <w:sz w:val="24"/>
                <w:szCs w:val="24"/>
              </w:rPr>
              <w:tab/>
            </w:r>
            <w:r w:rsidRPr="00423225">
              <w:rPr>
                <w:rFonts w:ascii="Arial" w:hAnsi="Arial" w:cs="Arial"/>
                <w:spacing w:val="-3"/>
                <w:sz w:val="24"/>
                <w:szCs w:val="24"/>
              </w:rPr>
              <w:t xml:space="preserve">сложное </w:t>
            </w:r>
            <w:r w:rsidRPr="00423225">
              <w:rPr>
                <w:rFonts w:ascii="Arial" w:hAnsi="Arial" w:cs="Arial"/>
                <w:sz w:val="24"/>
                <w:szCs w:val="24"/>
              </w:rPr>
              <w:t>синтаксическое целое. Словосочетание. Классификация словосочетаний.</w:t>
            </w:r>
            <w:r w:rsidR="00957FE5">
              <w:rPr>
                <w:rFonts w:ascii="Arial" w:hAnsi="Arial" w:cs="Arial"/>
                <w:sz w:val="24"/>
                <w:szCs w:val="24"/>
              </w:rPr>
              <w:t xml:space="preserve"> </w:t>
            </w:r>
            <w:r w:rsidRPr="00423225">
              <w:rPr>
                <w:rFonts w:ascii="Arial" w:hAnsi="Arial" w:cs="Arial"/>
                <w:sz w:val="24"/>
                <w:szCs w:val="24"/>
              </w:rPr>
              <w:t>Виды</w:t>
            </w:r>
          </w:p>
          <w:p w:rsidR="00AD436F" w:rsidRPr="00423225" w:rsidRDefault="00AD436F" w:rsidP="00E53479">
            <w:pPr>
              <w:pStyle w:val="TableParagraph"/>
              <w:spacing w:line="264" w:lineRule="exact"/>
              <w:ind w:left="108"/>
              <w:rPr>
                <w:rFonts w:ascii="Arial" w:hAnsi="Arial" w:cs="Arial"/>
                <w:sz w:val="24"/>
                <w:szCs w:val="24"/>
              </w:rPr>
            </w:pPr>
            <w:r w:rsidRPr="00423225">
              <w:rPr>
                <w:rFonts w:ascii="Arial" w:hAnsi="Arial" w:cs="Arial"/>
                <w:sz w:val="24"/>
                <w:szCs w:val="24"/>
              </w:rPr>
              <w:t>связи слов в словосочетании.</w:t>
            </w:r>
          </w:p>
        </w:tc>
        <w:tc>
          <w:tcPr>
            <w:tcW w:w="1310" w:type="dxa"/>
          </w:tcPr>
          <w:p w:rsidR="00AD436F" w:rsidRPr="00423225" w:rsidRDefault="00AD436F" w:rsidP="00E53479">
            <w:pPr>
              <w:pStyle w:val="TableParagraph"/>
              <w:spacing w:before="3"/>
              <w:rPr>
                <w:rFonts w:ascii="Arial" w:hAnsi="Arial" w:cs="Arial"/>
                <w:sz w:val="24"/>
                <w:szCs w:val="24"/>
              </w:rPr>
            </w:pPr>
          </w:p>
          <w:p w:rsidR="00AD436F" w:rsidRPr="00423225" w:rsidRDefault="00AD436F" w:rsidP="00E53479">
            <w:pPr>
              <w:pStyle w:val="TableParagraph"/>
              <w:ind w:left="10"/>
              <w:jc w:val="center"/>
              <w:rPr>
                <w:rFonts w:ascii="Arial" w:hAnsi="Arial" w:cs="Arial"/>
                <w:sz w:val="24"/>
                <w:szCs w:val="24"/>
              </w:rPr>
            </w:pPr>
            <w:r w:rsidRPr="00423225">
              <w:rPr>
                <w:rFonts w:ascii="Arial" w:hAnsi="Arial" w:cs="Arial"/>
                <w:sz w:val="24"/>
                <w:szCs w:val="24"/>
              </w:rPr>
              <w:t>1</w:t>
            </w:r>
          </w:p>
        </w:tc>
        <w:tc>
          <w:tcPr>
            <w:tcW w:w="1846" w:type="dxa"/>
            <w:vMerge w:val="restart"/>
          </w:tcPr>
          <w:p w:rsidR="00AD436F" w:rsidRPr="00423225" w:rsidRDefault="00AD436F" w:rsidP="00E53479">
            <w:pPr>
              <w:pStyle w:val="TableParagraph"/>
              <w:spacing w:line="268" w:lineRule="exact"/>
              <w:ind w:left="130"/>
              <w:rPr>
                <w:rFonts w:ascii="Arial" w:hAnsi="Arial" w:cs="Arial"/>
                <w:sz w:val="24"/>
                <w:szCs w:val="24"/>
              </w:rPr>
            </w:pPr>
            <w:r w:rsidRPr="00423225">
              <w:rPr>
                <w:rFonts w:ascii="Arial" w:hAnsi="Arial" w:cs="Arial"/>
                <w:sz w:val="24"/>
                <w:szCs w:val="24"/>
              </w:rPr>
              <w:t>ОК 01. - ОК 11.</w:t>
            </w:r>
          </w:p>
        </w:tc>
      </w:tr>
      <w:tr w:rsidR="00AD436F" w:rsidRPr="00423225" w:rsidTr="00E53479">
        <w:trPr>
          <w:trHeight w:val="275"/>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spacing w:line="256" w:lineRule="exact"/>
              <w:ind w:right="1290"/>
              <w:jc w:val="right"/>
              <w:rPr>
                <w:rFonts w:ascii="Arial" w:hAnsi="Arial" w:cs="Arial"/>
                <w:b/>
                <w:sz w:val="24"/>
                <w:szCs w:val="24"/>
              </w:rPr>
            </w:pPr>
            <w:r w:rsidRPr="00423225">
              <w:rPr>
                <w:rFonts w:ascii="Arial" w:hAnsi="Arial" w:cs="Arial"/>
                <w:b/>
                <w:sz w:val="24"/>
                <w:szCs w:val="24"/>
              </w:rPr>
              <w:t>Тематика практических занятий и лабораторных работ</w:t>
            </w:r>
          </w:p>
        </w:tc>
        <w:tc>
          <w:tcPr>
            <w:tcW w:w="1310" w:type="dxa"/>
          </w:tcPr>
          <w:p w:rsidR="00AD436F" w:rsidRPr="00423225" w:rsidRDefault="00AD436F" w:rsidP="00E53479">
            <w:pPr>
              <w:pStyle w:val="TableParagraph"/>
              <w:rPr>
                <w:rFonts w:ascii="Arial" w:hAnsi="Arial" w:cs="Arial"/>
                <w:sz w:val="24"/>
                <w:szCs w:val="24"/>
              </w:rPr>
            </w:pP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554"/>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spacing w:line="270" w:lineRule="exact"/>
              <w:ind w:left="108"/>
              <w:rPr>
                <w:rFonts w:ascii="Arial" w:hAnsi="Arial" w:cs="Arial"/>
                <w:sz w:val="24"/>
                <w:szCs w:val="24"/>
              </w:rPr>
            </w:pPr>
            <w:r w:rsidRPr="00423225">
              <w:rPr>
                <w:rFonts w:ascii="Arial" w:hAnsi="Arial" w:cs="Arial"/>
                <w:b/>
                <w:sz w:val="24"/>
                <w:szCs w:val="24"/>
              </w:rPr>
              <w:t xml:space="preserve">Практическая работа №48. </w:t>
            </w:r>
            <w:r w:rsidRPr="00423225">
              <w:rPr>
                <w:rFonts w:ascii="Arial" w:hAnsi="Arial" w:cs="Arial"/>
                <w:sz w:val="24"/>
                <w:szCs w:val="24"/>
              </w:rPr>
              <w:t>Нормы построения словосочетания. Синтактический</w:t>
            </w:r>
          </w:p>
          <w:p w:rsidR="00AD436F" w:rsidRPr="00423225" w:rsidRDefault="00AD436F" w:rsidP="00E53479">
            <w:pPr>
              <w:pStyle w:val="TableParagraph"/>
              <w:spacing w:line="264" w:lineRule="exact"/>
              <w:ind w:left="108"/>
              <w:rPr>
                <w:rFonts w:ascii="Arial" w:hAnsi="Arial" w:cs="Arial"/>
                <w:sz w:val="24"/>
                <w:szCs w:val="24"/>
              </w:rPr>
            </w:pPr>
            <w:r w:rsidRPr="00423225">
              <w:rPr>
                <w:rFonts w:ascii="Arial" w:hAnsi="Arial" w:cs="Arial"/>
                <w:sz w:val="24"/>
                <w:szCs w:val="24"/>
              </w:rPr>
              <w:t>разбор словосочетания</w:t>
            </w:r>
          </w:p>
        </w:tc>
        <w:tc>
          <w:tcPr>
            <w:tcW w:w="1310" w:type="dxa"/>
          </w:tcPr>
          <w:p w:rsidR="00AD436F" w:rsidRPr="00423225" w:rsidRDefault="00AD436F" w:rsidP="00E53479">
            <w:pPr>
              <w:pStyle w:val="TableParagraph"/>
              <w:spacing w:before="131"/>
              <w:ind w:left="10"/>
              <w:jc w:val="center"/>
              <w:rPr>
                <w:rFonts w:ascii="Arial" w:hAnsi="Arial" w:cs="Arial"/>
                <w:sz w:val="24"/>
                <w:szCs w:val="24"/>
              </w:rPr>
            </w:pPr>
            <w:r w:rsidRPr="00423225">
              <w:rPr>
                <w:rFonts w:ascii="Arial" w:hAnsi="Arial" w:cs="Arial"/>
                <w:sz w:val="24"/>
                <w:szCs w:val="24"/>
              </w:rPr>
              <w:t>1</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275"/>
        </w:trPr>
        <w:tc>
          <w:tcPr>
            <w:tcW w:w="3089" w:type="dxa"/>
            <w:vMerge w:val="restart"/>
          </w:tcPr>
          <w:p w:rsidR="00AD436F" w:rsidRPr="00423225" w:rsidRDefault="00AD436F" w:rsidP="00E53479">
            <w:pPr>
              <w:pStyle w:val="TableParagraph"/>
              <w:spacing w:line="273" w:lineRule="exact"/>
              <w:ind w:left="107"/>
              <w:jc w:val="both"/>
              <w:rPr>
                <w:rFonts w:ascii="Arial" w:hAnsi="Arial" w:cs="Arial"/>
                <w:b/>
                <w:sz w:val="24"/>
                <w:szCs w:val="24"/>
              </w:rPr>
            </w:pPr>
            <w:r w:rsidRPr="00423225">
              <w:rPr>
                <w:rFonts w:ascii="Arial" w:hAnsi="Arial" w:cs="Arial"/>
                <w:b/>
                <w:sz w:val="24"/>
                <w:szCs w:val="24"/>
              </w:rPr>
              <w:t>Тема 7.2.</w:t>
            </w:r>
          </w:p>
          <w:p w:rsidR="00AD436F" w:rsidRPr="00423225" w:rsidRDefault="00AD436F" w:rsidP="00E53479">
            <w:pPr>
              <w:pStyle w:val="TableParagraph"/>
              <w:ind w:left="107" w:right="542"/>
              <w:jc w:val="both"/>
              <w:rPr>
                <w:rFonts w:ascii="Arial" w:hAnsi="Arial" w:cs="Arial"/>
                <w:b/>
                <w:sz w:val="24"/>
                <w:szCs w:val="24"/>
              </w:rPr>
            </w:pPr>
            <w:r w:rsidRPr="00423225">
              <w:rPr>
                <w:rFonts w:ascii="Arial" w:hAnsi="Arial" w:cs="Arial"/>
                <w:b/>
                <w:sz w:val="24"/>
                <w:szCs w:val="24"/>
              </w:rPr>
              <w:t>Простое предложение. Осложненное простое предложение.</w:t>
            </w:r>
          </w:p>
        </w:tc>
        <w:tc>
          <w:tcPr>
            <w:tcW w:w="8687" w:type="dxa"/>
          </w:tcPr>
          <w:p w:rsidR="00AD436F" w:rsidRPr="00423225" w:rsidRDefault="00AD436F" w:rsidP="00E53479">
            <w:pPr>
              <w:pStyle w:val="TableParagraph"/>
              <w:spacing w:line="256" w:lineRule="exact"/>
              <w:ind w:left="1273" w:right="1266"/>
              <w:jc w:val="center"/>
              <w:rPr>
                <w:rFonts w:ascii="Arial" w:hAnsi="Arial" w:cs="Arial"/>
                <w:b/>
                <w:sz w:val="24"/>
                <w:szCs w:val="24"/>
              </w:rPr>
            </w:pPr>
            <w:r w:rsidRPr="00423225">
              <w:rPr>
                <w:rFonts w:ascii="Arial" w:hAnsi="Arial" w:cs="Arial"/>
                <w:b/>
                <w:sz w:val="24"/>
                <w:szCs w:val="24"/>
              </w:rPr>
              <w:t>Содержание учебного материала</w:t>
            </w:r>
          </w:p>
        </w:tc>
        <w:tc>
          <w:tcPr>
            <w:tcW w:w="1310" w:type="dxa"/>
          </w:tcPr>
          <w:p w:rsidR="00AD436F" w:rsidRPr="00423225" w:rsidRDefault="00AD436F" w:rsidP="00E53479">
            <w:pPr>
              <w:pStyle w:val="TableParagraph"/>
              <w:rPr>
                <w:rFonts w:ascii="Arial" w:hAnsi="Arial" w:cs="Arial"/>
                <w:sz w:val="24"/>
                <w:szCs w:val="24"/>
              </w:rPr>
            </w:pPr>
          </w:p>
        </w:tc>
        <w:tc>
          <w:tcPr>
            <w:tcW w:w="1846" w:type="dxa"/>
          </w:tcPr>
          <w:p w:rsidR="00AD436F" w:rsidRPr="00423225" w:rsidRDefault="00AD436F" w:rsidP="00E53479">
            <w:pPr>
              <w:pStyle w:val="TableParagraph"/>
              <w:rPr>
                <w:rFonts w:ascii="Arial" w:hAnsi="Arial" w:cs="Arial"/>
                <w:sz w:val="24"/>
                <w:szCs w:val="24"/>
              </w:rPr>
            </w:pPr>
          </w:p>
        </w:tc>
      </w:tr>
      <w:tr w:rsidR="00AD436F" w:rsidRPr="00423225" w:rsidTr="00E53479">
        <w:trPr>
          <w:trHeight w:val="551"/>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spacing w:line="268" w:lineRule="exact"/>
              <w:ind w:left="151"/>
              <w:rPr>
                <w:rFonts w:ascii="Arial" w:hAnsi="Arial" w:cs="Arial"/>
                <w:sz w:val="24"/>
                <w:szCs w:val="24"/>
              </w:rPr>
            </w:pPr>
            <w:r w:rsidRPr="00423225">
              <w:rPr>
                <w:rFonts w:ascii="Arial" w:hAnsi="Arial" w:cs="Arial"/>
                <w:sz w:val="24"/>
                <w:szCs w:val="24"/>
              </w:rPr>
              <w:t xml:space="preserve">Простое предложение. Виды предложений по цели высказывания. </w:t>
            </w:r>
            <w:r w:rsidR="00957FE5" w:rsidRPr="00423225">
              <w:rPr>
                <w:rFonts w:ascii="Arial" w:hAnsi="Arial" w:cs="Arial"/>
                <w:sz w:val="24"/>
                <w:szCs w:val="24"/>
              </w:rPr>
              <w:t>Прямой</w:t>
            </w:r>
          </w:p>
          <w:p w:rsidR="00AD436F" w:rsidRPr="00423225" w:rsidRDefault="00AD436F" w:rsidP="00E53479">
            <w:pPr>
              <w:pStyle w:val="TableParagraph"/>
              <w:spacing w:line="264" w:lineRule="exact"/>
              <w:ind w:left="151"/>
              <w:rPr>
                <w:rFonts w:ascii="Arial" w:hAnsi="Arial" w:cs="Arial"/>
                <w:sz w:val="24"/>
                <w:szCs w:val="24"/>
              </w:rPr>
            </w:pPr>
            <w:r w:rsidRPr="00423225">
              <w:rPr>
                <w:rFonts w:ascii="Arial" w:hAnsi="Arial" w:cs="Arial"/>
                <w:sz w:val="24"/>
                <w:szCs w:val="24"/>
              </w:rPr>
              <w:t>обратный порядок слов.</w:t>
            </w:r>
          </w:p>
        </w:tc>
        <w:tc>
          <w:tcPr>
            <w:tcW w:w="1310" w:type="dxa"/>
          </w:tcPr>
          <w:p w:rsidR="00AD436F" w:rsidRPr="00423225" w:rsidRDefault="00AD436F" w:rsidP="00E53479">
            <w:pPr>
              <w:pStyle w:val="TableParagraph"/>
              <w:spacing w:before="128"/>
              <w:ind w:left="10"/>
              <w:jc w:val="center"/>
              <w:rPr>
                <w:rFonts w:ascii="Arial" w:hAnsi="Arial" w:cs="Arial"/>
                <w:sz w:val="24"/>
                <w:szCs w:val="24"/>
              </w:rPr>
            </w:pPr>
            <w:r w:rsidRPr="00423225">
              <w:rPr>
                <w:rFonts w:ascii="Arial" w:hAnsi="Arial" w:cs="Arial"/>
                <w:sz w:val="24"/>
                <w:szCs w:val="24"/>
              </w:rPr>
              <w:t>1</w:t>
            </w:r>
          </w:p>
        </w:tc>
        <w:tc>
          <w:tcPr>
            <w:tcW w:w="1846" w:type="dxa"/>
            <w:vMerge w:val="restart"/>
          </w:tcPr>
          <w:p w:rsidR="00AD436F" w:rsidRPr="00423225" w:rsidRDefault="00AD436F" w:rsidP="00E53479">
            <w:pPr>
              <w:pStyle w:val="TableParagraph"/>
              <w:spacing w:line="268" w:lineRule="exact"/>
              <w:ind w:left="130"/>
              <w:rPr>
                <w:rFonts w:ascii="Arial" w:hAnsi="Arial" w:cs="Arial"/>
                <w:sz w:val="24"/>
                <w:szCs w:val="24"/>
              </w:rPr>
            </w:pPr>
            <w:r w:rsidRPr="00423225">
              <w:rPr>
                <w:rFonts w:ascii="Arial" w:hAnsi="Arial" w:cs="Arial"/>
                <w:sz w:val="24"/>
                <w:szCs w:val="24"/>
              </w:rPr>
              <w:t>ОК 01. - ОК 11.</w:t>
            </w:r>
          </w:p>
        </w:tc>
      </w:tr>
      <w:tr w:rsidR="00AD436F" w:rsidRPr="00423225" w:rsidTr="00E53479">
        <w:trPr>
          <w:trHeight w:val="275"/>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spacing w:line="256" w:lineRule="exact"/>
              <w:ind w:right="1269"/>
              <w:jc w:val="right"/>
              <w:rPr>
                <w:rFonts w:ascii="Arial" w:hAnsi="Arial" w:cs="Arial"/>
                <w:b/>
                <w:sz w:val="24"/>
                <w:szCs w:val="24"/>
              </w:rPr>
            </w:pPr>
            <w:r w:rsidRPr="00423225">
              <w:rPr>
                <w:rFonts w:ascii="Arial" w:hAnsi="Arial" w:cs="Arial"/>
                <w:b/>
                <w:sz w:val="24"/>
                <w:szCs w:val="24"/>
              </w:rPr>
              <w:t>Тематика практических занятий и лабораторных работ</w:t>
            </w:r>
          </w:p>
        </w:tc>
        <w:tc>
          <w:tcPr>
            <w:tcW w:w="1310" w:type="dxa"/>
          </w:tcPr>
          <w:p w:rsidR="00AD436F" w:rsidRPr="00423225" w:rsidRDefault="00AD436F" w:rsidP="00E53479">
            <w:pPr>
              <w:pStyle w:val="TableParagraph"/>
              <w:rPr>
                <w:rFonts w:ascii="Arial" w:hAnsi="Arial" w:cs="Arial"/>
                <w:sz w:val="24"/>
                <w:szCs w:val="24"/>
              </w:rPr>
            </w:pP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551"/>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spacing w:line="268" w:lineRule="exact"/>
              <w:ind w:left="151"/>
              <w:rPr>
                <w:rFonts w:ascii="Arial" w:hAnsi="Arial" w:cs="Arial"/>
                <w:sz w:val="24"/>
                <w:szCs w:val="24"/>
              </w:rPr>
            </w:pPr>
            <w:r w:rsidRPr="00423225">
              <w:rPr>
                <w:rFonts w:ascii="Arial" w:hAnsi="Arial" w:cs="Arial"/>
                <w:b/>
                <w:sz w:val="24"/>
                <w:szCs w:val="24"/>
              </w:rPr>
              <w:t xml:space="preserve">Практическая работа №49. </w:t>
            </w:r>
            <w:r w:rsidRPr="00423225">
              <w:rPr>
                <w:rFonts w:ascii="Arial" w:hAnsi="Arial" w:cs="Arial"/>
                <w:sz w:val="24"/>
                <w:szCs w:val="24"/>
              </w:rPr>
              <w:t>Грамматическая основа предложения. Тире между</w:t>
            </w:r>
          </w:p>
          <w:p w:rsidR="00AD436F" w:rsidRPr="00423225" w:rsidRDefault="00AD436F" w:rsidP="00E53479">
            <w:pPr>
              <w:pStyle w:val="TableParagraph"/>
              <w:spacing w:line="264" w:lineRule="exact"/>
              <w:ind w:left="151"/>
              <w:rPr>
                <w:rFonts w:ascii="Arial" w:hAnsi="Arial" w:cs="Arial"/>
                <w:sz w:val="24"/>
                <w:szCs w:val="24"/>
              </w:rPr>
            </w:pPr>
            <w:r w:rsidRPr="00423225">
              <w:rPr>
                <w:rFonts w:ascii="Arial" w:hAnsi="Arial" w:cs="Arial"/>
                <w:sz w:val="24"/>
                <w:szCs w:val="24"/>
              </w:rPr>
              <w:t>подлежащим и сказуемым. Согласование сказуемого с подлежащим.</w:t>
            </w:r>
          </w:p>
        </w:tc>
        <w:tc>
          <w:tcPr>
            <w:tcW w:w="1310" w:type="dxa"/>
          </w:tcPr>
          <w:p w:rsidR="00AD436F" w:rsidRPr="00423225" w:rsidRDefault="00AD436F" w:rsidP="00E53479">
            <w:pPr>
              <w:pStyle w:val="TableParagraph"/>
              <w:spacing w:before="131"/>
              <w:ind w:left="10"/>
              <w:jc w:val="center"/>
              <w:rPr>
                <w:rFonts w:ascii="Arial" w:hAnsi="Arial" w:cs="Arial"/>
                <w:sz w:val="24"/>
                <w:szCs w:val="24"/>
              </w:rPr>
            </w:pPr>
            <w:r w:rsidRPr="00423225">
              <w:rPr>
                <w:rFonts w:ascii="Arial" w:hAnsi="Arial" w:cs="Arial"/>
                <w:sz w:val="24"/>
                <w:szCs w:val="24"/>
              </w:rPr>
              <w:t>1</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551"/>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tabs>
                <w:tab w:val="left" w:pos="2029"/>
                <w:tab w:val="left" w:pos="3072"/>
                <w:tab w:val="left" w:pos="4219"/>
                <w:tab w:val="left" w:pos="6224"/>
                <w:tab w:val="left" w:pos="7162"/>
              </w:tabs>
              <w:spacing w:line="268" w:lineRule="exact"/>
              <w:ind w:left="151"/>
              <w:rPr>
                <w:rFonts w:ascii="Arial" w:hAnsi="Arial" w:cs="Arial"/>
                <w:sz w:val="24"/>
                <w:szCs w:val="24"/>
              </w:rPr>
            </w:pPr>
            <w:r w:rsidRPr="00423225">
              <w:rPr>
                <w:rFonts w:ascii="Arial" w:hAnsi="Arial" w:cs="Arial"/>
                <w:b/>
                <w:sz w:val="24"/>
                <w:szCs w:val="24"/>
              </w:rPr>
              <w:t>Практическая</w:t>
            </w:r>
            <w:r w:rsidRPr="00423225">
              <w:rPr>
                <w:rFonts w:ascii="Arial" w:hAnsi="Arial" w:cs="Arial"/>
                <w:b/>
                <w:sz w:val="24"/>
                <w:szCs w:val="24"/>
              </w:rPr>
              <w:tab/>
              <w:t>работа</w:t>
            </w:r>
            <w:r w:rsidRPr="00423225">
              <w:rPr>
                <w:rFonts w:ascii="Arial" w:hAnsi="Arial" w:cs="Arial"/>
                <w:b/>
                <w:sz w:val="24"/>
                <w:szCs w:val="24"/>
              </w:rPr>
              <w:tab/>
              <w:t>№50,51.</w:t>
            </w:r>
            <w:r w:rsidRPr="00423225">
              <w:rPr>
                <w:rFonts w:ascii="Arial" w:hAnsi="Arial" w:cs="Arial"/>
                <w:b/>
                <w:sz w:val="24"/>
                <w:szCs w:val="24"/>
              </w:rPr>
              <w:tab/>
            </w:r>
            <w:r w:rsidRPr="00423225">
              <w:rPr>
                <w:rFonts w:ascii="Arial" w:hAnsi="Arial" w:cs="Arial"/>
                <w:sz w:val="24"/>
                <w:szCs w:val="24"/>
              </w:rPr>
              <w:t>Второстепенные</w:t>
            </w:r>
            <w:r w:rsidRPr="00423225">
              <w:rPr>
                <w:rFonts w:ascii="Arial" w:hAnsi="Arial" w:cs="Arial"/>
                <w:sz w:val="24"/>
                <w:szCs w:val="24"/>
              </w:rPr>
              <w:tab/>
              <w:t>члены</w:t>
            </w:r>
            <w:r w:rsidRPr="00423225">
              <w:rPr>
                <w:rFonts w:ascii="Arial" w:hAnsi="Arial" w:cs="Arial"/>
                <w:sz w:val="24"/>
                <w:szCs w:val="24"/>
              </w:rPr>
              <w:tab/>
              <w:t>предложения.</w:t>
            </w:r>
          </w:p>
          <w:p w:rsidR="00AD436F" w:rsidRPr="00423225" w:rsidRDefault="00AD436F" w:rsidP="00E53479">
            <w:pPr>
              <w:pStyle w:val="TableParagraph"/>
              <w:spacing w:line="264" w:lineRule="exact"/>
              <w:ind w:left="151"/>
              <w:rPr>
                <w:rFonts w:ascii="Arial" w:hAnsi="Arial" w:cs="Arial"/>
                <w:sz w:val="24"/>
                <w:szCs w:val="24"/>
              </w:rPr>
            </w:pPr>
            <w:r w:rsidRPr="00423225">
              <w:rPr>
                <w:rFonts w:ascii="Arial" w:hAnsi="Arial" w:cs="Arial"/>
                <w:sz w:val="24"/>
                <w:szCs w:val="24"/>
              </w:rPr>
              <w:t>Односоставные предложения. Неполные предложения.</w:t>
            </w:r>
          </w:p>
        </w:tc>
        <w:tc>
          <w:tcPr>
            <w:tcW w:w="1310" w:type="dxa"/>
          </w:tcPr>
          <w:p w:rsidR="00AD436F" w:rsidRPr="00423225" w:rsidRDefault="00AD436F" w:rsidP="00E53479">
            <w:pPr>
              <w:pStyle w:val="TableParagraph"/>
              <w:spacing w:before="131"/>
              <w:ind w:left="10"/>
              <w:jc w:val="center"/>
              <w:rPr>
                <w:rFonts w:ascii="Arial" w:hAnsi="Arial" w:cs="Arial"/>
                <w:sz w:val="24"/>
                <w:szCs w:val="24"/>
              </w:rPr>
            </w:pPr>
            <w:r w:rsidRPr="00423225">
              <w:rPr>
                <w:rFonts w:ascii="Arial" w:hAnsi="Arial" w:cs="Arial"/>
                <w:sz w:val="24"/>
                <w:szCs w:val="24"/>
              </w:rPr>
              <w:t>2</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275"/>
        </w:trPr>
        <w:tc>
          <w:tcPr>
            <w:tcW w:w="3089" w:type="dxa"/>
            <w:vMerge w:val="restart"/>
          </w:tcPr>
          <w:p w:rsidR="00AD436F" w:rsidRPr="00423225" w:rsidRDefault="00AD436F" w:rsidP="00E53479">
            <w:pPr>
              <w:pStyle w:val="TableParagraph"/>
              <w:rPr>
                <w:rFonts w:ascii="Arial" w:hAnsi="Arial" w:cs="Arial"/>
                <w:sz w:val="24"/>
                <w:szCs w:val="24"/>
              </w:rPr>
            </w:pPr>
          </w:p>
        </w:tc>
        <w:tc>
          <w:tcPr>
            <w:tcW w:w="8687" w:type="dxa"/>
          </w:tcPr>
          <w:p w:rsidR="00AD436F" w:rsidRPr="00423225" w:rsidRDefault="00AD436F" w:rsidP="00E53479">
            <w:pPr>
              <w:pStyle w:val="TableParagraph"/>
              <w:spacing w:line="256" w:lineRule="exact"/>
              <w:ind w:left="1276" w:right="1225"/>
              <w:jc w:val="center"/>
              <w:rPr>
                <w:rFonts w:ascii="Arial" w:hAnsi="Arial" w:cs="Arial"/>
                <w:b/>
                <w:sz w:val="24"/>
                <w:szCs w:val="24"/>
              </w:rPr>
            </w:pPr>
            <w:r w:rsidRPr="00423225">
              <w:rPr>
                <w:rFonts w:ascii="Arial" w:hAnsi="Arial" w:cs="Arial"/>
                <w:b/>
                <w:sz w:val="24"/>
                <w:szCs w:val="24"/>
              </w:rPr>
              <w:t>Содержание учебного материала</w:t>
            </w:r>
          </w:p>
        </w:tc>
        <w:tc>
          <w:tcPr>
            <w:tcW w:w="1310" w:type="dxa"/>
          </w:tcPr>
          <w:p w:rsidR="00AD436F" w:rsidRPr="00423225" w:rsidRDefault="00AD436F" w:rsidP="00E53479">
            <w:pPr>
              <w:pStyle w:val="TableParagraph"/>
              <w:rPr>
                <w:rFonts w:ascii="Arial" w:hAnsi="Arial" w:cs="Arial"/>
                <w:sz w:val="24"/>
                <w:szCs w:val="24"/>
              </w:rPr>
            </w:pPr>
          </w:p>
        </w:tc>
        <w:tc>
          <w:tcPr>
            <w:tcW w:w="1846" w:type="dxa"/>
            <w:vMerge w:val="restart"/>
          </w:tcPr>
          <w:p w:rsidR="00AD436F" w:rsidRPr="00423225" w:rsidRDefault="00AD436F" w:rsidP="00E53479">
            <w:pPr>
              <w:pStyle w:val="TableParagraph"/>
              <w:rPr>
                <w:rFonts w:ascii="Arial" w:hAnsi="Arial" w:cs="Arial"/>
                <w:sz w:val="24"/>
                <w:szCs w:val="24"/>
              </w:rPr>
            </w:pPr>
          </w:p>
        </w:tc>
      </w:tr>
      <w:tr w:rsidR="00AD436F" w:rsidRPr="00423225" w:rsidTr="00E53479">
        <w:trPr>
          <w:trHeight w:val="275"/>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spacing w:line="256" w:lineRule="exact"/>
              <w:ind w:left="151"/>
              <w:rPr>
                <w:rFonts w:ascii="Arial" w:hAnsi="Arial" w:cs="Arial"/>
                <w:sz w:val="24"/>
                <w:szCs w:val="24"/>
              </w:rPr>
            </w:pPr>
            <w:r w:rsidRPr="00423225">
              <w:rPr>
                <w:rFonts w:ascii="Arial" w:hAnsi="Arial" w:cs="Arial"/>
                <w:sz w:val="24"/>
                <w:szCs w:val="24"/>
              </w:rPr>
              <w:t>Осложненное простое предложение.</w:t>
            </w:r>
          </w:p>
        </w:tc>
        <w:tc>
          <w:tcPr>
            <w:tcW w:w="1310" w:type="dxa"/>
          </w:tcPr>
          <w:p w:rsidR="00AD436F" w:rsidRPr="00423225" w:rsidRDefault="00AD436F" w:rsidP="00E53479">
            <w:pPr>
              <w:pStyle w:val="TableParagraph"/>
              <w:spacing w:line="256" w:lineRule="exact"/>
              <w:ind w:left="10"/>
              <w:jc w:val="center"/>
              <w:rPr>
                <w:rFonts w:ascii="Arial" w:hAnsi="Arial" w:cs="Arial"/>
                <w:sz w:val="24"/>
                <w:szCs w:val="24"/>
              </w:rPr>
            </w:pPr>
            <w:r w:rsidRPr="00423225">
              <w:rPr>
                <w:rFonts w:ascii="Arial" w:hAnsi="Arial" w:cs="Arial"/>
                <w:sz w:val="24"/>
                <w:szCs w:val="24"/>
              </w:rPr>
              <w:t>1</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275"/>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spacing w:line="256" w:lineRule="exact"/>
              <w:ind w:right="1269"/>
              <w:jc w:val="right"/>
              <w:rPr>
                <w:rFonts w:ascii="Arial" w:hAnsi="Arial" w:cs="Arial"/>
                <w:b/>
                <w:sz w:val="24"/>
                <w:szCs w:val="24"/>
              </w:rPr>
            </w:pPr>
            <w:r w:rsidRPr="00423225">
              <w:rPr>
                <w:rFonts w:ascii="Arial" w:hAnsi="Arial" w:cs="Arial"/>
                <w:b/>
                <w:sz w:val="24"/>
                <w:szCs w:val="24"/>
              </w:rPr>
              <w:t>Тематика практических занятий и лабораторных работ</w:t>
            </w:r>
          </w:p>
        </w:tc>
        <w:tc>
          <w:tcPr>
            <w:tcW w:w="1310" w:type="dxa"/>
          </w:tcPr>
          <w:p w:rsidR="00AD436F" w:rsidRPr="00423225" w:rsidRDefault="00AD436F" w:rsidP="00E53479">
            <w:pPr>
              <w:pStyle w:val="TableParagraph"/>
              <w:rPr>
                <w:rFonts w:ascii="Arial" w:hAnsi="Arial" w:cs="Arial"/>
                <w:sz w:val="24"/>
                <w:szCs w:val="24"/>
              </w:rPr>
            </w:pP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551"/>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spacing w:line="268" w:lineRule="exact"/>
              <w:ind w:left="151"/>
              <w:rPr>
                <w:rFonts w:ascii="Arial" w:hAnsi="Arial" w:cs="Arial"/>
                <w:sz w:val="24"/>
                <w:szCs w:val="24"/>
              </w:rPr>
            </w:pPr>
            <w:r w:rsidRPr="00423225">
              <w:rPr>
                <w:rFonts w:ascii="Arial" w:hAnsi="Arial" w:cs="Arial"/>
                <w:b/>
                <w:sz w:val="24"/>
                <w:szCs w:val="24"/>
              </w:rPr>
              <w:t xml:space="preserve">Практическая работа №52. </w:t>
            </w:r>
            <w:r w:rsidRPr="00423225">
              <w:rPr>
                <w:rFonts w:ascii="Arial" w:hAnsi="Arial" w:cs="Arial"/>
                <w:sz w:val="24"/>
                <w:szCs w:val="24"/>
              </w:rPr>
              <w:t>Предложения с однородными членами и знаки</w:t>
            </w:r>
          </w:p>
          <w:p w:rsidR="00AD436F" w:rsidRPr="00423225" w:rsidRDefault="00AD436F" w:rsidP="00E53479">
            <w:pPr>
              <w:pStyle w:val="TableParagraph"/>
              <w:spacing w:line="264" w:lineRule="exact"/>
              <w:ind w:left="151"/>
              <w:rPr>
                <w:rFonts w:ascii="Arial" w:hAnsi="Arial" w:cs="Arial"/>
                <w:sz w:val="24"/>
                <w:szCs w:val="24"/>
              </w:rPr>
            </w:pPr>
            <w:r w:rsidRPr="00423225">
              <w:rPr>
                <w:rFonts w:ascii="Arial" w:hAnsi="Arial" w:cs="Arial"/>
                <w:sz w:val="24"/>
                <w:szCs w:val="24"/>
              </w:rPr>
              <w:t>препинания в них.</w:t>
            </w:r>
          </w:p>
        </w:tc>
        <w:tc>
          <w:tcPr>
            <w:tcW w:w="1310" w:type="dxa"/>
          </w:tcPr>
          <w:p w:rsidR="00AD436F" w:rsidRPr="00423225" w:rsidRDefault="00AD436F" w:rsidP="00E53479">
            <w:pPr>
              <w:pStyle w:val="TableParagraph"/>
              <w:spacing w:before="131"/>
              <w:ind w:left="10"/>
              <w:jc w:val="center"/>
              <w:rPr>
                <w:rFonts w:ascii="Arial" w:hAnsi="Arial" w:cs="Arial"/>
                <w:sz w:val="24"/>
                <w:szCs w:val="24"/>
              </w:rPr>
            </w:pPr>
            <w:r w:rsidRPr="00423225">
              <w:rPr>
                <w:rFonts w:ascii="Arial" w:hAnsi="Arial" w:cs="Arial"/>
                <w:sz w:val="24"/>
                <w:szCs w:val="24"/>
              </w:rPr>
              <w:t>1</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551"/>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spacing w:line="268" w:lineRule="exact"/>
              <w:ind w:left="108"/>
              <w:rPr>
                <w:rFonts w:ascii="Arial" w:hAnsi="Arial" w:cs="Arial"/>
                <w:sz w:val="24"/>
                <w:szCs w:val="24"/>
              </w:rPr>
            </w:pPr>
            <w:r w:rsidRPr="00423225">
              <w:rPr>
                <w:rFonts w:ascii="Arial" w:hAnsi="Arial" w:cs="Arial"/>
                <w:b/>
                <w:sz w:val="24"/>
                <w:szCs w:val="24"/>
              </w:rPr>
              <w:t>Практическая работа№53,54</w:t>
            </w:r>
            <w:r w:rsidRPr="00423225">
              <w:rPr>
                <w:rFonts w:ascii="Arial" w:hAnsi="Arial" w:cs="Arial"/>
                <w:sz w:val="24"/>
                <w:szCs w:val="24"/>
              </w:rPr>
              <w:t>.Предложения с обособленными и уточняющими</w:t>
            </w:r>
          </w:p>
          <w:p w:rsidR="00AD436F" w:rsidRPr="00423225" w:rsidRDefault="00AD436F" w:rsidP="00E53479">
            <w:pPr>
              <w:pStyle w:val="TableParagraph"/>
              <w:spacing w:line="264" w:lineRule="exact"/>
              <w:ind w:left="108"/>
              <w:rPr>
                <w:rFonts w:ascii="Arial" w:hAnsi="Arial" w:cs="Arial"/>
                <w:sz w:val="24"/>
                <w:szCs w:val="24"/>
              </w:rPr>
            </w:pPr>
            <w:r w:rsidRPr="00423225">
              <w:rPr>
                <w:rFonts w:ascii="Arial" w:hAnsi="Arial" w:cs="Arial"/>
                <w:sz w:val="24"/>
                <w:szCs w:val="24"/>
              </w:rPr>
              <w:t>членами. Предложения с обращениями</w:t>
            </w:r>
            <w:r w:rsidRPr="00423225">
              <w:rPr>
                <w:rFonts w:ascii="Arial" w:hAnsi="Arial" w:cs="Arial"/>
                <w:b/>
                <w:sz w:val="24"/>
                <w:szCs w:val="24"/>
              </w:rPr>
              <w:t xml:space="preserve">. </w:t>
            </w:r>
            <w:r w:rsidRPr="00423225">
              <w:rPr>
                <w:rFonts w:ascii="Arial" w:hAnsi="Arial" w:cs="Arial"/>
                <w:sz w:val="24"/>
                <w:szCs w:val="24"/>
              </w:rPr>
              <w:t>Предложения с вводными конструкциями</w:t>
            </w:r>
          </w:p>
        </w:tc>
        <w:tc>
          <w:tcPr>
            <w:tcW w:w="1310" w:type="dxa"/>
          </w:tcPr>
          <w:p w:rsidR="00AD436F" w:rsidRPr="00423225" w:rsidRDefault="00AD436F" w:rsidP="00E53479">
            <w:pPr>
              <w:pStyle w:val="TableParagraph"/>
              <w:spacing w:before="131"/>
              <w:ind w:left="10"/>
              <w:jc w:val="center"/>
              <w:rPr>
                <w:rFonts w:ascii="Arial" w:hAnsi="Arial" w:cs="Arial"/>
                <w:sz w:val="24"/>
                <w:szCs w:val="24"/>
              </w:rPr>
            </w:pPr>
            <w:r w:rsidRPr="00423225">
              <w:rPr>
                <w:rFonts w:ascii="Arial" w:hAnsi="Arial" w:cs="Arial"/>
                <w:sz w:val="24"/>
                <w:szCs w:val="24"/>
              </w:rPr>
              <w:t>2</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552"/>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spacing w:line="270" w:lineRule="exact"/>
              <w:ind w:left="151"/>
              <w:rPr>
                <w:rFonts w:ascii="Arial" w:hAnsi="Arial" w:cs="Arial"/>
                <w:sz w:val="24"/>
                <w:szCs w:val="24"/>
              </w:rPr>
            </w:pPr>
            <w:r w:rsidRPr="00423225">
              <w:rPr>
                <w:rFonts w:ascii="Arial" w:hAnsi="Arial" w:cs="Arial"/>
                <w:b/>
                <w:sz w:val="24"/>
                <w:szCs w:val="24"/>
              </w:rPr>
              <w:t>Самостоятельная работа</w:t>
            </w:r>
            <w:r w:rsidRPr="00423225">
              <w:rPr>
                <w:rFonts w:ascii="Arial" w:hAnsi="Arial" w:cs="Arial"/>
                <w:sz w:val="24"/>
                <w:szCs w:val="24"/>
              </w:rPr>
              <w:t>. Написать доклад по теме «Синтаксис простого</w:t>
            </w:r>
          </w:p>
          <w:p w:rsidR="00AD436F" w:rsidRPr="00423225" w:rsidRDefault="00AD436F" w:rsidP="00E53479">
            <w:pPr>
              <w:pStyle w:val="TableParagraph"/>
              <w:spacing w:line="261" w:lineRule="exact"/>
              <w:ind w:left="151"/>
              <w:rPr>
                <w:rFonts w:ascii="Arial" w:hAnsi="Arial" w:cs="Arial"/>
                <w:sz w:val="24"/>
                <w:szCs w:val="24"/>
              </w:rPr>
            </w:pPr>
            <w:r w:rsidRPr="00423225">
              <w:rPr>
                <w:rFonts w:ascii="Arial" w:hAnsi="Arial" w:cs="Arial"/>
                <w:sz w:val="24"/>
                <w:szCs w:val="24"/>
              </w:rPr>
              <w:t>предложения».</w:t>
            </w:r>
          </w:p>
        </w:tc>
        <w:tc>
          <w:tcPr>
            <w:tcW w:w="1310" w:type="dxa"/>
          </w:tcPr>
          <w:p w:rsidR="00AD436F" w:rsidRPr="00423225" w:rsidRDefault="00AD436F" w:rsidP="00E53479">
            <w:pPr>
              <w:pStyle w:val="TableParagraph"/>
              <w:spacing w:before="131"/>
              <w:ind w:left="10"/>
              <w:jc w:val="center"/>
              <w:rPr>
                <w:rFonts w:ascii="Arial" w:hAnsi="Arial" w:cs="Arial"/>
                <w:sz w:val="24"/>
                <w:szCs w:val="24"/>
              </w:rPr>
            </w:pPr>
            <w:r w:rsidRPr="00423225">
              <w:rPr>
                <w:rFonts w:ascii="Arial" w:hAnsi="Arial" w:cs="Arial"/>
                <w:sz w:val="24"/>
                <w:szCs w:val="24"/>
              </w:rPr>
              <w:t>2</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278"/>
        </w:trPr>
        <w:tc>
          <w:tcPr>
            <w:tcW w:w="3089" w:type="dxa"/>
            <w:vMerge w:val="restart"/>
          </w:tcPr>
          <w:p w:rsidR="00AD436F" w:rsidRPr="00423225" w:rsidRDefault="00AD436F" w:rsidP="00E53479">
            <w:pPr>
              <w:pStyle w:val="TableParagraph"/>
              <w:spacing w:line="275" w:lineRule="exact"/>
              <w:ind w:left="107"/>
              <w:jc w:val="both"/>
              <w:rPr>
                <w:rFonts w:ascii="Arial" w:hAnsi="Arial" w:cs="Arial"/>
                <w:b/>
                <w:sz w:val="24"/>
                <w:szCs w:val="24"/>
              </w:rPr>
            </w:pPr>
            <w:r w:rsidRPr="00423225">
              <w:rPr>
                <w:rFonts w:ascii="Arial" w:hAnsi="Arial" w:cs="Arial"/>
                <w:b/>
                <w:sz w:val="24"/>
                <w:szCs w:val="24"/>
              </w:rPr>
              <w:lastRenderedPageBreak/>
              <w:t>Тема 7.3.</w:t>
            </w:r>
          </w:p>
          <w:p w:rsidR="00AD436F" w:rsidRPr="00423225" w:rsidRDefault="00AD436F" w:rsidP="00E53479">
            <w:pPr>
              <w:pStyle w:val="TableParagraph"/>
              <w:ind w:left="107" w:right="405"/>
              <w:jc w:val="both"/>
              <w:rPr>
                <w:rFonts w:ascii="Arial" w:hAnsi="Arial" w:cs="Arial"/>
                <w:b/>
                <w:sz w:val="24"/>
                <w:szCs w:val="24"/>
              </w:rPr>
            </w:pPr>
            <w:r w:rsidRPr="00423225">
              <w:rPr>
                <w:rFonts w:ascii="Arial" w:hAnsi="Arial" w:cs="Arial"/>
                <w:b/>
                <w:sz w:val="24"/>
                <w:szCs w:val="24"/>
              </w:rPr>
              <w:t>Сложное предложение. ССП, СПП. Бессоюзное сложное предложение.</w:t>
            </w:r>
          </w:p>
        </w:tc>
        <w:tc>
          <w:tcPr>
            <w:tcW w:w="8687" w:type="dxa"/>
          </w:tcPr>
          <w:p w:rsidR="00AD436F" w:rsidRPr="00423225" w:rsidRDefault="00AD436F" w:rsidP="00E53479">
            <w:pPr>
              <w:pStyle w:val="TableParagraph"/>
              <w:spacing w:line="258" w:lineRule="exact"/>
              <w:ind w:left="1273" w:right="1266"/>
              <w:jc w:val="center"/>
              <w:rPr>
                <w:rFonts w:ascii="Arial" w:hAnsi="Arial" w:cs="Arial"/>
                <w:b/>
                <w:sz w:val="24"/>
                <w:szCs w:val="24"/>
              </w:rPr>
            </w:pPr>
            <w:r w:rsidRPr="00423225">
              <w:rPr>
                <w:rFonts w:ascii="Arial" w:hAnsi="Arial" w:cs="Arial"/>
                <w:b/>
                <w:sz w:val="24"/>
                <w:szCs w:val="24"/>
              </w:rPr>
              <w:t>Содержание учебного материала</w:t>
            </w:r>
          </w:p>
        </w:tc>
        <w:tc>
          <w:tcPr>
            <w:tcW w:w="1310" w:type="dxa"/>
          </w:tcPr>
          <w:p w:rsidR="00AD436F" w:rsidRPr="00423225" w:rsidRDefault="00AD436F" w:rsidP="00E53479">
            <w:pPr>
              <w:pStyle w:val="TableParagraph"/>
              <w:rPr>
                <w:rFonts w:ascii="Arial" w:hAnsi="Arial" w:cs="Arial"/>
                <w:sz w:val="24"/>
                <w:szCs w:val="24"/>
              </w:rPr>
            </w:pPr>
          </w:p>
        </w:tc>
        <w:tc>
          <w:tcPr>
            <w:tcW w:w="1846" w:type="dxa"/>
          </w:tcPr>
          <w:p w:rsidR="00AD436F" w:rsidRPr="00423225" w:rsidRDefault="00AD436F" w:rsidP="00E53479">
            <w:pPr>
              <w:pStyle w:val="TableParagraph"/>
              <w:rPr>
                <w:rFonts w:ascii="Arial" w:hAnsi="Arial" w:cs="Arial"/>
                <w:sz w:val="24"/>
                <w:szCs w:val="24"/>
              </w:rPr>
            </w:pPr>
          </w:p>
        </w:tc>
      </w:tr>
      <w:tr w:rsidR="00AD436F" w:rsidRPr="00423225" w:rsidTr="00E53479">
        <w:trPr>
          <w:trHeight w:val="275"/>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spacing w:line="256" w:lineRule="exact"/>
              <w:ind w:left="108"/>
              <w:rPr>
                <w:rFonts w:ascii="Arial" w:hAnsi="Arial" w:cs="Arial"/>
                <w:sz w:val="24"/>
                <w:szCs w:val="24"/>
              </w:rPr>
            </w:pPr>
            <w:r w:rsidRPr="00423225">
              <w:rPr>
                <w:rFonts w:ascii="Arial" w:hAnsi="Arial" w:cs="Arial"/>
                <w:sz w:val="24"/>
                <w:szCs w:val="24"/>
              </w:rPr>
              <w:t>Сложное предложение. Сложносочиненное предложение.</w:t>
            </w:r>
          </w:p>
        </w:tc>
        <w:tc>
          <w:tcPr>
            <w:tcW w:w="1310" w:type="dxa"/>
          </w:tcPr>
          <w:p w:rsidR="00AD436F" w:rsidRPr="00423225" w:rsidRDefault="00AD436F" w:rsidP="00E53479">
            <w:pPr>
              <w:pStyle w:val="TableParagraph"/>
              <w:spacing w:line="256" w:lineRule="exact"/>
              <w:ind w:left="10"/>
              <w:jc w:val="center"/>
              <w:rPr>
                <w:rFonts w:ascii="Arial" w:hAnsi="Arial" w:cs="Arial"/>
                <w:sz w:val="24"/>
                <w:szCs w:val="24"/>
              </w:rPr>
            </w:pPr>
            <w:r w:rsidRPr="00423225">
              <w:rPr>
                <w:rFonts w:ascii="Arial" w:hAnsi="Arial" w:cs="Arial"/>
                <w:sz w:val="24"/>
                <w:szCs w:val="24"/>
              </w:rPr>
              <w:t>1</w:t>
            </w:r>
          </w:p>
        </w:tc>
        <w:tc>
          <w:tcPr>
            <w:tcW w:w="1846" w:type="dxa"/>
            <w:vMerge w:val="restart"/>
          </w:tcPr>
          <w:p w:rsidR="00AD436F" w:rsidRPr="00423225" w:rsidRDefault="00AD436F" w:rsidP="00E53479">
            <w:pPr>
              <w:pStyle w:val="TableParagraph"/>
              <w:spacing w:line="268" w:lineRule="exact"/>
              <w:ind w:left="130"/>
              <w:rPr>
                <w:rFonts w:ascii="Arial" w:hAnsi="Arial" w:cs="Arial"/>
                <w:sz w:val="24"/>
                <w:szCs w:val="24"/>
              </w:rPr>
            </w:pPr>
            <w:r w:rsidRPr="00423225">
              <w:rPr>
                <w:rFonts w:ascii="Arial" w:hAnsi="Arial" w:cs="Arial"/>
                <w:sz w:val="24"/>
                <w:szCs w:val="24"/>
              </w:rPr>
              <w:t>ОК 01. - ОК 11.</w:t>
            </w:r>
          </w:p>
        </w:tc>
      </w:tr>
      <w:tr w:rsidR="00AD436F" w:rsidRPr="00423225" w:rsidTr="00E53479">
        <w:trPr>
          <w:trHeight w:val="275"/>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spacing w:line="256" w:lineRule="exact"/>
              <w:ind w:right="1287"/>
              <w:jc w:val="right"/>
              <w:rPr>
                <w:rFonts w:ascii="Arial" w:hAnsi="Arial" w:cs="Arial"/>
                <w:b/>
                <w:sz w:val="24"/>
                <w:szCs w:val="24"/>
              </w:rPr>
            </w:pPr>
            <w:r w:rsidRPr="00423225">
              <w:rPr>
                <w:rFonts w:ascii="Arial" w:hAnsi="Arial" w:cs="Arial"/>
                <w:b/>
                <w:sz w:val="24"/>
                <w:szCs w:val="24"/>
              </w:rPr>
              <w:t>Тематика практических занятий и лабораторных работ</w:t>
            </w:r>
          </w:p>
        </w:tc>
        <w:tc>
          <w:tcPr>
            <w:tcW w:w="1310" w:type="dxa"/>
          </w:tcPr>
          <w:p w:rsidR="00AD436F" w:rsidRPr="00423225" w:rsidRDefault="00AD436F" w:rsidP="00E53479">
            <w:pPr>
              <w:pStyle w:val="TableParagraph"/>
              <w:rPr>
                <w:rFonts w:ascii="Arial" w:hAnsi="Arial" w:cs="Arial"/>
                <w:sz w:val="24"/>
                <w:szCs w:val="24"/>
              </w:rPr>
            </w:pP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827"/>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tabs>
                <w:tab w:val="left" w:pos="1966"/>
                <w:tab w:val="left" w:pos="2988"/>
                <w:tab w:val="left" w:pos="3809"/>
                <w:tab w:val="left" w:pos="4689"/>
                <w:tab w:val="left" w:pos="6183"/>
                <w:tab w:val="left" w:pos="6576"/>
              </w:tabs>
              <w:spacing w:line="268" w:lineRule="exact"/>
              <w:ind w:left="108"/>
              <w:rPr>
                <w:rFonts w:ascii="Arial" w:hAnsi="Arial" w:cs="Arial"/>
                <w:sz w:val="24"/>
                <w:szCs w:val="24"/>
              </w:rPr>
            </w:pPr>
            <w:r w:rsidRPr="00423225">
              <w:rPr>
                <w:rFonts w:ascii="Arial" w:hAnsi="Arial" w:cs="Arial"/>
                <w:b/>
                <w:sz w:val="24"/>
                <w:szCs w:val="24"/>
              </w:rPr>
              <w:t>Практическая</w:t>
            </w:r>
            <w:r w:rsidRPr="00423225">
              <w:rPr>
                <w:rFonts w:ascii="Arial" w:hAnsi="Arial" w:cs="Arial"/>
                <w:b/>
                <w:sz w:val="24"/>
                <w:szCs w:val="24"/>
              </w:rPr>
              <w:tab/>
              <w:t>работа</w:t>
            </w:r>
            <w:r w:rsidRPr="00423225">
              <w:rPr>
                <w:rFonts w:ascii="Arial" w:hAnsi="Arial" w:cs="Arial"/>
                <w:b/>
                <w:sz w:val="24"/>
                <w:szCs w:val="24"/>
              </w:rPr>
              <w:tab/>
              <w:t>№55.</w:t>
            </w:r>
            <w:r w:rsidRPr="00423225">
              <w:rPr>
                <w:rFonts w:ascii="Arial" w:hAnsi="Arial" w:cs="Arial"/>
                <w:b/>
                <w:sz w:val="24"/>
                <w:szCs w:val="24"/>
              </w:rPr>
              <w:tab/>
            </w:r>
            <w:r w:rsidRPr="00423225">
              <w:rPr>
                <w:rFonts w:ascii="Arial" w:hAnsi="Arial" w:cs="Arial"/>
                <w:sz w:val="24"/>
                <w:szCs w:val="24"/>
              </w:rPr>
              <w:t>Знаки</w:t>
            </w:r>
            <w:r w:rsidRPr="00423225">
              <w:rPr>
                <w:rFonts w:ascii="Arial" w:hAnsi="Arial" w:cs="Arial"/>
                <w:sz w:val="24"/>
                <w:szCs w:val="24"/>
              </w:rPr>
              <w:tab/>
              <w:t>препинания</w:t>
            </w:r>
            <w:r w:rsidRPr="00423225">
              <w:rPr>
                <w:rFonts w:ascii="Arial" w:hAnsi="Arial" w:cs="Arial"/>
                <w:sz w:val="24"/>
                <w:szCs w:val="24"/>
              </w:rPr>
              <w:tab/>
              <w:t>в</w:t>
            </w:r>
            <w:r w:rsidRPr="00423225">
              <w:rPr>
                <w:rFonts w:ascii="Arial" w:hAnsi="Arial" w:cs="Arial"/>
                <w:sz w:val="24"/>
                <w:szCs w:val="24"/>
              </w:rPr>
              <w:tab/>
              <w:t>сложносочиненном</w:t>
            </w:r>
          </w:p>
          <w:p w:rsidR="00AD436F" w:rsidRPr="00423225" w:rsidRDefault="00AD436F" w:rsidP="00E53479">
            <w:pPr>
              <w:pStyle w:val="TableParagraph"/>
              <w:tabs>
                <w:tab w:val="left" w:pos="1852"/>
                <w:tab w:val="left" w:pos="3617"/>
                <w:tab w:val="left" w:pos="5936"/>
                <w:tab w:val="left" w:pos="7616"/>
                <w:tab w:val="left" w:pos="8036"/>
              </w:tabs>
              <w:spacing w:line="270" w:lineRule="atLeast"/>
              <w:ind w:left="108" w:right="101"/>
              <w:rPr>
                <w:rFonts w:ascii="Arial" w:hAnsi="Arial" w:cs="Arial"/>
                <w:sz w:val="24"/>
                <w:szCs w:val="24"/>
              </w:rPr>
            </w:pPr>
            <w:r w:rsidRPr="00423225">
              <w:rPr>
                <w:rFonts w:ascii="Arial" w:hAnsi="Arial" w:cs="Arial"/>
                <w:sz w:val="24"/>
                <w:szCs w:val="24"/>
              </w:rPr>
              <w:t>предложении.</w:t>
            </w:r>
            <w:r w:rsidRPr="00423225">
              <w:rPr>
                <w:rFonts w:ascii="Arial" w:hAnsi="Arial" w:cs="Arial"/>
                <w:sz w:val="24"/>
                <w:szCs w:val="24"/>
              </w:rPr>
              <w:tab/>
              <w:t>Употребление</w:t>
            </w:r>
            <w:r w:rsidRPr="00423225">
              <w:rPr>
                <w:rFonts w:ascii="Arial" w:hAnsi="Arial" w:cs="Arial"/>
                <w:sz w:val="24"/>
                <w:szCs w:val="24"/>
              </w:rPr>
              <w:tab/>
              <w:t>сложносочиненных</w:t>
            </w:r>
            <w:r w:rsidRPr="00423225">
              <w:rPr>
                <w:rFonts w:ascii="Arial" w:hAnsi="Arial" w:cs="Arial"/>
                <w:sz w:val="24"/>
                <w:szCs w:val="24"/>
              </w:rPr>
              <w:tab/>
              <w:t>предложений</w:t>
            </w:r>
            <w:r w:rsidRPr="00423225">
              <w:rPr>
                <w:rFonts w:ascii="Arial" w:hAnsi="Arial" w:cs="Arial"/>
                <w:sz w:val="24"/>
                <w:szCs w:val="24"/>
              </w:rPr>
              <w:tab/>
              <w:t>в</w:t>
            </w:r>
            <w:r w:rsidRPr="00423225">
              <w:rPr>
                <w:rFonts w:ascii="Arial" w:hAnsi="Arial" w:cs="Arial"/>
                <w:sz w:val="24"/>
                <w:szCs w:val="24"/>
              </w:rPr>
              <w:tab/>
            </w:r>
            <w:r w:rsidRPr="00423225">
              <w:rPr>
                <w:rFonts w:ascii="Arial" w:hAnsi="Arial" w:cs="Arial"/>
                <w:spacing w:val="-4"/>
                <w:sz w:val="24"/>
                <w:szCs w:val="24"/>
              </w:rPr>
              <w:t xml:space="preserve">речи. </w:t>
            </w:r>
            <w:r w:rsidRPr="00423225">
              <w:rPr>
                <w:rFonts w:ascii="Arial" w:hAnsi="Arial" w:cs="Arial"/>
                <w:sz w:val="24"/>
                <w:szCs w:val="24"/>
              </w:rPr>
              <w:t>Синтаксический разбор сложносочинённого предложения. Составление</w:t>
            </w:r>
            <w:r w:rsidR="00957FE5">
              <w:rPr>
                <w:rFonts w:ascii="Arial" w:hAnsi="Arial" w:cs="Arial"/>
                <w:sz w:val="24"/>
                <w:szCs w:val="24"/>
              </w:rPr>
              <w:t xml:space="preserve"> </w:t>
            </w:r>
            <w:r w:rsidRPr="00423225">
              <w:rPr>
                <w:rFonts w:ascii="Arial" w:hAnsi="Arial" w:cs="Arial"/>
                <w:sz w:val="24"/>
                <w:szCs w:val="24"/>
              </w:rPr>
              <w:t>схем</w:t>
            </w:r>
          </w:p>
        </w:tc>
        <w:tc>
          <w:tcPr>
            <w:tcW w:w="1310" w:type="dxa"/>
          </w:tcPr>
          <w:p w:rsidR="00AD436F" w:rsidRPr="00423225" w:rsidRDefault="00AD436F" w:rsidP="00E53479">
            <w:pPr>
              <w:pStyle w:val="TableParagraph"/>
              <w:spacing w:before="3"/>
              <w:rPr>
                <w:rFonts w:ascii="Arial" w:hAnsi="Arial" w:cs="Arial"/>
                <w:sz w:val="24"/>
                <w:szCs w:val="24"/>
              </w:rPr>
            </w:pPr>
          </w:p>
          <w:p w:rsidR="00AD436F" w:rsidRPr="00423225" w:rsidRDefault="00AD436F" w:rsidP="00E53479">
            <w:pPr>
              <w:pStyle w:val="TableParagraph"/>
              <w:ind w:left="10"/>
              <w:jc w:val="center"/>
              <w:rPr>
                <w:rFonts w:ascii="Arial" w:hAnsi="Arial" w:cs="Arial"/>
                <w:sz w:val="24"/>
                <w:szCs w:val="24"/>
              </w:rPr>
            </w:pPr>
            <w:r w:rsidRPr="00423225">
              <w:rPr>
                <w:rFonts w:ascii="Arial" w:hAnsi="Arial" w:cs="Arial"/>
                <w:sz w:val="24"/>
                <w:szCs w:val="24"/>
              </w:rPr>
              <w:t>1</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275"/>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spacing w:line="256" w:lineRule="exact"/>
              <w:ind w:left="1273" w:right="1266"/>
              <w:jc w:val="center"/>
              <w:rPr>
                <w:rFonts w:ascii="Arial" w:hAnsi="Arial" w:cs="Arial"/>
                <w:b/>
                <w:sz w:val="24"/>
                <w:szCs w:val="24"/>
              </w:rPr>
            </w:pPr>
            <w:r w:rsidRPr="00423225">
              <w:rPr>
                <w:rFonts w:ascii="Arial" w:hAnsi="Arial" w:cs="Arial"/>
                <w:b/>
                <w:sz w:val="24"/>
                <w:szCs w:val="24"/>
              </w:rPr>
              <w:t>Содержание учебного материала</w:t>
            </w:r>
          </w:p>
        </w:tc>
        <w:tc>
          <w:tcPr>
            <w:tcW w:w="1310" w:type="dxa"/>
          </w:tcPr>
          <w:p w:rsidR="00AD436F" w:rsidRPr="00423225" w:rsidRDefault="00AD436F" w:rsidP="00E53479">
            <w:pPr>
              <w:pStyle w:val="TableParagraph"/>
              <w:rPr>
                <w:rFonts w:ascii="Arial" w:hAnsi="Arial" w:cs="Arial"/>
                <w:sz w:val="24"/>
                <w:szCs w:val="24"/>
              </w:rPr>
            </w:pP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276"/>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spacing w:line="256" w:lineRule="exact"/>
              <w:ind w:left="108"/>
              <w:rPr>
                <w:rFonts w:ascii="Arial" w:hAnsi="Arial" w:cs="Arial"/>
                <w:sz w:val="24"/>
                <w:szCs w:val="24"/>
              </w:rPr>
            </w:pPr>
            <w:r w:rsidRPr="00423225">
              <w:rPr>
                <w:rFonts w:ascii="Arial" w:hAnsi="Arial" w:cs="Arial"/>
                <w:sz w:val="24"/>
                <w:szCs w:val="24"/>
              </w:rPr>
              <w:t>Сложное предложение. Сложноподчиненное предложение.</w:t>
            </w:r>
          </w:p>
        </w:tc>
        <w:tc>
          <w:tcPr>
            <w:tcW w:w="1310" w:type="dxa"/>
          </w:tcPr>
          <w:p w:rsidR="00AD436F" w:rsidRPr="00423225" w:rsidRDefault="00AD436F" w:rsidP="00E53479">
            <w:pPr>
              <w:pStyle w:val="TableParagraph"/>
              <w:spacing w:line="256" w:lineRule="exact"/>
              <w:ind w:left="10"/>
              <w:jc w:val="center"/>
              <w:rPr>
                <w:rFonts w:ascii="Arial" w:hAnsi="Arial" w:cs="Arial"/>
                <w:sz w:val="24"/>
                <w:szCs w:val="24"/>
              </w:rPr>
            </w:pPr>
            <w:r w:rsidRPr="00423225">
              <w:rPr>
                <w:rFonts w:ascii="Arial" w:hAnsi="Arial" w:cs="Arial"/>
                <w:sz w:val="24"/>
                <w:szCs w:val="24"/>
              </w:rPr>
              <w:t>1</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277"/>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spacing w:line="258" w:lineRule="exact"/>
              <w:ind w:right="1290"/>
              <w:jc w:val="right"/>
              <w:rPr>
                <w:rFonts w:ascii="Arial" w:hAnsi="Arial" w:cs="Arial"/>
                <w:b/>
                <w:sz w:val="24"/>
                <w:szCs w:val="24"/>
              </w:rPr>
            </w:pPr>
            <w:r w:rsidRPr="00423225">
              <w:rPr>
                <w:rFonts w:ascii="Arial" w:hAnsi="Arial" w:cs="Arial"/>
                <w:b/>
                <w:sz w:val="24"/>
                <w:szCs w:val="24"/>
              </w:rPr>
              <w:t>Тематика практических занятий и лабораторных работ</w:t>
            </w:r>
          </w:p>
        </w:tc>
        <w:tc>
          <w:tcPr>
            <w:tcW w:w="1310" w:type="dxa"/>
          </w:tcPr>
          <w:p w:rsidR="00AD436F" w:rsidRPr="00423225" w:rsidRDefault="00AD436F" w:rsidP="00E53479">
            <w:pPr>
              <w:pStyle w:val="TableParagraph"/>
              <w:rPr>
                <w:rFonts w:ascii="Arial" w:hAnsi="Arial" w:cs="Arial"/>
                <w:sz w:val="24"/>
                <w:szCs w:val="24"/>
              </w:rPr>
            </w:pP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1103"/>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ind w:left="108" w:right="96"/>
              <w:jc w:val="both"/>
              <w:rPr>
                <w:rFonts w:ascii="Arial" w:hAnsi="Arial" w:cs="Arial"/>
                <w:sz w:val="24"/>
                <w:szCs w:val="24"/>
              </w:rPr>
            </w:pPr>
            <w:r w:rsidRPr="00423225">
              <w:rPr>
                <w:rFonts w:ascii="Arial" w:hAnsi="Arial" w:cs="Arial"/>
                <w:b/>
                <w:sz w:val="24"/>
                <w:szCs w:val="24"/>
              </w:rPr>
              <w:t xml:space="preserve">Практическая работа №56. </w:t>
            </w:r>
            <w:r w:rsidRPr="00423225">
              <w:rPr>
                <w:rFonts w:ascii="Arial" w:hAnsi="Arial" w:cs="Arial"/>
                <w:sz w:val="24"/>
                <w:szCs w:val="24"/>
              </w:rPr>
              <w:t>Знаки препинания в сложноподчиненном предложении. Употребление сложноподчиненных предложений в речи. Синтаксический разбор сложноподчинённого предложения. Отработка навыка</w:t>
            </w:r>
          </w:p>
          <w:p w:rsidR="00AD436F" w:rsidRPr="00423225" w:rsidRDefault="00AD436F" w:rsidP="00E53479">
            <w:pPr>
              <w:pStyle w:val="TableParagraph"/>
              <w:spacing w:line="264" w:lineRule="exact"/>
              <w:ind w:left="108"/>
              <w:jc w:val="both"/>
              <w:rPr>
                <w:rFonts w:ascii="Arial" w:hAnsi="Arial" w:cs="Arial"/>
                <w:sz w:val="24"/>
                <w:szCs w:val="24"/>
              </w:rPr>
            </w:pPr>
            <w:r w:rsidRPr="00423225">
              <w:rPr>
                <w:rFonts w:ascii="Arial" w:hAnsi="Arial" w:cs="Arial"/>
                <w:sz w:val="24"/>
                <w:szCs w:val="24"/>
              </w:rPr>
              <w:t>разбора и характеристики сложноподчинённых предложений. Составление схем.</w:t>
            </w:r>
          </w:p>
        </w:tc>
        <w:tc>
          <w:tcPr>
            <w:tcW w:w="1310" w:type="dxa"/>
          </w:tcPr>
          <w:p w:rsidR="00AD436F" w:rsidRPr="00423225" w:rsidRDefault="00AD436F" w:rsidP="00E53479">
            <w:pPr>
              <w:pStyle w:val="TableParagraph"/>
              <w:spacing w:before="2"/>
              <w:rPr>
                <w:rFonts w:ascii="Arial" w:hAnsi="Arial" w:cs="Arial"/>
                <w:sz w:val="24"/>
                <w:szCs w:val="24"/>
              </w:rPr>
            </w:pPr>
          </w:p>
          <w:p w:rsidR="00AD436F" w:rsidRPr="00423225" w:rsidRDefault="00AD436F" w:rsidP="00E53479">
            <w:pPr>
              <w:pStyle w:val="TableParagraph"/>
              <w:ind w:left="10"/>
              <w:jc w:val="center"/>
              <w:rPr>
                <w:rFonts w:ascii="Arial" w:hAnsi="Arial" w:cs="Arial"/>
                <w:sz w:val="24"/>
                <w:szCs w:val="24"/>
              </w:rPr>
            </w:pPr>
            <w:r w:rsidRPr="00423225">
              <w:rPr>
                <w:rFonts w:ascii="Arial" w:hAnsi="Arial" w:cs="Arial"/>
                <w:sz w:val="24"/>
                <w:szCs w:val="24"/>
              </w:rPr>
              <w:t>1</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275"/>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spacing w:line="256" w:lineRule="exact"/>
              <w:ind w:left="1273" w:right="1266"/>
              <w:jc w:val="center"/>
              <w:rPr>
                <w:rFonts w:ascii="Arial" w:hAnsi="Arial" w:cs="Arial"/>
                <w:b/>
                <w:sz w:val="24"/>
                <w:szCs w:val="24"/>
              </w:rPr>
            </w:pPr>
            <w:r w:rsidRPr="00423225">
              <w:rPr>
                <w:rFonts w:ascii="Arial" w:hAnsi="Arial" w:cs="Arial"/>
                <w:b/>
                <w:sz w:val="24"/>
                <w:szCs w:val="24"/>
              </w:rPr>
              <w:t>Содержание учебного материала</w:t>
            </w:r>
          </w:p>
        </w:tc>
        <w:tc>
          <w:tcPr>
            <w:tcW w:w="1310" w:type="dxa"/>
          </w:tcPr>
          <w:p w:rsidR="00AD436F" w:rsidRPr="00423225" w:rsidRDefault="00AD436F" w:rsidP="00E53479">
            <w:pPr>
              <w:pStyle w:val="TableParagraph"/>
              <w:rPr>
                <w:rFonts w:ascii="Arial" w:hAnsi="Arial" w:cs="Arial"/>
                <w:sz w:val="24"/>
                <w:szCs w:val="24"/>
              </w:rPr>
            </w:pP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275"/>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spacing w:line="256" w:lineRule="exact"/>
              <w:ind w:left="108"/>
              <w:rPr>
                <w:rFonts w:ascii="Arial" w:hAnsi="Arial" w:cs="Arial"/>
                <w:sz w:val="24"/>
                <w:szCs w:val="24"/>
              </w:rPr>
            </w:pPr>
            <w:r w:rsidRPr="00423225">
              <w:rPr>
                <w:rFonts w:ascii="Arial" w:hAnsi="Arial" w:cs="Arial"/>
                <w:sz w:val="24"/>
                <w:szCs w:val="24"/>
              </w:rPr>
              <w:t>Многочленное сложноподчиненное предложение.</w:t>
            </w:r>
          </w:p>
        </w:tc>
        <w:tc>
          <w:tcPr>
            <w:tcW w:w="1310" w:type="dxa"/>
          </w:tcPr>
          <w:p w:rsidR="00AD436F" w:rsidRPr="00423225" w:rsidRDefault="00AD436F" w:rsidP="00E53479">
            <w:pPr>
              <w:pStyle w:val="TableParagraph"/>
              <w:spacing w:line="256" w:lineRule="exact"/>
              <w:ind w:left="10"/>
              <w:jc w:val="center"/>
              <w:rPr>
                <w:rFonts w:ascii="Arial" w:hAnsi="Arial" w:cs="Arial"/>
                <w:sz w:val="24"/>
                <w:szCs w:val="24"/>
              </w:rPr>
            </w:pPr>
            <w:r w:rsidRPr="00423225">
              <w:rPr>
                <w:rFonts w:ascii="Arial" w:hAnsi="Arial" w:cs="Arial"/>
                <w:sz w:val="24"/>
                <w:szCs w:val="24"/>
              </w:rPr>
              <w:t>1</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552"/>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tabs>
                <w:tab w:val="left" w:pos="1940"/>
                <w:tab w:val="left" w:pos="2935"/>
                <w:tab w:val="left" w:pos="3737"/>
                <w:tab w:val="left" w:pos="4595"/>
                <w:tab w:val="left" w:pos="6067"/>
                <w:tab w:val="left" w:pos="6436"/>
              </w:tabs>
              <w:spacing w:line="268" w:lineRule="exact"/>
              <w:ind w:left="108"/>
              <w:rPr>
                <w:rFonts w:ascii="Arial" w:hAnsi="Arial" w:cs="Arial"/>
                <w:sz w:val="24"/>
                <w:szCs w:val="24"/>
              </w:rPr>
            </w:pPr>
            <w:r w:rsidRPr="00423225">
              <w:rPr>
                <w:rFonts w:ascii="Arial" w:hAnsi="Arial" w:cs="Arial"/>
                <w:b/>
                <w:sz w:val="24"/>
                <w:szCs w:val="24"/>
              </w:rPr>
              <w:t>Практическая</w:t>
            </w:r>
            <w:r w:rsidRPr="00423225">
              <w:rPr>
                <w:rFonts w:ascii="Arial" w:hAnsi="Arial" w:cs="Arial"/>
                <w:b/>
                <w:sz w:val="24"/>
                <w:szCs w:val="24"/>
              </w:rPr>
              <w:tab/>
              <w:t>работа</w:t>
            </w:r>
            <w:r w:rsidRPr="00423225">
              <w:rPr>
                <w:rFonts w:ascii="Arial" w:hAnsi="Arial" w:cs="Arial"/>
                <w:b/>
                <w:sz w:val="24"/>
                <w:szCs w:val="24"/>
              </w:rPr>
              <w:tab/>
              <w:t>№57.</w:t>
            </w:r>
            <w:r w:rsidRPr="00423225">
              <w:rPr>
                <w:rFonts w:ascii="Arial" w:hAnsi="Arial" w:cs="Arial"/>
                <w:b/>
                <w:sz w:val="24"/>
                <w:szCs w:val="24"/>
              </w:rPr>
              <w:tab/>
            </w:r>
            <w:r w:rsidRPr="00423225">
              <w:rPr>
                <w:rFonts w:ascii="Arial" w:hAnsi="Arial" w:cs="Arial"/>
                <w:sz w:val="24"/>
                <w:szCs w:val="24"/>
              </w:rPr>
              <w:t>Знаки</w:t>
            </w:r>
            <w:r w:rsidRPr="00423225">
              <w:rPr>
                <w:rFonts w:ascii="Arial" w:hAnsi="Arial" w:cs="Arial"/>
                <w:sz w:val="24"/>
                <w:szCs w:val="24"/>
              </w:rPr>
              <w:tab/>
              <w:t>препинания</w:t>
            </w:r>
            <w:r w:rsidRPr="00423225">
              <w:rPr>
                <w:rFonts w:ascii="Arial" w:hAnsi="Arial" w:cs="Arial"/>
                <w:sz w:val="24"/>
                <w:szCs w:val="24"/>
              </w:rPr>
              <w:tab/>
              <w:t>в</w:t>
            </w:r>
            <w:r w:rsidRPr="00423225">
              <w:rPr>
                <w:rFonts w:ascii="Arial" w:hAnsi="Arial" w:cs="Arial"/>
                <w:sz w:val="24"/>
                <w:szCs w:val="24"/>
              </w:rPr>
              <w:tab/>
              <w:t>сложноподчиненном</w:t>
            </w:r>
          </w:p>
          <w:p w:rsidR="00AD436F" w:rsidRPr="00423225" w:rsidRDefault="00AD436F" w:rsidP="00E53479">
            <w:pPr>
              <w:pStyle w:val="TableParagraph"/>
              <w:spacing w:line="264" w:lineRule="exact"/>
              <w:ind w:left="108"/>
              <w:rPr>
                <w:rFonts w:ascii="Arial" w:hAnsi="Arial" w:cs="Arial"/>
                <w:sz w:val="24"/>
                <w:szCs w:val="24"/>
              </w:rPr>
            </w:pPr>
            <w:r w:rsidRPr="00423225">
              <w:rPr>
                <w:rFonts w:ascii="Arial" w:hAnsi="Arial" w:cs="Arial"/>
                <w:sz w:val="24"/>
                <w:szCs w:val="24"/>
              </w:rPr>
              <w:t>предложении с несколькими придаточными.</w:t>
            </w:r>
          </w:p>
        </w:tc>
        <w:tc>
          <w:tcPr>
            <w:tcW w:w="1310" w:type="dxa"/>
          </w:tcPr>
          <w:p w:rsidR="00AD436F" w:rsidRPr="00423225" w:rsidRDefault="00AD436F" w:rsidP="00E53479">
            <w:pPr>
              <w:pStyle w:val="TableParagraph"/>
              <w:spacing w:before="131"/>
              <w:ind w:left="10"/>
              <w:jc w:val="center"/>
              <w:rPr>
                <w:rFonts w:ascii="Arial" w:hAnsi="Arial" w:cs="Arial"/>
                <w:sz w:val="24"/>
                <w:szCs w:val="24"/>
              </w:rPr>
            </w:pPr>
            <w:r w:rsidRPr="00423225">
              <w:rPr>
                <w:rFonts w:ascii="Arial" w:hAnsi="Arial" w:cs="Arial"/>
                <w:sz w:val="24"/>
                <w:szCs w:val="24"/>
              </w:rPr>
              <w:t>1</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275"/>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spacing w:line="256" w:lineRule="exact"/>
              <w:ind w:left="1273" w:right="1266"/>
              <w:jc w:val="center"/>
              <w:rPr>
                <w:rFonts w:ascii="Arial" w:hAnsi="Arial" w:cs="Arial"/>
                <w:b/>
                <w:sz w:val="24"/>
                <w:szCs w:val="24"/>
              </w:rPr>
            </w:pPr>
            <w:r w:rsidRPr="00423225">
              <w:rPr>
                <w:rFonts w:ascii="Arial" w:hAnsi="Arial" w:cs="Arial"/>
                <w:b/>
                <w:sz w:val="24"/>
                <w:szCs w:val="24"/>
              </w:rPr>
              <w:t>Содержание учебного материала</w:t>
            </w:r>
          </w:p>
        </w:tc>
        <w:tc>
          <w:tcPr>
            <w:tcW w:w="1310" w:type="dxa"/>
          </w:tcPr>
          <w:p w:rsidR="00AD436F" w:rsidRPr="00423225" w:rsidRDefault="00AD436F" w:rsidP="00E53479">
            <w:pPr>
              <w:pStyle w:val="TableParagraph"/>
              <w:rPr>
                <w:rFonts w:ascii="Arial" w:hAnsi="Arial" w:cs="Arial"/>
                <w:sz w:val="24"/>
                <w:szCs w:val="24"/>
              </w:rPr>
            </w:pP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275"/>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spacing w:line="256" w:lineRule="exact"/>
              <w:ind w:left="108"/>
              <w:rPr>
                <w:rFonts w:ascii="Arial" w:hAnsi="Arial" w:cs="Arial"/>
                <w:sz w:val="24"/>
                <w:szCs w:val="24"/>
              </w:rPr>
            </w:pPr>
            <w:r w:rsidRPr="00423225">
              <w:rPr>
                <w:rFonts w:ascii="Arial" w:hAnsi="Arial" w:cs="Arial"/>
                <w:sz w:val="24"/>
                <w:szCs w:val="24"/>
              </w:rPr>
              <w:t>Бессоюзное сложное предложение.</w:t>
            </w:r>
          </w:p>
        </w:tc>
        <w:tc>
          <w:tcPr>
            <w:tcW w:w="1310" w:type="dxa"/>
          </w:tcPr>
          <w:p w:rsidR="00AD436F" w:rsidRPr="00423225" w:rsidRDefault="00AD436F" w:rsidP="00E53479">
            <w:pPr>
              <w:pStyle w:val="TableParagraph"/>
              <w:spacing w:line="256" w:lineRule="exact"/>
              <w:ind w:left="10"/>
              <w:jc w:val="center"/>
              <w:rPr>
                <w:rFonts w:ascii="Arial" w:hAnsi="Arial" w:cs="Arial"/>
                <w:sz w:val="24"/>
                <w:szCs w:val="24"/>
              </w:rPr>
            </w:pPr>
            <w:r w:rsidRPr="00423225">
              <w:rPr>
                <w:rFonts w:ascii="Arial" w:hAnsi="Arial" w:cs="Arial"/>
                <w:sz w:val="24"/>
                <w:szCs w:val="24"/>
              </w:rPr>
              <w:t>1</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553"/>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spacing w:line="270" w:lineRule="exact"/>
              <w:ind w:left="108"/>
              <w:rPr>
                <w:rFonts w:ascii="Arial" w:hAnsi="Arial" w:cs="Arial"/>
                <w:sz w:val="24"/>
                <w:szCs w:val="24"/>
              </w:rPr>
            </w:pPr>
            <w:r w:rsidRPr="00423225">
              <w:rPr>
                <w:rFonts w:ascii="Arial" w:hAnsi="Arial" w:cs="Arial"/>
                <w:b/>
                <w:sz w:val="24"/>
                <w:szCs w:val="24"/>
              </w:rPr>
              <w:t xml:space="preserve">Практическая работа №58. </w:t>
            </w:r>
            <w:r w:rsidRPr="00423225">
              <w:rPr>
                <w:rFonts w:ascii="Arial" w:hAnsi="Arial" w:cs="Arial"/>
                <w:sz w:val="24"/>
                <w:szCs w:val="24"/>
              </w:rPr>
              <w:t>Знаки препинания в БСП. Сложное предложение с</w:t>
            </w:r>
          </w:p>
          <w:p w:rsidR="00AD436F" w:rsidRPr="00423225" w:rsidRDefault="00AD436F" w:rsidP="00E53479">
            <w:pPr>
              <w:pStyle w:val="TableParagraph"/>
              <w:spacing w:line="264" w:lineRule="exact"/>
              <w:ind w:left="108"/>
              <w:rPr>
                <w:rFonts w:ascii="Arial" w:hAnsi="Arial" w:cs="Arial"/>
                <w:sz w:val="24"/>
                <w:szCs w:val="24"/>
              </w:rPr>
            </w:pPr>
            <w:r w:rsidRPr="00423225">
              <w:rPr>
                <w:rFonts w:ascii="Arial" w:hAnsi="Arial" w:cs="Arial"/>
                <w:sz w:val="24"/>
                <w:szCs w:val="24"/>
              </w:rPr>
              <w:t>разными видами связи. Сложное синтаксическое целое.</w:t>
            </w:r>
          </w:p>
        </w:tc>
        <w:tc>
          <w:tcPr>
            <w:tcW w:w="1310" w:type="dxa"/>
          </w:tcPr>
          <w:p w:rsidR="00AD436F" w:rsidRPr="00423225" w:rsidRDefault="00AD436F" w:rsidP="00E53479">
            <w:pPr>
              <w:pStyle w:val="TableParagraph"/>
              <w:spacing w:before="131"/>
              <w:ind w:left="10"/>
              <w:jc w:val="center"/>
              <w:rPr>
                <w:rFonts w:ascii="Arial" w:hAnsi="Arial" w:cs="Arial"/>
                <w:sz w:val="24"/>
                <w:szCs w:val="24"/>
              </w:rPr>
            </w:pPr>
            <w:r w:rsidRPr="00423225">
              <w:rPr>
                <w:rFonts w:ascii="Arial" w:hAnsi="Arial" w:cs="Arial"/>
                <w:sz w:val="24"/>
                <w:szCs w:val="24"/>
              </w:rPr>
              <w:t>1</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275"/>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spacing w:line="256" w:lineRule="exact"/>
              <w:ind w:left="1273" w:right="1266"/>
              <w:jc w:val="center"/>
              <w:rPr>
                <w:rFonts w:ascii="Arial" w:hAnsi="Arial" w:cs="Arial"/>
                <w:b/>
                <w:sz w:val="24"/>
                <w:szCs w:val="24"/>
              </w:rPr>
            </w:pPr>
            <w:r w:rsidRPr="00423225">
              <w:rPr>
                <w:rFonts w:ascii="Arial" w:hAnsi="Arial" w:cs="Arial"/>
                <w:b/>
                <w:sz w:val="24"/>
                <w:szCs w:val="24"/>
              </w:rPr>
              <w:t>Содержание учебного материала</w:t>
            </w:r>
          </w:p>
        </w:tc>
        <w:tc>
          <w:tcPr>
            <w:tcW w:w="1310" w:type="dxa"/>
          </w:tcPr>
          <w:p w:rsidR="00AD436F" w:rsidRPr="00423225" w:rsidRDefault="00AD436F" w:rsidP="00E53479">
            <w:pPr>
              <w:pStyle w:val="TableParagraph"/>
              <w:rPr>
                <w:rFonts w:ascii="Arial" w:hAnsi="Arial" w:cs="Arial"/>
                <w:sz w:val="24"/>
                <w:szCs w:val="24"/>
              </w:rPr>
            </w:pP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552"/>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spacing w:line="268" w:lineRule="exact"/>
              <w:ind w:left="168"/>
              <w:rPr>
                <w:rFonts w:ascii="Arial" w:hAnsi="Arial" w:cs="Arial"/>
                <w:sz w:val="24"/>
                <w:szCs w:val="24"/>
              </w:rPr>
            </w:pPr>
            <w:r w:rsidRPr="00423225">
              <w:rPr>
                <w:rFonts w:ascii="Arial" w:hAnsi="Arial" w:cs="Arial"/>
                <w:sz w:val="24"/>
                <w:szCs w:val="24"/>
              </w:rPr>
              <w:t>Способы передачи чужой речи. Знаки препинания при прямой речи. Замена</w:t>
            </w:r>
          </w:p>
          <w:p w:rsidR="00AD436F" w:rsidRPr="00423225" w:rsidRDefault="00AD436F" w:rsidP="00E53479">
            <w:pPr>
              <w:pStyle w:val="TableParagraph"/>
              <w:spacing w:line="264" w:lineRule="exact"/>
              <w:ind w:left="108"/>
              <w:rPr>
                <w:rFonts w:ascii="Arial" w:hAnsi="Arial" w:cs="Arial"/>
                <w:sz w:val="24"/>
                <w:szCs w:val="24"/>
              </w:rPr>
            </w:pPr>
            <w:r w:rsidRPr="00423225">
              <w:rPr>
                <w:rFonts w:ascii="Arial" w:hAnsi="Arial" w:cs="Arial"/>
                <w:sz w:val="24"/>
                <w:szCs w:val="24"/>
              </w:rPr>
              <w:t>прямой речи косвенной. Знаки препинания при цитатах.</w:t>
            </w:r>
          </w:p>
        </w:tc>
        <w:tc>
          <w:tcPr>
            <w:tcW w:w="1310" w:type="dxa"/>
          </w:tcPr>
          <w:p w:rsidR="00AD436F" w:rsidRPr="00423225" w:rsidRDefault="00AD436F" w:rsidP="00E53479">
            <w:pPr>
              <w:pStyle w:val="TableParagraph"/>
              <w:spacing w:before="129"/>
              <w:ind w:left="10"/>
              <w:jc w:val="center"/>
              <w:rPr>
                <w:rFonts w:ascii="Arial" w:hAnsi="Arial" w:cs="Arial"/>
                <w:sz w:val="24"/>
                <w:szCs w:val="24"/>
              </w:rPr>
            </w:pPr>
            <w:r w:rsidRPr="00423225">
              <w:rPr>
                <w:rFonts w:ascii="Arial" w:hAnsi="Arial" w:cs="Arial"/>
                <w:sz w:val="24"/>
                <w:szCs w:val="24"/>
              </w:rPr>
              <w:t>2</w:t>
            </w:r>
          </w:p>
        </w:tc>
        <w:tc>
          <w:tcPr>
            <w:tcW w:w="1846" w:type="dxa"/>
            <w:vMerge/>
            <w:tcBorders>
              <w:top w:val="nil"/>
            </w:tcBorders>
          </w:tcPr>
          <w:p w:rsidR="00AD436F" w:rsidRPr="00423225" w:rsidRDefault="00AD436F" w:rsidP="00E53479">
            <w:pPr>
              <w:rPr>
                <w:rFonts w:ascii="Arial" w:hAnsi="Arial" w:cs="Arial"/>
                <w:sz w:val="24"/>
                <w:szCs w:val="24"/>
              </w:rPr>
            </w:pPr>
          </w:p>
        </w:tc>
      </w:tr>
    </w:tbl>
    <w:p w:rsidR="00AD436F" w:rsidRPr="00423225" w:rsidRDefault="00AD436F" w:rsidP="00AD436F">
      <w:pPr>
        <w:rPr>
          <w:rFonts w:ascii="Arial" w:hAnsi="Arial" w:cs="Arial"/>
          <w:sz w:val="24"/>
          <w:szCs w:val="24"/>
        </w:rPr>
        <w:sectPr w:rsidR="00AD436F" w:rsidRPr="00423225">
          <w:pgSz w:w="16850" w:h="11910" w:orient="landscape"/>
          <w:pgMar w:top="840" w:right="900" w:bottom="1400" w:left="760" w:header="0" w:footer="1215" w:gutter="0"/>
          <w:cols w:space="720"/>
        </w:sect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9"/>
        <w:gridCol w:w="8687"/>
        <w:gridCol w:w="1310"/>
        <w:gridCol w:w="1846"/>
      </w:tblGrid>
      <w:tr w:rsidR="00AD436F" w:rsidRPr="00423225" w:rsidTr="00E53479">
        <w:trPr>
          <w:trHeight w:val="828"/>
        </w:trPr>
        <w:tc>
          <w:tcPr>
            <w:tcW w:w="3089" w:type="dxa"/>
          </w:tcPr>
          <w:p w:rsidR="00AD436F" w:rsidRPr="00423225" w:rsidRDefault="00AD436F" w:rsidP="00E53479">
            <w:pPr>
              <w:pStyle w:val="TableParagraph"/>
              <w:rPr>
                <w:rFonts w:ascii="Arial" w:hAnsi="Arial" w:cs="Arial"/>
                <w:sz w:val="24"/>
                <w:szCs w:val="24"/>
              </w:rPr>
            </w:pPr>
          </w:p>
        </w:tc>
        <w:tc>
          <w:tcPr>
            <w:tcW w:w="8687" w:type="dxa"/>
          </w:tcPr>
          <w:p w:rsidR="00AD436F" w:rsidRPr="00423225" w:rsidRDefault="00AD436F" w:rsidP="00E53479">
            <w:pPr>
              <w:pStyle w:val="TableParagraph"/>
              <w:spacing w:line="268" w:lineRule="exact"/>
              <w:ind w:left="108"/>
              <w:rPr>
                <w:rFonts w:ascii="Arial" w:hAnsi="Arial" w:cs="Arial"/>
                <w:sz w:val="24"/>
                <w:szCs w:val="24"/>
              </w:rPr>
            </w:pPr>
            <w:r w:rsidRPr="00423225">
              <w:rPr>
                <w:rFonts w:ascii="Arial" w:hAnsi="Arial" w:cs="Arial"/>
                <w:b/>
                <w:sz w:val="24"/>
                <w:szCs w:val="24"/>
              </w:rPr>
              <w:t xml:space="preserve">Самостоятельная работа. </w:t>
            </w:r>
            <w:r w:rsidRPr="00423225">
              <w:rPr>
                <w:rFonts w:ascii="Arial" w:hAnsi="Arial" w:cs="Arial"/>
                <w:sz w:val="24"/>
                <w:szCs w:val="24"/>
              </w:rPr>
              <w:t>Написать реферат на тему «Вклад М.В. Ломоносова</w:t>
            </w:r>
          </w:p>
          <w:p w:rsidR="00AD436F" w:rsidRPr="00423225" w:rsidRDefault="00AD436F" w:rsidP="00E53479">
            <w:pPr>
              <w:pStyle w:val="TableParagraph"/>
              <w:spacing w:line="270" w:lineRule="atLeast"/>
              <w:ind w:left="108"/>
              <w:rPr>
                <w:rFonts w:ascii="Arial" w:hAnsi="Arial" w:cs="Arial"/>
                <w:sz w:val="24"/>
                <w:szCs w:val="24"/>
              </w:rPr>
            </w:pPr>
            <w:r w:rsidRPr="00423225">
              <w:rPr>
                <w:rFonts w:ascii="Arial" w:hAnsi="Arial" w:cs="Arial"/>
                <w:sz w:val="24"/>
                <w:szCs w:val="24"/>
              </w:rPr>
              <w:t>(Ф.Ф. Фортунатова, Д.Н. Ушакова, В.В. Виноградова по выбору) в изучение русского языка»</w:t>
            </w:r>
          </w:p>
        </w:tc>
        <w:tc>
          <w:tcPr>
            <w:tcW w:w="1310" w:type="dxa"/>
          </w:tcPr>
          <w:p w:rsidR="00AD436F" w:rsidRPr="00423225" w:rsidRDefault="00AD436F" w:rsidP="00E53479">
            <w:pPr>
              <w:pStyle w:val="TableParagraph"/>
              <w:spacing w:before="3"/>
              <w:rPr>
                <w:rFonts w:ascii="Arial" w:hAnsi="Arial" w:cs="Arial"/>
                <w:sz w:val="24"/>
                <w:szCs w:val="24"/>
              </w:rPr>
            </w:pPr>
          </w:p>
          <w:p w:rsidR="00AD436F" w:rsidRPr="00423225" w:rsidRDefault="00AD436F" w:rsidP="00E53479">
            <w:pPr>
              <w:pStyle w:val="TableParagraph"/>
              <w:ind w:right="582"/>
              <w:jc w:val="right"/>
              <w:rPr>
                <w:rFonts w:ascii="Arial" w:hAnsi="Arial" w:cs="Arial"/>
                <w:sz w:val="24"/>
                <w:szCs w:val="24"/>
              </w:rPr>
            </w:pPr>
            <w:r w:rsidRPr="00423225">
              <w:rPr>
                <w:rFonts w:ascii="Arial" w:hAnsi="Arial" w:cs="Arial"/>
                <w:sz w:val="24"/>
                <w:szCs w:val="24"/>
              </w:rPr>
              <w:t>2</w:t>
            </w:r>
          </w:p>
        </w:tc>
        <w:tc>
          <w:tcPr>
            <w:tcW w:w="1846" w:type="dxa"/>
          </w:tcPr>
          <w:p w:rsidR="00AD436F" w:rsidRPr="00423225" w:rsidRDefault="00AD436F" w:rsidP="00E53479">
            <w:pPr>
              <w:pStyle w:val="TableParagraph"/>
              <w:rPr>
                <w:rFonts w:ascii="Arial" w:hAnsi="Arial" w:cs="Arial"/>
                <w:sz w:val="24"/>
                <w:szCs w:val="24"/>
              </w:rPr>
            </w:pPr>
          </w:p>
        </w:tc>
      </w:tr>
      <w:tr w:rsidR="00AD436F" w:rsidRPr="00423225" w:rsidTr="00E53479">
        <w:trPr>
          <w:trHeight w:val="275"/>
        </w:trPr>
        <w:tc>
          <w:tcPr>
            <w:tcW w:w="11776" w:type="dxa"/>
            <w:gridSpan w:val="2"/>
          </w:tcPr>
          <w:p w:rsidR="00AD436F" w:rsidRPr="00423225" w:rsidRDefault="00AD436F" w:rsidP="00E53479">
            <w:pPr>
              <w:pStyle w:val="TableParagraph"/>
              <w:spacing w:line="256" w:lineRule="exact"/>
              <w:ind w:left="107"/>
              <w:rPr>
                <w:rFonts w:ascii="Arial" w:hAnsi="Arial" w:cs="Arial"/>
                <w:b/>
                <w:sz w:val="24"/>
                <w:szCs w:val="24"/>
              </w:rPr>
            </w:pPr>
            <w:r w:rsidRPr="00423225">
              <w:rPr>
                <w:rFonts w:ascii="Arial" w:hAnsi="Arial" w:cs="Arial"/>
                <w:b/>
                <w:sz w:val="24"/>
                <w:szCs w:val="24"/>
              </w:rPr>
              <w:t>Экзамен</w:t>
            </w:r>
          </w:p>
        </w:tc>
        <w:tc>
          <w:tcPr>
            <w:tcW w:w="1310" w:type="dxa"/>
          </w:tcPr>
          <w:p w:rsidR="00AD436F" w:rsidRPr="00423225" w:rsidRDefault="00AD436F" w:rsidP="00E53479">
            <w:pPr>
              <w:pStyle w:val="TableParagraph"/>
              <w:spacing w:line="256" w:lineRule="exact"/>
              <w:ind w:right="582"/>
              <w:jc w:val="right"/>
              <w:rPr>
                <w:rFonts w:ascii="Arial" w:hAnsi="Arial" w:cs="Arial"/>
                <w:b/>
                <w:sz w:val="24"/>
                <w:szCs w:val="24"/>
              </w:rPr>
            </w:pPr>
          </w:p>
        </w:tc>
        <w:tc>
          <w:tcPr>
            <w:tcW w:w="1846" w:type="dxa"/>
          </w:tcPr>
          <w:p w:rsidR="00AD436F" w:rsidRPr="00423225" w:rsidRDefault="00AD436F" w:rsidP="00E53479">
            <w:pPr>
              <w:pStyle w:val="TableParagraph"/>
              <w:rPr>
                <w:rFonts w:ascii="Arial" w:hAnsi="Arial" w:cs="Arial"/>
                <w:sz w:val="24"/>
                <w:szCs w:val="24"/>
              </w:rPr>
            </w:pPr>
          </w:p>
        </w:tc>
      </w:tr>
      <w:tr w:rsidR="00AD436F" w:rsidRPr="00423225" w:rsidTr="00E53479">
        <w:trPr>
          <w:trHeight w:val="275"/>
        </w:trPr>
        <w:tc>
          <w:tcPr>
            <w:tcW w:w="11776" w:type="dxa"/>
            <w:gridSpan w:val="2"/>
          </w:tcPr>
          <w:p w:rsidR="00AD436F" w:rsidRPr="00423225" w:rsidRDefault="00AD436F" w:rsidP="00E53479">
            <w:pPr>
              <w:pStyle w:val="TableParagraph"/>
              <w:spacing w:line="256" w:lineRule="exact"/>
              <w:ind w:left="107"/>
              <w:rPr>
                <w:rFonts w:ascii="Arial" w:hAnsi="Arial" w:cs="Arial"/>
                <w:b/>
                <w:sz w:val="24"/>
                <w:szCs w:val="24"/>
              </w:rPr>
            </w:pPr>
            <w:r w:rsidRPr="00423225">
              <w:rPr>
                <w:rFonts w:ascii="Arial" w:hAnsi="Arial" w:cs="Arial"/>
                <w:b/>
                <w:sz w:val="24"/>
                <w:szCs w:val="24"/>
              </w:rPr>
              <w:t>Теоретические</w:t>
            </w:r>
          </w:p>
        </w:tc>
        <w:tc>
          <w:tcPr>
            <w:tcW w:w="1310" w:type="dxa"/>
          </w:tcPr>
          <w:p w:rsidR="00AD436F" w:rsidRPr="00423225" w:rsidRDefault="007F05EC" w:rsidP="00E53479">
            <w:pPr>
              <w:pStyle w:val="TableParagraph"/>
              <w:spacing w:line="256" w:lineRule="exact"/>
              <w:ind w:right="522"/>
              <w:jc w:val="right"/>
              <w:rPr>
                <w:rFonts w:ascii="Arial" w:hAnsi="Arial" w:cs="Arial"/>
                <w:b/>
                <w:sz w:val="24"/>
                <w:szCs w:val="24"/>
              </w:rPr>
            </w:pPr>
            <w:r>
              <w:rPr>
                <w:rFonts w:ascii="Arial" w:hAnsi="Arial" w:cs="Arial"/>
                <w:b/>
                <w:sz w:val="24"/>
                <w:szCs w:val="24"/>
              </w:rPr>
              <w:t>2</w:t>
            </w:r>
            <w:r w:rsidR="00E53479" w:rsidRPr="00423225">
              <w:rPr>
                <w:rFonts w:ascii="Arial" w:hAnsi="Arial" w:cs="Arial"/>
                <w:b/>
                <w:sz w:val="24"/>
                <w:szCs w:val="24"/>
              </w:rPr>
              <w:t>6</w:t>
            </w:r>
          </w:p>
        </w:tc>
        <w:tc>
          <w:tcPr>
            <w:tcW w:w="1846" w:type="dxa"/>
          </w:tcPr>
          <w:p w:rsidR="00AD436F" w:rsidRPr="00423225" w:rsidRDefault="00AD436F" w:rsidP="00E53479">
            <w:pPr>
              <w:pStyle w:val="TableParagraph"/>
              <w:rPr>
                <w:rFonts w:ascii="Arial" w:hAnsi="Arial" w:cs="Arial"/>
                <w:sz w:val="24"/>
                <w:szCs w:val="24"/>
              </w:rPr>
            </w:pPr>
          </w:p>
        </w:tc>
      </w:tr>
      <w:tr w:rsidR="00AD436F" w:rsidRPr="00423225" w:rsidTr="00E53479">
        <w:trPr>
          <w:trHeight w:val="275"/>
        </w:trPr>
        <w:tc>
          <w:tcPr>
            <w:tcW w:w="11776" w:type="dxa"/>
            <w:gridSpan w:val="2"/>
          </w:tcPr>
          <w:p w:rsidR="00AD436F" w:rsidRPr="00423225" w:rsidRDefault="00AD436F" w:rsidP="00E53479">
            <w:pPr>
              <w:pStyle w:val="TableParagraph"/>
              <w:spacing w:line="256" w:lineRule="exact"/>
              <w:ind w:left="107"/>
              <w:rPr>
                <w:rFonts w:ascii="Arial" w:hAnsi="Arial" w:cs="Arial"/>
                <w:b/>
                <w:sz w:val="24"/>
                <w:szCs w:val="24"/>
              </w:rPr>
            </w:pPr>
            <w:r w:rsidRPr="00423225">
              <w:rPr>
                <w:rFonts w:ascii="Arial" w:hAnsi="Arial" w:cs="Arial"/>
                <w:b/>
                <w:sz w:val="24"/>
                <w:szCs w:val="24"/>
              </w:rPr>
              <w:t>Практические</w:t>
            </w:r>
          </w:p>
        </w:tc>
        <w:tc>
          <w:tcPr>
            <w:tcW w:w="1310" w:type="dxa"/>
          </w:tcPr>
          <w:p w:rsidR="00AD436F" w:rsidRPr="00423225" w:rsidRDefault="007F05EC" w:rsidP="003C04FE">
            <w:pPr>
              <w:pStyle w:val="TableParagraph"/>
              <w:spacing w:line="256" w:lineRule="exact"/>
              <w:ind w:right="522"/>
              <w:jc w:val="right"/>
              <w:rPr>
                <w:rFonts w:ascii="Arial" w:hAnsi="Arial" w:cs="Arial"/>
                <w:b/>
                <w:sz w:val="24"/>
                <w:szCs w:val="24"/>
              </w:rPr>
            </w:pPr>
            <w:r>
              <w:rPr>
                <w:rFonts w:ascii="Arial" w:hAnsi="Arial" w:cs="Arial"/>
                <w:b/>
                <w:sz w:val="24"/>
                <w:szCs w:val="24"/>
              </w:rPr>
              <w:t>4</w:t>
            </w:r>
            <w:r w:rsidR="003C04FE">
              <w:rPr>
                <w:rFonts w:ascii="Arial" w:hAnsi="Arial" w:cs="Arial"/>
                <w:b/>
                <w:sz w:val="24"/>
                <w:szCs w:val="24"/>
              </w:rPr>
              <w:t>6</w:t>
            </w:r>
          </w:p>
        </w:tc>
        <w:tc>
          <w:tcPr>
            <w:tcW w:w="1846" w:type="dxa"/>
          </w:tcPr>
          <w:p w:rsidR="00AD436F" w:rsidRPr="00423225" w:rsidRDefault="00AD436F" w:rsidP="00E53479">
            <w:pPr>
              <w:pStyle w:val="TableParagraph"/>
              <w:rPr>
                <w:rFonts w:ascii="Arial" w:hAnsi="Arial" w:cs="Arial"/>
                <w:sz w:val="24"/>
                <w:szCs w:val="24"/>
              </w:rPr>
            </w:pPr>
          </w:p>
        </w:tc>
      </w:tr>
    </w:tbl>
    <w:p w:rsidR="00BB2F32" w:rsidRPr="00423225" w:rsidRDefault="00BB2F32">
      <w:pPr>
        <w:rPr>
          <w:rFonts w:ascii="Arial" w:hAnsi="Arial" w:cs="Arial"/>
          <w:sz w:val="24"/>
          <w:szCs w:val="24"/>
        </w:rPr>
        <w:sectPr w:rsidR="00BB2F32" w:rsidRPr="00423225">
          <w:footerReference w:type="default" r:id="rId9"/>
          <w:pgSz w:w="16850" w:h="11910" w:orient="landscape"/>
          <w:pgMar w:top="840" w:right="900" w:bottom="1400" w:left="760" w:header="0" w:footer="1215" w:gutter="0"/>
          <w:cols w:space="720"/>
        </w:sectPr>
      </w:pPr>
    </w:p>
    <w:p w:rsidR="00BB2F32" w:rsidRPr="00423225" w:rsidRDefault="0066250A">
      <w:pPr>
        <w:pStyle w:val="11"/>
        <w:spacing w:before="71"/>
        <w:jc w:val="left"/>
        <w:rPr>
          <w:rFonts w:ascii="Arial" w:hAnsi="Arial" w:cs="Arial"/>
        </w:rPr>
      </w:pPr>
      <w:r w:rsidRPr="00423225">
        <w:rPr>
          <w:rFonts w:ascii="Arial" w:hAnsi="Arial" w:cs="Arial"/>
        </w:rPr>
        <w:lastRenderedPageBreak/>
        <w:t>ХАРАКТЕРИСТИКА ОСНОВНЫХ ВИДОВ ДЕЯТЕЛЬНОСТИ СТУДЕНТОВ</w:t>
      </w:r>
    </w:p>
    <w:p w:rsidR="00BB2F32" w:rsidRPr="00423225" w:rsidRDefault="00BB2F32">
      <w:pPr>
        <w:pStyle w:val="a3"/>
        <w:spacing w:before="3"/>
        <w:rPr>
          <w:rFonts w:ascii="Arial" w:hAnsi="Arial" w:cs="Arial"/>
          <w:b/>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4"/>
        <w:gridCol w:w="6662"/>
      </w:tblGrid>
      <w:tr w:rsidR="00BB2F32" w:rsidRPr="00423225">
        <w:trPr>
          <w:trHeight w:val="554"/>
        </w:trPr>
        <w:tc>
          <w:tcPr>
            <w:tcW w:w="2804" w:type="dxa"/>
          </w:tcPr>
          <w:p w:rsidR="00BB2F32" w:rsidRPr="00423225" w:rsidRDefault="0066250A">
            <w:pPr>
              <w:pStyle w:val="TableParagraph"/>
              <w:spacing w:line="275" w:lineRule="exact"/>
              <w:ind w:left="201"/>
              <w:rPr>
                <w:rFonts w:ascii="Arial" w:hAnsi="Arial" w:cs="Arial"/>
                <w:b/>
                <w:sz w:val="24"/>
                <w:szCs w:val="24"/>
              </w:rPr>
            </w:pPr>
            <w:r w:rsidRPr="00423225">
              <w:rPr>
                <w:rFonts w:ascii="Arial" w:hAnsi="Arial" w:cs="Arial"/>
                <w:b/>
                <w:sz w:val="24"/>
                <w:szCs w:val="24"/>
              </w:rPr>
              <w:t>Содержание обучения</w:t>
            </w:r>
          </w:p>
        </w:tc>
        <w:tc>
          <w:tcPr>
            <w:tcW w:w="6662" w:type="dxa"/>
          </w:tcPr>
          <w:p w:rsidR="00BB2F32" w:rsidRPr="00423225" w:rsidRDefault="0066250A">
            <w:pPr>
              <w:pStyle w:val="TableParagraph"/>
              <w:spacing w:before="2" w:line="276" w:lineRule="exact"/>
              <w:ind w:left="1123" w:right="265" w:hanging="841"/>
              <w:rPr>
                <w:rFonts w:ascii="Arial" w:hAnsi="Arial" w:cs="Arial"/>
                <w:b/>
                <w:sz w:val="24"/>
                <w:szCs w:val="24"/>
              </w:rPr>
            </w:pPr>
            <w:r w:rsidRPr="00423225">
              <w:rPr>
                <w:rFonts w:ascii="Arial" w:hAnsi="Arial" w:cs="Arial"/>
                <w:b/>
                <w:sz w:val="24"/>
                <w:szCs w:val="24"/>
              </w:rPr>
              <w:t>Характеристика основных видов учебной деятельности студентов (на уровне учебных действий)</w:t>
            </w:r>
          </w:p>
        </w:tc>
      </w:tr>
      <w:tr w:rsidR="00BB2F32" w:rsidRPr="00423225">
        <w:trPr>
          <w:trHeight w:val="4692"/>
        </w:trPr>
        <w:tc>
          <w:tcPr>
            <w:tcW w:w="2804" w:type="dxa"/>
          </w:tcPr>
          <w:p w:rsidR="00BB2F32" w:rsidRPr="00423225" w:rsidRDefault="0066250A">
            <w:pPr>
              <w:pStyle w:val="TableParagraph"/>
              <w:spacing w:line="273" w:lineRule="exact"/>
              <w:ind w:left="107"/>
              <w:rPr>
                <w:rFonts w:ascii="Arial" w:hAnsi="Arial" w:cs="Arial"/>
                <w:b/>
                <w:sz w:val="24"/>
                <w:szCs w:val="24"/>
              </w:rPr>
            </w:pPr>
            <w:r w:rsidRPr="00423225">
              <w:rPr>
                <w:rFonts w:ascii="Arial" w:hAnsi="Arial" w:cs="Arial"/>
                <w:b/>
                <w:sz w:val="24"/>
                <w:szCs w:val="24"/>
              </w:rPr>
              <w:t>Введение</w:t>
            </w:r>
          </w:p>
        </w:tc>
        <w:tc>
          <w:tcPr>
            <w:tcW w:w="6662" w:type="dxa"/>
          </w:tcPr>
          <w:p w:rsidR="00BB2F32" w:rsidRPr="00423225" w:rsidRDefault="0066250A">
            <w:pPr>
              <w:pStyle w:val="TableParagraph"/>
              <w:numPr>
                <w:ilvl w:val="0"/>
                <w:numId w:val="19"/>
              </w:numPr>
              <w:tabs>
                <w:tab w:val="left" w:pos="405"/>
              </w:tabs>
              <w:ind w:right="102" w:firstLine="0"/>
              <w:jc w:val="both"/>
              <w:rPr>
                <w:rFonts w:ascii="Arial" w:hAnsi="Arial" w:cs="Arial"/>
                <w:sz w:val="24"/>
                <w:szCs w:val="24"/>
              </w:rPr>
            </w:pPr>
            <w:r w:rsidRPr="00423225">
              <w:rPr>
                <w:rFonts w:ascii="Arial" w:hAnsi="Arial" w:cs="Arial"/>
                <w:sz w:val="24"/>
                <w:szCs w:val="24"/>
              </w:rPr>
              <w:t>Извлекать из разных источников и преобразовывать информацию о языке как развивающемся явлении, о связи языка и</w:t>
            </w:r>
            <w:r w:rsidRPr="00423225">
              <w:rPr>
                <w:rFonts w:ascii="Arial" w:hAnsi="Arial" w:cs="Arial"/>
                <w:spacing w:val="-1"/>
                <w:sz w:val="24"/>
                <w:szCs w:val="24"/>
              </w:rPr>
              <w:t xml:space="preserve"> </w:t>
            </w:r>
            <w:r w:rsidRPr="00423225">
              <w:rPr>
                <w:rFonts w:ascii="Arial" w:hAnsi="Arial" w:cs="Arial"/>
                <w:sz w:val="24"/>
                <w:szCs w:val="24"/>
              </w:rPr>
              <w:t>культуры;</w:t>
            </w:r>
          </w:p>
          <w:p w:rsidR="00BB2F32" w:rsidRPr="00423225" w:rsidRDefault="0066250A">
            <w:pPr>
              <w:pStyle w:val="TableParagraph"/>
              <w:numPr>
                <w:ilvl w:val="0"/>
                <w:numId w:val="19"/>
              </w:numPr>
              <w:tabs>
                <w:tab w:val="left" w:pos="269"/>
              </w:tabs>
              <w:ind w:right="98" w:firstLine="0"/>
              <w:jc w:val="both"/>
              <w:rPr>
                <w:rFonts w:ascii="Arial" w:hAnsi="Arial" w:cs="Arial"/>
                <w:sz w:val="24"/>
                <w:szCs w:val="24"/>
              </w:rPr>
            </w:pPr>
            <w:r w:rsidRPr="00423225">
              <w:rPr>
                <w:rFonts w:ascii="Arial" w:hAnsi="Arial" w:cs="Arial"/>
                <w:sz w:val="24"/>
                <w:szCs w:val="24"/>
              </w:rPr>
              <w:t>характеризовать на отдельных примерах взаимосвязь языка, культуры и истории народа — носителя языка; анализировать пословицы и поговорки о русском</w:t>
            </w:r>
            <w:r w:rsidRPr="00423225">
              <w:rPr>
                <w:rFonts w:ascii="Arial" w:hAnsi="Arial" w:cs="Arial"/>
                <w:spacing w:val="-5"/>
                <w:sz w:val="24"/>
                <w:szCs w:val="24"/>
              </w:rPr>
              <w:t xml:space="preserve"> </w:t>
            </w:r>
            <w:r w:rsidRPr="00423225">
              <w:rPr>
                <w:rFonts w:ascii="Arial" w:hAnsi="Arial" w:cs="Arial"/>
                <w:sz w:val="24"/>
                <w:szCs w:val="24"/>
              </w:rPr>
              <w:t>языке</w:t>
            </w:r>
          </w:p>
          <w:p w:rsidR="00BB2F32" w:rsidRPr="00423225" w:rsidRDefault="0066250A">
            <w:pPr>
              <w:pStyle w:val="TableParagraph"/>
              <w:numPr>
                <w:ilvl w:val="0"/>
                <w:numId w:val="19"/>
              </w:numPr>
              <w:tabs>
                <w:tab w:val="left" w:pos="290"/>
              </w:tabs>
              <w:ind w:right="100" w:firstLine="0"/>
              <w:jc w:val="both"/>
              <w:rPr>
                <w:rFonts w:ascii="Arial" w:hAnsi="Arial" w:cs="Arial"/>
                <w:sz w:val="24"/>
                <w:szCs w:val="24"/>
              </w:rPr>
            </w:pPr>
            <w:r w:rsidRPr="00423225">
              <w:rPr>
                <w:rFonts w:ascii="Arial" w:hAnsi="Arial" w:cs="Arial"/>
                <w:sz w:val="24"/>
                <w:szCs w:val="24"/>
              </w:rPr>
              <w:t>составлять связное высказывание (сочинение-рассуждение) в устной или письменной форме;</w:t>
            </w:r>
          </w:p>
          <w:p w:rsidR="00BB2F32" w:rsidRPr="00423225" w:rsidRDefault="0066250A">
            <w:pPr>
              <w:pStyle w:val="TableParagraph"/>
              <w:numPr>
                <w:ilvl w:val="0"/>
                <w:numId w:val="19"/>
              </w:numPr>
              <w:tabs>
                <w:tab w:val="left" w:pos="338"/>
              </w:tabs>
              <w:ind w:right="100" w:firstLine="0"/>
              <w:jc w:val="both"/>
              <w:rPr>
                <w:rFonts w:ascii="Arial" w:hAnsi="Arial" w:cs="Arial"/>
                <w:sz w:val="24"/>
                <w:szCs w:val="24"/>
              </w:rPr>
            </w:pPr>
            <w:r w:rsidRPr="00423225">
              <w:rPr>
                <w:rFonts w:ascii="Arial" w:hAnsi="Arial" w:cs="Arial"/>
                <w:sz w:val="24"/>
                <w:szCs w:val="24"/>
              </w:rPr>
              <w:t>приводить примеры, которые доказывают, что изучение языка позволяет лучше узнать историю и культуру</w:t>
            </w:r>
            <w:r w:rsidRPr="00423225">
              <w:rPr>
                <w:rFonts w:ascii="Arial" w:hAnsi="Arial" w:cs="Arial"/>
                <w:spacing w:val="-16"/>
                <w:sz w:val="24"/>
                <w:szCs w:val="24"/>
              </w:rPr>
              <w:t xml:space="preserve"> </w:t>
            </w:r>
            <w:r w:rsidRPr="00423225">
              <w:rPr>
                <w:rFonts w:ascii="Arial" w:hAnsi="Arial" w:cs="Arial"/>
                <w:sz w:val="24"/>
                <w:szCs w:val="24"/>
              </w:rPr>
              <w:t>страны;</w:t>
            </w:r>
          </w:p>
          <w:p w:rsidR="00BB2F32" w:rsidRPr="00423225" w:rsidRDefault="0066250A">
            <w:pPr>
              <w:pStyle w:val="TableParagraph"/>
              <w:numPr>
                <w:ilvl w:val="0"/>
                <w:numId w:val="19"/>
              </w:numPr>
              <w:tabs>
                <w:tab w:val="left" w:pos="278"/>
              </w:tabs>
              <w:ind w:right="104" w:firstLine="0"/>
              <w:jc w:val="both"/>
              <w:rPr>
                <w:rFonts w:ascii="Arial" w:hAnsi="Arial" w:cs="Arial"/>
                <w:sz w:val="24"/>
                <w:szCs w:val="24"/>
              </w:rPr>
            </w:pPr>
            <w:r w:rsidRPr="00423225">
              <w:rPr>
                <w:rFonts w:ascii="Arial" w:hAnsi="Arial" w:cs="Arial"/>
                <w:sz w:val="24"/>
                <w:szCs w:val="24"/>
              </w:rPr>
              <w:t>определять тему, основную мысль текстов о роли русского языка в жизни</w:t>
            </w:r>
            <w:r w:rsidRPr="00423225">
              <w:rPr>
                <w:rFonts w:ascii="Arial" w:hAnsi="Arial" w:cs="Arial"/>
                <w:spacing w:val="-2"/>
                <w:sz w:val="24"/>
                <w:szCs w:val="24"/>
              </w:rPr>
              <w:t xml:space="preserve"> </w:t>
            </w:r>
            <w:r w:rsidRPr="00423225">
              <w:rPr>
                <w:rFonts w:ascii="Arial" w:hAnsi="Arial" w:cs="Arial"/>
                <w:sz w:val="24"/>
                <w:szCs w:val="24"/>
              </w:rPr>
              <w:t>общества;</w:t>
            </w:r>
          </w:p>
          <w:p w:rsidR="00BB2F32" w:rsidRPr="00423225" w:rsidRDefault="0066250A">
            <w:pPr>
              <w:pStyle w:val="TableParagraph"/>
              <w:numPr>
                <w:ilvl w:val="0"/>
                <w:numId w:val="19"/>
              </w:numPr>
              <w:tabs>
                <w:tab w:val="left" w:pos="273"/>
              </w:tabs>
              <w:ind w:right="94" w:firstLine="0"/>
              <w:jc w:val="both"/>
              <w:rPr>
                <w:rFonts w:ascii="Arial" w:hAnsi="Arial" w:cs="Arial"/>
                <w:sz w:val="24"/>
                <w:szCs w:val="24"/>
              </w:rPr>
            </w:pPr>
            <w:r w:rsidRPr="00423225">
              <w:rPr>
                <w:rFonts w:ascii="Arial" w:hAnsi="Arial" w:cs="Arial"/>
                <w:sz w:val="24"/>
                <w:szCs w:val="24"/>
              </w:rPr>
              <w:t>вычитывать разные виды информации; проводить языковой разбор текстов; извлекать информацию из разных источников (таблиц,</w:t>
            </w:r>
            <w:r w:rsidRPr="00423225">
              <w:rPr>
                <w:rFonts w:ascii="Arial" w:hAnsi="Arial" w:cs="Arial"/>
                <w:spacing w:val="-1"/>
                <w:sz w:val="24"/>
                <w:szCs w:val="24"/>
              </w:rPr>
              <w:t xml:space="preserve"> </w:t>
            </w:r>
            <w:r w:rsidRPr="00423225">
              <w:rPr>
                <w:rFonts w:ascii="Arial" w:hAnsi="Arial" w:cs="Arial"/>
                <w:sz w:val="24"/>
                <w:szCs w:val="24"/>
              </w:rPr>
              <w:t>схем);</w:t>
            </w:r>
          </w:p>
          <w:p w:rsidR="00BB2F32" w:rsidRPr="00423225" w:rsidRDefault="0066250A">
            <w:pPr>
              <w:pStyle w:val="TableParagraph"/>
              <w:numPr>
                <w:ilvl w:val="0"/>
                <w:numId w:val="19"/>
              </w:numPr>
              <w:tabs>
                <w:tab w:val="left" w:pos="269"/>
              </w:tabs>
              <w:spacing w:line="270" w:lineRule="atLeast"/>
              <w:ind w:right="105" w:firstLine="0"/>
              <w:jc w:val="both"/>
              <w:rPr>
                <w:rFonts w:ascii="Arial" w:hAnsi="Arial" w:cs="Arial"/>
                <w:sz w:val="24"/>
                <w:szCs w:val="24"/>
              </w:rPr>
            </w:pPr>
            <w:r w:rsidRPr="00423225">
              <w:rPr>
                <w:rFonts w:ascii="Arial" w:hAnsi="Arial" w:cs="Arial"/>
                <w:sz w:val="24"/>
                <w:szCs w:val="24"/>
              </w:rPr>
              <w:t>преобразовывать информацию; строить рассуждение о роли русского языка в жизни</w:t>
            </w:r>
            <w:r w:rsidRPr="00423225">
              <w:rPr>
                <w:rFonts w:ascii="Arial" w:hAnsi="Arial" w:cs="Arial"/>
                <w:spacing w:val="-4"/>
                <w:sz w:val="24"/>
                <w:szCs w:val="24"/>
              </w:rPr>
              <w:t xml:space="preserve"> </w:t>
            </w:r>
            <w:r w:rsidRPr="00423225">
              <w:rPr>
                <w:rFonts w:ascii="Arial" w:hAnsi="Arial" w:cs="Arial"/>
                <w:sz w:val="24"/>
                <w:szCs w:val="24"/>
              </w:rPr>
              <w:t>человека.</w:t>
            </w:r>
          </w:p>
        </w:tc>
      </w:tr>
      <w:tr w:rsidR="00BB2F32" w:rsidRPr="00423225">
        <w:trPr>
          <w:trHeight w:val="8004"/>
        </w:trPr>
        <w:tc>
          <w:tcPr>
            <w:tcW w:w="2804" w:type="dxa"/>
          </w:tcPr>
          <w:p w:rsidR="00BB2F32" w:rsidRPr="00423225" w:rsidRDefault="0066250A">
            <w:pPr>
              <w:pStyle w:val="TableParagraph"/>
              <w:tabs>
                <w:tab w:val="left" w:pos="1348"/>
                <w:tab w:val="left" w:pos="2132"/>
              </w:tabs>
              <w:ind w:left="107" w:right="98"/>
              <w:rPr>
                <w:rFonts w:ascii="Arial" w:hAnsi="Arial" w:cs="Arial"/>
                <w:b/>
                <w:sz w:val="24"/>
                <w:szCs w:val="24"/>
              </w:rPr>
            </w:pPr>
            <w:r w:rsidRPr="00423225">
              <w:rPr>
                <w:rFonts w:ascii="Arial" w:hAnsi="Arial" w:cs="Arial"/>
                <w:b/>
                <w:sz w:val="24"/>
                <w:szCs w:val="24"/>
              </w:rPr>
              <w:lastRenderedPageBreak/>
              <w:t>Язык</w:t>
            </w:r>
            <w:r w:rsidRPr="00423225">
              <w:rPr>
                <w:rFonts w:ascii="Arial" w:hAnsi="Arial" w:cs="Arial"/>
                <w:b/>
                <w:sz w:val="24"/>
                <w:szCs w:val="24"/>
              </w:rPr>
              <w:tab/>
              <w:t>и</w:t>
            </w:r>
            <w:r w:rsidRPr="00423225">
              <w:rPr>
                <w:rFonts w:ascii="Arial" w:hAnsi="Arial" w:cs="Arial"/>
                <w:b/>
                <w:sz w:val="24"/>
                <w:szCs w:val="24"/>
              </w:rPr>
              <w:tab/>
            </w:r>
            <w:r w:rsidRPr="00423225">
              <w:rPr>
                <w:rFonts w:ascii="Arial" w:hAnsi="Arial" w:cs="Arial"/>
                <w:b/>
                <w:spacing w:val="-5"/>
                <w:sz w:val="24"/>
                <w:szCs w:val="24"/>
              </w:rPr>
              <w:t xml:space="preserve">речь. </w:t>
            </w:r>
            <w:r w:rsidRPr="00423225">
              <w:rPr>
                <w:rFonts w:ascii="Arial" w:hAnsi="Arial" w:cs="Arial"/>
                <w:b/>
                <w:sz w:val="24"/>
                <w:szCs w:val="24"/>
              </w:rPr>
              <w:t>Функциональные стили</w:t>
            </w:r>
            <w:r w:rsidRPr="00423225">
              <w:rPr>
                <w:rFonts w:ascii="Arial" w:hAnsi="Arial" w:cs="Arial"/>
                <w:b/>
                <w:spacing w:val="-3"/>
                <w:sz w:val="24"/>
                <w:szCs w:val="24"/>
              </w:rPr>
              <w:t xml:space="preserve"> </w:t>
            </w:r>
            <w:r w:rsidRPr="00423225">
              <w:rPr>
                <w:rFonts w:ascii="Arial" w:hAnsi="Arial" w:cs="Arial"/>
                <w:b/>
                <w:sz w:val="24"/>
                <w:szCs w:val="24"/>
              </w:rPr>
              <w:t>речи</w:t>
            </w:r>
          </w:p>
        </w:tc>
        <w:tc>
          <w:tcPr>
            <w:tcW w:w="6662" w:type="dxa"/>
          </w:tcPr>
          <w:p w:rsidR="00BB2F32" w:rsidRPr="00423225" w:rsidRDefault="0066250A">
            <w:pPr>
              <w:pStyle w:val="TableParagraph"/>
              <w:numPr>
                <w:ilvl w:val="0"/>
                <w:numId w:val="18"/>
              </w:numPr>
              <w:tabs>
                <w:tab w:val="left" w:pos="576"/>
              </w:tabs>
              <w:ind w:right="106" w:firstLine="0"/>
              <w:jc w:val="both"/>
              <w:rPr>
                <w:rFonts w:ascii="Arial" w:hAnsi="Arial" w:cs="Arial"/>
                <w:sz w:val="24"/>
                <w:szCs w:val="24"/>
              </w:rPr>
            </w:pPr>
            <w:r w:rsidRPr="00423225">
              <w:rPr>
                <w:rFonts w:ascii="Arial" w:hAnsi="Arial" w:cs="Arial"/>
                <w:sz w:val="24"/>
                <w:szCs w:val="24"/>
              </w:rPr>
              <w:t>Выразительно читать текст, определять тему, функциональный тип речи, формулировать основную мысль художественных текстов;</w:t>
            </w:r>
          </w:p>
          <w:p w:rsidR="00BB2F32" w:rsidRPr="00423225" w:rsidRDefault="0066250A">
            <w:pPr>
              <w:pStyle w:val="TableParagraph"/>
              <w:numPr>
                <w:ilvl w:val="0"/>
                <w:numId w:val="18"/>
              </w:numPr>
              <w:tabs>
                <w:tab w:val="left" w:pos="250"/>
              </w:tabs>
              <w:ind w:left="249" w:hanging="145"/>
              <w:jc w:val="both"/>
              <w:rPr>
                <w:rFonts w:ascii="Arial" w:hAnsi="Arial" w:cs="Arial"/>
                <w:sz w:val="24"/>
                <w:szCs w:val="24"/>
              </w:rPr>
            </w:pPr>
            <w:r w:rsidRPr="00423225">
              <w:rPr>
                <w:rFonts w:ascii="Arial" w:hAnsi="Arial" w:cs="Arial"/>
                <w:sz w:val="24"/>
                <w:szCs w:val="24"/>
              </w:rPr>
              <w:t>вычитывать разные виды</w:t>
            </w:r>
            <w:r w:rsidRPr="00423225">
              <w:rPr>
                <w:rFonts w:ascii="Arial" w:hAnsi="Arial" w:cs="Arial"/>
                <w:spacing w:val="-3"/>
                <w:sz w:val="24"/>
                <w:szCs w:val="24"/>
              </w:rPr>
              <w:t xml:space="preserve"> </w:t>
            </w:r>
            <w:r w:rsidRPr="00423225">
              <w:rPr>
                <w:rFonts w:ascii="Arial" w:hAnsi="Arial" w:cs="Arial"/>
                <w:sz w:val="24"/>
                <w:szCs w:val="24"/>
              </w:rPr>
              <w:t>информации;</w:t>
            </w:r>
          </w:p>
          <w:p w:rsidR="00BB2F32" w:rsidRPr="00423225" w:rsidRDefault="0066250A">
            <w:pPr>
              <w:pStyle w:val="TableParagraph"/>
              <w:numPr>
                <w:ilvl w:val="0"/>
                <w:numId w:val="18"/>
              </w:numPr>
              <w:tabs>
                <w:tab w:val="left" w:pos="297"/>
              </w:tabs>
              <w:ind w:right="101" w:firstLine="0"/>
              <w:jc w:val="both"/>
              <w:rPr>
                <w:rFonts w:ascii="Arial" w:hAnsi="Arial" w:cs="Arial"/>
                <w:sz w:val="24"/>
                <w:szCs w:val="24"/>
              </w:rPr>
            </w:pPr>
            <w:r w:rsidRPr="00423225">
              <w:rPr>
                <w:rFonts w:ascii="Arial" w:hAnsi="Arial" w:cs="Arial"/>
                <w:sz w:val="24"/>
                <w:szCs w:val="24"/>
              </w:rPr>
              <w:t>характеризовать средства и способы связи предложений в тексте; • выполнять лингвостилистический анализ текста; определять авторскую позицию в тексте; высказывать свою точку зрения по проблеме</w:t>
            </w:r>
            <w:r w:rsidRPr="00423225">
              <w:rPr>
                <w:rFonts w:ascii="Arial" w:hAnsi="Arial" w:cs="Arial"/>
                <w:spacing w:val="-7"/>
                <w:sz w:val="24"/>
                <w:szCs w:val="24"/>
              </w:rPr>
              <w:t xml:space="preserve"> </w:t>
            </w:r>
            <w:r w:rsidRPr="00423225">
              <w:rPr>
                <w:rFonts w:ascii="Arial" w:hAnsi="Arial" w:cs="Arial"/>
                <w:sz w:val="24"/>
                <w:szCs w:val="24"/>
              </w:rPr>
              <w:t>текста;</w:t>
            </w:r>
          </w:p>
          <w:p w:rsidR="00BB2F32" w:rsidRPr="00423225" w:rsidRDefault="0066250A">
            <w:pPr>
              <w:pStyle w:val="TableParagraph"/>
              <w:numPr>
                <w:ilvl w:val="0"/>
                <w:numId w:val="18"/>
              </w:numPr>
              <w:tabs>
                <w:tab w:val="left" w:pos="374"/>
              </w:tabs>
              <w:ind w:right="97" w:firstLine="0"/>
              <w:jc w:val="both"/>
              <w:rPr>
                <w:rFonts w:ascii="Arial" w:hAnsi="Arial" w:cs="Arial"/>
                <w:sz w:val="24"/>
                <w:szCs w:val="24"/>
              </w:rPr>
            </w:pPr>
            <w:r w:rsidRPr="00423225">
              <w:rPr>
                <w:rFonts w:ascii="Arial" w:hAnsi="Arial" w:cs="Arial"/>
                <w:sz w:val="24"/>
                <w:szCs w:val="24"/>
              </w:rPr>
              <w:t>характеризовать изобразительно-выразительные средства языка, указывать их роль в идейно-художественном содержании</w:t>
            </w:r>
            <w:r w:rsidRPr="00423225">
              <w:rPr>
                <w:rFonts w:ascii="Arial" w:hAnsi="Arial" w:cs="Arial"/>
                <w:spacing w:val="-1"/>
                <w:sz w:val="24"/>
                <w:szCs w:val="24"/>
              </w:rPr>
              <w:t xml:space="preserve"> </w:t>
            </w:r>
            <w:r w:rsidRPr="00423225">
              <w:rPr>
                <w:rFonts w:ascii="Arial" w:hAnsi="Arial" w:cs="Arial"/>
                <w:sz w:val="24"/>
                <w:szCs w:val="24"/>
              </w:rPr>
              <w:t>текста;</w:t>
            </w:r>
          </w:p>
          <w:p w:rsidR="00BB2F32" w:rsidRPr="00423225" w:rsidRDefault="0066250A">
            <w:pPr>
              <w:pStyle w:val="TableParagraph"/>
              <w:numPr>
                <w:ilvl w:val="0"/>
                <w:numId w:val="18"/>
              </w:numPr>
              <w:tabs>
                <w:tab w:val="left" w:pos="312"/>
              </w:tabs>
              <w:ind w:right="101" w:firstLine="0"/>
              <w:jc w:val="both"/>
              <w:rPr>
                <w:rFonts w:ascii="Arial" w:hAnsi="Arial" w:cs="Arial"/>
                <w:sz w:val="24"/>
                <w:szCs w:val="24"/>
              </w:rPr>
            </w:pPr>
            <w:r w:rsidRPr="00423225">
              <w:rPr>
                <w:rFonts w:ascii="Arial" w:hAnsi="Arial" w:cs="Arial"/>
                <w:sz w:val="24"/>
                <w:szCs w:val="24"/>
              </w:rPr>
              <w:t>составлять связное высказывание (сочинение) в устной и письменной форме на основе проанализированных текстов; определять эмоциональный настрой</w:t>
            </w:r>
            <w:r w:rsidRPr="00423225">
              <w:rPr>
                <w:rFonts w:ascii="Arial" w:hAnsi="Arial" w:cs="Arial"/>
                <w:spacing w:val="-4"/>
                <w:sz w:val="24"/>
                <w:szCs w:val="24"/>
              </w:rPr>
              <w:t xml:space="preserve"> </w:t>
            </w:r>
            <w:r w:rsidRPr="00423225">
              <w:rPr>
                <w:rFonts w:ascii="Arial" w:hAnsi="Arial" w:cs="Arial"/>
                <w:sz w:val="24"/>
                <w:szCs w:val="24"/>
              </w:rPr>
              <w:t>текста</w:t>
            </w:r>
          </w:p>
          <w:p w:rsidR="00BB2F32" w:rsidRPr="00423225" w:rsidRDefault="0066250A">
            <w:pPr>
              <w:pStyle w:val="TableParagraph"/>
              <w:numPr>
                <w:ilvl w:val="0"/>
                <w:numId w:val="18"/>
              </w:numPr>
              <w:tabs>
                <w:tab w:val="left" w:pos="271"/>
              </w:tabs>
              <w:ind w:right="102" w:firstLine="0"/>
              <w:jc w:val="both"/>
              <w:rPr>
                <w:rFonts w:ascii="Arial" w:hAnsi="Arial" w:cs="Arial"/>
                <w:sz w:val="24"/>
                <w:szCs w:val="24"/>
              </w:rPr>
            </w:pPr>
            <w:r w:rsidRPr="00423225">
              <w:rPr>
                <w:rFonts w:ascii="Arial" w:hAnsi="Arial" w:cs="Arial"/>
                <w:sz w:val="24"/>
                <w:szCs w:val="24"/>
              </w:rPr>
              <w:t>анализировать речь с точки зрения правильности, точности, выразительности, уместности употребления языковых средств;</w:t>
            </w:r>
          </w:p>
          <w:p w:rsidR="00BB2F32" w:rsidRPr="00423225" w:rsidRDefault="0066250A">
            <w:pPr>
              <w:pStyle w:val="TableParagraph"/>
              <w:numPr>
                <w:ilvl w:val="0"/>
                <w:numId w:val="18"/>
              </w:numPr>
              <w:tabs>
                <w:tab w:val="left" w:pos="386"/>
              </w:tabs>
              <w:ind w:right="106" w:firstLine="0"/>
              <w:jc w:val="both"/>
              <w:rPr>
                <w:rFonts w:ascii="Arial" w:hAnsi="Arial" w:cs="Arial"/>
                <w:sz w:val="24"/>
                <w:szCs w:val="24"/>
              </w:rPr>
            </w:pPr>
            <w:r w:rsidRPr="00423225">
              <w:rPr>
                <w:rFonts w:ascii="Arial" w:hAnsi="Arial" w:cs="Arial"/>
                <w:sz w:val="24"/>
                <w:szCs w:val="24"/>
              </w:rPr>
              <w:t>подбирать примеры по темам, взятым из изучаемых художественных произведений;</w:t>
            </w:r>
          </w:p>
          <w:p w:rsidR="00BB2F32" w:rsidRPr="00423225" w:rsidRDefault="0066250A">
            <w:pPr>
              <w:pStyle w:val="TableParagraph"/>
              <w:numPr>
                <w:ilvl w:val="0"/>
                <w:numId w:val="18"/>
              </w:numPr>
              <w:tabs>
                <w:tab w:val="left" w:pos="350"/>
              </w:tabs>
              <w:ind w:right="100" w:firstLine="0"/>
              <w:jc w:val="both"/>
              <w:rPr>
                <w:rFonts w:ascii="Arial" w:hAnsi="Arial" w:cs="Arial"/>
                <w:sz w:val="24"/>
                <w:szCs w:val="24"/>
              </w:rPr>
            </w:pPr>
            <w:r w:rsidRPr="00423225">
              <w:rPr>
                <w:rFonts w:ascii="Arial" w:hAnsi="Arial" w:cs="Arial"/>
                <w:sz w:val="24"/>
                <w:szCs w:val="24"/>
              </w:rPr>
              <w:t>оценивать чужие и собственные речевые высказывания разной функциональной направленности с точки зрения соответствия их коммуникативным задачам и нормам современного русского литературного</w:t>
            </w:r>
            <w:r w:rsidRPr="00423225">
              <w:rPr>
                <w:rFonts w:ascii="Arial" w:hAnsi="Arial" w:cs="Arial"/>
                <w:spacing w:val="-1"/>
                <w:sz w:val="24"/>
                <w:szCs w:val="24"/>
              </w:rPr>
              <w:t xml:space="preserve"> </w:t>
            </w:r>
            <w:r w:rsidRPr="00423225">
              <w:rPr>
                <w:rFonts w:ascii="Arial" w:hAnsi="Arial" w:cs="Arial"/>
                <w:sz w:val="24"/>
                <w:szCs w:val="24"/>
              </w:rPr>
              <w:t>языка;</w:t>
            </w:r>
          </w:p>
          <w:p w:rsidR="00BB2F32" w:rsidRPr="00423225" w:rsidRDefault="0066250A">
            <w:pPr>
              <w:pStyle w:val="TableParagraph"/>
              <w:numPr>
                <w:ilvl w:val="0"/>
                <w:numId w:val="18"/>
              </w:numPr>
              <w:tabs>
                <w:tab w:val="left" w:pos="250"/>
              </w:tabs>
              <w:ind w:left="249" w:hanging="145"/>
              <w:jc w:val="both"/>
              <w:rPr>
                <w:rFonts w:ascii="Arial" w:hAnsi="Arial" w:cs="Arial"/>
                <w:sz w:val="24"/>
                <w:szCs w:val="24"/>
              </w:rPr>
            </w:pPr>
            <w:r w:rsidRPr="00423225">
              <w:rPr>
                <w:rFonts w:ascii="Arial" w:hAnsi="Arial" w:cs="Arial"/>
                <w:sz w:val="24"/>
                <w:szCs w:val="24"/>
              </w:rPr>
              <w:t>исправлять речевые недостатки, редактировать</w:t>
            </w:r>
            <w:r w:rsidRPr="00423225">
              <w:rPr>
                <w:rFonts w:ascii="Arial" w:hAnsi="Arial" w:cs="Arial"/>
                <w:spacing w:val="-4"/>
                <w:sz w:val="24"/>
                <w:szCs w:val="24"/>
              </w:rPr>
              <w:t xml:space="preserve"> </w:t>
            </w:r>
            <w:r w:rsidRPr="00423225">
              <w:rPr>
                <w:rFonts w:ascii="Arial" w:hAnsi="Arial" w:cs="Arial"/>
                <w:sz w:val="24"/>
                <w:szCs w:val="24"/>
              </w:rPr>
              <w:t>текст;</w:t>
            </w:r>
          </w:p>
          <w:p w:rsidR="00BB2F32" w:rsidRPr="00423225" w:rsidRDefault="0066250A">
            <w:pPr>
              <w:pStyle w:val="TableParagraph"/>
              <w:numPr>
                <w:ilvl w:val="0"/>
                <w:numId w:val="18"/>
              </w:numPr>
              <w:tabs>
                <w:tab w:val="left" w:pos="333"/>
              </w:tabs>
              <w:ind w:right="97" w:firstLine="0"/>
              <w:jc w:val="both"/>
              <w:rPr>
                <w:rFonts w:ascii="Arial" w:hAnsi="Arial" w:cs="Arial"/>
                <w:sz w:val="24"/>
                <w:szCs w:val="24"/>
              </w:rPr>
            </w:pPr>
            <w:r w:rsidRPr="00423225">
              <w:rPr>
                <w:rFonts w:ascii="Arial" w:hAnsi="Arial" w:cs="Arial"/>
                <w:sz w:val="24"/>
                <w:szCs w:val="24"/>
              </w:rPr>
              <w:t>выступать перед аудиторией сверстников с небольшими информационными сообщениями, докладами на учебно- научную</w:t>
            </w:r>
            <w:r w:rsidRPr="00423225">
              <w:rPr>
                <w:rFonts w:ascii="Arial" w:hAnsi="Arial" w:cs="Arial"/>
                <w:spacing w:val="-1"/>
                <w:sz w:val="24"/>
                <w:szCs w:val="24"/>
              </w:rPr>
              <w:t xml:space="preserve"> </w:t>
            </w:r>
            <w:r w:rsidRPr="00423225">
              <w:rPr>
                <w:rFonts w:ascii="Arial" w:hAnsi="Arial" w:cs="Arial"/>
                <w:sz w:val="24"/>
                <w:szCs w:val="24"/>
              </w:rPr>
              <w:t>тему;</w:t>
            </w:r>
          </w:p>
          <w:p w:rsidR="00BB2F32" w:rsidRPr="00423225" w:rsidRDefault="0066250A">
            <w:pPr>
              <w:pStyle w:val="TableParagraph"/>
              <w:numPr>
                <w:ilvl w:val="0"/>
                <w:numId w:val="18"/>
              </w:numPr>
              <w:tabs>
                <w:tab w:val="left" w:pos="360"/>
              </w:tabs>
              <w:spacing w:line="270" w:lineRule="atLeast"/>
              <w:ind w:right="104" w:firstLine="0"/>
              <w:jc w:val="both"/>
              <w:rPr>
                <w:rFonts w:ascii="Arial" w:hAnsi="Arial" w:cs="Arial"/>
                <w:sz w:val="24"/>
                <w:szCs w:val="24"/>
              </w:rPr>
            </w:pPr>
            <w:r w:rsidRPr="00423225">
              <w:rPr>
                <w:rFonts w:ascii="Arial" w:hAnsi="Arial" w:cs="Arial"/>
                <w:sz w:val="24"/>
                <w:szCs w:val="24"/>
              </w:rPr>
              <w:t>анализировать и сравнивать русский речевой этикет с речевым этикетом отдельных народов России и</w:t>
            </w:r>
            <w:r w:rsidRPr="00423225">
              <w:rPr>
                <w:rFonts w:ascii="Arial" w:hAnsi="Arial" w:cs="Arial"/>
                <w:spacing w:val="-6"/>
                <w:sz w:val="24"/>
                <w:szCs w:val="24"/>
              </w:rPr>
              <w:t xml:space="preserve"> </w:t>
            </w:r>
            <w:r w:rsidRPr="00423225">
              <w:rPr>
                <w:rFonts w:ascii="Arial" w:hAnsi="Arial" w:cs="Arial"/>
                <w:sz w:val="24"/>
                <w:szCs w:val="24"/>
              </w:rPr>
              <w:t>мира;</w:t>
            </w:r>
          </w:p>
        </w:tc>
      </w:tr>
    </w:tbl>
    <w:p w:rsidR="00BB2F32" w:rsidRPr="00423225" w:rsidRDefault="00BB2F32">
      <w:pPr>
        <w:spacing w:line="270" w:lineRule="atLeast"/>
        <w:jc w:val="both"/>
        <w:rPr>
          <w:rFonts w:ascii="Arial" w:hAnsi="Arial" w:cs="Arial"/>
          <w:sz w:val="24"/>
          <w:szCs w:val="24"/>
        </w:rPr>
        <w:sectPr w:rsidR="00BB2F32" w:rsidRPr="00423225">
          <w:footerReference w:type="default" r:id="rId10"/>
          <w:pgSz w:w="11910" w:h="16840"/>
          <w:pgMar w:top="1040" w:right="620" w:bottom="1400" w:left="1480" w:header="0" w:footer="1216"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4"/>
        <w:gridCol w:w="6662"/>
      </w:tblGrid>
      <w:tr w:rsidR="00BB2F32" w:rsidRPr="00423225">
        <w:trPr>
          <w:trHeight w:val="4419"/>
        </w:trPr>
        <w:tc>
          <w:tcPr>
            <w:tcW w:w="2804" w:type="dxa"/>
          </w:tcPr>
          <w:p w:rsidR="00BB2F32" w:rsidRPr="00423225" w:rsidRDefault="00BB2F32">
            <w:pPr>
              <w:pStyle w:val="TableParagraph"/>
              <w:rPr>
                <w:rFonts w:ascii="Arial" w:hAnsi="Arial" w:cs="Arial"/>
                <w:sz w:val="24"/>
                <w:szCs w:val="24"/>
              </w:rPr>
            </w:pPr>
          </w:p>
        </w:tc>
        <w:tc>
          <w:tcPr>
            <w:tcW w:w="6662" w:type="dxa"/>
          </w:tcPr>
          <w:p w:rsidR="00BB2F32" w:rsidRPr="00423225" w:rsidRDefault="0066250A">
            <w:pPr>
              <w:pStyle w:val="TableParagraph"/>
              <w:numPr>
                <w:ilvl w:val="0"/>
                <w:numId w:val="17"/>
              </w:numPr>
              <w:tabs>
                <w:tab w:val="left" w:pos="295"/>
              </w:tabs>
              <w:ind w:right="96" w:firstLine="0"/>
              <w:jc w:val="both"/>
              <w:rPr>
                <w:rFonts w:ascii="Arial" w:hAnsi="Arial" w:cs="Arial"/>
                <w:sz w:val="24"/>
                <w:szCs w:val="24"/>
              </w:rPr>
            </w:pPr>
            <w:r w:rsidRPr="00423225">
              <w:rPr>
                <w:rFonts w:ascii="Arial" w:hAnsi="Arial" w:cs="Arial"/>
                <w:sz w:val="24"/>
                <w:szCs w:val="24"/>
              </w:rPr>
              <w:t>различать тексты разных функциональных стилей (экстра- лингвистические особенности, лингвистические особенности на уровне употребления лексических средств, типичных синтаксических</w:t>
            </w:r>
            <w:r w:rsidRPr="00423225">
              <w:rPr>
                <w:rFonts w:ascii="Arial" w:hAnsi="Arial" w:cs="Arial"/>
                <w:spacing w:val="1"/>
                <w:sz w:val="24"/>
                <w:szCs w:val="24"/>
              </w:rPr>
              <w:t xml:space="preserve"> </w:t>
            </w:r>
            <w:r w:rsidRPr="00423225">
              <w:rPr>
                <w:rFonts w:ascii="Arial" w:hAnsi="Arial" w:cs="Arial"/>
                <w:sz w:val="24"/>
                <w:szCs w:val="24"/>
              </w:rPr>
              <w:t>конструкций);</w:t>
            </w:r>
          </w:p>
          <w:p w:rsidR="00BB2F32" w:rsidRPr="00423225" w:rsidRDefault="0066250A">
            <w:pPr>
              <w:pStyle w:val="TableParagraph"/>
              <w:numPr>
                <w:ilvl w:val="0"/>
                <w:numId w:val="17"/>
              </w:numPr>
              <w:tabs>
                <w:tab w:val="left" w:pos="333"/>
              </w:tabs>
              <w:ind w:right="98" w:firstLine="0"/>
              <w:jc w:val="both"/>
              <w:rPr>
                <w:rFonts w:ascii="Arial" w:hAnsi="Arial" w:cs="Arial"/>
                <w:sz w:val="24"/>
                <w:szCs w:val="24"/>
              </w:rPr>
            </w:pPr>
            <w:r w:rsidRPr="00423225">
              <w:rPr>
                <w:rFonts w:ascii="Arial" w:hAnsi="Arial" w:cs="Arial"/>
                <w:sz w:val="24"/>
                <w:szCs w:val="24"/>
              </w:rPr>
              <w:t>анализировать тексты разных жанров научного (учебно- научного), публицистического, официально-делового стилей, разговорной</w:t>
            </w:r>
            <w:r w:rsidRPr="00423225">
              <w:rPr>
                <w:rFonts w:ascii="Arial" w:hAnsi="Arial" w:cs="Arial"/>
                <w:spacing w:val="-1"/>
                <w:sz w:val="24"/>
                <w:szCs w:val="24"/>
              </w:rPr>
              <w:t xml:space="preserve"> </w:t>
            </w:r>
            <w:r w:rsidRPr="00423225">
              <w:rPr>
                <w:rFonts w:ascii="Arial" w:hAnsi="Arial" w:cs="Arial"/>
                <w:sz w:val="24"/>
                <w:szCs w:val="24"/>
              </w:rPr>
              <w:t>речи;</w:t>
            </w:r>
          </w:p>
          <w:p w:rsidR="00BB2F32" w:rsidRPr="00423225" w:rsidRDefault="0066250A">
            <w:pPr>
              <w:pStyle w:val="TableParagraph"/>
              <w:numPr>
                <w:ilvl w:val="0"/>
                <w:numId w:val="17"/>
              </w:numPr>
              <w:tabs>
                <w:tab w:val="left" w:pos="372"/>
              </w:tabs>
              <w:ind w:right="101" w:firstLine="0"/>
              <w:jc w:val="both"/>
              <w:rPr>
                <w:rFonts w:ascii="Arial" w:hAnsi="Arial" w:cs="Arial"/>
                <w:sz w:val="24"/>
                <w:szCs w:val="24"/>
              </w:rPr>
            </w:pPr>
            <w:r w:rsidRPr="00423225">
              <w:rPr>
                <w:rFonts w:ascii="Arial" w:hAnsi="Arial" w:cs="Arial"/>
                <w:sz w:val="24"/>
                <w:szCs w:val="24"/>
              </w:rPr>
              <w:t>создавать устные и письменные высказывания разных стилей, жанров и типов речи (отзыв, сообщение, доклад; интервью, репортаж, эссе; расписка, доверенность, заявление; рассказ, беседа,</w:t>
            </w:r>
            <w:r w:rsidRPr="00423225">
              <w:rPr>
                <w:rFonts w:ascii="Arial" w:hAnsi="Arial" w:cs="Arial"/>
                <w:spacing w:val="-1"/>
                <w:sz w:val="24"/>
                <w:szCs w:val="24"/>
              </w:rPr>
              <w:t xml:space="preserve"> </w:t>
            </w:r>
            <w:r w:rsidRPr="00423225">
              <w:rPr>
                <w:rFonts w:ascii="Arial" w:hAnsi="Arial" w:cs="Arial"/>
                <w:sz w:val="24"/>
                <w:szCs w:val="24"/>
              </w:rPr>
              <w:t>спор);</w:t>
            </w:r>
          </w:p>
          <w:p w:rsidR="00BB2F32" w:rsidRPr="00423225" w:rsidRDefault="0066250A">
            <w:pPr>
              <w:pStyle w:val="TableParagraph"/>
              <w:numPr>
                <w:ilvl w:val="0"/>
                <w:numId w:val="17"/>
              </w:numPr>
              <w:tabs>
                <w:tab w:val="left" w:pos="276"/>
              </w:tabs>
              <w:ind w:right="102" w:firstLine="0"/>
              <w:jc w:val="both"/>
              <w:rPr>
                <w:rFonts w:ascii="Arial" w:hAnsi="Arial" w:cs="Arial"/>
                <w:sz w:val="24"/>
                <w:szCs w:val="24"/>
              </w:rPr>
            </w:pPr>
            <w:r w:rsidRPr="00423225">
              <w:rPr>
                <w:rFonts w:ascii="Arial" w:hAnsi="Arial" w:cs="Arial"/>
                <w:sz w:val="24"/>
                <w:szCs w:val="24"/>
              </w:rPr>
              <w:t>подбирать тексты разных функциональных типов и стилей; осуществлять информационную переработку текста, создавать вторичный текст, используя разные виды переработки</w:t>
            </w:r>
            <w:r w:rsidRPr="00423225">
              <w:rPr>
                <w:rFonts w:ascii="Arial" w:hAnsi="Arial" w:cs="Arial"/>
                <w:spacing w:val="11"/>
                <w:sz w:val="24"/>
                <w:szCs w:val="24"/>
              </w:rPr>
              <w:t xml:space="preserve"> </w:t>
            </w:r>
            <w:r w:rsidRPr="00423225">
              <w:rPr>
                <w:rFonts w:ascii="Arial" w:hAnsi="Arial" w:cs="Arial"/>
                <w:sz w:val="24"/>
                <w:szCs w:val="24"/>
              </w:rPr>
              <w:t>текста</w:t>
            </w:r>
            <w:r w:rsidRPr="00423225">
              <w:rPr>
                <w:rFonts w:ascii="Arial" w:hAnsi="Arial" w:cs="Arial"/>
                <w:spacing w:val="7"/>
                <w:sz w:val="24"/>
                <w:szCs w:val="24"/>
              </w:rPr>
              <w:t xml:space="preserve"> </w:t>
            </w:r>
            <w:r w:rsidRPr="00423225">
              <w:rPr>
                <w:rFonts w:ascii="Arial" w:hAnsi="Arial" w:cs="Arial"/>
                <w:sz w:val="24"/>
                <w:szCs w:val="24"/>
              </w:rPr>
              <w:t>(план,</w:t>
            </w:r>
            <w:r w:rsidRPr="00423225">
              <w:rPr>
                <w:rFonts w:ascii="Arial" w:hAnsi="Arial" w:cs="Arial"/>
                <w:spacing w:val="10"/>
                <w:sz w:val="24"/>
                <w:szCs w:val="24"/>
              </w:rPr>
              <w:t xml:space="preserve"> </w:t>
            </w:r>
            <w:r w:rsidRPr="00423225">
              <w:rPr>
                <w:rFonts w:ascii="Arial" w:hAnsi="Arial" w:cs="Arial"/>
                <w:sz w:val="24"/>
                <w:szCs w:val="24"/>
              </w:rPr>
              <w:t>тезисы,</w:t>
            </w:r>
            <w:r w:rsidRPr="00423225">
              <w:rPr>
                <w:rFonts w:ascii="Arial" w:hAnsi="Arial" w:cs="Arial"/>
                <w:spacing w:val="10"/>
                <w:sz w:val="24"/>
                <w:szCs w:val="24"/>
              </w:rPr>
              <w:t xml:space="preserve"> </w:t>
            </w:r>
            <w:r w:rsidRPr="00423225">
              <w:rPr>
                <w:rFonts w:ascii="Arial" w:hAnsi="Arial" w:cs="Arial"/>
                <w:sz w:val="24"/>
                <w:szCs w:val="24"/>
              </w:rPr>
              <w:t>конспект,</w:t>
            </w:r>
            <w:r w:rsidRPr="00423225">
              <w:rPr>
                <w:rFonts w:ascii="Arial" w:hAnsi="Arial" w:cs="Arial"/>
                <w:spacing w:val="11"/>
                <w:sz w:val="24"/>
                <w:szCs w:val="24"/>
              </w:rPr>
              <w:t xml:space="preserve"> </w:t>
            </w:r>
            <w:r w:rsidRPr="00423225">
              <w:rPr>
                <w:rFonts w:ascii="Arial" w:hAnsi="Arial" w:cs="Arial"/>
                <w:sz w:val="24"/>
                <w:szCs w:val="24"/>
              </w:rPr>
              <w:t>реферат,</w:t>
            </w:r>
          </w:p>
          <w:p w:rsidR="00BB2F32" w:rsidRPr="00423225" w:rsidRDefault="0066250A">
            <w:pPr>
              <w:pStyle w:val="TableParagraph"/>
              <w:spacing w:line="269" w:lineRule="exact"/>
              <w:ind w:left="105"/>
              <w:jc w:val="both"/>
              <w:rPr>
                <w:rFonts w:ascii="Arial" w:hAnsi="Arial" w:cs="Arial"/>
                <w:sz w:val="24"/>
                <w:szCs w:val="24"/>
              </w:rPr>
            </w:pPr>
            <w:r w:rsidRPr="00423225">
              <w:rPr>
                <w:rFonts w:ascii="Arial" w:hAnsi="Arial" w:cs="Arial"/>
                <w:sz w:val="24"/>
                <w:szCs w:val="24"/>
              </w:rPr>
              <w:t>аннотацию, рецензию)</w:t>
            </w:r>
          </w:p>
        </w:tc>
      </w:tr>
      <w:tr w:rsidR="00BB2F32" w:rsidRPr="00423225">
        <w:trPr>
          <w:trHeight w:val="3587"/>
        </w:trPr>
        <w:tc>
          <w:tcPr>
            <w:tcW w:w="2804" w:type="dxa"/>
          </w:tcPr>
          <w:p w:rsidR="00BB2F32" w:rsidRPr="00423225" w:rsidRDefault="0066250A">
            <w:pPr>
              <w:pStyle w:val="TableParagraph"/>
              <w:tabs>
                <w:tab w:val="left" w:pos="1585"/>
              </w:tabs>
              <w:ind w:left="107" w:right="100"/>
              <w:rPr>
                <w:rFonts w:ascii="Arial" w:hAnsi="Arial" w:cs="Arial"/>
                <w:b/>
                <w:sz w:val="24"/>
                <w:szCs w:val="24"/>
              </w:rPr>
            </w:pPr>
            <w:r w:rsidRPr="00423225">
              <w:rPr>
                <w:rFonts w:ascii="Arial" w:hAnsi="Arial" w:cs="Arial"/>
                <w:b/>
                <w:sz w:val="24"/>
                <w:szCs w:val="24"/>
              </w:rPr>
              <w:t>Фонетика,</w:t>
            </w:r>
            <w:r w:rsidRPr="00423225">
              <w:rPr>
                <w:rFonts w:ascii="Arial" w:hAnsi="Arial" w:cs="Arial"/>
                <w:b/>
                <w:sz w:val="24"/>
                <w:szCs w:val="24"/>
              </w:rPr>
              <w:tab/>
            </w:r>
            <w:r w:rsidRPr="00423225">
              <w:rPr>
                <w:rFonts w:ascii="Arial" w:hAnsi="Arial" w:cs="Arial"/>
                <w:b/>
                <w:spacing w:val="-3"/>
                <w:sz w:val="24"/>
                <w:szCs w:val="24"/>
              </w:rPr>
              <w:t xml:space="preserve">орфоэпия, </w:t>
            </w:r>
            <w:r w:rsidRPr="00423225">
              <w:rPr>
                <w:rFonts w:ascii="Arial" w:hAnsi="Arial" w:cs="Arial"/>
                <w:b/>
                <w:sz w:val="24"/>
                <w:szCs w:val="24"/>
              </w:rPr>
              <w:t>графика,</w:t>
            </w:r>
            <w:r w:rsidRPr="00423225">
              <w:rPr>
                <w:rFonts w:ascii="Arial" w:hAnsi="Arial" w:cs="Arial"/>
                <w:b/>
                <w:spacing w:val="-2"/>
                <w:sz w:val="24"/>
                <w:szCs w:val="24"/>
              </w:rPr>
              <w:t xml:space="preserve"> </w:t>
            </w:r>
            <w:r w:rsidRPr="00423225">
              <w:rPr>
                <w:rFonts w:ascii="Arial" w:hAnsi="Arial" w:cs="Arial"/>
                <w:b/>
                <w:sz w:val="24"/>
                <w:szCs w:val="24"/>
              </w:rPr>
              <w:t>орфография</w:t>
            </w:r>
          </w:p>
        </w:tc>
        <w:tc>
          <w:tcPr>
            <w:tcW w:w="6662" w:type="dxa"/>
          </w:tcPr>
          <w:p w:rsidR="00BB2F32" w:rsidRPr="00423225" w:rsidRDefault="0066250A">
            <w:pPr>
              <w:pStyle w:val="TableParagraph"/>
              <w:numPr>
                <w:ilvl w:val="0"/>
                <w:numId w:val="16"/>
              </w:numPr>
              <w:tabs>
                <w:tab w:val="left" w:pos="317"/>
              </w:tabs>
              <w:ind w:right="100" w:firstLine="0"/>
              <w:jc w:val="both"/>
              <w:rPr>
                <w:rFonts w:ascii="Arial" w:hAnsi="Arial" w:cs="Arial"/>
                <w:sz w:val="24"/>
                <w:szCs w:val="24"/>
              </w:rPr>
            </w:pPr>
            <w:r w:rsidRPr="00423225">
              <w:rPr>
                <w:rFonts w:ascii="Arial" w:hAnsi="Arial" w:cs="Arial"/>
                <w:sz w:val="24"/>
                <w:szCs w:val="24"/>
              </w:rPr>
              <w:t>Проводить фонетический разбор; извлекать необходимую информацию по изучаемой теме из таблиц, схем</w:t>
            </w:r>
            <w:r w:rsidRPr="00423225">
              <w:rPr>
                <w:rFonts w:ascii="Arial" w:hAnsi="Arial" w:cs="Arial"/>
                <w:spacing w:val="-12"/>
                <w:sz w:val="24"/>
                <w:szCs w:val="24"/>
              </w:rPr>
              <w:t xml:space="preserve"> </w:t>
            </w:r>
            <w:r w:rsidRPr="00423225">
              <w:rPr>
                <w:rFonts w:ascii="Arial" w:hAnsi="Arial" w:cs="Arial"/>
                <w:sz w:val="24"/>
                <w:szCs w:val="24"/>
              </w:rPr>
              <w:t>учебника</w:t>
            </w:r>
          </w:p>
          <w:p w:rsidR="00BB2F32" w:rsidRPr="00423225" w:rsidRDefault="0066250A">
            <w:pPr>
              <w:pStyle w:val="TableParagraph"/>
              <w:numPr>
                <w:ilvl w:val="0"/>
                <w:numId w:val="16"/>
              </w:numPr>
              <w:tabs>
                <w:tab w:val="left" w:pos="355"/>
              </w:tabs>
              <w:ind w:right="103" w:firstLine="60"/>
              <w:jc w:val="both"/>
              <w:rPr>
                <w:rFonts w:ascii="Arial" w:hAnsi="Arial" w:cs="Arial"/>
                <w:sz w:val="24"/>
                <w:szCs w:val="24"/>
              </w:rPr>
            </w:pPr>
            <w:r w:rsidRPr="00423225">
              <w:rPr>
                <w:rFonts w:ascii="Arial" w:hAnsi="Arial" w:cs="Arial"/>
                <w:sz w:val="24"/>
                <w:szCs w:val="24"/>
              </w:rPr>
              <w:t>извлекать необходимую информацию из мультимедийных орфоэпических словарей и справочников; использовать ее в различных видах</w:t>
            </w:r>
            <w:r w:rsidRPr="00423225">
              <w:rPr>
                <w:rFonts w:ascii="Arial" w:hAnsi="Arial" w:cs="Arial"/>
                <w:spacing w:val="3"/>
                <w:sz w:val="24"/>
                <w:szCs w:val="24"/>
              </w:rPr>
              <w:t xml:space="preserve"> </w:t>
            </w:r>
            <w:r w:rsidRPr="00423225">
              <w:rPr>
                <w:rFonts w:ascii="Arial" w:hAnsi="Arial" w:cs="Arial"/>
                <w:sz w:val="24"/>
                <w:szCs w:val="24"/>
              </w:rPr>
              <w:t>деятельности;</w:t>
            </w:r>
          </w:p>
          <w:p w:rsidR="00BB2F32" w:rsidRPr="00423225" w:rsidRDefault="0066250A">
            <w:pPr>
              <w:pStyle w:val="TableParagraph"/>
              <w:numPr>
                <w:ilvl w:val="0"/>
                <w:numId w:val="16"/>
              </w:numPr>
              <w:tabs>
                <w:tab w:val="left" w:pos="324"/>
              </w:tabs>
              <w:ind w:right="102" w:firstLine="60"/>
              <w:jc w:val="both"/>
              <w:rPr>
                <w:rFonts w:ascii="Arial" w:hAnsi="Arial" w:cs="Arial"/>
                <w:sz w:val="24"/>
                <w:szCs w:val="24"/>
              </w:rPr>
            </w:pPr>
            <w:r w:rsidRPr="00423225">
              <w:rPr>
                <w:rFonts w:ascii="Arial" w:hAnsi="Arial" w:cs="Arial"/>
                <w:sz w:val="24"/>
                <w:szCs w:val="24"/>
              </w:rPr>
              <w:t>строить рассуждения с целью анализа проделанной работы; определять круг орфографических и пунктуационных правил, по которым следует ориентироваться в конкретном</w:t>
            </w:r>
            <w:r w:rsidRPr="00423225">
              <w:rPr>
                <w:rFonts w:ascii="Arial" w:hAnsi="Arial" w:cs="Arial"/>
                <w:spacing w:val="-14"/>
                <w:sz w:val="24"/>
                <w:szCs w:val="24"/>
              </w:rPr>
              <w:t xml:space="preserve"> </w:t>
            </w:r>
            <w:r w:rsidRPr="00423225">
              <w:rPr>
                <w:rFonts w:ascii="Arial" w:hAnsi="Arial" w:cs="Arial"/>
                <w:sz w:val="24"/>
                <w:szCs w:val="24"/>
              </w:rPr>
              <w:t>случае;</w:t>
            </w:r>
          </w:p>
          <w:p w:rsidR="00BB2F32" w:rsidRPr="00423225" w:rsidRDefault="0066250A">
            <w:pPr>
              <w:pStyle w:val="TableParagraph"/>
              <w:numPr>
                <w:ilvl w:val="0"/>
                <w:numId w:val="16"/>
              </w:numPr>
              <w:tabs>
                <w:tab w:val="left" w:pos="333"/>
              </w:tabs>
              <w:ind w:right="102" w:firstLine="60"/>
              <w:jc w:val="both"/>
              <w:rPr>
                <w:rFonts w:ascii="Arial" w:hAnsi="Arial" w:cs="Arial"/>
                <w:sz w:val="24"/>
                <w:szCs w:val="24"/>
              </w:rPr>
            </w:pPr>
            <w:r w:rsidRPr="00423225">
              <w:rPr>
                <w:rFonts w:ascii="Arial" w:hAnsi="Arial" w:cs="Arial"/>
                <w:sz w:val="24"/>
                <w:szCs w:val="24"/>
              </w:rPr>
              <w:t>проводить операции синтеза и анализа с целью обобщения признаков, характеристик, фактов и т.</w:t>
            </w:r>
            <w:r w:rsidRPr="00423225">
              <w:rPr>
                <w:rFonts w:ascii="Arial" w:hAnsi="Arial" w:cs="Arial"/>
                <w:spacing w:val="-7"/>
                <w:sz w:val="24"/>
                <w:szCs w:val="24"/>
              </w:rPr>
              <w:t xml:space="preserve"> </w:t>
            </w:r>
            <w:r w:rsidRPr="00423225">
              <w:rPr>
                <w:rFonts w:ascii="Arial" w:hAnsi="Arial" w:cs="Arial"/>
                <w:sz w:val="24"/>
                <w:szCs w:val="24"/>
              </w:rPr>
              <w:t>д.;</w:t>
            </w:r>
          </w:p>
          <w:p w:rsidR="00BB2F32" w:rsidRPr="00423225" w:rsidRDefault="0066250A">
            <w:pPr>
              <w:pStyle w:val="TableParagraph"/>
              <w:numPr>
                <w:ilvl w:val="0"/>
                <w:numId w:val="16"/>
              </w:numPr>
              <w:tabs>
                <w:tab w:val="left" w:pos="398"/>
              </w:tabs>
              <w:spacing w:line="276" w:lineRule="exact"/>
              <w:ind w:right="98" w:firstLine="60"/>
              <w:jc w:val="both"/>
              <w:rPr>
                <w:rFonts w:ascii="Arial" w:hAnsi="Arial" w:cs="Arial"/>
                <w:sz w:val="24"/>
                <w:szCs w:val="24"/>
              </w:rPr>
            </w:pPr>
            <w:r w:rsidRPr="00423225">
              <w:rPr>
                <w:rFonts w:ascii="Arial" w:hAnsi="Arial" w:cs="Arial"/>
                <w:sz w:val="24"/>
                <w:szCs w:val="24"/>
              </w:rPr>
              <w:t>извлекать необходимую информацию из орфоэпических словарей и справочников; опознавать основные выразительные средства фонетики</w:t>
            </w:r>
            <w:r w:rsidRPr="00423225">
              <w:rPr>
                <w:rFonts w:ascii="Arial" w:hAnsi="Arial" w:cs="Arial"/>
                <w:spacing w:val="-5"/>
                <w:sz w:val="24"/>
                <w:szCs w:val="24"/>
              </w:rPr>
              <w:t xml:space="preserve"> </w:t>
            </w:r>
            <w:r w:rsidRPr="00423225">
              <w:rPr>
                <w:rFonts w:ascii="Arial" w:hAnsi="Arial" w:cs="Arial"/>
                <w:sz w:val="24"/>
                <w:szCs w:val="24"/>
              </w:rPr>
              <w:t>(звукопись)</w:t>
            </w:r>
          </w:p>
        </w:tc>
      </w:tr>
      <w:tr w:rsidR="00BB2F32" w:rsidRPr="00423225">
        <w:trPr>
          <w:trHeight w:val="4140"/>
        </w:trPr>
        <w:tc>
          <w:tcPr>
            <w:tcW w:w="2804" w:type="dxa"/>
          </w:tcPr>
          <w:p w:rsidR="00BB2F32" w:rsidRPr="00423225" w:rsidRDefault="0066250A">
            <w:pPr>
              <w:pStyle w:val="TableParagraph"/>
              <w:tabs>
                <w:tab w:val="left" w:pos="2554"/>
              </w:tabs>
              <w:ind w:left="107" w:right="99"/>
              <w:rPr>
                <w:rFonts w:ascii="Arial" w:hAnsi="Arial" w:cs="Arial"/>
                <w:b/>
                <w:sz w:val="24"/>
                <w:szCs w:val="24"/>
              </w:rPr>
            </w:pPr>
            <w:r w:rsidRPr="00423225">
              <w:rPr>
                <w:rFonts w:ascii="Arial" w:hAnsi="Arial" w:cs="Arial"/>
                <w:b/>
                <w:sz w:val="24"/>
                <w:szCs w:val="24"/>
              </w:rPr>
              <w:t>Лексикология</w:t>
            </w:r>
            <w:r w:rsidRPr="00423225">
              <w:rPr>
                <w:rFonts w:ascii="Arial" w:hAnsi="Arial" w:cs="Arial"/>
                <w:b/>
                <w:sz w:val="24"/>
                <w:szCs w:val="24"/>
              </w:rPr>
              <w:tab/>
            </w:r>
            <w:r w:rsidRPr="00423225">
              <w:rPr>
                <w:rFonts w:ascii="Arial" w:hAnsi="Arial" w:cs="Arial"/>
                <w:b/>
                <w:spacing w:val="-18"/>
                <w:sz w:val="24"/>
                <w:szCs w:val="24"/>
              </w:rPr>
              <w:t xml:space="preserve">и </w:t>
            </w:r>
            <w:r w:rsidRPr="00423225">
              <w:rPr>
                <w:rFonts w:ascii="Arial" w:hAnsi="Arial" w:cs="Arial"/>
                <w:b/>
                <w:sz w:val="24"/>
                <w:szCs w:val="24"/>
              </w:rPr>
              <w:t>фразеология</w:t>
            </w:r>
          </w:p>
        </w:tc>
        <w:tc>
          <w:tcPr>
            <w:tcW w:w="6662" w:type="dxa"/>
          </w:tcPr>
          <w:p w:rsidR="00BB2F32" w:rsidRPr="00423225" w:rsidRDefault="0066250A">
            <w:pPr>
              <w:pStyle w:val="TableParagraph"/>
              <w:numPr>
                <w:ilvl w:val="0"/>
                <w:numId w:val="15"/>
              </w:numPr>
              <w:tabs>
                <w:tab w:val="left" w:pos="266"/>
              </w:tabs>
              <w:ind w:right="99" w:firstLine="0"/>
              <w:jc w:val="both"/>
              <w:rPr>
                <w:rFonts w:ascii="Arial" w:hAnsi="Arial" w:cs="Arial"/>
                <w:sz w:val="24"/>
                <w:szCs w:val="24"/>
              </w:rPr>
            </w:pPr>
            <w:r w:rsidRPr="00423225">
              <w:rPr>
                <w:rFonts w:ascii="Arial" w:hAnsi="Arial" w:cs="Arial"/>
                <w:sz w:val="24"/>
                <w:szCs w:val="24"/>
              </w:rPr>
              <w:t>Аргументировать различие лексического и грамматического значения слова; опознавать основные выразительные средства лексики и фразеологии в публицистической и художественной речи и оценивать</w:t>
            </w:r>
            <w:r w:rsidRPr="00423225">
              <w:rPr>
                <w:rFonts w:ascii="Arial" w:hAnsi="Arial" w:cs="Arial"/>
                <w:spacing w:val="-6"/>
                <w:sz w:val="24"/>
                <w:szCs w:val="24"/>
              </w:rPr>
              <w:t xml:space="preserve"> </w:t>
            </w:r>
            <w:r w:rsidRPr="00423225">
              <w:rPr>
                <w:rFonts w:ascii="Arial" w:hAnsi="Arial" w:cs="Arial"/>
                <w:sz w:val="24"/>
                <w:szCs w:val="24"/>
              </w:rPr>
              <w:t>их;</w:t>
            </w:r>
          </w:p>
          <w:p w:rsidR="00BB2F32" w:rsidRPr="00423225" w:rsidRDefault="0066250A">
            <w:pPr>
              <w:pStyle w:val="TableParagraph"/>
              <w:numPr>
                <w:ilvl w:val="0"/>
                <w:numId w:val="15"/>
              </w:numPr>
              <w:tabs>
                <w:tab w:val="left" w:pos="264"/>
              </w:tabs>
              <w:ind w:right="99" w:firstLine="0"/>
              <w:jc w:val="both"/>
              <w:rPr>
                <w:rFonts w:ascii="Arial" w:hAnsi="Arial" w:cs="Arial"/>
                <w:sz w:val="24"/>
                <w:szCs w:val="24"/>
              </w:rPr>
            </w:pPr>
            <w:r w:rsidRPr="00423225">
              <w:rPr>
                <w:rFonts w:ascii="Arial" w:hAnsi="Arial" w:cs="Arial"/>
                <w:sz w:val="24"/>
                <w:szCs w:val="24"/>
              </w:rPr>
              <w:t>объяснять особенности употребления лексических средств в текстах научного и официально-делового стилей речи; 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w:t>
            </w:r>
            <w:r w:rsidRPr="00423225">
              <w:rPr>
                <w:rFonts w:ascii="Arial" w:hAnsi="Arial" w:cs="Arial"/>
                <w:spacing w:val="1"/>
                <w:sz w:val="24"/>
                <w:szCs w:val="24"/>
              </w:rPr>
              <w:t xml:space="preserve"> </w:t>
            </w:r>
            <w:r w:rsidRPr="00423225">
              <w:rPr>
                <w:rFonts w:ascii="Arial" w:hAnsi="Arial" w:cs="Arial"/>
                <w:sz w:val="24"/>
                <w:szCs w:val="24"/>
              </w:rPr>
              <w:t>деятельности;</w:t>
            </w:r>
          </w:p>
          <w:p w:rsidR="00BB2F32" w:rsidRPr="00423225" w:rsidRDefault="0066250A">
            <w:pPr>
              <w:pStyle w:val="TableParagraph"/>
              <w:numPr>
                <w:ilvl w:val="0"/>
                <w:numId w:val="15"/>
              </w:numPr>
              <w:tabs>
                <w:tab w:val="left" w:pos="439"/>
              </w:tabs>
              <w:spacing w:line="270" w:lineRule="atLeast"/>
              <w:ind w:right="95" w:firstLine="0"/>
              <w:jc w:val="both"/>
              <w:rPr>
                <w:rFonts w:ascii="Arial" w:hAnsi="Arial" w:cs="Arial"/>
                <w:sz w:val="24"/>
                <w:szCs w:val="24"/>
              </w:rPr>
            </w:pPr>
            <w:r w:rsidRPr="00423225">
              <w:rPr>
                <w:rFonts w:ascii="Arial" w:hAnsi="Arial" w:cs="Arial"/>
                <w:sz w:val="24"/>
                <w:szCs w:val="24"/>
              </w:rPr>
              <w:t>познавать основные виды тропов, построенных на переносном значении слова (метафора, эпитет, олицетворение)</w:t>
            </w:r>
          </w:p>
        </w:tc>
      </w:tr>
      <w:tr w:rsidR="00BB2F32" w:rsidRPr="00423225">
        <w:trPr>
          <w:trHeight w:val="1655"/>
        </w:trPr>
        <w:tc>
          <w:tcPr>
            <w:tcW w:w="2804" w:type="dxa"/>
          </w:tcPr>
          <w:p w:rsidR="00BB2F32" w:rsidRPr="00423225" w:rsidRDefault="0066250A">
            <w:pPr>
              <w:pStyle w:val="TableParagraph"/>
              <w:ind w:left="107" w:right="653"/>
              <w:rPr>
                <w:rFonts w:ascii="Arial" w:hAnsi="Arial" w:cs="Arial"/>
                <w:b/>
                <w:sz w:val="24"/>
                <w:szCs w:val="24"/>
              </w:rPr>
            </w:pPr>
            <w:r w:rsidRPr="00423225">
              <w:rPr>
                <w:rFonts w:ascii="Arial" w:hAnsi="Arial" w:cs="Arial"/>
                <w:b/>
                <w:sz w:val="24"/>
                <w:szCs w:val="24"/>
              </w:rPr>
              <w:lastRenderedPageBreak/>
              <w:t>Морфемика, словообразование, орфография</w:t>
            </w:r>
          </w:p>
        </w:tc>
        <w:tc>
          <w:tcPr>
            <w:tcW w:w="6662" w:type="dxa"/>
          </w:tcPr>
          <w:p w:rsidR="00BB2F32" w:rsidRPr="00423225" w:rsidRDefault="0066250A">
            <w:pPr>
              <w:pStyle w:val="TableParagraph"/>
              <w:numPr>
                <w:ilvl w:val="0"/>
                <w:numId w:val="14"/>
              </w:numPr>
              <w:tabs>
                <w:tab w:val="left" w:pos="416"/>
                <w:tab w:val="left" w:pos="417"/>
                <w:tab w:val="left" w:pos="1891"/>
                <w:tab w:val="left" w:pos="3217"/>
                <w:tab w:val="left" w:pos="4498"/>
                <w:tab w:val="left" w:pos="5670"/>
              </w:tabs>
              <w:ind w:right="103" w:firstLine="0"/>
              <w:rPr>
                <w:rFonts w:ascii="Arial" w:hAnsi="Arial" w:cs="Arial"/>
                <w:sz w:val="24"/>
                <w:szCs w:val="24"/>
              </w:rPr>
            </w:pPr>
            <w:r w:rsidRPr="00423225">
              <w:rPr>
                <w:rFonts w:ascii="Arial" w:hAnsi="Arial" w:cs="Arial"/>
                <w:sz w:val="24"/>
                <w:szCs w:val="24"/>
              </w:rPr>
              <w:t>Опознавать,</w:t>
            </w:r>
            <w:r w:rsidRPr="00423225">
              <w:rPr>
                <w:rFonts w:ascii="Arial" w:hAnsi="Arial" w:cs="Arial"/>
                <w:sz w:val="24"/>
                <w:szCs w:val="24"/>
              </w:rPr>
              <w:tab/>
              <w:t>наблюдать</w:t>
            </w:r>
            <w:r w:rsidRPr="00423225">
              <w:rPr>
                <w:rFonts w:ascii="Arial" w:hAnsi="Arial" w:cs="Arial"/>
                <w:sz w:val="24"/>
                <w:szCs w:val="24"/>
              </w:rPr>
              <w:tab/>
              <w:t>изучаемое</w:t>
            </w:r>
            <w:r w:rsidRPr="00423225">
              <w:rPr>
                <w:rFonts w:ascii="Arial" w:hAnsi="Arial" w:cs="Arial"/>
                <w:sz w:val="24"/>
                <w:szCs w:val="24"/>
              </w:rPr>
              <w:tab/>
              <w:t>языковое</w:t>
            </w:r>
            <w:r w:rsidRPr="00423225">
              <w:rPr>
                <w:rFonts w:ascii="Arial" w:hAnsi="Arial" w:cs="Arial"/>
                <w:sz w:val="24"/>
                <w:szCs w:val="24"/>
              </w:rPr>
              <w:tab/>
            </w:r>
            <w:r w:rsidRPr="00423225">
              <w:rPr>
                <w:rFonts w:ascii="Arial" w:hAnsi="Arial" w:cs="Arial"/>
                <w:spacing w:val="-3"/>
                <w:sz w:val="24"/>
                <w:szCs w:val="24"/>
              </w:rPr>
              <w:t xml:space="preserve">явление, </w:t>
            </w:r>
            <w:r w:rsidRPr="00423225">
              <w:rPr>
                <w:rFonts w:ascii="Arial" w:hAnsi="Arial" w:cs="Arial"/>
                <w:sz w:val="24"/>
                <w:szCs w:val="24"/>
              </w:rPr>
              <w:t>извлекать его из</w:t>
            </w:r>
            <w:r w:rsidRPr="00423225">
              <w:rPr>
                <w:rFonts w:ascii="Arial" w:hAnsi="Arial" w:cs="Arial"/>
                <w:spacing w:val="-2"/>
                <w:sz w:val="24"/>
                <w:szCs w:val="24"/>
              </w:rPr>
              <w:t xml:space="preserve"> </w:t>
            </w:r>
            <w:r w:rsidRPr="00423225">
              <w:rPr>
                <w:rFonts w:ascii="Arial" w:hAnsi="Arial" w:cs="Arial"/>
                <w:sz w:val="24"/>
                <w:szCs w:val="24"/>
              </w:rPr>
              <w:t>текста;</w:t>
            </w:r>
          </w:p>
          <w:p w:rsidR="00BB2F32" w:rsidRPr="00423225" w:rsidRDefault="0066250A">
            <w:pPr>
              <w:pStyle w:val="TableParagraph"/>
              <w:numPr>
                <w:ilvl w:val="0"/>
                <w:numId w:val="14"/>
              </w:numPr>
              <w:tabs>
                <w:tab w:val="left" w:pos="726"/>
                <w:tab w:val="left" w:pos="727"/>
                <w:tab w:val="left" w:pos="2331"/>
                <w:tab w:val="left" w:pos="4149"/>
              </w:tabs>
              <w:ind w:right="99" w:firstLine="0"/>
              <w:rPr>
                <w:rFonts w:ascii="Arial" w:hAnsi="Arial" w:cs="Arial"/>
                <w:sz w:val="24"/>
                <w:szCs w:val="24"/>
              </w:rPr>
            </w:pPr>
            <w:r w:rsidRPr="00423225">
              <w:rPr>
                <w:rFonts w:ascii="Arial" w:hAnsi="Arial" w:cs="Arial"/>
                <w:sz w:val="24"/>
                <w:szCs w:val="24"/>
              </w:rPr>
              <w:t>проводить</w:t>
            </w:r>
            <w:r w:rsidRPr="00423225">
              <w:rPr>
                <w:rFonts w:ascii="Arial" w:hAnsi="Arial" w:cs="Arial"/>
                <w:sz w:val="24"/>
                <w:szCs w:val="24"/>
              </w:rPr>
              <w:tab/>
              <w:t>морфемный,</w:t>
            </w:r>
            <w:r w:rsidRPr="00423225">
              <w:rPr>
                <w:rFonts w:ascii="Arial" w:hAnsi="Arial" w:cs="Arial"/>
                <w:sz w:val="24"/>
                <w:szCs w:val="24"/>
              </w:rPr>
              <w:tab/>
            </w:r>
            <w:r w:rsidRPr="00423225">
              <w:rPr>
                <w:rFonts w:ascii="Arial" w:hAnsi="Arial" w:cs="Arial"/>
                <w:spacing w:val="-1"/>
                <w:sz w:val="24"/>
                <w:szCs w:val="24"/>
              </w:rPr>
              <w:t xml:space="preserve">словообразовательный, </w:t>
            </w:r>
            <w:r w:rsidRPr="00423225">
              <w:rPr>
                <w:rFonts w:ascii="Arial" w:hAnsi="Arial" w:cs="Arial"/>
                <w:sz w:val="24"/>
                <w:szCs w:val="24"/>
              </w:rPr>
              <w:t>этимологический, орфографический</w:t>
            </w:r>
            <w:r w:rsidRPr="00423225">
              <w:rPr>
                <w:rFonts w:ascii="Arial" w:hAnsi="Arial" w:cs="Arial"/>
                <w:spacing w:val="-1"/>
                <w:sz w:val="24"/>
                <w:szCs w:val="24"/>
              </w:rPr>
              <w:t xml:space="preserve"> </w:t>
            </w:r>
            <w:r w:rsidRPr="00423225">
              <w:rPr>
                <w:rFonts w:ascii="Arial" w:hAnsi="Arial" w:cs="Arial"/>
                <w:sz w:val="24"/>
                <w:szCs w:val="24"/>
              </w:rPr>
              <w:t>анализ;</w:t>
            </w:r>
          </w:p>
          <w:p w:rsidR="00BB2F32" w:rsidRPr="00423225" w:rsidRDefault="0066250A">
            <w:pPr>
              <w:pStyle w:val="TableParagraph"/>
              <w:numPr>
                <w:ilvl w:val="0"/>
                <w:numId w:val="14"/>
              </w:numPr>
              <w:tabs>
                <w:tab w:val="left" w:pos="271"/>
              </w:tabs>
              <w:spacing w:line="270" w:lineRule="atLeast"/>
              <w:ind w:right="106" w:firstLine="0"/>
              <w:rPr>
                <w:rFonts w:ascii="Arial" w:hAnsi="Arial" w:cs="Arial"/>
                <w:sz w:val="24"/>
                <w:szCs w:val="24"/>
              </w:rPr>
            </w:pPr>
            <w:r w:rsidRPr="00423225">
              <w:rPr>
                <w:rFonts w:ascii="Arial" w:hAnsi="Arial" w:cs="Arial"/>
                <w:sz w:val="24"/>
                <w:szCs w:val="24"/>
              </w:rPr>
              <w:t>извлекать необходимую информацию по изучаемой теме из таблиц, схем учебника;</w:t>
            </w:r>
          </w:p>
        </w:tc>
      </w:tr>
    </w:tbl>
    <w:p w:rsidR="00BB2F32" w:rsidRPr="00423225" w:rsidRDefault="00BB2F32">
      <w:pPr>
        <w:spacing w:line="270" w:lineRule="atLeast"/>
        <w:rPr>
          <w:rFonts w:ascii="Arial" w:hAnsi="Arial" w:cs="Arial"/>
          <w:sz w:val="24"/>
          <w:szCs w:val="24"/>
        </w:rPr>
        <w:sectPr w:rsidR="00BB2F32" w:rsidRPr="00423225">
          <w:pgSz w:w="11910" w:h="16840"/>
          <w:pgMar w:top="1120" w:right="620" w:bottom="1400" w:left="1480" w:header="0" w:footer="1216"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4"/>
        <w:gridCol w:w="6662"/>
      </w:tblGrid>
      <w:tr w:rsidR="00BB2F32" w:rsidRPr="00423225">
        <w:trPr>
          <w:trHeight w:val="2762"/>
        </w:trPr>
        <w:tc>
          <w:tcPr>
            <w:tcW w:w="2804" w:type="dxa"/>
          </w:tcPr>
          <w:p w:rsidR="00BB2F32" w:rsidRPr="00423225" w:rsidRDefault="00BB2F32">
            <w:pPr>
              <w:pStyle w:val="TableParagraph"/>
              <w:rPr>
                <w:rFonts w:ascii="Arial" w:hAnsi="Arial" w:cs="Arial"/>
                <w:sz w:val="24"/>
                <w:szCs w:val="24"/>
              </w:rPr>
            </w:pPr>
          </w:p>
        </w:tc>
        <w:tc>
          <w:tcPr>
            <w:tcW w:w="6662" w:type="dxa"/>
          </w:tcPr>
          <w:p w:rsidR="00BB2F32" w:rsidRPr="00423225" w:rsidRDefault="0066250A">
            <w:pPr>
              <w:pStyle w:val="TableParagraph"/>
              <w:numPr>
                <w:ilvl w:val="0"/>
                <w:numId w:val="13"/>
              </w:numPr>
              <w:tabs>
                <w:tab w:val="left" w:pos="535"/>
              </w:tabs>
              <w:ind w:right="102" w:firstLine="0"/>
              <w:jc w:val="both"/>
              <w:rPr>
                <w:rFonts w:ascii="Arial" w:hAnsi="Arial" w:cs="Arial"/>
                <w:sz w:val="24"/>
                <w:szCs w:val="24"/>
              </w:rPr>
            </w:pPr>
            <w:r w:rsidRPr="00423225">
              <w:rPr>
                <w:rFonts w:ascii="Arial" w:hAnsi="Arial" w:cs="Arial"/>
                <w:sz w:val="24"/>
                <w:szCs w:val="24"/>
              </w:rPr>
              <w:t>характеризовать словообразовательные цепочки и словообразовательные гнезда, устанавливая смысловую и структурную связь однокоренных</w:t>
            </w:r>
            <w:r w:rsidRPr="00423225">
              <w:rPr>
                <w:rFonts w:ascii="Arial" w:hAnsi="Arial" w:cs="Arial"/>
                <w:spacing w:val="1"/>
                <w:sz w:val="24"/>
                <w:szCs w:val="24"/>
              </w:rPr>
              <w:t xml:space="preserve"> </w:t>
            </w:r>
            <w:r w:rsidRPr="00423225">
              <w:rPr>
                <w:rFonts w:ascii="Arial" w:hAnsi="Arial" w:cs="Arial"/>
                <w:sz w:val="24"/>
                <w:szCs w:val="24"/>
              </w:rPr>
              <w:t>слов;</w:t>
            </w:r>
          </w:p>
          <w:p w:rsidR="00BB2F32" w:rsidRPr="00423225" w:rsidRDefault="0066250A">
            <w:pPr>
              <w:pStyle w:val="TableParagraph"/>
              <w:numPr>
                <w:ilvl w:val="0"/>
                <w:numId w:val="13"/>
              </w:numPr>
              <w:tabs>
                <w:tab w:val="left" w:pos="638"/>
              </w:tabs>
              <w:ind w:right="99" w:firstLine="0"/>
              <w:jc w:val="both"/>
              <w:rPr>
                <w:rFonts w:ascii="Arial" w:hAnsi="Arial" w:cs="Arial"/>
                <w:sz w:val="24"/>
                <w:szCs w:val="24"/>
              </w:rPr>
            </w:pPr>
            <w:r w:rsidRPr="00423225">
              <w:rPr>
                <w:rFonts w:ascii="Arial" w:hAnsi="Arial" w:cs="Arial"/>
                <w:sz w:val="24"/>
                <w:szCs w:val="24"/>
              </w:rPr>
              <w:t>опознавать основные выразительные средства словообразования в художественной речи и оценивать</w:t>
            </w:r>
            <w:r w:rsidRPr="00423225">
              <w:rPr>
                <w:rFonts w:ascii="Arial" w:hAnsi="Arial" w:cs="Arial"/>
                <w:spacing w:val="-10"/>
                <w:sz w:val="24"/>
                <w:szCs w:val="24"/>
              </w:rPr>
              <w:t xml:space="preserve"> </w:t>
            </w:r>
            <w:r w:rsidRPr="00423225">
              <w:rPr>
                <w:rFonts w:ascii="Arial" w:hAnsi="Arial" w:cs="Arial"/>
                <w:sz w:val="24"/>
                <w:szCs w:val="24"/>
              </w:rPr>
              <w:t>их;</w:t>
            </w:r>
          </w:p>
          <w:p w:rsidR="00BB2F32" w:rsidRPr="00423225" w:rsidRDefault="0066250A">
            <w:pPr>
              <w:pStyle w:val="TableParagraph"/>
              <w:numPr>
                <w:ilvl w:val="0"/>
                <w:numId w:val="13"/>
              </w:numPr>
              <w:tabs>
                <w:tab w:val="left" w:pos="408"/>
              </w:tabs>
              <w:ind w:right="101" w:firstLine="0"/>
              <w:jc w:val="both"/>
              <w:rPr>
                <w:rFonts w:ascii="Arial" w:hAnsi="Arial" w:cs="Arial"/>
                <w:sz w:val="24"/>
                <w:szCs w:val="24"/>
              </w:rPr>
            </w:pPr>
            <w:r w:rsidRPr="00423225">
              <w:rPr>
                <w:rFonts w:ascii="Arial" w:hAnsi="Arial" w:cs="Arial"/>
                <w:sz w:val="24"/>
                <w:szCs w:val="24"/>
              </w:rPr>
              <w:t>извлекать необходимую информацию из морфемных, словообразовательных и этимологических словарей и справочников, в том числе</w:t>
            </w:r>
            <w:r w:rsidRPr="00423225">
              <w:rPr>
                <w:rFonts w:ascii="Arial" w:hAnsi="Arial" w:cs="Arial"/>
                <w:spacing w:val="-5"/>
                <w:sz w:val="24"/>
                <w:szCs w:val="24"/>
              </w:rPr>
              <w:t xml:space="preserve"> </w:t>
            </w:r>
            <w:r w:rsidRPr="00423225">
              <w:rPr>
                <w:rFonts w:ascii="Arial" w:hAnsi="Arial" w:cs="Arial"/>
                <w:sz w:val="24"/>
                <w:szCs w:val="24"/>
              </w:rPr>
              <w:t>мультимедийных;</w:t>
            </w:r>
          </w:p>
          <w:p w:rsidR="00BB2F32" w:rsidRPr="00423225" w:rsidRDefault="0066250A">
            <w:pPr>
              <w:pStyle w:val="TableParagraph"/>
              <w:numPr>
                <w:ilvl w:val="0"/>
                <w:numId w:val="13"/>
              </w:numPr>
              <w:tabs>
                <w:tab w:val="left" w:pos="355"/>
              </w:tabs>
              <w:spacing w:line="270" w:lineRule="atLeast"/>
              <w:ind w:right="97" w:firstLine="0"/>
              <w:jc w:val="both"/>
              <w:rPr>
                <w:rFonts w:ascii="Arial" w:hAnsi="Arial" w:cs="Arial"/>
                <w:sz w:val="24"/>
                <w:szCs w:val="24"/>
              </w:rPr>
            </w:pPr>
            <w:r w:rsidRPr="00423225">
              <w:rPr>
                <w:rFonts w:ascii="Arial" w:hAnsi="Arial" w:cs="Arial"/>
                <w:sz w:val="24"/>
                <w:szCs w:val="24"/>
              </w:rPr>
              <w:t>использовать этимологическую справку для объяснения правописания и лексического значения</w:t>
            </w:r>
            <w:r w:rsidRPr="00423225">
              <w:rPr>
                <w:rFonts w:ascii="Arial" w:hAnsi="Arial" w:cs="Arial"/>
                <w:spacing w:val="-4"/>
                <w:sz w:val="24"/>
                <w:szCs w:val="24"/>
              </w:rPr>
              <w:t xml:space="preserve"> </w:t>
            </w:r>
            <w:r w:rsidRPr="00423225">
              <w:rPr>
                <w:rFonts w:ascii="Arial" w:hAnsi="Arial" w:cs="Arial"/>
                <w:sz w:val="24"/>
                <w:szCs w:val="24"/>
              </w:rPr>
              <w:t>слова</w:t>
            </w:r>
          </w:p>
        </w:tc>
      </w:tr>
      <w:tr w:rsidR="00BB2F32" w:rsidRPr="00423225">
        <w:trPr>
          <w:trHeight w:val="6072"/>
        </w:trPr>
        <w:tc>
          <w:tcPr>
            <w:tcW w:w="2804" w:type="dxa"/>
          </w:tcPr>
          <w:p w:rsidR="00BB2F32" w:rsidRPr="00423225" w:rsidRDefault="0066250A">
            <w:pPr>
              <w:pStyle w:val="TableParagraph"/>
              <w:tabs>
                <w:tab w:val="left" w:pos="2554"/>
              </w:tabs>
              <w:ind w:left="107" w:right="98"/>
              <w:rPr>
                <w:rFonts w:ascii="Arial" w:hAnsi="Arial" w:cs="Arial"/>
                <w:b/>
                <w:sz w:val="24"/>
                <w:szCs w:val="24"/>
              </w:rPr>
            </w:pPr>
            <w:r w:rsidRPr="00423225">
              <w:rPr>
                <w:rFonts w:ascii="Arial" w:hAnsi="Arial" w:cs="Arial"/>
                <w:b/>
                <w:sz w:val="24"/>
                <w:szCs w:val="24"/>
              </w:rPr>
              <w:t>Морфология</w:t>
            </w:r>
            <w:r w:rsidRPr="00423225">
              <w:rPr>
                <w:rFonts w:ascii="Arial" w:hAnsi="Arial" w:cs="Arial"/>
                <w:b/>
                <w:sz w:val="24"/>
                <w:szCs w:val="24"/>
              </w:rPr>
              <w:tab/>
            </w:r>
            <w:r w:rsidRPr="00423225">
              <w:rPr>
                <w:rFonts w:ascii="Arial" w:hAnsi="Arial" w:cs="Arial"/>
                <w:b/>
                <w:spacing w:val="-17"/>
                <w:sz w:val="24"/>
                <w:szCs w:val="24"/>
              </w:rPr>
              <w:t xml:space="preserve">и </w:t>
            </w:r>
            <w:r w:rsidRPr="00423225">
              <w:rPr>
                <w:rFonts w:ascii="Arial" w:hAnsi="Arial" w:cs="Arial"/>
                <w:b/>
                <w:sz w:val="24"/>
                <w:szCs w:val="24"/>
              </w:rPr>
              <w:t>орфография</w:t>
            </w:r>
          </w:p>
        </w:tc>
        <w:tc>
          <w:tcPr>
            <w:tcW w:w="6662" w:type="dxa"/>
          </w:tcPr>
          <w:p w:rsidR="00BB2F32" w:rsidRPr="00423225" w:rsidRDefault="0066250A">
            <w:pPr>
              <w:pStyle w:val="TableParagraph"/>
              <w:numPr>
                <w:ilvl w:val="0"/>
                <w:numId w:val="12"/>
              </w:numPr>
              <w:tabs>
                <w:tab w:val="left" w:pos="417"/>
              </w:tabs>
              <w:ind w:right="103" w:firstLine="0"/>
              <w:jc w:val="both"/>
              <w:rPr>
                <w:rFonts w:ascii="Arial" w:hAnsi="Arial" w:cs="Arial"/>
                <w:sz w:val="24"/>
                <w:szCs w:val="24"/>
              </w:rPr>
            </w:pPr>
            <w:r w:rsidRPr="00423225">
              <w:rPr>
                <w:rFonts w:ascii="Arial" w:hAnsi="Arial" w:cs="Arial"/>
                <w:sz w:val="24"/>
                <w:szCs w:val="24"/>
              </w:rPr>
              <w:t>Опознавать, наблюдать изучаемое языковое явление, извлекать его из текста, анализировать с точки зрения текстообразующей</w:t>
            </w:r>
            <w:r w:rsidRPr="00423225">
              <w:rPr>
                <w:rFonts w:ascii="Arial" w:hAnsi="Arial" w:cs="Arial"/>
                <w:spacing w:val="-1"/>
                <w:sz w:val="24"/>
                <w:szCs w:val="24"/>
              </w:rPr>
              <w:t xml:space="preserve"> </w:t>
            </w:r>
            <w:r w:rsidRPr="00423225">
              <w:rPr>
                <w:rFonts w:ascii="Arial" w:hAnsi="Arial" w:cs="Arial"/>
                <w:sz w:val="24"/>
                <w:szCs w:val="24"/>
              </w:rPr>
              <w:t>роли;</w:t>
            </w:r>
          </w:p>
          <w:p w:rsidR="00BB2F32" w:rsidRPr="00423225" w:rsidRDefault="0066250A">
            <w:pPr>
              <w:pStyle w:val="TableParagraph"/>
              <w:numPr>
                <w:ilvl w:val="0"/>
                <w:numId w:val="12"/>
              </w:numPr>
              <w:tabs>
                <w:tab w:val="left" w:pos="691"/>
              </w:tabs>
              <w:ind w:right="95" w:firstLine="0"/>
              <w:jc w:val="both"/>
              <w:rPr>
                <w:rFonts w:ascii="Arial" w:hAnsi="Arial" w:cs="Arial"/>
                <w:sz w:val="24"/>
                <w:szCs w:val="24"/>
              </w:rPr>
            </w:pPr>
            <w:r w:rsidRPr="00423225">
              <w:rPr>
                <w:rFonts w:ascii="Arial" w:hAnsi="Arial" w:cs="Arial"/>
                <w:sz w:val="24"/>
                <w:szCs w:val="24"/>
              </w:rPr>
              <w:t>проводить морфологический, орфографический, пунктуационный</w:t>
            </w:r>
            <w:r w:rsidRPr="00423225">
              <w:rPr>
                <w:rFonts w:ascii="Arial" w:hAnsi="Arial" w:cs="Arial"/>
                <w:spacing w:val="-1"/>
                <w:sz w:val="24"/>
                <w:szCs w:val="24"/>
              </w:rPr>
              <w:t xml:space="preserve"> </w:t>
            </w:r>
            <w:r w:rsidRPr="00423225">
              <w:rPr>
                <w:rFonts w:ascii="Arial" w:hAnsi="Arial" w:cs="Arial"/>
                <w:sz w:val="24"/>
                <w:szCs w:val="24"/>
              </w:rPr>
              <w:t>анализ;</w:t>
            </w:r>
          </w:p>
          <w:p w:rsidR="00BB2F32" w:rsidRPr="00423225" w:rsidRDefault="0066250A">
            <w:pPr>
              <w:pStyle w:val="TableParagraph"/>
              <w:numPr>
                <w:ilvl w:val="0"/>
                <w:numId w:val="12"/>
              </w:numPr>
              <w:tabs>
                <w:tab w:val="left" w:pos="271"/>
              </w:tabs>
              <w:ind w:right="103" w:firstLine="0"/>
              <w:jc w:val="both"/>
              <w:rPr>
                <w:rFonts w:ascii="Arial" w:hAnsi="Arial" w:cs="Arial"/>
                <w:sz w:val="24"/>
                <w:szCs w:val="24"/>
              </w:rPr>
            </w:pPr>
            <w:r w:rsidRPr="00423225">
              <w:rPr>
                <w:rFonts w:ascii="Arial" w:hAnsi="Arial" w:cs="Arial"/>
                <w:sz w:val="24"/>
                <w:szCs w:val="24"/>
              </w:rPr>
              <w:t>извлекать необходимую информацию по изучаемой теме из таблиц, схем учебника; строить рассуждения с целью анализа проделанной</w:t>
            </w:r>
            <w:r w:rsidRPr="00423225">
              <w:rPr>
                <w:rFonts w:ascii="Arial" w:hAnsi="Arial" w:cs="Arial"/>
                <w:spacing w:val="-1"/>
                <w:sz w:val="24"/>
                <w:szCs w:val="24"/>
              </w:rPr>
              <w:t xml:space="preserve"> </w:t>
            </w:r>
            <w:r w:rsidRPr="00423225">
              <w:rPr>
                <w:rFonts w:ascii="Arial" w:hAnsi="Arial" w:cs="Arial"/>
                <w:sz w:val="24"/>
                <w:szCs w:val="24"/>
              </w:rPr>
              <w:t>работы;</w:t>
            </w:r>
          </w:p>
          <w:p w:rsidR="00BB2F32" w:rsidRPr="00423225" w:rsidRDefault="0066250A">
            <w:pPr>
              <w:pStyle w:val="TableParagraph"/>
              <w:numPr>
                <w:ilvl w:val="0"/>
                <w:numId w:val="12"/>
              </w:numPr>
              <w:tabs>
                <w:tab w:val="left" w:pos="403"/>
              </w:tabs>
              <w:ind w:right="96" w:firstLine="0"/>
              <w:jc w:val="both"/>
              <w:rPr>
                <w:rFonts w:ascii="Arial" w:hAnsi="Arial" w:cs="Arial"/>
                <w:sz w:val="24"/>
                <w:szCs w:val="24"/>
              </w:rPr>
            </w:pPr>
            <w:r w:rsidRPr="00423225">
              <w:rPr>
                <w:rFonts w:ascii="Arial" w:hAnsi="Arial" w:cs="Arial"/>
                <w:sz w:val="24"/>
                <w:szCs w:val="24"/>
              </w:rPr>
              <w:t>определять круг орфографических и пунктуационных правил, по которым следует ориентироваться в конкретном случае;</w:t>
            </w:r>
          </w:p>
          <w:p w:rsidR="00BB2F32" w:rsidRPr="00423225" w:rsidRDefault="0066250A">
            <w:pPr>
              <w:pStyle w:val="TableParagraph"/>
              <w:numPr>
                <w:ilvl w:val="0"/>
                <w:numId w:val="12"/>
              </w:numPr>
              <w:tabs>
                <w:tab w:val="left" w:pos="283"/>
              </w:tabs>
              <w:ind w:right="102" w:firstLine="0"/>
              <w:jc w:val="both"/>
              <w:rPr>
                <w:rFonts w:ascii="Arial" w:hAnsi="Arial" w:cs="Arial"/>
                <w:sz w:val="24"/>
                <w:szCs w:val="24"/>
              </w:rPr>
            </w:pPr>
            <w:r w:rsidRPr="00423225">
              <w:rPr>
                <w:rFonts w:ascii="Arial" w:hAnsi="Arial" w:cs="Arial"/>
                <w:sz w:val="24"/>
                <w:szCs w:val="24"/>
              </w:rPr>
              <w:t>проводить операции синтеза и анализа с целью обобщения признаков, характеристик, фактов и т.д.; подбирать примеры по теме из художественных текстов изучаемых</w:t>
            </w:r>
            <w:r w:rsidRPr="00423225">
              <w:rPr>
                <w:rFonts w:ascii="Arial" w:hAnsi="Arial" w:cs="Arial"/>
                <w:spacing w:val="-21"/>
                <w:sz w:val="24"/>
                <w:szCs w:val="24"/>
              </w:rPr>
              <w:t xml:space="preserve"> </w:t>
            </w:r>
            <w:r w:rsidRPr="00423225">
              <w:rPr>
                <w:rFonts w:ascii="Arial" w:hAnsi="Arial" w:cs="Arial"/>
                <w:sz w:val="24"/>
                <w:szCs w:val="24"/>
              </w:rPr>
              <w:t>произведений;</w:t>
            </w:r>
          </w:p>
          <w:p w:rsidR="00BB2F32" w:rsidRPr="00423225" w:rsidRDefault="0066250A">
            <w:pPr>
              <w:pStyle w:val="TableParagraph"/>
              <w:numPr>
                <w:ilvl w:val="0"/>
                <w:numId w:val="12"/>
              </w:numPr>
              <w:tabs>
                <w:tab w:val="left" w:pos="669"/>
              </w:tabs>
              <w:ind w:right="101" w:firstLine="0"/>
              <w:jc w:val="both"/>
              <w:rPr>
                <w:rFonts w:ascii="Arial" w:hAnsi="Arial" w:cs="Arial"/>
                <w:sz w:val="24"/>
                <w:szCs w:val="24"/>
              </w:rPr>
            </w:pPr>
            <w:r w:rsidRPr="00423225">
              <w:rPr>
                <w:rFonts w:ascii="Arial" w:hAnsi="Arial" w:cs="Arial"/>
                <w:sz w:val="24"/>
                <w:szCs w:val="24"/>
              </w:rPr>
              <w:t>составлять монологическое высказывание на лингвистическую тему в устной или письменной форме; анализировать текст с целью обнаружения изученных понятий (категорий), орфограмм,</w:t>
            </w:r>
            <w:r w:rsidRPr="00423225">
              <w:rPr>
                <w:rFonts w:ascii="Arial" w:hAnsi="Arial" w:cs="Arial"/>
                <w:spacing w:val="-2"/>
                <w:sz w:val="24"/>
                <w:szCs w:val="24"/>
              </w:rPr>
              <w:t xml:space="preserve"> </w:t>
            </w:r>
            <w:r w:rsidRPr="00423225">
              <w:rPr>
                <w:rFonts w:ascii="Arial" w:hAnsi="Arial" w:cs="Arial"/>
                <w:sz w:val="24"/>
                <w:szCs w:val="24"/>
              </w:rPr>
              <w:t>пунктограмм</w:t>
            </w:r>
          </w:p>
          <w:p w:rsidR="00BB2F32" w:rsidRPr="00423225" w:rsidRDefault="0066250A">
            <w:pPr>
              <w:pStyle w:val="TableParagraph"/>
              <w:numPr>
                <w:ilvl w:val="0"/>
                <w:numId w:val="12"/>
              </w:numPr>
              <w:tabs>
                <w:tab w:val="left" w:pos="307"/>
              </w:tabs>
              <w:spacing w:line="270" w:lineRule="atLeast"/>
              <w:ind w:right="99" w:firstLine="0"/>
              <w:jc w:val="both"/>
              <w:rPr>
                <w:rFonts w:ascii="Arial" w:hAnsi="Arial" w:cs="Arial"/>
                <w:sz w:val="24"/>
                <w:szCs w:val="24"/>
              </w:rPr>
            </w:pPr>
            <w:r w:rsidRPr="00423225">
              <w:rPr>
                <w:rFonts w:ascii="Arial" w:hAnsi="Arial" w:cs="Arial"/>
                <w:sz w:val="24"/>
                <w:szCs w:val="24"/>
              </w:rPr>
              <w:t>извлекать необходимую информацию из мультимедийных словарей и справочников по правописанию; использовать эту информацию в процессе письма; определять роль слов разных частей речи в</w:t>
            </w:r>
            <w:r w:rsidRPr="00423225">
              <w:rPr>
                <w:rFonts w:ascii="Arial" w:hAnsi="Arial" w:cs="Arial"/>
                <w:spacing w:val="-2"/>
                <w:sz w:val="24"/>
                <w:szCs w:val="24"/>
              </w:rPr>
              <w:t xml:space="preserve"> </w:t>
            </w:r>
            <w:r w:rsidRPr="00423225">
              <w:rPr>
                <w:rFonts w:ascii="Arial" w:hAnsi="Arial" w:cs="Arial"/>
                <w:sz w:val="24"/>
                <w:szCs w:val="24"/>
              </w:rPr>
              <w:t>текстообразовании</w:t>
            </w:r>
          </w:p>
        </w:tc>
      </w:tr>
      <w:tr w:rsidR="00BB2F32" w:rsidRPr="00423225">
        <w:trPr>
          <w:trHeight w:val="4968"/>
        </w:trPr>
        <w:tc>
          <w:tcPr>
            <w:tcW w:w="2804" w:type="dxa"/>
          </w:tcPr>
          <w:p w:rsidR="00BB2F32" w:rsidRPr="00423225" w:rsidRDefault="0066250A">
            <w:pPr>
              <w:pStyle w:val="TableParagraph"/>
              <w:tabs>
                <w:tab w:val="left" w:pos="2554"/>
              </w:tabs>
              <w:ind w:left="107" w:right="98"/>
              <w:rPr>
                <w:rFonts w:ascii="Arial" w:hAnsi="Arial" w:cs="Arial"/>
                <w:b/>
                <w:sz w:val="24"/>
                <w:szCs w:val="24"/>
              </w:rPr>
            </w:pPr>
            <w:r w:rsidRPr="00423225">
              <w:rPr>
                <w:rFonts w:ascii="Arial" w:hAnsi="Arial" w:cs="Arial"/>
                <w:b/>
                <w:sz w:val="24"/>
                <w:szCs w:val="24"/>
              </w:rPr>
              <w:lastRenderedPageBreak/>
              <w:t>Синтаксис</w:t>
            </w:r>
            <w:r w:rsidRPr="00423225">
              <w:rPr>
                <w:rFonts w:ascii="Arial" w:hAnsi="Arial" w:cs="Arial"/>
                <w:b/>
                <w:sz w:val="24"/>
                <w:szCs w:val="24"/>
              </w:rPr>
              <w:tab/>
            </w:r>
            <w:r w:rsidRPr="00423225">
              <w:rPr>
                <w:rFonts w:ascii="Arial" w:hAnsi="Arial" w:cs="Arial"/>
                <w:b/>
                <w:spacing w:val="-17"/>
                <w:sz w:val="24"/>
                <w:szCs w:val="24"/>
              </w:rPr>
              <w:t xml:space="preserve">и </w:t>
            </w:r>
            <w:r w:rsidRPr="00423225">
              <w:rPr>
                <w:rFonts w:ascii="Arial" w:hAnsi="Arial" w:cs="Arial"/>
                <w:b/>
                <w:sz w:val="24"/>
                <w:szCs w:val="24"/>
              </w:rPr>
              <w:t>пунктуация</w:t>
            </w:r>
          </w:p>
        </w:tc>
        <w:tc>
          <w:tcPr>
            <w:tcW w:w="6662" w:type="dxa"/>
          </w:tcPr>
          <w:p w:rsidR="00BB2F32" w:rsidRPr="00423225" w:rsidRDefault="0066250A">
            <w:pPr>
              <w:pStyle w:val="TableParagraph"/>
              <w:numPr>
                <w:ilvl w:val="0"/>
                <w:numId w:val="11"/>
              </w:numPr>
              <w:tabs>
                <w:tab w:val="left" w:pos="250"/>
              </w:tabs>
              <w:ind w:right="279" w:firstLine="0"/>
              <w:rPr>
                <w:rFonts w:ascii="Arial" w:hAnsi="Arial" w:cs="Arial"/>
                <w:sz w:val="24"/>
                <w:szCs w:val="24"/>
              </w:rPr>
            </w:pPr>
            <w:r w:rsidRPr="00423225">
              <w:rPr>
                <w:rFonts w:ascii="Arial" w:hAnsi="Arial" w:cs="Arial"/>
                <w:sz w:val="24"/>
                <w:szCs w:val="24"/>
              </w:rPr>
              <w:t>Опознавать, наблюдать изучаемое языковое явление, извлекать его из текста, анализировать с точки зрения текстообразующей роли, проводить языковой разбор (фонетический, лексический, морфемный, словообразовательный, этимологический, морфологический, синтаксический, орфографический,</w:t>
            </w:r>
            <w:r w:rsidRPr="00423225">
              <w:rPr>
                <w:rFonts w:ascii="Arial" w:hAnsi="Arial" w:cs="Arial"/>
                <w:spacing w:val="-3"/>
                <w:sz w:val="24"/>
                <w:szCs w:val="24"/>
              </w:rPr>
              <w:t xml:space="preserve"> </w:t>
            </w:r>
            <w:r w:rsidRPr="00423225">
              <w:rPr>
                <w:rFonts w:ascii="Arial" w:hAnsi="Arial" w:cs="Arial"/>
                <w:sz w:val="24"/>
                <w:szCs w:val="24"/>
              </w:rPr>
              <w:t>пунктуационный);</w:t>
            </w:r>
          </w:p>
          <w:p w:rsidR="00BB2F32" w:rsidRPr="00423225" w:rsidRDefault="0066250A">
            <w:pPr>
              <w:pStyle w:val="TableParagraph"/>
              <w:numPr>
                <w:ilvl w:val="0"/>
                <w:numId w:val="11"/>
              </w:numPr>
              <w:tabs>
                <w:tab w:val="left" w:pos="250"/>
              </w:tabs>
              <w:ind w:left="249" w:hanging="145"/>
              <w:rPr>
                <w:rFonts w:ascii="Arial" w:hAnsi="Arial" w:cs="Arial"/>
                <w:sz w:val="24"/>
                <w:szCs w:val="24"/>
              </w:rPr>
            </w:pPr>
            <w:r w:rsidRPr="00423225">
              <w:rPr>
                <w:rFonts w:ascii="Arial" w:hAnsi="Arial" w:cs="Arial"/>
                <w:sz w:val="24"/>
                <w:szCs w:val="24"/>
              </w:rPr>
              <w:t>комментировать ответы</w:t>
            </w:r>
            <w:r w:rsidRPr="00423225">
              <w:rPr>
                <w:rFonts w:ascii="Arial" w:hAnsi="Arial" w:cs="Arial"/>
                <w:spacing w:val="-1"/>
                <w:sz w:val="24"/>
                <w:szCs w:val="24"/>
              </w:rPr>
              <w:t xml:space="preserve"> </w:t>
            </w:r>
            <w:r w:rsidRPr="00423225">
              <w:rPr>
                <w:rFonts w:ascii="Arial" w:hAnsi="Arial" w:cs="Arial"/>
                <w:sz w:val="24"/>
                <w:szCs w:val="24"/>
              </w:rPr>
              <w:t>товарищей;</w:t>
            </w:r>
          </w:p>
          <w:p w:rsidR="00BB2F32" w:rsidRPr="00423225" w:rsidRDefault="0066250A">
            <w:pPr>
              <w:pStyle w:val="TableParagraph"/>
              <w:numPr>
                <w:ilvl w:val="0"/>
                <w:numId w:val="11"/>
              </w:numPr>
              <w:tabs>
                <w:tab w:val="left" w:pos="250"/>
              </w:tabs>
              <w:ind w:right="200" w:firstLine="0"/>
              <w:rPr>
                <w:rFonts w:ascii="Arial" w:hAnsi="Arial" w:cs="Arial"/>
                <w:sz w:val="24"/>
                <w:szCs w:val="24"/>
              </w:rPr>
            </w:pPr>
            <w:r w:rsidRPr="00423225">
              <w:rPr>
                <w:rFonts w:ascii="Arial" w:hAnsi="Arial" w:cs="Arial"/>
                <w:sz w:val="24"/>
                <w:szCs w:val="24"/>
              </w:rPr>
              <w:t>извлекать необходимую информацию по изучаемой теме из таблиц, схем учебника; строить рассуждения с целью</w:t>
            </w:r>
            <w:r w:rsidRPr="00423225">
              <w:rPr>
                <w:rFonts w:ascii="Arial" w:hAnsi="Arial" w:cs="Arial"/>
                <w:spacing w:val="-19"/>
                <w:sz w:val="24"/>
                <w:szCs w:val="24"/>
              </w:rPr>
              <w:t xml:space="preserve"> </w:t>
            </w:r>
            <w:r w:rsidRPr="00423225">
              <w:rPr>
                <w:rFonts w:ascii="Arial" w:hAnsi="Arial" w:cs="Arial"/>
                <w:sz w:val="24"/>
                <w:szCs w:val="24"/>
              </w:rPr>
              <w:t>анализа проделанной работы; определять круг орфографических и пунктуационных правил, по которым следует ориентироваться в конкретном случае; анализировать текст с целью обнаружения изученных понятий (категорий), орфограмм,</w:t>
            </w:r>
            <w:r w:rsidRPr="00423225">
              <w:rPr>
                <w:rFonts w:ascii="Arial" w:hAnsi="Arial" w:cs="Arial"/>
                <w:spacing w:val="-1"/>
                <w:sz w:val="24"/>
                <w:szCs w:val="24"/>
              </w:rPr>
              <w:t xml:space="preserve"> </w:t>
            </w:r>
            <w:r w:rsidRPr="00423225">
              <w:rPr>
                <w:rFonts w:ascii="Arial" w:hAnsi="Arial" w:cs="Arial"/>
                <w:sz w:val="24"/>
                <w:szCs w:val="24"/>
              </w:rPr>
              <w:t>пунктограмм;</w:t>
            </w:r>
          </w:p>
          <w:p w:rsidR="00BB2F32" w:rsidRPr="00423225" w:rsidRDefault="0066250A">
            <w:pPr>
              <w:pStyle w:val="TableParagraph"/>
              <w:numPr>
                <w:ilvl w:val="0"/>
                <w:numId w:val="11"/>
              </w:numPr>
              <w:tabs>
                <w:tab w:val="left" w:pos="250"/>
              </w:tabs>
              <w:ind w:right="311" w:firstLine="0"/>
              <w:rPr>
                <w:rFonts w:ascii="Arial" w:hAnsi="Arial" w:cs="Arial"/>
                <w:sz w:val="24"/>
                <w:szCs w:val="24"/>
              </w:rPr>
            </w:pPr>
            <w:r w:rsidRPr="00423225">
              <w:rPr>
                <w:rFonts w:ascii="Arial" w:hAnsi="Arial" w:cs="Arial"/>
                <w:sz w:val="24"/>
                <w:szCs w:val="24"/>
              </w:rPr>
              <w:t>составлять синтаксические конструкции (словосочетания, предложения) по опорным словам, схемам, заданным</w:t>
            </w:r>
            <w:r w:rsidRPr="00423225">
              <w:rPr>
                <w:rFonts w:ascii="Arial" w:hAnsi="Arial" w:cs="Arial"/>
                <w:spacing w:val="-18"/>
                <w:sz w:val="24"/>
                <w:szCs w:val="24"/>
              </w:rPr>
              <w:t xml:space="preserve"> </w:t>
            </w:r>
            <w:r w:rsidRPr="00423225">
              <w:rPr>
                <w:rFonts w:ascii="Arial" w:hAnsi="Arial" w:cs="Arial"/>
                <w:sz w:val="24"/>
                <w:szCs w:val="24"/>
              </w:rPr>
              <w:t>темам, соблюдая основные синтаксические</w:t>
            </w:r>
            <w:r w:rsidRPr="00423225">
              <w:rPr>
                <w:rFonts w:ascii="Arial" w:hAnsi="Arial" w:cs="Arial"/>
                <w:spacing w:val="-4"/>
                <w:sz w:val="24"/>
                <w:szCs w:val="24"/>
              </w:rPr>
              <w:t xml:space="preserve"> </w:t>
            </w:r>
            <w:r w:rsidRPr="00423225">
              <w:rPr>
                <w:rFonts w:ascii="Arial" w:hAnsi="Arial" w:cs="Arial"/>
                <w:sz w:val="24"/>
                <w:szCs w:val="24"/>
              </w:rPr>
              <w:t>нормы;</w:t>
            </w:r>
          </w:p>
          <w:p w:rsidR="00BB2F32" w:rsidRPr="00423225" w:rsidRDefault="0066250A">
            <w:pPr>
              <w:pStyle w:val="TableParagraph"/>
              <w:numPr>
                <w:ilvl w:val="0"/>
                <w:numId w:val="11"/>
              </w:numPr>
              <w:tabs>
                <w:tab w:val="left" w:pos="250"/>
              </w:tabs>
              <w:spacing w:line="269" w:lineRule="exact"/>
              <w:ind w:left="249" w:hanging="145"/>
              <w:rPr>
                <w:rFonts w:ascii="Arial" w:hAnsi="Arial" w:cs="Arial"/>
                <w:sz w:val="24"/>
                <w:szCs w:val="24"/>
              </w:rPr>
            </w:pPr>
            <w:r w:rsidRPr="00423225">
              <w:rPr>
                <w:rFonts w:ascii="Arial" w:hAnsi="Arial" w:cs="Arial"/>
                <w:sz w:val="24"/>
                <w:szCs w:val="24"/>
              </w:rPr>
              <w:t>проводить операции синтеза и анализа с целью</w:t>
            </w:r>
            <w:r w:rsidRPr="00423225">
              <w:rPr>
                <w:rFonts w:ascii="Arial" w:hAnsi="Arial" w:cs="Arial"/>
                <w:spacing w:val="-11"/>
                <w:sz w:val="24"/>
                <w:szCs w:val="24"/>
              </w:rPr>
              <w:t xml:space="preserve"> </w:t>
            </w:r>
            <w:r w:rsidRPr="00423225">
              <w:rPr>
                <w:rFonts w:ascii="Arial" w:hAnsi="Arial" w:cs="Arial"/>
                <w:sz w:val="24"/>
                <w:szCs w:val="24"/>
              </w:rPr>
              <w:t>обобщения</w:t>
            </w:r>
          </w:p>
        </w:tc>
      </w:tr>
    </w:tbl>
    <w:p w:rsidR="00BB2F32" w:rsidRPr="00423225" w:rsidRDefault="00BB2F32">
      <w:pPr>
        <w:spacing w:line="269" w:lineRule="exact"/>
        <w:rPr>
          <w:rFonts w:ascii="Arial" w:hAnsi="Arial" w:cs="Arial"/>
          <w:sz w:val="24"/>
          <w:szCs w:val="24"/>
        </w:rPr>
        <w:sectPr w:rsidR="00BB2F32" w:rsidRPr="00423225">
          <w:pgSz w:w="11910" w:h="16840"/>
          <w:pgMar w:top="1120" w:right="620" w:bottom="1400" w:left="1480" w:header="0" w:footer="1216"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4"/>
        <w:gridCol w:w="6662"/>
      </w:tblGrid>
      <w:tr w:rsidR="00BB2F32" w:rsidRPr="00423225">
        <w:trPr>
          <w:trHeight w:val="5522"/>
        </w:trPr>
        <w:tc>
          <w:tcPr>
            <w:tcW w:w="2804" w:type="dxa"/>
          </w:tcPr>
          <w:p w:rsidR="00BB2F32" w:rsidRPr="00423225" w:rsidRDefault="00BB2F32">
            <w:pPr>
              <w:pStyle w:val="TableParagraph"/>
              <w:rPr>
                <w:rFonts w:ascii="Arial" w:hAnsi="Arial" w:cs="Arial"/>
                <w:sz w:val="24"/>
                <w:szCs w:val="24"/>
              </w:rPr>
            </w:pPr>
          </w:p>
        </w:tc>
        <w:tc>
          <w:tcPr>
            <w:tcW w:w="6662" w:type="dxa"/>
          </w:tcPr>
          <w:p w:rsidR="00BB2F32" w:rsidRPr="00423225" w:rsidRDefault="0066250A">
            <w:pPr>
              <w:pStyle w:val="TableParagraph"/>
              <w:ind w:left="105"/>
              <w:rPr>
                <w:rFonts w:ascii="Arial" w:hAnsi="Arial" w:cs="Arial"/>
                <w:sz w:val="24"/>
                <w:szCs w:val="24"/>
              </w:rPr>
            </w:pPr>
            <w:r w:rsidRPr="00423225">
              <w:rPr>
                <w:rFonts w:ascii="Arial" w:hAnsi="Arial" w:cs="Arial"/>
                <w:sz w:val="24"/>
                <w:szCs w:val="24"/>
              </w:rPr>
              <w:t>признаков, характеристик, фактов и т. д.; подбирать примеры по теме из художественных текстов изучаемых произведений</w:t>
            </w:r>
          </w:p>
          <w:p w:rsidR="00BB2F32" w:rsidRPr="00423225" w:rsidRDefault="0066250A">
            <w:pPr>
              <w:pStyle w:val="TableParagraph"/>
              <w:numPr>
                <w:ilvl w:val="0"/>
                <w:numId w:val="10"/>
              </w:numPr>
              <w:tabs>
                <w:tab w:val="left" w:pos="310"/>
              </w:tabs>
              <w:ind w:right="983" w:firstLine="60"/>
              <w:rPr>
                <w:rFonts w:ascii="Arial" w:hAnsi="Arial" w:cs="Arial"/>
                <w:sz w:val="24"/>
                <w:szCs w:val="24"/>
              </w:rPr>
            </w:pPr>
            <w:r w:rsidRPr="00423225">
              <w:rPr>
                <w:rFonts w:ascii="Arial" w:hAnsi="Arial" w:cs="Arial"/>
                <w:sz w:val="24"/>
                <w:szCs w:val="24"/>
              </w:rPr>
              <w:t>определять роль синтаксических конструкций в текстообразовании; находить в тексте</w:t>
            </w:r>
            <w:r w:rsidRPr="00423225">
              <w:rPr>
                <w:rFonts w:ascii="Arial" w:hAnsi="Arial" w:cs="Arial"/>
                <w:spacing w:val="-23"/>
                <w:sz w:val="24"/>
                <w:szCs w:val="24"/>
              </w:rPr>
              <w:t xml:space="preserve"> </w:t>
            </w:r>
            <w:r w:rsidRPr="00423225">
              <w:rPr>
                <w:rFonts w:ascii="Arial" w:hAnsi="Arial" w:cs="Arial"/>
                <w:sz w:val="24"/>
                <w:szCs w:val="24"/>
              </w:rPr>
              <w:t>стилистические фигуры;</w:t>
            </w:r>
          </w:p>
          <w:p w:rsidR="00BB2F32" w:rsidRPr="00423225" w:rsidRDefault="0066250A">
            <w:pPr>
              <w:pStyle w:val="TableParagraph"/>
              <w:numPr>
                <w:ilvl w:val="0"/>
                <w:numId w:val="10"/>
              </w:numPr>
              <w:tabs>
                <w:tab w:val="left" w:pos="310"/>
              </w:tabs>
              <w:ind w:right="222" w:firstLine="60"/>
              <w:rPr>
                <w:rFonts w:ascii="Arial" w:hAnsi="Arial" w:cs="Arial"/>
                <w:sz w:val="24"/>
                <w:szCs w:val="24"/>
              </w:rPr>
            </w:pPr>
            <w:r w:rsidRPr="00423225">
              <w:rPr>
                <w:rFonts w:ascii="Arial" w:hAnsi="Arial" w:cs="Arial"/>
                <w:sz w:val="24"/>
                <w:szCs w:val="24"/>
              </w:rPr>
              <w:t>составлять связное высказывание (сочинение) на лингвистическую тему в устной и письменной форме по</w:t>
            </w:r>
            <w:r w:rsidRPr="00423225">
              <w:rPr>
                <w:rFonts w:ascii="Arial" w:hAnsi="Arial" w:cs="Arial"/>
                <w:spacing w:val="-26"/>
                <w:sz w:val="24"/>
                <w:szCs w:val="24"/>
              </w:rPr>
              <w:t xml:space="preserve"> </w:t>
            </w:r>
            <w:r w:rsidRPr="00423225">
              <w:rPr>
                <w:rFonts w:ascii="Arial" w:hAnsi="Arial" w:cs="Arial"/>
                <w:sz w:val="24"/>
                <w:szCs w:val="24"/>
              </w:rPr>
              <w:t>теме занятия;</w:t>
            </w:r>
          </w:p>
          <w:p w:rsidR="00BB2F32" w:rsidRPr="00423225" w:rsidRDefault="0066250A">
            <w:pPr>
              <w:pStyle w:val="TableParagraph"/>
              <w:numPr>
                <w:ilvl w:val="0"/>
                <w:numId w:val="10"/>
              </w:numPr>
              <w:tabs>
                <w:tab w:val="left" w:pos="250"/>
              </w:tabs>
              <w:ind w:right="213" w:firstLine="0"/>
              <w:rPr>
                <w:rFonts w:ascii="Arial" w:hAnsi="Arial" w:cs="Arial"/>
                <w:sz w:val="24"/>
                <w:szCs w:val="24"/>
              </w:rPr>
            </w:pPr>
            <w:r w:rsidRPr="00423225">
              <w:rPr>
                <w:rFonts w:ascii="Arial" w:hAnsi="Arial" w:cs="Arial"/>
                <w:sz w:val="24"/>
                <w:szCs w:val="24"/>
              </w:rPr>
              <w:t>извлекать необходимую информацию из мультимедийных словарей и справочников по правописанию; использовать эту информацию в процессе</w:t>
            </w:r>
            <w:r w:rsidRPr="00423225">
              <w:rPr>
                <w:rFonts w:ascii="Arial" w:hAnsi="Arial" w:cs="Arial"/>
                <w:spacing w:val="-3"/>
                <w:sz w:val="24"/>
                <w:szCs w:val="24"/>
              </w:rPr>
              <w:t xml:space="preserve"> </w:t>
            </w:r>
            <w:r w:rsidRPr="00423225">
              <w:rPr>
                <w:rFonts w:ascii="Arial" w:hAnsi="Arial" w:cs="Arial"/>
                <w:sz w:val="24"/>
                <w:szCs w:val="24"/>
              </w:rPr>
              <w:t>письма;</w:t>
            </w:r>
          </w:p>
          <w:p w:rsidR="00BB2F32" w:rsidRPr="00423225" w:rsidRDefault="0066250A">
            <w:pPr>
              <w:pStyle w:val="TableParagraph"/>
              <w:numPr>
                <w:ilvl w:val="0"/>
                <w:numId w:val="10"/>
              </w:numPr>
              <w:tabs>
                <w:tab w:val="left" w:pos="310"/>
              </w:tabs>
              <w:ind w:right="773" w:firstLine="60"/>
              <w:rPr>
                <w:rFonts w:ascii="Arial" w:hAnsi="Arial" w:cs="Arial"/>
                <w:sz w:val="24"/>
                <w:szCs w:val="24"/>
              </w:rPr>
            </w:pPr>
            <w:r w:rsidRPr="00423225">
              <w:rPr>
                <w:rFonts w:ascii="Arial" w:hAnsi="Arial" w:cs="Arial"/>
                <w:sz w:val="24"/>
                <w:szCs w:val="24"/>
              </w:rPr>
              <w:t>производить синонимическую замену</w:t>
            </w:r>
            <w:r w:rsidRPr="00423225">
              <w:rPr>
                <w:rFonts w:ascii="Arial" w:hAnsi="Arial" w:cs="Arial"/>
                <w:spacing w:val="-27"/>
                <w:sz w:val="24"/>
                <w:szCs w:val="24"/>
              </w:rPr>
              <w:t xml:space="preserve"> </w:t>
            </w:r>
            <w:r w:rsidRPr="00423225">
              <w:rPr>
                <w:rFonts w:ascii="Arial" w:hAnsi="Arial" w:cs="Arial"/>
                <w:sz w:val="24"/>
                <w:szCs w:val="24"/>
              </w:rPr>
              <w:t>синтаксических конструкций;</w:t>
            </w:r>
          </w:p>
          <w:p w:rsidR="00BB2F32" w:rsidRPr="00423225" w:rsidRDefault="0066250A">
            <w:pPr>
              <w:pStyle w:val="TableParagraph"/>
              <w:numPr>
                <w:ilvl w:val="0"/>
                <w:numId w:val="10"/>
              </w:numPr>
              <w:tabs>
                <w:tab w:val="left" w:pos="310"/>
              </w:tabs>
              <w:ind w:right="744" w:firstLine="60"/>
              <w:rPr>
                <w:rFonts w:ascii="Arial" w:hAnsi="Arial" w:cs="Arial"/>
                <w:sz w:val="24"/>
                <w:szCs w:val="24"/>
              </w:rPr>
            </w:pPr>
            <w:r w:rsidRPr="00423225">
              <w:rPr>
                <w:rFonts w:ascii="Arial" w:hAnsi="Arial" w:cs="Arial"/>
                <w:sz w:val="24"/>
                <w:szCs w:val="24"/>
              </w:rPr>
              <w:t>составлять монологическое высказывание на лингвистическую тему в устной или письменной</w:t>
            </w:r>
            <w:r w:rsidRPr="00423225">
              <w:rPr>
                <w:rFonts w:ascii="Arial" w:hAnsi="Arial" w:cs="Arial"/>
                <w:spacing w:val="-22"/>
                <w:sz w:val="24"/>
                <w:szCs w:val="24"/>
              </w:rPr>
              <w:t xml:space="preserve"> </w:t>
            </w:r>
            <w:r w:rsidRPr="00423225">
              <w:rPr>
                <w:rFonts w:ascii="Arial" w:hAnsi="Arial" w:cs="Arial"/>
                <w:sz w:val="24"/>
                <w:szCs w:val="24"/>
              </w:rPr>
              <w:t>форме;</w:t>
            </w:r>
          </w:p>
          <w:p w:rsidR="00BB2F32" w:rsidRPr="00423225" w:rsidRDefault="0066250A">
            <w:pPr>
              <w:pStyle w:val="TableParagraph"/>
              <w:numPr>
                <w:ilvl w:val="0"/>
                <w:numId w:val="10"/>
              </w:numPr>
              <w:tabs>
                <w:tab w:val="left" w:pos="250"/>
              </w:tabs>
              <w:ind w:right="119" w:firstLine="0"/>
              <w:rPr>
                <w:rFonts w:ascii="Arial" w:hAnsi="Arial" w:cs="Arial"/>
                <w:sz w:val="24"/>
                <w:szCs w:val="24"/>
              </w:rPr>
            </w:pPr>
            <w:r w:rsidRPr="00423225">
              <w:rPr>
                <w:rFonts w:ascii="Arial" w:hAnsi="Arial" w:cs="Arial"/>
                <w:sz w:val="24"/>
                <w:szCs w:val="24"/>
              </w:rPr>
              <w:t>пунктуационно оформлять предложения с разными смысловыми отрезками; определять роль знаков препинания в простых и сложных предложениях;</w:t>
            </w:r>
          </w:p>
          <w:p w:rsidR="00BB2F32" w:rsidRPr="00423225" w:rsidRDefault="0066250A">
            <w:pPr>
              <w:pStyle w:val="TableParagraph"/>
              <w:numPr>
                <w:ilvl w:val="0"/>
                <w:numId w:val="10"/>
              </w:numPr>
              <w:tabs>
                <w:tab w:val="left" w:pos="623"/>
                <w:tab w:val="left" w:pos="624"/>
                <w:tab w:val="left" w:pos="2098"/>
                <w:tab w:val="left" w:pos="3119"/>
                <w:tab w:val="left" w:pos="4928"/>
              </w:tabs>
              <w:spacing w:line="276" w:lineRule="exact"/>
              <w:ind w:right="103" w:firstLine="60"/>
              <w:rPr>
                <w:rFonts w:ascii="Arial" w:hAnsi="Arial" w:cs="Arial"/>
                <w:sz w:val="24"/>
                <w:szCs w:val="24"/>
              </w:rPr>
            </w:pPr>
            <w:r w:rsidRPr="00423225">
              <w:rPr>
                <w:rFonts w:ascii="Arial" w:hAnsi="Arial" w:cs="Arial"/>
                <w:sz w:val="24"/>
                <w:szCs w:val="24"/>
              </w:rPr>
              <w:t>составлять</w:t>
            </w:r>
            <w:r w:rsidRPr="00423225">
              <w:rPr>
                <w:rFonts w:ascii="Arial" w:hAnsi="Arial" w:cs="Arial"/>
                <w:sz w:val="24"/>
                <w:szCs w:val="24"/>
              </w:rPr>
              <w:tab/>
              <w:t>схемы</w:t>
            </w:r>
            <w:r w:rsidRPr="00423225">
              <w:rPr>
                <w:rFonts w:ascii="Arial" w:hAnsi="Arial" w:cs="Arial"/>
                <w:sz w:val="24"/>
                <w:szCs w:val="24"/>
              </w:rPr>
              <w:tab/>
              <w:t>предложений,</w:t>
            </w:r>
            <w:r w:rsidRPr="00423225">
              <w:rPr>
                <w:rFonts w:ascii="Arial" w:hAnsi="Arial" w:cs="Arial"/>
                <w:sz w:val="24"/>
                <w:szCs w:val="24"/>
              </w:rPr>
              <w:tab/>
            </w:r>
            <w:r w:rsidRPr="00423225">
              <w:rPr>
                <w:rFonts w:ascii="Arial" w:hAnsi="Arial" w:cs="Arial"/>
                <w:spacing w:val="-1"/>
                <w:sz w:val="24"/>
                <w:szCs w:val="24"/>
              </w:rPr>
              <w:t xml:space="preserve">конструировать </w:t>
            </w:r>
            <w:r w:rsidRPr="00423225">
              <w:rPr>
                <w:rFonts w:ascii="Arial" w:hAnsi="Arial" w:cs="Arial"/>
                <w:sz w:val="24"/>
                <w:szCs w:val="24"/>
              </w:rPr>
              <w:t>предложения по</w:t>
            </w:r>
            <w:r w:rsidRPr="00423225">
              <w:rPr>
                <w:rFonts w:ascii="Arial" w:hAnsi="Arial" w:cs="Arial"/>
                <w:spacing w:val="-1"/>
                <w:sz w:val="24"/>
                <w:szCs w:val="24"/>
              </w:rPr>
              <w:t xml:space="preserve"> </w:t>
            </w:r>
            <w:r w:rsidRPr="00423225">
              <w:rPr>
                <w:rFonts w:ascii="Arial" w:hAnsi="Arial" w:cs="Arial"/>
                <w:sz w:val="24"/>
                <w:szCs w:val="24"/>
              </w:rPr>
              <w:t>схемам</w:t>
            </w:r>
          </w:p>
        </w:tc>
      </w:tr>
    </w:tbl>
    <w:p w:rsidR="00BB2F32" w:rsidRPr="00423225" w:rsidRDefault="00BB2F32">
      <w:pPr>
        <w:spacing w:line="276" w:lineRule="exact"/>
        <w:rPr>
          <w:rFonts w:ascii="Arial" w:hAnsi="Arial" w:cs="Arial"/>
          <w:sz w:val="24"/>
          <w:szCs w:val="24"/>
        </w:rPr>
        <w:sectPr w:rsidR="00BB2F32" w:rsidRPr="00423225">
          <w:pgSz w:w="11910" w:h="16840"/>
          <w:pgMar w:top="1120" w:right="620" w:bottom="1400" w:left="1480" w:header="0" w:footer="1216" w:gutter="0"/>
          <w:cols w:space="720"/>
        </w:sectPr>
      </w:pPr>
    </w:p>
    <w:p w:rsidR="00BB2F32" w:rsidRPr="00423225" w:rsidRDefault="0066250A">
      <w:pPr>
        <w:spacing w:before="71"/>
        <w:ind w:left="1969" w:right="1716"/>
        <w:jc w:val="center"/>
        <w:rPr>
          <w:rFonts w:ascii="Arial" w:hAnsi="Arial" w:cs="Arial"/>
          <w:b/>
          <w:sz w:val="24"/>
          <w:szCs w:val="24"/>
        </w:rPr>
      </w:pPr>
      <w:r w:rsidRPr="00423225">
        <w:rPr>
          <w:rFonts w:ascii="Arial" w:hAnsi="Arial" w:cs="Arial"/>
          <w:b/>
          <w:sz w:val="24"/>
          <w:szCs w:val="24"/>
        </w:rPr>
        <w:lastRenderedPageBreak/>
        <w:t>УЧЕБНО-МЕТОДИЧЕСКОЕ</w:t>
      </w:r>
    </w:p>
    <w:p w:rsidR="00BB2F32" w:rsidRPr="00423225" w:rsidRDefault="0066250A">
      <w:pPr>
        <w:pStyle w:val="11"/>
        <w:spacing w:before="26" w:line="264" w:lineRule="auto"/>
        <w:ind w:left="1972" w:right="1716"/>
        <w:rPr>
          <w:rFonts w:ascii="Arial" w:hAnsi="Arial" w:cs="Arial"/>
        </w:rPr>
      </w:pPr>
      <w:r w:rsidRPr="00423225">
        <w:rPr>
          <w:rFonts w:ascii="Arial" w:hAnsi="Arial" w:cs="Arial"/>
        </w:rPr>
        <w:t>И МАТЕРИАЛЬНО-ТЕХНИЧЕСКО</w:t>
      </w:r>
      <w:r w:rsidR="002C79B7" w:rsidRPr="00423225">
        <w:rPr>
          <w:rFonts w:ascii="Arial" w:hAnsi="Arial" w:cs="Arial"/>
        </w:rPr>
        <w:t>Е ОБЕСПЕЧЕНИЕ ПРОГРАММЫ УЧЕБНОГО ПРЕДМЕТА</w:t>
      </w:r>
    </w:p>
    <w:p w:rsidR="00BB2F32" w:rsidRPr="00423225" w:rsidRDefault="0066250A">
      <w:pPr>
        <w:spacing w:before="10"/>
        <w:ind w:left="1968" w:right="1716"/>
        <w:jc w:val="center"/>
        <w:rPr>
          <w:rFonts w:ascii="Arial" w:hAnsi="Arial" w:cs="Arial"/>
          <w:b/>
          <w:sz w:val="24"/>
          <w:szCs w:val="24"/>
        </w:rPr>
      </w:pPr>
      <w:r w:rsidRPr="00423225">
        <w:rPr>
          <w:rFonts w:ascii="Arial" w:hAnsi="Arial" w:cs="Arial"/>
          <w:b/>
          <w:sz w:val="24"/>
          <w:szCs w:val="24"/>
        </w:rPr>
        <w:t>«РУССКИЙ ЯЗЫК»</w:t>
      </w:r>
    </w:p>
    <w:p w:rsidR="00BB2F32" w:rsidRPr="00423225" w:rsidRDefault="00BB2F32">
      <w:pPr>
        <w:pStyle w:val="a3"/>
        <w:spacing w:before="7"/>
        <w:rPr>
          <w:rFonts w:ascii="Arial" w:hAnsi="Arial" w:cs="Arial"/>
          <w:b/>
        </w:rPr>
      </w:pPr>
    </w:p>
    <w:p w:rsidR="00BB2F32" w:rsidRPr="00423225" w:rsidRDefault="002C79B7">
      <w:pPr>
        <w:pStyle w:val="a3"/>
        <w:ind w:left="222" w:right="231" w:firstLine="707"/>
        <w:jc w:val="both"/>
        <w:rPr>
          <w:rFonts w:ascii="Arial" w:hAnsi="Arial" w:cs="Arial"/>
        </w:rPr>
      </w:pPr>
      <w:r w:rsidRPr="00423225">
        <w:rPr>
          <w:rFonts w:ascii="Arial" w:hAnsi="Arial" w:cs="Arial"/>
        </w:rPr>
        <w:t xml:space="preserve">Освоение программы учебного предмета </w:t>
      </w:r>
      <w:r w:rsidR="0066250A" w:rsidRPr="00423225">
        <w:rPr>
          <w:rFonts w:ascii="Arial" w:hAnsi="Arial" w:cs="Arial"/>
        </w:rPr>
        <w:t>«Русский язык» предполагает наличие в профессиональной образовательной организации, реализующей образовательную программу среднего общего образования в пределах освоения ОПОП СПО на базе основного общего образования, учебного кабинета, в котором имеется возможность обеспечить свободный доступ в Интернет во время учебного занятия и в период внеучебной деятельности обучающихся.</w:t>
      </w:r>
    </w:p>
    <w:p w:rsidR="00BB2F32" w:rsidRPr="00423225" w:rsidRDefault="0066250A">
      <w:pPr>
        <w:pStyle w:val="a3"/>
        <w:ind w:left="222" w:right="222" w:firstLine="707"/>
        <w:jc w:val="both"/>
        <w:rPr>
          <w:rFonts w:ascii="Arial" w:hAnsi="Arial" w:cs="Arial"/>
        </w:rPr>
      </w:pPr>
      <w:r w:rsidRPr="00423225">
        <w:rPr>
          <w:rFonts w:ascii="Arial" w:hAnsi="Arial" w:cs="Arial"/>
        </w:rPr>
        <w:t>Помещение кабинета должно удовлетворять требованиям Санитарно- эпидемиологических правил и нормативов (СанПиН 2.4.2 № 178-02) и оснащено типовым оборудованием, указанным в настоящих требованиях, в том числе специализированной учебной мебелью и средствами обучения, достаточными для выполнения требований к уровню подготовки обучающихся1.</w:t>
      </w:r>
    </w:p>
    <w:p w:rsidR="00BB2F32" w:rsidRPr="00423225" w:rsidRDefault="0066250A">
      <w:pPr>
        <w:pStyle w:val="a3"/>
        <w:ind w:left="222" w:right="232" w:firstLine="707"/>
        <w:jc w:val="both"/>
        <w:rPr>
          <w:rFonts w:ascii="Arial" w:hAnsi="Arial" w:cs="Arial"/>
        </w:rPr>
      </w:pPr>
      <w:r w:rsidRPr="00423225">
        <w:rPr>
          <w:rFonts w:ascii="Arial" w:hAnsi="Arial" w:cs="Arial"/>
        </w:rPr>
        <w:t>В  кабинете  должно  быть  мультимедийное  оборудование,  при   помощи которого участники образовательного процесса могут просматривать визуальную информацию по русскому языку, создавать презентации, видеоматериалы, иные документы.</w:t>
      </w:r>
    </w:p>
    <w:p w:rsidR="00BB2F32" w:rsidRPr="00423225" w:rsidRDefault="0066250A">
      <w:pPr>
        <w:pStyle w:val="a3"/>
        <w:ind w:left="222" w:right="226" w:firstLine="707"/>
        <w:jc w:val="both"/>
        <w:rPr>
          <w:rFonts w:ascii="Arial" w:hAnsi="Arial" w:cs="Arial"/>
        </w:rPr>
      </w:pPr>
      <w:r w:rsidRPr="00423225">
        <w:rPr>
          <w:rFonts w:ascii="Arial" w:hAnsi="Arial" w:cs="Arial"/>
        </w:rPr>
        <w:t>В состав учебно-методического и материально-технического обеспечения программы учебной дисциплины «Русский язык» входят:</w:t>
      </w:r>
    </w:p>
    <w:p w:rsidR="00BB2F32" w:rsidRPr="00423225" w:rsidRDefault="0066250A">
      <w:pPr>
        <w:pStyle w:val="a4"/>
        <w:numPr>
          <w:ilvl w:val="0"/>
          <w:numId w:val="9"/>
        </w:numPr>
        <w:tabs>
          <w:tab w:val="left" w:pos="1043"/>
        </w:tabs>
        <w:ind w:left="1042"/>
        <w:jc w:val="left"/>
        <w:rPr>
          <w:rFonts w:ascii="Arial" w:hAnsi="Arial" w:cs="Arial"/>
          <w:sz w:val="24"/>
          <w:szCs w:val="24"/>
        </w:rPr>
      </w:pPr>
      <w:r w:rsidRPr="00423225">
        <w:rPr>
          <w:rFonts w:ascii="Arial" w:hAnsi="Arial" w:cs="Arial"/>
          <w:sz w:val="24"/>
          <w:szCs w:val="24"/>
        </w:rPr>
        <w:t>многофункциональный комплекс</w:t>
      </w:r>
      <w:r w:rsidRPr="00423225">
        <w:rPr>
          <w:rFonts w:ascii="Arial" w:hAnsi="Arial" w:cs="Arial"/>
          <w:spacing w:val="-4"/>
          <w:sz w:val="24"/>
          <w:szCs w:val="24"/>
        </w:rPr>
        <w:t xml:space="preserve"> </w:t>
      </w:r>
      <w:r w:rsidRPr="00423225">
        <w:rPr>
          <w:rFonts w:ascii="Arial" w:hAnsi="Arial" w:cs="Arial"/>
          <w:sz w:val="24"/>
          <w:szCs w:val="24"/>
        </w:rPr>
        <w:t>преподавателя;</w:t>
      </w:r>
    </w:p>
    <w:p w:rsidR="00BB2F32" w:rsidRPr="00423225" w:rsidRDefault="0066250A">
      <w:pPr>
        <w:pStyle w:val="a4"/>
        <w:numPr>
          <w:ilvl w:val="0"/>
          <w:numId w:val="9"/>
        </w:numPr>
        <w:tabs>
          <w:tab w:val="left" w:pos="1043"/>
          <w:tab w:val="left" w:pos="2414"/>
          <w:tab w:val="left" w:pos="3541"/>
          <w:tab w:val="left" w:pos="5040"/>
          <w:tab w:val="left" w:pos="6208"/>
          <w:tab w:val="left" w:pos="7268"/>
          <w:tab w:val="left" w:pos="8532"/>
        </w:tabs>
        <w:ind w:right="232" w:firstLine="707"/>
        <w:jc w:val="left"/>
        <w:rPr>
          <w:rFonts w:ascii="Arial" w:hAnsi="Arial" w:cs="Arial"/>
          <w:sz w:val="24"/>
          <w:szCs w:val="24"/>
        </w:rPr>
      </w:pPr>
      <w:r w:rsidRPr="00423225">
        <w:rPr>
          <w:rFonts w:ascii="Arial" w:hAnsi="Arial" w:cs="Arial"/>
          <w:sz w:val="24"/>
          <w:szCs w:val="24"/>
        </w:rPr>
        <w:t>наглядные</w:t>
      </w:r>
      <w:r w:rsidRPr="00423225">
        <w:rPr>
          <w:rFonts w:ascii="Arial" w:hAnsi="Arial" w:cs="Arial"/>
          <w:sz w:val="24"/>
          <w:szCs w:val="24"/>
        </w:rPr>
        <w:tab/>
        <w:t>пособия</w:t>
      </w:r>
      <w:r w:rsidRPr="00423225">
        <w:rPr>
          <w:rFonts w:ascii="Arial" w:hAnsi="Arial" w:cs="Arial"/>
          <w:sz w:val="24"/>
          <w:szCs w:val="24"/>
        </w:rPr>
        <w:tab/>
        <w:t>(комплекты</w:t>
      </w:r>
      <w:r w:rsidRPr="00423225">
        <w:rPr>
          <w:rFonts w:ascii="Arial" w:hAnsi="Arial" w:cs="Arial"/>
          <w:sz w:val="24"/>
          <w:szCs w:val="24"/>
        </w:rPr>
        <w:tab/>
        <w:t>учебных</w:t>
      </w:r>
      <w:r w:rsidRPr="00423225">
        <w:rPr>
          <w:rFonts w:ascii="Arial" w:hAnsi="Arial" w:cs="Arial"/>
          <w:sz w:val="24"/>
          <w:szCs w:val="24"/>
        </w:rPr>
        <w:tab/>
        <w:t>таблиц,</w:t>
      </w:r>
      <w:r w:rsidRPr="00423225">
        <w:rPr>
          <w:rFonts w:ascii="Arial" w:hAnsi="Arial" w:cs="Arial"/>
          <w:sz w:val="24"/>
          <w:szCs w:val="24"/>
        </w:rPr>
        <w:tab/>
        <w:t>плакатов,</w:t>
      </w:r>
      <w:r w:rsidRPr="00423225">
        <w:rPr>
          <w:rFonts w:ascii="Arial" w:hAnsi="Arial" w:cs="Arial"/>
          <w:sz w:val="24"/>
          <w:szCs w:val="24"/>
        </w:rPr>
        <w:tab/>
      </w:r>
      <w:r w:rsidRPr="00423225">
        <w:rPr>
          <w:rFonts w:ascii="Arial" w:hAnsi="Arial" w:cs="Arial"/>
          <w:spacing w:val="-3"/>
          <w:sz w:val="24"/>
          <w:szCs w:val="24"/>
        </w:rPr>
        <w:t xml:space="preserve">портретов </w:t>
      </w:r>
      <w:r w:rsidRPr="00423225">
        <w:rPr>
          <w:rFonts w:ascii="Arial" w:hAnsi="Arial" w:cs="Arial"/>
          <w:sz w:val="24"/>
          <w:szCs w:val="24"/>
        </w:rPr>
        <w:t>выдающихся ученых, поэтов, писателей и</w:t>
      </w:r>
      <w:r w:rsidRPr="00423225">
        <w:rPr>
          <w:rFonts w:ascii="Arial" w:hAnsi="Arial" w:cs="Arial"/>
          <w:spacing w:val="1"/>
          <w:sz w:val="24"/>
          <w:szCs w:val="24"/>
        </w:rPr>
        <w:t xml:space="preserve"> </w:t>
      </w:r>
      <w:r w:rsidRPr="00423225">
        <w:rPr>
          <w:rFonts w:ascii="Arial" w:hAnsi="Arial" w:cs="Arial"/>
          <w:sz w:val="24"/>
          <w:szCs w:val="24"/>
        </w:rPr>
        <w:t>др.);</w:t>
      </w:r>
    </w:p>
    <w:p w:rsidR="00BB2F32" w:rsidRPr="00423225" w:rsidRDefault="0066250A">
      <w:pPr>
        <w:pStyle w:val="a4"/>
        <w:numPr>
          <w:ilvl w:val="0"/>
          <w:numId w:val="9"/>
        </w:numPr>
        <w:tabs>
          <w:tab w:val="left" w:pos="1043"/>
        </w:tabs>
        <w:ind w:left="1042"/>
        <w:jc w:val="left"/>
        <w:rPr>
          <w:rFonts w:ascii="Arial" w:hAnsi="Arial" w:cs="Arial"/>
          <w:sz w:val="24"/>
          <w:szCs w:val="24"/>
        </w:rPr>
      </w:pPr>
      <w:r w:rsidRPr="00423225">
        <w:rPr>
          <w:rFonts w:ascii="Arial" w:hAnsi="Arial" w:cs="Arial"/>
          <w:sz w:val="24"/>
          <w:szCs w:val="24"/>
        </w:rPr>
        <w:t>информационно-коммуникативные</w:t>
      </w:r>
      <w:r w:rsidRPr="00423225">
        <w:rPr>
          <w:rFonts w:ascii="Arial" w:hAnsi="Arial" w:cs="Arial"/>
          <w:spacing w:val="-3"/>
          <w:sz w:val="24"/>
          <w:szCs w:val="24"/>
        </w:rPr>
        <w:t xml:space="preserve"> </w:t>
      </w:r>
      <w:r w:rsidRPr="00423225">
        <w:rPr>
          <w:rFonts w:ascii="Arial" w:hAnsi="Arial" w:cs="Arial"/>
          <w:sz w:val="24"/>
          <w:szCs w:val="24"/>
        </w:rPr>
        <w:t>средства;</w:t>
      </w:r>
    </w:p>
    <w:p w:rsidR="00BB2F32" w:rsidRPr="00423225" w:rsidRDefault="0066250A">
      <w:pPr>
        <w:pStyle w:val="a4"/>
        <w:numPr>
          <w:ilvl w:val="0"/>
          <w:numId w:val="9"/>
        </w:numPr>
        <w:tabs>
          <w:tab w:val="left" w:pos="1043"/>
        </w:tabs>
        <w:ind w:left="1042"/>
        <w:jc w:val="left"/>
        <w:rPr>
          <w:rFonts w:ascii="Arial" w:hAnsi="Arial" w:cs="Arial"/>
          <w:sz w:val="24"/>
          <w:szCs w:val="24"/>
        </w:rPr>
      </w:pPr>
      <w:r w:rsidRPr="00423225">
        <w:rPr>
          <w:rFonts w:ascii="Arial" w:hAnsi="Arial" w:cs="Arial"/>
          <w:sz w:val="24"/>
          <w:szCs w:val="24"/>
        </w:rPr>
        <w:t>экранно-звуковые</w:t>
      </w:r>
      <w:r w:rsidRPr="00423225">
        <w:rPr>
          <w:rFonts w:ascii="Arial" w:hAnsi="Arial" w:cs="Arial"/>
          <w:spacing w:val="-2"/>
          <w:sz w:val="24"/>
          <w:szCs w:val="24"/>
        </w:rPr>
        <w:t xml:space="preserve"> </w:t>
      </w:r>
      <w:r w:rsidRPr="00423225">
        <w:rPr>
          <w:rFonts w:ascii="Arial" w:hAnsi="Arial" w:cs="Arial"/>
          <w:sz w:val="24"/>
          <w:szCs w:val="24"/>
        </w:rPr>
        <w:t>пособия;</w:t>
      </w:r>
    </w:p>
    <w:p w:rsidR="00BB2F32" w:rsidRPr="00423225" w:rsidRDefault="0066250A">
      <w:pPr>
        <w:pStyle w:val="a4"/>
        <w:numPr>
          <w:ilvl w:val="0"/>
          <w:numId w:val="9"/>
        </w:numPr>
        <w:tabs>
          <w:tab w:val="left" w:pos="1043"/>
        </w:tabs>
        <w:ind w:right="233" w:firstLine="707"/>
        <w:jc w:val="left"/>
        <w:rPr>
          <w:rFonts w:ascii="Arial" w:hAnsi="Arial" w:cs="Arial"/>
          <w:sz w:val="24"/>
          <w:szCs w:val="24"/>
        </w:rPr>
      </w:pPr>
      <w:r w:rsidRPr="00423225">
        <w:rPr>
          <w:rFonts w:ascii="Arial" w:hAnsi="Arial" w:cs="Arial"/>
          <w:sz w:val="24"/>
          <w:szCs w:val="24"/>
        </w:rPr>
        <w:t>комплект технической документации, в том числе паспорта на средства обучения, инструкции по их использованию и технике</w:t>
      </w:r>
      <w:r w:rsidRPr="00423225">
        <w:rPr>
          <w:rFonts w:ascii="Arial" w:hAnsi="Arial" w:cs="Arial"/>
          <w:spacing w:val="-5"/>
          <w:sz w:val="24"/>
          <w:szCs w:val="24"/>
        </w:rPr>
        <w:t xml:space="preserve"> </w:t>
      </w:r>
      <w:r w:rsidRPr="00423225">
        <w:rPr>
          <w:rFonts w:ascii="Arial" w:hAnsi="Arial" w:cs="Arial"/>
          <w:sz w:val="24"/>
          <w:szCs w:val="24"/>
        </w:rPr>
        <w:t>безопасности;</w:t>
      </w:r>
    </w:p>
    <w:p w:rsidR="00BB2F32" w:rsidRPr="00423225" w:rsidRDefault="0066250A">
      <w:pPr>
        <w:pStyle w:val="a4"/>
        <w:numPr>
          <w:ilvl w:val="0"/>
          <w:numId w:val="9"/>
        </w:numPr>
        <w:tabs>
          <w:tab w:val="left" w:pos="1043"/>
        </w:tabs>
        <w:ind w:left="1042"/>
        <w:jc w:val="left"/>
        <w:rPr>
          <w:rFonts w:ascii="Arial" w:hAnsi="Arial" w:cs="Arial"/>
          <w:sz w:val="24"/>
          <w:szCs w:val="24"/>
        </w:rPr>
      </w:pPr>
      <w:r w:rsidRPr="00423225">
        <w:rPr>
          <w:rFonts w:ascii="Arial" w:hAnsi="Arial" w:cs="Arial"/>
          <w:sz w:val="24"/>
          <w:szCs w:val="24"/>
        </w:rPr>
        <w:t>библиотечный</w:t>
      </w:r>
      <w:r w:rsidRPr="00423225">
        <w:rPr>
          <w:rFonts w:ascii="Arial" w:hAnsi="Arial" w:cs="Arial"/>
          <w:spacing w:val="-1"/>
          <w:sz w:val="24"/>
          <w:szCs w:val="24"/>
        </w:rPr>
        <w:t xml:space="preserve"> </w:t>
      </w:r>
      <w:r w:rsidRPr="00423225">
        <w:rPr>
          <w:rFonts w:ascii="Arial" w:hAnsi="Arial" w:cs="Arial"/>
          <w:sz w:val="24"/>
          <w:szCs w:val="24"/>
        </w:rPr>
        <w:t>фонд.</w:t>
      </w:r>
    </w:p>
    <w:p w:rsidR="00BB2F32" w:rsidRPr="00423225" w:rsidRDefault="0066250A">
      <w:pPr>
        <w:pStyle w:val="a3"/>
        <w:ind w:left="222" w:right="227" w:firstLine="707"/>
        <w:jc w:val="both"/>
        <w:rPr>
          <w:rFonts w:ascii="Arial" w:hAnsi="Arial" w:cs="Arial"/>
        </w:rPr>
      </w:pPr>
      <w:r w:rsidRPr="00423225">
        <w:rPr>
          <w:rFonts w:ascii="Arial" w:hAnsi="Arial" w:cs="Arial"/>
        </w:rPr>
        <w:t>В библиотечный фонд входят  учебники,  учебно-методические  комплекты  (УМК), обеспечивающие освоение учебного материала по русскому языку, рекомендованные или допущенные для использования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w:t>
      </w:r>
    </w:p>
    <w:p w:rsidR="00BB2F32" w:rsidRPr="00423225" w:rsidRDefault="0066250A">
      <w:pPr>
        <w:pStyle w:val="a3"/>
        <w:ind w:left="222" w:right="230" w:firstLine="707"/>
        <w:jc w:val="both"/>
        <w:rPr>
          <w:rFonts w:ascii="Arial" w:hAnsi="Arial" w:cs="Arial"/>
        </w:rPr>
      </w:pPr>
      <w:r w:rsidRPr="00423225">
        <w:rPr>
          <w:rFonts w:ascii="Arial" w:hAnsi="Arial" w:cs="Arial"/>
        </w:rPr>
        <w:t>Библиотечный фонд может быть дополнен энциклопедиями, справочниками, научно-популярной литературой по вопросам языкознания и др.</w:t>
      </w:r>
    </w:p>
    <w:p w:rsidR="00BB2F32" w:rsidRPr="00423225" w:rsidRDefault="0066250A">
      <w:pPr>
        <w:pStyle w:val="a3"/>
        <w:ind w:left="222" w:right="229" w:firstLine="707"/>
        <w:jc w:val="both"/>
        <w:rPr>
          <w:rFonts w:ascii="Arial" w:hAnsi="Arial" w:cs="Arial"/>
        </w:rPr>
      </w:pPr>
      <w:r w:rsidRPr="00423225">
        <w:rPr>
          <w:rFonts w:ascii="Arial" w:hAnsi="Arial" w:cs="Arial"/>
        </w:rPr>
        <w:t>В процессе освоения программы учебной дисциплины «Русский язык» студенты должны иметь возможность доступа к электронным учебным материалам по русскому языку и литературе, имеющимся в свободном доступе в Интернете (электронным книгам, практикумам, тестам, материалам ЕГЭ и др.).</w:t>
      </w:r>
    </w:p>
    <w:p w:rsidR="00BB2F32" w:rsidRPr="00423225" w:rsidRDefault="00BB2F32">
      <w:pPr>
        <w:jc w:val="both"/>
        <w:rPr>
          <w:rFonts w:ascii="Arial" w:hAnsi="Arial" w:cs="Arial"/>
          <w:sz w:val="24"/>
          <w:szCs w:val="24"/>
        </w:rPr>
        <w:sectPr w:rsidR="00BB2F32" w:rsidRPr="00423225">
          <w:pgSz w:w="11910" w:h="16840"/>
          <w:pgMar w:top="1040" w:right="620" w:bottom="1480" w:left="1480" w:header="0" w:footer="1216" w:gutter="0"/>
          <w:cols w:space="720"/>
        </w:sectPr>
      </w:pPr>
    </w:p>
    <w:p w:rsidR="00BB2F32" w:rsidRPr="00423225" w:rsidRDefault="0066250A">
      <w:pPr>
        <w:pStyle w:val="11"/>
        <w:spacing w:before="73" w:line="278" w:lineRule="auto"/>
        <w:ind w:left="3964" w:right="340" w:hanging="3620"/>
        <w:jc w:val="left"/>
        <w:rPr>
          <w:rFonts w:ascii="Arial" w:hAnsi="Arial" w:cs="Arial"/>
        </w:rPr>
      </w:pPr>
      <w:r w:rsidRPr="00423225">
        <w:rPr>
          <w:rFonts w:ascii="Arial" w:hAnsi="Arial" w:cs="Arial"/>
        </w:rPr>
        <w:lastRenderedPageBreak/>
        <w:t>КОНТРОЛЬ И ОЦЕНКА РЕЗУЛЬТАТОВ ОСВОЕНИЯ ПРОГРАММЫ УЧЕБНО</w:t>
      </w:r>
      <w:r w:rsidR="002C79B7" w:rsidRPr="00423225">
        <w:rPr>
          <w:rFonts w:ascii="Arial" w:hAnsi="Arial" w:cs="Arial"/>
        </w:rPr>
        <w:t>ГО ПРЕДМЕТА</w:t>
      </w:r>
    </w:p>
    <w:p w:rsidR="00BB2F32" w:rsidRPr="00423225" w:rsidRDefault="00BB2F32">
      <w:pPr>
        <w:pStyle w:val="a3"/>
        <w:rPr>
          <w:rFonts w:ascii="Arial" w:hAnsi="Arial" w:cs="Arial"/>
          <w:b/>
        </w:rPr>
      </w:pPr>
    </w:p>
    <w:p w:rsidR="00BB2F32" w:rsidRPr="00423225" w:rsidRDefault="00BB2F32">
      <w:pPr>
        <w:pStyle w:val="a3"/>
        <w:spacing w:before="9" w:after="1"/>
        <w:rPr>
          <w:rFonts w:ascii="Arial" w:hAnsi="Arial" w:cs="Arial"/>
          <w:b/>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61"/>
        <w:gridCol w:w="3025"/>
        <w:gridCol w:w="2888"/>
      </w:tblGrid>
      <w:tr w:rsidR="00BB2F32" w:rsidRPr="00423225">
        <w:trPr>
          <w:trHeight w:val="275"/>
        </w:trPr>
        <w:tc>
          <w:tcPr>
            <w:tcW w:w="3661" w:type="dxa"/>
          </w:tcPr>
          <w:p w:rsidR="00BB2F32" w:rsidRPr="00423225" w:rsidRDefault="0066250A">
            <w:pPr>
              <w:pStyle w:val="TableParagraph"/>
              <w:spacing w:line="256" w:lineRule="exact"/>
              <w:ind w:left="640"/>
              <w:rPr>
                <w:rFonts w:ascii="Arial" w:hAnsi="Arial" w:cs="Arial"/>
                <w:b/>
                <w:i/>
                <w:sz w:val="24"/>
                <w:szCs w:val="24"/>
              </w:rPr>
            </w:pPr>
            <w:r w:rsidRPr="00423225">
              <w:rPr>
                <w:rFonts w:ascii="Arial" w:hAnsi="Arial" w:cs="Arial"/>
                <w:b/>
                <w:i/>
                <w:sz w:val="24"/>
                <w:szCs w:val="24"/>
              </w:rPr>
              <w:t>Результаты обучения</w:t>
            </w:r>
          </w:p>
        </w:tc>
        <w:tc>
          <w:tcPr>
            <w:tcW w:w="3025" w:type="dxa"/>
          </w:tcPr>
          <w:p w:rsidR="00BB2F32" w:rsidRPr="00423225" w:rsidRDefault="0066250A">
            <w:pPr>
              <w:pStyle w:val="TableParagraph"/>
              <w:spacing w:line="256" w:lineRule="exact"/>
              <w:ind w:left="558"/>
              <w:rPr>
                <w:rFonts w:ascii="Arial" w:hAnsi="Arial" w:cs="Arial"/>
                <w:b/>
                <w:i/>
                <w:sz w:val="24"/>
                <w:szCs w:val="24"/>
              </w:rPr>
            </w:pPr>
            <w:r w:rsidRPr="00423225">
              <w:rPr>
                <w:rFonts w:ascii="Arial" w:hAnsi="Arial" w:cs="Arial"/>
                <w:b/>
                <w:i/>
                <w:sz w:val="24"/>
                <w:szCs w:val="24"/>
              </w:rPr>
              <w:t>Критерии оценки</w:t>
            </w:r>
          </w:p>
        </w:tc>
        <w:tc>
          <w:tcPr>
            <w:tcW w:w="2888" w:type="dxa"/>
          </w:tcPr>
          <w:p w:rsidR="00BB2F32" w:rsidRPr="00423225" w:rsidRDefault="0066250A">
            <w:pPr>
              <w:pStyle w:val="TableParagraph"/>
              <w:spacing w:line="256" w:lineRule="exact"/>
              <w:ind w:left="551"/>
              <w:rPr>
                <w:rFonts w:ascii="Arial" w:hAnsi="Arial" w:cs="Arial"/>
                <w:b/>
                <w:sz w:val="24"/>
                <w:szCs w:val="24"/>
              </w:rPr>
            </w:pPr>
            <w:r w:rsidRPr="00423225">
              <w:rPr>
                <w:rFonts w:ascii="Arial" w:hAnsi="Arial" w:cs="Arial"/>
                <w:b/>
                <w:sz w:val="24"/>
                <w:szCs w:val="24"/>
              </w:rPr>
              <w:t>Методы</w:t>
            </w:r>
            <w:r w:rsidRPr="00423225">
              <w:rPr>
                <w:rFonts w:ascii="Arial" w:hAnsi="Arial" w:cs="Arial"/>
                <w:b/>
                <w:spacing w:val="59"/>
                <w:sz w:val="24"/>
                <w:szCs w:val="24"/>
              </w:rPr>
              <w:t xml:space="preserve"> </w:t>
            </w:r>
            <w:r w:rsidRPr="00423225">
              <w:rPr>
                <w:rFonts w:ascii="Arial" w:hAnsi="Arial" w:cs="Arial"/>
                <w:b/>
                <w:sz w:val="24"/>
                <w:szCs w:val="24"/>
              </w:rPr>
              <w:t>оценки</w:t>
            </w:r>
          </w:p>
        </w:tc>
      </w:tr>
      <w:tr w:rsidR="00BB2F32" w:rsidRPr="00423225">
        <w:trPr>
          <w:trHeight w:val="275"/>
        </w:trPr>
        <w:tc>
          <w:tcPr>
            <w:tcW w:w="9574" w:type="dxa"/>
            <w:gridSpan w:val="3"/>
          </w:tcPr>
          <w:p w:rsidR="00BB2F32" w:rsidRPr="00423225" w:rsidRDefault="00BB2F32">
            <w:pPr>
              <w:pStyle w:val="TableParagraph"/>
              <w:rPr>
                <w:rFonts w:ascii="Arial" w:hAnsi="Arial" w:cs="Arial"/>
                <w:sz w:val="24"/>
                <w:szCs w:val="24"/>
              </w:rPr>
            </w:pPr>
          </w:p>
        </w:tc>
      </w:tr>
      <w:tr w:rsidR="00BB2F32" w:rsidRPr="00423225">
        <w:trPr>
          <w:trHeight w:val="9385"/>
        </w:trPr>
        <w:tc>
          <w:tcPr>
            <w:tcW w:w="3661" w:type="dxa"/>
          </w:tcPr>
          <w:p w:rsidR="00BB2F32" w:rsidRPr="00423225" w:rsidRDefault="0066250A">
            <w:pPr>
              <w:pStyle w:val="TableParagraph"/>
              <w:spacing w:line="270" w:lineRule="exact"/>
              <w:ind w:left="851"/>
              <w:jc w:val="both"/>
              <w:rPr>
                <w:rFonts w:ascii="Arial" w:hAnsi="Arial" w:cs="Arial"/>
                <w:b/>
                <w:sz w:val="24"/>
                <w:szCs w:val="24"/>
              </w:rPr>
            </w:pPr>
            <w:r w:rsidRPr="00423225">
              <w:rPr>
                <w:rFonts w:ascii="Arial" w:hAnsi="Arial" w:cs="Arial"/>
                <w:b/>
                <w:sz w:val="24"/>
                <w:szCs w:val="24"/>
              </w:rPr>
              <w:t>Демонстрация знания</w:t>
            </w:r>
          </w:p>
          <w:p w:rsidR="00BB2F32" w:rsidRPr="00423225" w:rsidRDefault="0066250A">
            <w:pPr>
              <w:pStyle w:val="TableParagraph"/>
              <w:ind w:left="141" w:right="97"/>
              <w:jc w:val="both"/>
              <w:rPr>
                <w:rFonts w:ascii="Arial" w:hAnsi="Arial" w:cs="Arial"/>
                <w:sz w:val="24"/>
                <w:szCs w:val="24"/>
              </w:rPr>
            </w:pPr>
            <w:r w:rsidRPr="00423225">
              <w:rPr>
                <w:rFonts w:ascii="Arial" w:hAnsi="Arial" w:cs="Arial"/>
                <w:sz w:val="24"/>
                <w:szCs w:val="24"/>
              </w:rPr>
              <w:t>- связи языка и истории, культуры русского и других народов</w:t>
            </w:r>
          </w:p>
          <w:p w:rsidR="00BB2F32" w:rsidRPr="00423225" w:rsidRDefault="0066250A">
            <w:pPr>
              <w:pStyle w:val="TableParagraph"/>
              <w:spacing w:before="2" w:line="274" w:lineRule="exact"/>
              <w:ind w:left="815"/>
              <w:jc w:val="both"/>
              <w:rPr>
                <w:rFonts w:ascii="Arial" w:hAnsi="Arial" w:cs="Arial"/>
                <w:b/>
                <w:sz w:val="24"/>
                <w:szCs w:val="24"/>
              </w:rPr>
            </w:pPr>
            <w:r w:rsidRPr="00423225">
              <w:rPr>
                <w:rFonts w:ascii="Arial" w:hAnsi="Arial" w:cs="Arial"/>
                <w:b/>
                <w:sz w:val="24"/>
                <w:szCs w:val="24"/>
              </w:rPr>
              <w:t>Демонстрация умения</w:t>
            </w:r>
          </w:p>
          <w:p w:rsidR="00BB2F32" w:rsidRPr="00423225" w:rsidRDefault="0066250A">
            <w:pPr>
              <w:pStyle w:val="TableParagraph"/>
              <w:tabs>
                <w:tab w:val="left" w:pos="1500"/>
                <w:tab w:val="left" w:pos="2231"/>
                <w:tab w:val="left" w:pos="2282"/>
                <w:tab w:val="left" w:pos="2330"/>
              </w:tabs>
              <w:ind w:left="107" w:right="96"/>
              <w:jc w:val="both"/>
              <w:rPr>
                <w:rFonts w:ascii="Arial" w:hAnsi="Arial" w:cs="Arial"/>
                <w:sz w:val="24"/>
                <w:szCs w:val="24"/>
              </w:rPr>
            </w:pPr>
            <w:r w:rsidRPr="00423225">
              <w:rPr>
                <w:rFonts w:ascii="Arial" w:hAnsi="Arial" w:cs="Arial"/>
                <w:b/>
                <w:sz w:val="24"/>
                <w:szCs w:val="24"/>
              </w:rPr>
              <w:t xml:space="preserve">- </w:t>
            </w:r>
            <w:r w:rsidRPr="00423225">
              <w:rPr>
                <w:rFonts w:ascii="Arial" w:hAnsi="Arial" w:cs="Arial"/>
                <w:sz w:val="24"/>
                <w:szCs w:val="24"/>
              </w:rPr>
              <w:t>осуществление речевого самоконтроля;</w:t>
            </w:r>
            <w:r w:rsidRPr="00423225">
              <w:rPr>
                <w:rFonts w:ascii="Arial" w:hAnsi="Arial" w:cs="Arial"/>
                <w:sz w:val="24"/>
                <w:szCs w:val="24"/>
              </w:rPr>
              <w:tab/>
            </w:r>
            <w:r w:rsidRPr="00423225">
              <w:rPr>
                <w:rFonts w:ascii="Arial" w:hAnsi="Arial" w:cs="Arial"/>
                <w:sz w:val="24"/>
                <w:szCs w:val="24"/>
              </w:rPr>
              <w:tab/>
            </w:r>
            <w:r w:rsidRPr="00423225">
              <w:rPr>
                <w:rFonts w:ascii="Arial" w:hAnsi="Arial" w:cs="Arial"/>
                <w:sz w:val="24"/>
                <w:szCs w:val="24"/>
              </w:rPr>
              <w:tab/>
              <w:t>оценивание устных</w:t>
            </w:r>
            <w:r w:rsidRPr="00423225">
              <w:rPr>
                <w:rFonts w:ascii="Arial" w:hAnsi="Arial" w:cs="Arial"/>
                <w:sz w:val="24"/>
                <w:szCs w:val="24"/>
              </w:rPr>
              <w:tab/>
              <w:t>и</w:t>
            </w:r>
            <w:r w:rsidRPr="00423225">
              <w:rPr>
                <w:rFonts w:ascii="Arial" w:hAnsi="Arial" w:cs="Arial"/>
                <w:sz w:val="24"/>
                <w:szCs w:val="24"/>
              </w:rPr>
              <w:tab/>
            </w:r>
            <w:r w:rsidRPr="00423225">
              <w:rPr>
                <w:rFonts w:ascii="Arial" w:hAnsi="Arial" w:cs="Arial"/>
                <w:sz w:val="24"/>
                <w:szCs w:val="24"/>
              </w:rPr>
              <w:tab/>
              <w:t>письменных высказываний с точки зрения языкового</w:t>
            </w:r>
            <w:r w:rsidRPr="00423225">
              <w:rPr>
                <w:rFonts w:ascii="Arial" w:hAnsi="Arial" w:cs="Arial"/>
                <w:sz w:val="24"/>
                <w:szCs w:val="24"/>
              </w:rPr>
              <w:tab/>
            </w:r>
            <w:r w:rsidRPr="00423225">
              <w:rPr>
                <w:rFonts w:ascii="Arial" w:hAnsi="Arial" w:cs="Arial"/>
                <w:sz w:val="24"/>
                <w:szCs w:val="24"/>
              </w:rPr>
              <w:tab/>
            </w:r>
            <w:r w:rsidRPr="00423225">
              <w:rPr>
                <w:rFonts w:ascii="Arial" w:hAnsi="Arial" w:cs="Arial"/>
                <w:spacing w:val="-3"/>
                <w:sz w:val="24"/>
                <w:szCs w:val="24"/>
              </w:rPr>
              <w:t xml:space="preserve">оформления, </w:t>
            </w:r>
            <w:r w:rsidRPr="00423225">
              <w:rPr>
                <w:rFonts w:ascii="Arial" w:hAnsi="Arial" w:cs="Arial"/>
                <w:sz w:val="24"/>
                <w:szCs w:val="24"/>
              </w:rPr>
              <w:t>эффективности</w:t>
            </w:r>
            <w:r w:rsidRPr="00423225">
              <w:rPr>
                <w:rFonts w:ascii="Arial" w:hAnsi="Arial" w:cs="Arial"/>
                <w:sz w:val="24"/>
                <w:szCs w:val="24"/>
              </w:rPr>
              <w:tab/>
            </w:r>
            <w:r w:rsidRPr="00423225">
              <w:rPr>
                <w:rFonts w:ascii="Arial" w:hAnsi="Arial" w:cs="Arial"/>
                <w:sz w:val="24"/>
                <w:szCs w:val="24"/>
              </w:rPr>
              <w:tab/>
            </w:r>
            <w:r w:rsidRPr="00423225">
              <w:rPr>
                <w:rFonts w:ascii="Arial" w:hAnsi="Arial" w:cs="Arial"/>
                <w:sz w:val="24"/>
                <w:szCs w:val="24"/>
              </w:rPr>
              <w:tab/>
            </w:r>
            <w:r w:rsidRPr="00423225">
              <w:rPr>
                <w:rFonts w:ascii="Arial" w:hAnsi="Arial" w:cs="Arial"/>
                <w:spacing w:val="-3"/>
                <w:sz w:val="24"/>
                <w:szCs w:val="24"/>
              </w:rPr>
              <w:t xml:space="preserve">достижения </w:t>
            </w:r>
            <w:r w:rsidRPr="00423225">
              <w:rPr>
                <w:rFonts w:ascii="Arial" w:hAnsi="Arial" w:cs="Arial"/>
                <w:sz w:val="24"/>
                <w:szCs w:val="24"/>
              </w:rPr>
              <w:t>поставленных коммуникативных задач;</w:t>
            </w:r>
          </w:p>
          <w:p w:rsidR="00BB2F32" w:rsidRPr="00423225" w:rsidRDefault="0066250A">
            <w:pPr>
              <w:pStyle w:val="TableParagraph"/>
              <w:numPr>
                <w:ilvl w:val="0"/>
                <w:numId w:val="8"/>
              </w:numPr>
              <w:tabs>
                <w:tab w:val="left" w:pos="396"/>
              </w:tabs>
              <w:ind w:right="96" w:firstLine="0"/>
              <w:jc w:val="both"/>
              <w:rPr>
                <w:rFonts w:ascii="Arial" w:hAnsi="Arial" w:cs="Arial"/>
                <w:sz w:val="24"/>
                <w:szCs w:val="24"/>
              </w:rPr>
            </w:pPr>
            <w:r w:rsidRPr="00423225">
              <w:rPr>
                <w:rFonts w:ascii="Arial" w:hAnsi="Arial" w:cs="Arial"/>
                <w:sz w:val="24"/>
                <w:szCs w:val="24"/>
              </w:rPr>
              <w:t>анализ языковых единиц с точки зрения правильности, точности и уместности их употребления;</w:t>
            </w:r>
          </w:p>
          <w:p w:rsidR="00BB2F32" w:rsidRPr="00423225" w:rsidRDefault="0066250A">
            <w:pPr>
              <w:pStyle w:val="TableParagraph"/>
              <w:numPr>
                <w:ilvl w:val="0"/>
                <w:numId w:val="8"/>
              </w:numPr>
              <w:tabs>
                <w:tab w:val="left" w:pos="675"/>
                <w:tab w:val="left" w:pos="2452"/>
              </w:tabs>
              <w:ind w:right="98" w:firstLine="60"/>
              <w:jc w:val="both"/>
              <w:rPr>
                <w:rFonts w:ascii="Arial" w:hAnsi="Arial" w:cs="Arial"/>
                <w:sz w:val="24"/>
                <w:szCs w:val="24"/>
              </w:rPr>
            </w:pPr>
            <w:r w:rsidRPr="00423225">
              <w:rPr>
                <w:rFonts w:ascii="Arial" w:hAnsi="Arial" w:cs="Arial"/>
                <w:sz w:val="24"/>
                <w:szCs w:val="24"/>
              </w:rPr>
              <w:t>лингвистический анализ текстов</w:t>
            </w:r>
            <w:r w:rsidRPr="00423225">
              <w:rPr>
                <w:rFonts w:ascii="Arial" w:hAnsi="Arial" w:cs="Arial"/>
                <w:sz w:val="24"/>
                <w:szCs w:val="24"/>
              </w:rPr>
              <w:tab/>
            </w:r>
            <w:r w:rsidRPr="00423225">
              <w:rPr>
                <w:rFonts w:ascii="Arial" w:hAnsi="Arial" w:cs="Arial"/>
                <w:spacing w:val="-3"/>
                <w:sz w:val="24"/>
                <w:szCs w:val="24"/>
              </w:rPr>
              <w:t xml:space="preserve">различных </w:t>
            </w:r>
            <w:r w:rsidRPr="00423225">
              <w:rPr>
                <w:rFonts w:ascii="Arial" w:hAnsi="Arial" w:cs="Arial"/>
                <w:sz w:val="24"/>
                <w:szCs w:val="24"/>
              </w:rPr>
              <w:t>функциональных стилей и разновидностей</w:t>
            </w:r>
            <w:r w:rsidRPr="00423225">
              <w:rPr>
                <w:rFonts w:ascii="Arial" w:hAnsi="Arial" w:cs="Arial"/>
                <w:spacing w:val="-1"/>
                <w:sz w:val="24"/>
                <w:szCs w:val="24"/>
              </w:rPr>
              <w:t xml:space="preserve"> </w:t>
            </w:r>
            <w:r w:rsidRPr="00423225">
              <w:rPr>
                <w:rFonts w:ascii="Arial" w:hAnsi="Arial" w:cs="Arial"/>
                <w:sz w:val="24"/>
                <w:szCs w:val="24"/>
              </w:rPr>
              <w:t>языка.</w:t>
            </w:r>
          </w:p>
        </w:tc>
        <w:tc>
          <w:tcPr>
            <w:tcW w:w="3025" w:type="dxa"/>
          </w:tcPr>
          <w:p w:rsidR="00BB2F32" w:rsidRPr="00423225" w:rsidRDefault="0066250A">
            <w:pPr>
              <w:pStyle w:val="TableParagraph"/>
              <w:spacing w:line="268" w:lineRule="exact"/>
              <w:ind w:left="107"/>
              <w:rPr>
                <w:rFonts w:ascii="Arial" w:hAnsi="Arial" w:cs="Arial"/>
                <w:sz w:val="24"/>
                <w:szCs w:val="24"/>
              </w:rPr>
            </w:pPr>
            <w:r w:rsidRPr="00423225">
              <w:rPr>
                <w:rFonts w:ascii="Arial" w:hAnsi="Arial" w:cs="Arial"/>
                <w:sz w:val="24"/>
                <w:szCs w:val="24"/>
              </w:rPr>
              <w:t>Оценка «5» ставится, если</w:t>
            </w:r>
          </w:p>
          <w:p w:rsidR="00BB2F32" w:rsidRPr="00423225" w:rsidRDefault="0066250A">
            <w:pPr>
              <w:pStyle w:val="TableParagraph"/>
              <w:tabs>
                <w:tab w:val="left" w:pos="585"/>
                <w:tab w:val="left" w:pos="942"/>
                <w:tab w:val="left" w:pos="1540"/>
                <w:tab w:val="left" w:pos="1976"/>
              </w:tabs>
              <w:ind w:left="107" w:right="96"/>
              <w:rPr>
                <w:rFonts w:ascii="Arial" w:hAnsi="Arial" w:cs="Arial"/>
                <w:sz w:val="24"/>
                <w:szCs w:val="24"/>
              </w:rPr>
            </w:pPr>
            <w:r w:rsidRPr="00423225">
              <w:rPr>
                <w:rFonts w:ascii="Arial" w:hAnsi="Arial" w:cs="Arial"/>
                <w:sz w:val="24"/>
                <w:szCs w:val="24"/>
              </w:rPr>
              <w:t>90</w:t>
            </w:r>
            <w:r w:rsidRPr="00423225">
              <w:rPr>
                <w:rFonts w:ascii="Arial" w:hAnsi="Arial" w:cs="Arial"/>
                <w:sz w:val="24"/>
                <w:szCs w:val="24"/>
              </w:rPr>
              <w:tab/>
              <w:t>–</w:t>
            </w:r>
            <w:r w:rsidRPr="00423225">
              <w:rPr>
                <w:rFonts w:ascii="Arial" w:hAnsi="Arial" w:cs="Arial"/>
                <w:sz w:val="24"/>
                <w:szCs w:val="24"/>
              </w:rPr>
              <w:tab/>
              <w:t>100</w:t>
            </w:r>
            <w:r w:rsidRPr="00423225">
              <w:rPr>
                <w:rFonts w:ascii="Arial" w:hAnsi="Arial" w:cs="Arial"/>
                <w:sz w:val="24"/>
                <w:szCs w:val="24"/>
              </w:rPr>
              <w:tab/>
              <w:t>%</w:t>
            </w:r>
            <w:r w:rsidRPr="00423225">
              <w:rPr>
                <w:rFonts w:ascii="Arial" w:hAnsi="Arial" w:cs="Arial"/>
                <w:sz w:val="24"/>
                <w:szCs w:val="24"/>
              </w:rPr>
              <w:tab/>
            </w:r>
            <w:r w:rsidRPr="00423225">
              <w:rPr>
                <w:rFonts w:ascii="Arial" w:hAnsi="Arial" w:cs="Arial"/>
                <w:spacing w:val="-3"/>
                <w:sz w:val="24"/>
                <w:szCs w:val="24"/>
              </w:rPr>
              <w:t xml:space="preserve">тестовых </w:t>
            </w:r>
            <w:r w:rsidRPr="00423225">
              <w:rPr>
                <w:rFonts w:ascii="Arial" w:hAnsi="Arial" w:cs="Arial"/>
                <w:sz w:val="24"/>
                <w:szCs w:val="24"/>
              </w:rPr>
              <w:t>заданий выполнено верно. Оценка «4» ставится, если верно выполнено 70 -80 % заданий.</w:t>
            </w:r>
          </w:p>
          <w:p w:rsidR="00BB2F32" w:rsidRPr="00423225" w:rsidRDefault="0066250A">
            <w:pPr>
              <w:pStyle w:val="TableParagraph"/>
              <w:ind w:left="107" w:right="97"/>
              <w:jc w:val="both"/>
              <w:rPr>
                <w:rFonts w:ascii="Arial" w:hAnsi="Arial" w:cs="Arial"/>
                <w:sz w:val="24"/>
                <w:szCs w:val="24"/>
              </w:rPr>
            </w:pPr>
            <w:r w:rsidRPr="00423225">
              <w:rPr>
                <w:rFonts w:ascii="Arial" w:hAnsi="Arial" w:cs="Arial"/>
                <w:sz w:val="24"/>
                <w:szCs w:val="24"/>
              </w:rPr>
              <w:t xml:space="preserve">Оценка «3» ставится, если 50-60 % </w:t>
            </w:r>
            <w:r w:rsidRPr="00423225">
              <w:rPr>
                <w:rFonts w:ascii="Arial" w:hAnsi="Arial" w:cs="Arial"/>
                <w:spacing w:val="-3"/>
                <w:sz w:val="24"/>
                <w:szCs w:val="24"/>
              </w:rPr>
              <w:t xml:space="preserve">заданий </w:t>
            </w:r>
            <w:r w:rsidRPr="00423225">
              <w:rPr>
                <w:rFonts w:ascii="Arial" w:hAnsi="Arial" w:cs="Arial"/>
                <w:sz w:val="24"/>
                <w:szCs w:val="24"/>
              </w:rPr>
              <w:t>выполнено</w:t>
            </w:r>
            <w:r w:rsidRPr="00423225">
              <w:rPr>
                <w:rFonts w:ascii="Arial" w:hAnsi="Arial" w:cs="Arial"/>
                <w:spacing w:val="-1"/>
                <w:sz w:val="24"/>
                <w:szCs w:val="24"/>
              </w:rPr>
              <w:t xml:space="preserve"> </w:t>
            </w:r>
            <w:r w:rsidRPr="00423225">
              <w:rPr>
                <w:rFonts w:ascii="Arial" w:hAnsi="Arial" w:cs="Arial"/>
                <w:sz w:val="24"/>
                <w:szCs w:val="24"/>
              </w:rPr>
              <w:t>верно.</w:t>
            </w:r>
          </w:p>
          <w:p w:rsidR="00BB2F32" w:rsidRPr="00423225" w:rsidRDefault="0066250A">
            <w:pPr>
              <w:pStyle w:val="TableParagraph"/>
              <w:spacing w:before="1"/>
              <w:ind w:left="107" w:right="97"/>
              <w:jc w:val="both"/>
              <w:rPr>
                <w:rFonts w:ascii="Arial" w:hAnsi="Arial" w:cs="Arial"/>
                <w:sz w:val="24"/>
                <w:szCs w:val="24"/>
              </w:rPr>
            </w:pPr>
            <w:r w:rsidRPr="00423225">
              <w:rPr>
                <w:rFonts w:ascii="Arial" w:hAnsi="Arial" w:cs="Arial"/>
                <w:sz w:val="24"/>
                <w:szCs w:val="24"/>
              </w:rPr>
              <w:t>Если верно выполнено менее 50 % заданий, то ставится оценка «2».</w:t>
            </w:r>
          </w:p>
          <w:p w:rsidR="00BB2F32" w:rsidRPr="00423225" w:rsidRDefault="00BB2F32">
            <w:pPr>
              <w:pStyle w:val="TableParagraph"/>
              <w:spacing w:before="11"/>
              <w:rPr>
                <w:rFonts w:ascii="Arial" w:hAnsi="Arial" w:cs="Arial"/>
                <w:b/>
                <w:sz w:val="24"/>
                <w:szCs w:val="24"/>
              </w:rPr>
            </w:pPr>
          </w:p>
          <w:p w:rsidR="00BB2F32" w:rsidRPr="00423225" w:rsidRDefault="0066250A">
            <w:pPr>
              <w:pStyle w:val="TableParagraph"/>
              <w:ind w:left="107" w:right="97"/>
              <w:jc w:val="both"/>
              <w:rPr>
                <w:rFonts w:ascii="Arial" w:hAnsi="Arial" w:cs="Arial"/>
                <w:sz w:val="24"/>
                <w:szCs w:val="24"/>
              </w:rPr>
            </w:pPr>
            <w:r w:rsidRPr="00423225">
              <w:rPr>
                <w:rFonts w:ascii="Arial" w:hAnsi="Arial" w:cs="Arial"/>
                <w:sz w:val="24"/>
                <w:szCs w:val="24"/>
              </w:rPr>
              <w:t>Оценка «пять» ставится, если обучающийся верно выполнил и правильно оформил практическую работу.</w:t>
            </w:r>
          </w:p>
          <w:p w:rsidR="00BB2F32" w:rsidRPr="00423225" w:rsidRDefault="007F05EC">
            <w:pPr>
              <w:pStyle w:val="TableParagraph"/>
              <w:tabs>
                <w:tab w:val="left" w:pos="1487"/>
                <w:tab w:val="left" w:pos="2537"/>
              </w:tabs>
              <w:ind w:left="107" w:right="96"/>
              <w:jc w:val="both"/>
              <w:rPr>
                <w:rFonts w:ascii="Arial" w:hAnsi="Arial" w:cs="Arial"/>
                <w:sz w:val="24"/>
                <w:szCs w:val="24"/>
              </w:rPr>
            </w:pPr>
            <w:r>
              <w:rPr>
                <w:rFonts w:ascii="Arial" w:hAnsi="Arial" w:cs="Arial"/>
                <w:sz w:val="24"/>
                <w:szCs w:val="24"/>
              </w:rPr>
              <w:t xml:space="preserve">Оценка «четыре» ставится, если </w:t>
            </w:r>
            <w:r w:rsidR="0066250A" w:rsidRPr="00423225">
              <w:rPr>
                <w:rFonts w:ascii="Arial" w:hAnsi="Arial" w:cs="Arial"/>
                <w:spacing w:val="-3"/>
                <w:sz w:val="24"/>
                <w:szCs w:val="24"/>
              </w:rPr>
              <w:t xml:space="preserve">обучающийся </w:t>
            </w:r>
            <w:r w:rsidR="0066250A" w:rsidRPr="00423225">
              <w:rPr>
                <w:rFonts w:ascii="Arial" w:hAnsi="Arial" w:cs="Arial"/>
                <w:sz w:val="24"/>
                <w:szCs w:val="24"/>
              </w:rPr>
              <w:t>допускает незначительные неточности</w:t>
            </w:r>
            <w:r w:rsidR="0066250A" w:rsidRPr="00423225">
              <w:rPr>
                <w:rFonts w:ascii="Arial" w:hAnsi="Arial" w:cs="Arial"/>
                <w:sz w:val="24"/>
                <w:szCs w:val="24"/>
              </w:rPr>
              <w:tab/>
            </w:r>
            <w:r w:rsidR="0066250A" w:rsidRPr="00423225">
              <w:rPr>
                <w:rFonts w:ascii="Arial" w:hAnsi="Arial" w:cs="Arial"/>
                <w:sz w:val="24"/>
                <w:szCs w:val="24"/>
              </w:rPr>
              <w:tab/>
            </w:r>
            <w:r w:rsidR="0066250A" w:rsidRPr="00423225">
              <w:rPr>
                <w:rFonts w:ascii="Arial" w:hAnsi="Arial" w:cs="Arial"/>
                <w:spacing w:val="-5"/>
                <w:sz w:val="24"/>
                <w:szCs w:val="24"/>
              </w:rPr>
              <w:t xml:space="preserve">при </w:t>
            </w:r>
            <w:r w:rsidR="0066250A" w:rsidRPr="00423225">
              <w:rPr>
                <w:rFonts w:ascii="Arial" w:hAnsi="Arial" w:cs="Arial"/>
                <w:sz w:val="24"/>
                <w:szCs w:val="24"/>
              </w:rPr>
              <w:t>выполнении и оформлении практической</w:t>
            </w:r>
            <w:r w:rsidR="0066250A" w:rsidRPr="00423225">
              <w:rPr>
                <w:rFonts w:ascii="Arial" w:hAnsi="Arial" w:cs="Arial"/>
                <w:spacing w:val="-1"/>
                <w:sz w:val="24"/>
                <w:szCs w:val="24"/>
              </w:rPr>
              <w:t xml:space="preserve"> </w:t>
            </w:r>
            <w:r w:rsidR="0066250A" w:rsidRPr="00423225">
              <w:rPr>
                <w:rFonts w:ascii="Arial" w:hAnsi="Arial" w:cs="Arial"/>
                <w:sz w:val="24"/>
                <w:szCs w:val="24"/>
              </w:rPr>
              <w:t>работы.</w:t>
            </w:r>
          </w:p>
          <w:p w:rsidR="00BB2F32" w:rsidRPr="00423225" w:rsidRDefault="007F05EC">
            <w:pPr>
              <w:pStyle w:val="TableParagraph"/>
              <w:tabs>
                <w:tab w:val="left" w:pos="1486"/>
              </w:tabs>
              <w:spacing w:before="1"/>
              <w:ind w:left="107" w:right="97" w:firstLine="60"/>
              <w:jc w:val="both"/>
              <w:rPr>
                <w:rFonts w:ascii="Arial" w:hAnsi="Arial" w:cs="Arial"/>
                <w:sz w:val="24"/>
                <w:szCs w:val="24"/>
              </w:rPr>
            </w:pPr>
            <w:r>
              <w:rPr>
                <w:rFonts w:ascii="Arial" w:hAnsi="Arial" w:cs="Arial"/>
                <w:sz w:val="24"/>
                <w:szCs w:val="24"/>
              </w:rPr>
              <w:t xml:space="preserve">Оценка «три» ставится, если </w:t>
            </w:r>
            <w:r w:rsidR="0066250A" w:rsidRPr="00423225">
              <w:rPr>
                <w:rFonts w:ascii="Arial" w:hAnsi="Arial" w:cs="Arial"/>
                <w:spacing w:val="-3"/>
                <w:sz w:val="24"/>
                <w:szCs w:val="24"/>
              </w:rPr>
              <w:t xml:space="preserve">обучающийся </w:t>
            </w:r>
            <w:r w:rsidR="0066250A" w:rsidRPr="00423225">
              <w:rPr>
                <w:rFonts w:ascii="Arial" w:hAnsi="Arial" w:cs="Arial"/>
                <w:sz w:val="24"/>
                <w:szCs w:val="24"/>
              </w:rPr>
              <w:t>допускает неточности и ошибки при выполнении и оформлении практической работы.</w:t>
            </w:r>
          </w:p>
          <w:p w:rsidR="00BB2F32" w:rsidRPr="00423225" w:rsidRDefault="0066250A">
            <w:pPr>
              <w:pStyle w:val="TableParagraph"/>
              <w:spacing w:line="270" w:lineRule="atLeast"/>
              <w:ind w:left="107" w:right="94"/>
              <w:jc w:val="both"/>
              <w:rPr>
                <w:rFonts w:ascii="Arial" w:hAnsi="Arial" w:cs="Arial"/>
                <w:sz w:val="24"/>
                <w:szCs w:val="24"/>
              </w:rPr>
            </w:pPr>
            <w:r w:rsidRPr="00423225">
              <w:rPr>
                <w:rFonts w:ascii="Arial" w:hAnsi="Arial" w:cs="Arial"/>
                <w:sz w:val="24"/>
                <w:szCs w:val="24"/>
              </w:rPr>
              <w:t>Оценка «два» ставится, если обучающийся не отвечает на поставленные вопросы.</w:t>
            </w:r>
          </w:p>
        </w:tc>
        <w:tc>
          <w:tcPr>
            <w:tcW w:w="2888" w:type="dxa"/>
          </w:tcPr>
          <w:p w:rsidR="00BB2F32" w:rsidRPr="00423225" w:rsidRDefault="00BB2F32">
            <w:pPr>
              <w:pStyle w:val="TableParagraph"/>
              <w:rPr>
                <w:rFonts w:ascii="Arial" w:hAnsi="Arial" w:cs="Arial"/>
                <w:b/>
                <w:sz w:val="24"/>
                <w:szCs w:val="24"/>
              </w:rPr>
            </w:pPr>
          </w:p>
          <w:p w:rsidR="00BB2F32" w:rsidRPr="00423225" w:rsidRDefault="00BB2F32">
            <w:pPr>
              <w:pStyle w:val="TableParagraph"/>
              <w:rPr>
                <w:rFonts w:ascii="Arial" w:hAnsi="Arial" w:cs="Arial"/>
                <w:b/>
                <w:sz w:val="24"/>
                <w:szCs w:val="24"/>
              </w:rPr>
            </w:pPr>
          </w:p>
          <w:p w:rsidR="00BB2F32" w:rsidRPr="00423225" w:rsidRDefault="0066250A">
            <w:pPr>
              <w:pStyle w:val="TableParagraph"/>
              <w:spacing w:before="221"/>
              <w:ind w:left="107" w:right="1036"/>
              <w:rPr>
                <w:rFonts w:ascii="Arial" w:hAnsi="Arial" w:cs="Arial"/>
                <w:sz w:val="24"/>
                <w:szCs w:val="24"/>
              </w:rPr>
            </w:pPr>
            <w:r w:rsidRPr="00423225">
              <w:rPr>
                <w:rFonts w:ascii="Arial" w:hAnsi="Arial" w:cs="Arial"/>
                <w:sz w:val="24"/>
                <w:szCs w:val="24"/>
              </w:rPr>
              <w:t>Оценка в рамках текущего</w:t>
            </w:r>
          </w:p>
          <w:p w:rsidR="00BB2F32" w:rsidRPr="00423225" w:rsidRDefault="0066250A">
            <w:pPr>
              <w:pStyle w:val="TableParagraph"/>
              <w:spacing w:before="1"/>
              <w:ind w:left="107" w:right="563"/>
              <w:rPr>
                <w:rFonts w:ascii="Arial" w:hAnsi="Arial" w:cs="Arial"/>
                <w:sz w:val="24"/>
                <w:szCs w:val="24"/>
              </w:rPr>
            </w:pPr>
            <w:r w:rsidRPr="00423225">
              <w:rPr>
                <w:rFonts w:ascii="Arial" w:hAnsi="Arial" w:cs="Arial"/>
                <w:sz w:val="24"/>
                <w:szCs w:val="24"/>
              </w:rPr>
              <w:t xml:space="preserve">контроля </w:t>
            </w:r>
            <w:r w:rsidRPr="00423225">
              <w:rPr>
                <w:rFonts w:ascii="Arial" w:hAnsi="Arial" w:cs="Arial"/>
                <w:spacing w:val="-3"/>
                <w:sz w:val="24"/>
                <w:szCs w:val="24"/>
              </w:rPr>
              <w:t xml:space="preserve">результатов </w:t>
            </w:r>
            <w:r w:rsidRPr="00423225">
              <w:rPr>
                <w:rFonts w:ascii="Arial" w:hAnsi="Arial" w:cs="Arial"/>
                <w:sz w:val="24"/>
                <w:szCs w:val="24"/>
              </w:rPr>
              <w:t>выполнения индивидуальных контрольных заданий</w:t>
            </w:r>
          </w:p>
          <w:p w:rsidR="00BB2F32" w:rsidRPr="00423225" w:rsidRDefault="0066250A">
            <w:pPr>
              <w:pStyle w:val="TableParagraph"/>
              <w:ind w:left="107" w:right="212"/>
              <w:rPr>
                <w:rFonts w:ascii="Arial" w:hAnsi="Arial" w:cs="Arial"/>
                <w:sz w:val="24"/>
                <w:szCs w:val="24"/>
              </w:rPr>
            </w:pPr>
            <w:r w:rsidRPr="00423225">
              <w:rPr>
                <w:rFonts w:ascii="Arial" w:hAnsi="Arial" w:cs="Arial"/>
                <w:sz w:val="24"/>
                <w:szCs w:val="24"/>
              </w:rPr>
              <w:t>Результаты выполнения самостоятельной работы</w:t>
            </w:r>
          </w:p>
          <w:p w:rsidR="00BB2F32" w:rsidRPr="00423225" w:rsidRDefault="00BB2F32">
            <w:pPr>
              <w:pStyle w:val="TableParagraph"/>
              <w:rPr>
                <w:rFonts w:ascii="Arial" w:hAnsi="Arial" w:cs="Arial"/>
                <w:b/>
                <w:sz w:val="24"/>
                <w:szCs w:val="24"/>
              </w:rPr>
            </w:pPr>
          </w:p>
          <w:p w:rsidR="00BB2F32" w:rsidRPr="00423225" w:rsidRDefault="00BB2F32">
            <w:pPr>
              <w:pStyle w:val="TableParagraph"/>
              <w:rPr>
                <w:rFonts w:ascii="Arial" w:hAnsi="Arial" w:cs="Arial"/>
                <w:b/>
                <w:sz w:val="24"/>
                <w:szCs w:val="24"/>
              </w:rPr>
            </w:pPr>
          </w:p>
          <w:p w:rsidR="00BB2F32" w:rsidRPr="00423225" w:rsidRDefault="0066250A">
            <w:pPr>
              <w:pStyle w:val="TableParagraph"/>
              <w:tabs>
                <w:tab w:val="left" w:pos="1530"/>
                <w:tab w:val="left" w:pos="1915"/>
              </w:tabs>
              <w:spacing w:before="230"/>
              <w:ind w:left="107" w:right="97"/>
              <w:rPr>
                <w:rFonts w:ascii="Arial" w:hAnsi="Arial" w:cs="Arial"/>
                <w:sz w:val="24"/>
                <w:szCs w:val="24"/>
              </w:rPr>
            </w:pPr>
            <w:r w:rsidRPr="00423225">
              <w:rPr>
                <w:rFonts w:ascii="Arial" w:hAnsi="Arial" w:cs="Arial"/>
                <w:sz w:val="24"/>
                <w:szCs w:val="24"/>
              </w:rPr>
              <w:t>Результаты</w:t>
            </w:r>
            <w:r w:rsidRPr="00423225">
              <w:rPr>
                <w:rFonts w:ascii="Arial" w:hAnsi="Arial" w:cs="Arial"/>
                <w:sz w:val="24"/>
                <w:szCs w:val="24"/>
              </w:rPr>
              <w:tab/>
            </w:r>
            <w:r w:rsidRPr="00423225">
              <w:rPr>
                <w:rFonts w:ascii="Arial" w:hAnsi="Arial" w:cs="Arial"/>
                <w:spacing w:val="-3"/>
                <w:sz w:val="24"/>
                <w:szCs w:val="24"/>
              </w:rPr>
              <w:t xml:space="preserve">выполнения </w:t>
            </w:r>
            <w:r w:rsidRPr="00423225">
              <w:rPr>
                <w:rFonts w:ascii="Arial" w:hAnsi="Arial" w:cs="Arial"/>
                <w:sz w:val="24"/>
                <w:szCs w:val="24"/>
              </w:rPr>
              <w:t>практических</w:t>
            </w:r>
            <w:r w:rsidRPr="00423225">
              <w:rPr>
                <w:rFonts w:ascii="Arial" w:hAnsi="Arial" w:cs="Arial"/>
                <w:sz w:val="24"/>
                <w:szCs w:val="24"/>
              </w:rPr>
              <w:tab/>
            </w:r>
            <w:r w:rsidRPr="00423225">
              <w:rPr>
                <w:rFonts w:ascii="Arial" w:hAnsi="Arial" w:cs="Arial"/>
                <w:sz w:val="24"/>
                <w:szCs w:val="24"/>
              </w:rPr>
              <w:tab/>
            </w:r>
            <w:r w:rsidRPr="00423225">
              <w:rPr>
                <w:rFonts w:ascii="Arial" w:hAnsi="Arial" w:cs="Arial"/>
                <w:spacing w:val="-3"/>
                <w:sz w:val="24"/>
                <w:szCs w:val="24"/>
              </w:rPr>
              <w:t>занятий.</w:t>
            </w:r>
          </w:p>
        </w:tc>
      </w:tr>
      <w:tr w:rsidR="00BB2F32" w:rsidRPr="00423225">
        <w:trPr>
          <w:trHeight w:val="2867"/>
        </w:trPr>
        <w:tc>
          <w:tcPr>
            <w:tcW w:w="3661" w:type="dxa"/>
          </w:tcPr>
          <w:p w:rsidR="00BB2F32" w:rsidRPr="00423225" w:rsidRDefault="0066250A">
            <w:pPr>
              <w:pStyle w:val="TableParagraph"/>
              <w:spacing w:line="275" w:lineRule="exact"/>
              <w:ind w:left="467"/>
              <w:jc w:val="both"/>
              <w:rPr>
                <w:rFonts w:ascii="Arial" w:hAnsi="Arial" w:cs="Arial"/>
                <w:b/>
                <w:sz w:val="24"/>
                <w:szCs w:val="24"/>
              </w:rPr>
            </w:pPr>
            <w:r w:rsidRPr="00423225">
              <w:rPr>
                <w:rFonts w:ascii="Arial" w:hAnsi="Arial" w:cs="Arial"/>
                <w:b/>
                <w:sz w:val="24"/>
                <w:szCs w:val="24"/>
              </w:rPr>
              <w:lastRenderedPageBreak/>
              <w:t>Демонстрация знания</w:t>
            </w:r>
          </w:p>
          <w:p w:rsidR="00BB2F32" w:rsidRPr="00423225" w:rsidRDefault="0066250A">
            <w:pPr>
              <w:pStyle w:val="TableParagraph"/>
              <w:numPr>
                <w:ilvl w:val="0"/>
                <w:numId w:val="7"/>
              </w:numPr>
              <w:tabs>
                <w:tab w:val="left" w:pos="514"/>
              </w:tabs>
              <w:spacing w:before="36" w:line="276" w:lineRule="auto"/>
              <w:ind w:right="97" w:firstLine="0"/>
              <w:jc w:val="both"/>
              <w:rPr>
                <w:rFonts w:ascii="Arial" w:hAnsi="Arial" w:cs="Arial"/>
                <w:sz w:val="24"/>
                <w:szCs w:val="24"/>
              </w:rPr>
            </w:pPr>
            <w:r w:rsidRPr="00423225">
              <w:rPr>
                <w:rFonts w:ascii="Arial" w:hAnsi="Arial" w:cs="Arial"/>
                <w:sz w:val="24"/>
                <w:szCs w:val="24"/>
              </w:rPr>
              <w:t>смысла понятий: речевая ситуация и ее компоненты, литературный язык, языковая норма, культура</w:t>
            </w:r>
            <w:r w:rsidRPr="00423225">
              <w:rPr>
                <w:rFonts w:ascii="Arial" w:hAnsi="Arial" w:cs="Arial"/>
                <w:spacing w:val="-2"/>
                <w:sz w:val="24"/>
                <w:szCs w:val="24"/>
              </w:rPr>
              <w:t xml:space="preserve"> </w:t>
            </w:r>
            <w:r w:rsidRPr="00423225">
              <w:rPr>
                <w:rFonts w:ascii="Arial" w:hAnsi="Arial" w:cs="Arial"/>
                <w:sz w:val="24"/>
                <w:szCs w:val="24"/>
              </w:rPr>
              <w:t>речи;</w:t>
            </w:r>
          </w:p>
          <w:p w:rsidR="00BB2F32" w:rsidRPr="00423225" w:rsidRDefault="0066250A">
            <w:pPr>
              <w:pStyle w:val="TableParagraph"/>
              <w:numPr>
                <w:ilvl w:val="0"/>
                <w:numId w:val="7"/>
              </w:numPr>
              <w:tabs>
                <w:tab w:val="left" w:pos="367"/>
              </w:tabs>
              <w:spacing w:line="223" w:lineRule="auto"/>
              <w:ind w:right="97" w:firstLine="0"/>
              <w:jc w:val="both"/>
              <w:rPr>
                <w:rFonts w:ascii="Arial" w:hAnsi="Arial" w:cs="Arial"/>
                <w:sz w:val="24"/>
                <w:szCs w:val="24"/>
              </w:rPr>
            </w:pPr>
            <w:r w:rsidRPr="00423225">
              <w:rPr>
                <w:rFonts w:ascii="Arial" w:hAnsi="Arial" w:cs="Arial"/>
                <w:sz w:val="24"/>
                <w:szCs w:val="24"/>
              </w:rPr>
              <w:t>основные единицы и уровни языка, их признаки и взаимосвязи.</w:t>
            </w:r>
          </w:p>
          <w:p w:rsidR="00BB2F32" w:rsidRPr="00423225" w:rsidRDefault="00BB2F32">
            <w:pPr>
              <w:pStyle w:val="TableParagraph"/>
              <w:spacing w:before="1"/>
              <w:rPr>
                <w:rFonts w:ascii="Arial" w:hAnsi="Arial" w:cs="Arial"/>
                <w:b/>
                <w:sz w:val="24"/>
                <w:szCs w:val="24"/>
              </w:rPr>
            </w:pPr>
          </w:p>
          <w:p w:rsidR="00BB2F32" w:rsidRPr="00423225" w:rsidRDefault="0066250A">
            <w:pPr>
              <w:pStyle w:val="TableParagraph"/>
              <w:spacing w:line="254" w:lineRule="exact"/>
              <w:ind w:left="467"/>
              <w:jc w:val="both"/>
              <w:rPr>
                <w:rFonts w:ascii="Arial" w:hAnsi="Arial" w:cs="Arial"/>
                <w:b/>
                <w:sz w:val="24"/>
                <w:szCs w:val="24"/>
              </w:rPr>
            </w:pPr>
            <w:r w:rsidRPr="00423225">
              <w:rPr>
                <w:rFonts w:ascii="Arial" w:hAnsi="Arial" w:cs="Arial"/>
                <w:b/>
                <w:sz w:val="24"/>
                <w:szCs w:val="24"/>
              </w:rPr>
              <w:t>Демонстрация умения</w:t>
            </w:r>
          </w:p>
        </w:tc>
        <w:tc>
          <w:tcPr>
            <w:tcW w:w="3025" w:type="dxa"/>
          </w:tcPr>
          <w:p w:rsidR="00BB2F32" w:rsidRPr="00423225" w:rsidRDefault="0066250A">
            <w:pPr>
              <w:pStyle w:val="TableParagraph"/>
              <w:tabs>
                <w:tab w:val="left" w:pos="1078"/>
                <w:tab w:val="left" w:pos="1486"/>
                <w:tab w:val="left" w:pos="1819"/>
                <w:tab w:val="left" w:pos="1970"/>
                <w:tab w:val="left" w:pos="2182"/>
              </w:tabs>
              <w:ind w:left="107" w:right="97"/>
              <w:rPr>
                <w:rFonts w:ascii="Arial" w:hAnsi="Arial" w:cs="Arial"/>
                <w:sz w:val="24"/>
                <w:szCs w:val="24"/>
              </w:rPr>
            </w:pPr>
            <w:r w:rsidRPr="00423225">
              <w:rPr>
                <w:rFonts w:ascii="Arial" w:hAnsi="Arial" w:cs="Arial"/>
                <w:sz w:val="24"/>
                <w:szCs w:val="24"/>
              </w:rPr>
              <w:t>Оценка</w:t>
            </w:r>
            <w:r w:rsidRPr="00423225">
              <w:rPr>
                <w:rFonts w:ascii="Arial" w:hAnsi="Arial" w:cs="Arial"/>
                <w:sz w:val="24"/>
                <w:szCs w:val="24"/>
              </w:rPr>
              <w:tab/>
              <w:t>«пять»</w:t>
            </w:r>
            <w:r w:rsidRPr="00423225">
              <w:rPr>
                <w:rFonts w:ascii="Arial" w:hAnsi="Arial" w:cs="Arial"/>
                <w:sz w:val="24"/>
                <w:szCs w:val="24"/>
              </w:rPr>
              <w:tab/>
            </w:r>
            <w:r w:rsidRPr="00423225">
              <w:rPr>
                <w:rFonts w:ascii="Arial" w:hAnsi="Arial" w:cs="Arial"/>
                <w:sz w:val="24"/>
                <w:szCs w:val="24"/>
              </w:rPr>
              <w:tab/>
            </w:r>
            <w:r w:rsidRPr="00423225">
              <w:rPr>
                <w:rFonts w:ascii="Arial" w:hAnsi="Arial" w:cs="Arial"/>
                <w:spacing w:val="-3"/>
                <w:sz w:val="24"/>
                <w:szCs w:val="24"/>
              </w:rPr>
              <w:t xml:space="preserve">ставится, </w:t>
            </w:r>
            <w:r w:rsidRPr="00423225">
              <w:rPr>
                <w:rFonts w:ascii="Arial" w:hAnsi="Arial" w:cs="Arial"/>
                <w:sz w:val="24"/>
                <w:szCs w:val="24"/>
              </w:rPr>
              <w:t>если</w:t>
            </w:r>
            <w:r w:rsidRPr="00423225">
              <w:rPr>
                <w:rFonts w:ascii="Arial" w:hAnsi="Arial" w:cs="Arial"/>
                <w:sz w:val="24"/>
                <w:szCs w:val="24"/>
              </w:rPr>
              <w:tab/>
            </w:r>
            <w:r w:rsidRPr="00423225">
              <w:rPr>
                <w:rFonts w:ascii="Arial" w:hAnsi="Arial" w:cs="Arial"/>
                <w:sz w:val="24"/>
                <w:szCs w:val="24"/>
              </w:rPr>
              <w:tab/>
            </w:r>
            <w:r w:rsidRPr="00423225">
              <w:rPr>
                <w:rFonts w:ascii="Arial" w:hAnsi="Arial" w:cs="Arial"/>
                <w:spacing w:val="-3"/>
                <w:sz w:val="24"/>
                <w:szCs w:val="24"/>
              </w:rPr>
              <w:t xml:space="preserve">обучающийся </w:t>
            </w:r>
            <w:r w:rsidRPr="00423225">
              <w:rPr>
                <w:rFonts w:ascii="Arial" w:hAnsi="Arial" w:cs="Arial"/>
                <w:sz w:val="24"/>
                <w:szCs w:val="24"/>
              </w:rPr>
              <w:t>своевременно</w:t>
            </w:r>
            <w:r w:rsidRPr="00423225">
              <w:rPr>
                <w:rFonts w:ascii="Arial" w:hAnsi="Arial" w:cs="Arial"/>
                <w:sz w:val="24"/>
                <w:szCs w:val="24"/>
              </w:rPr>
              <w:tab/>
            </w:r>
            <w:r w:rsidRPr="00423225">
              <w:rPr>
                <w:rFonts w:ascii="Arial" w:hAnsi="Arial" w:cs="Arial"/>
                <w:spacing w:val="-3"/>
                <w:sz w:val="24"/>
                <w:szCs w:val="24"/>
              </w:rPr>
              <w:t xml:space="preserve">выполняет </w:t>
            </w:r>
            <w:r w:rsidRPr="00423225">
              <w:rPr>
                <w:rFonts w:ascii="Arial" w:hAnsi="Arial" w:cs="Arial"/>
                <w:sz w:val="24"/>
                <w:szCs w:val="24"/>
              </w:rPr>
              <w:t>практическую работу, при выполнении</w:t>
            </w:r>
            <w:r w:rsidRPr="00423225">
              <w:rPr>
                <w:rFonts w:ascii="Arial" w:hAnsi="Arial" w:cs="Arial"/>
                <w:sz w:val="24"/>
                <w:szCs w:val="24"/>
              </w:rPr>
              <w:tab/>
            </w:r>
            <w:r w:rsidRPr="00423225">
              <w:rPr>
                <w:rFonts w:ascii="Arial" w:hAnsi="Arial" w:cs="Arial"/>
                <w:sz w:val="24"/>
                <w:szCs w:val="24"/>
              </w:rPr>
              <w:tab/>
            </w:r>
            <w:r w:rsidRPr="00423225">
              <w:rPr>
                <w:rFonts w:ascii="Arial" w:hAnsi="Arial" w:cs="Arial"/>
                <w:sz w:val="24"/>
                <w:szCs w:val="24"/>
              </w:rPr>
              <w:tab/>
            </w:r>
            <w:r w:rsidRPr="00423225">
              <w:rPr>
                <w:rFonts w:ascii="Arial" w:hAnsi="Arial" w:cs="Arial"/>
                <w:sz w:val="24"/>
                <w:szCs w:val="24"/>
              </w:rPr>
              <w:tab/>
            </w:r>
            <w:r w:rsidRPr="00423225">
              <w:rPr>
                <w:rFonts w:ascii="Arial" w:hAnsi="Arial" w:cs="Arial"/>
                <w:spacing w:val="-4"/>
                <w:sz w:val="24"/>
                <w:szCs w:val="24"/>
              </w:rPr>
              <w:t xml:space="preserve">работы </w:t>
            </w:r>
            <w:r w:rsidRPr="00423225">
              <w:rPr>
                <w:rFonts w:ascii="Arial" w:hAnsi="Arial" w:cs="Arial"/>
                <w:sz w:val="24"/>
                <w:szCs w:val="24"/>
              </w:rPr>
              <w:t>проявляет</w:t>
            </w:r>
            <w:r w:rsidRPr="00423225">
              <w:rPr>
                <w:rFonts w:ascii="Arial" w:hAnsi="Arial" w:cs="Arial"/>
                <w:sz w:val="24"/>
                <w:szCs w:val="24"/>
              </w:rPr>
              <w:tab/>
            </w:r>
            <w:r w:rsidRPr="00423225">
              <w:rPr>
                <w:rFonts w:ascii="Arial" w:hAnsi="Arial" w:cs="Arial"/>
                <w:spacing w:val="-1"/>
                <w:sz w:val="24"/>
                <w:szCs w:val="24"/>
              </w:rPr>
              <w:t xml:space="preserve">аккуратность, </w:t>
            </w:r>
            <w:r w:rsidRPr="00423225">
              <w:rPr>
                <w:rFonts w:ascii="Arial" w:hAnsi="Arial" w:cs="Arial"/>
                <w:sz w:val="24"/>
                <w:szCs w:val="24"/>
              </w:rPr>
              <w:t>самостоятельность, творчество.</w:t>
            </w:r>
          </w:p>
          <w:p w:rsidR="00BB2F32" w:rsidRPr="00423225" w:rsidRDefault="007F05EC">
            <w:pPr>
              <w:pStyle w:val="TableParagraph"/>
              <w:tabs>
                <w:tab w:val="left" w:pos="1486"/>
              </w:tabs>
              <w:ind w:left="107" w:right="96"/>
              <w:rPr>
                <w:rFonts w:ascii="Arial" w:hAnsi="Arial" w:cs="Arial"/>
                <w:sz w:val="24"/>
                <w:szCs w:val="24"/>
              </w:rPr>
            </w:pPr>
            <w:r>
              <w:rPr>
                <w:rFonts w:ascii="Arial" w:hAnsi="Arial" w:cs="Arial"/>
                <w:sz w:val="24"/>
                <w:szCs w:val="24"/>
              </w:rPr>
              <w:t xml:space="preserve">Оценка «четыре» ставится, если </w:t>
            </w:r>
            <w:r w:rsidR="0066250A" w:rsidRPr="00423225">
              <w:rPr>
                <w:rFonts w:ascii="Arial" w:hAnsi="Arial" w:cs="Arial"/>
                <w:spacing w:val="-3"/>
                <w:sz w:val="24"/>
                <w:szCs w:val="24"/>
              </w:rPr>
              <w:t>обучающийся</w:t>
            </w:r>
          </w:p>
        </w:tc>
        <w:tc>
          <w:tcPr>
            <w:tcW w:w="2888" w:type="dxa"/>
          </w:tcPr>
          <w:p w:rsidR="00BB2F32" w:rsidRPr="00423225" w:rsidRDefault="0066250A">
            <w:pPr>
              <w:pStyle w:val="TableParagraph"/>
              <w:ind w:left="107" w:right="600"/>
              <w:rPr>
                <w:rFonts w:ascii="Arial" w:hAnsi="Arial" w:cs="Arial"/>
                <w:sz w:val="24"/>
                <w:szCs w:val="24"/>
              </w:rPr>
            </w:pPr>
            <w:r w:rsidRPr="00423225">
              <w:rPr>
                <w:rFonts w:ascii="Arial" w:hAnsi="Arial" w:cs="Arial"/>
                <w:sz w:val="24"/>
                <w:szCs w:val="24"/>
              </w:rPr>
              <w:t>Письменный опрос в форме</w:t>
            </w:r>
          </w:p>
          <w:p w:rsidR="00BB2F32" w:rsidRPr="00423225" w:rsidRDefault="0066250A">
            <w:pPr>
              <w:pStyle w:val="TableParagraph"/>
              <w:ind w:left="107"/>
              <w:rPr>
                <w:rFonts w:ascii="Arial" w:hAnsi="Arial" w:cs="Arial"/>
                <w:sz w:val="24"/>
                <w:szCs w:val="24"/>
              </w:rPr>
            </w:pPr>
            <w:r w:rsidRPr="00423225">
              <w:rPr>
                <w:rFonts w:ascii="Arial" w:hAnsi="Arial" w:cs="Arial"/>
                <w:sz w:val="24"/>
                <w:szCs w:val="24"/>
              </w:rPr>
              <w:t>тестирования</w:t>
            </w:r>
          </w:p>
          <w:p w:rsidR="00BB2F32" w:rsidRPr="00423225" w:rsidRDefault="00BB2F32">
            <w:pPr>
              <w:pStyle w:val="TableParagraph"/>
              <w:spacing w:before="4"/>
              <w:rPr>
                <w:rFonts w:ascii="Arial" w:hAnsi="Arial" w:cs="Arial"/>
                <w:b/>
                <w:sz w:val="24"/>
                <w:szCs w:val="24"/>
              </w:rPr>
            </w:pPr>
          </w:p>
          <w:p w:rsidR="00BB2F32" w:rsidRPr="00423225" w:rsidRDefault="0066250A">
            <w:pPr>
              <w:pStyle w:val="TableParagraph"/>
              <w:spacing w:line="278" w:lineRule="auto"/>
              <w:ind w:left="107" w:right="146"/>
              <w:rPr>
                <w:rFonts w:ascii="Arial" w:hAnsi="Arial" w:cs="Arial"/>
                <w:sz w:val="24"/>
                <w:szCs w:val="24"/>
              </w:rPr>
            </w:pPr>
            <w:r w:rsidRPr="00423225">
              <w:rPr>
                <w:rFonts w:ascii="Arial" w:hAnsi="Arial" w:cs="Arial"/>
                <w:sz w:val="24"/>
                <w:szCs w:val="24"/>
              </w:rPr>
              <w:t>Устный индивидуальный опрос</w:t>
            </w:r>
          </w:p>
          <w:p w:rsidR="00BB2F32" w:rsidRPr="00423225" w:rsidRDefault="0066250A">
            <w:pPr>
              <w:pStyle w:val="TableParagraph"/>
              <w:tabs>
                <w:tab w:val="left" w:pos="1529"/>
              </w:tabs>
              <w:spacing w:before="192"/>
              <w:ind w:left="107" w:right="99"/>
              <w:rPr>
                <w:rFonts w:ascii="Arial" w:hAnsi="Arial" w:cs="Arial"/>
                <w:sz w:val="24"/>
                <w:szCs w:val="24"/>
              </w:rPr>
            </w:pPr>
            <w:r w:rsidRPr="00423225">
              <w:rPr>
                <w:rFonts w:ascii="Arial" w:hAnsi="Arial" w:cs="Arial"/>
                <w:sz w:val="24"/>
                <w:szCs w:val="24"/>
              </w:rPr>
              <w:t>Результаты</w:t>
            </w:r>
            <w:r w:rsidRPr="00423225">
              <w:rPr>
                <w:rFonts w:ascii="Arial" w:hAnsi="Arial" w:cs="Arial"/>
                <w:sz w:val="24"/>
                <w:szCs w:val="24"/>
              </w:rPr>
              <w:tab/>
            </w:r>
            <w:r w:rsidRPr="00423225">
              <w:rPr>
                <w:rFonts w:ascii="Arial" w:hAnsi="Arial" w:cs="Arial"/>
                <w:spacing w:val="-3"/>
                <w:sz w:val="24"/>
                <w:szCs w:val="24"/>
              </w:rPr>
              <w:t xml:space="preserve">выполнения </w:t>
            </w:r>
            <w:r w:rsidRPr="00423225">
              <w:rPr>
                <w:rFonts w:ascii="Arial" w:hAnsi="Arial" w:cs="Arial"/>
                <w:sz w:val="24"/>
                <w:szCs w:val="24"/>
              </w:rPr>
              <w:t>практических</w:t>
            </w:r>
            <w:r w:rsidRPr="00423225">
              <w:rPr>
                <w:rFonts w:ascii="Arial" w:hAnsi="Arial" w:cs="Arial"/>
                <w:spacing w:val="-3"/>
                <w:sz w:val="24"/>
                <w:szCs w:val="24"/>
              </w:rPr>
              <w:t xml:space="preserve"> </w:t>
            </w:r>
            <w:r w:rsidRPr="00423225">
              <w:rPr>
                <w:rFonts w:ascii="Arial" w:hAnsi="Arial" w:cs="Arial"/>
                <w:sz w:val="24"/>
                <w:szCs w:val="24"/>
              </w:rPr>
              <w:t>занятий</w:t>
            </w:r>
          </w:p>
        </w:tc>
      </w:tr>
    </w:tbl>
    <w:p w:rsidR="00BB2F32" w:rsidRPr="00423225" w:rsidRDefault="00BB2F32">
      <w:pPr>
        <w:rPr>
          <w:rFonts w:ascii="Arial" w:hAnsi="Arial" w:cs="Arial"/>
          <w:sz w:val="24"/>
          <w:szCs w:val="24"/>
        </w:rPr>
        <w:sectPr w:rsidR="00BB2F32" w:rsidRPr="00423225">
          <w:pgSz w:w="11910" w:h="16840"/>
          <w:pgMar w:top="1040" w:right="620" w:bottom="1480" w:left="1480" w:header="0" w:footer="1216"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61"/>
        <w:gridCol w:w="3025"/>
        <w:gridCol w:w="2888"/>
      </w:tblGrid>
      <w:tr w:rsidR="00BB2F32" w:rsidRPr="00423225">
        <w:trPr>
          <w:trHeight w:val="6746"/>
        </w:trPr>
        <w:tc>
          <w:tcPr>
            <w:tcW w:w="3661" w:type="dxa"/>
          </w:tcPr>
          <w:p w:rsidR="00BB2F32" w:rsidRPr="00423225" w:rsidRDefault="0066250A">
            <w:pPr>
              <w:pStyle w:val="TableParagraph"/>
              <w:numPr>
                <w:ilvl w:val="0"/>
                <w:numId w:val="6"/>
              </w:numPr>
              <w:tabs>
                <w:tab w:val="left" w:pos="264"/>
                <w:tab w:val="left" w:pos="2403"/>
              </w:tabs>
              <w:spacing w:line="223" w:lineRule="auto"/>
              <w:ind w:right="95" w:firstLine="0"/>
              <w:jc w:val="both"/>
              <w:rPr>
                <w:rFonts w:ascii="Arial" w:hAnsi="Arial" w:cs="Arial"/>
                <w:sz w:val="24"/>
                <w:szCs w:val="24"/>
              </w:rPr>
            </w:pPr>
            <w:r w:rsidRPr="00423225">
              <w:rPr>
                <w:rFonts w:ascii="Arial" w:hAnsi="Arial" w:cs="Arial"/>
                <w:sz w:val="24"/>
                <w:szCs w:val="24"/>
              </w:rPr>
              <w:lastRenderedPageBreak/>
              <w:t>создание устных и письменных монологические и диалогических высказываний различных типов и жанров в учебно-научной (на материале изучаемых учебных дисциплин),</w:t>
            </w:r>
            <w:r w:rsidRPr="00423225">
              <w:rPr>
                <w:rFonts w:ascii="Arial" w:hAnsi="Arial" w:cs="Arial"/>
                <w:sz w:val="24"/>
                <w:szCs w:val="24"/>
              </w:rPr>
              <w:tab/>
            </w:r>
            <w:r w:rsidRPr="00423225">
              <w:rPr>
                <w:rFonts w:ascii="Arial" w:hAnsi="Arial" w:cs="Arial"/>
                <w:spacing w:val="-3"/>
                <w:sz w:val="24"/>
                <w:szCs w:val="24"/>
              </w:rPr>
              <w:t xml:space="preserve">социально- </w:t>
            </w:r>
            <w:r w:rsidRPr="00423225">
              <w:rPr>
                <w:rFonts w:ascii="Arial" w:hAnsi="Arial" w:cs="Arial"/>
                <w:sz w:val="24"/>
                <w:szCs w:val="24"/>
              </w:rPr>
              <w:t>культурной и деловой сферах общения;</w:t>
            </w:r>
          </w:p>
          <w:p w:rsidR="00BB2F32" w:rsidRPr="00423225" w:rsidRDefault="0066250A">
            <w:pPr>
              <w:pStyle w:val="TableParagraph"/>
              <w:numPr>
                <w:ilvl w:val="0"/>
                <w:numId w:val="6"/>
              </w:numPr>
              <w:tabs>
                <w:tab w:val="left" w:pos="550"/>
              </w:tabs>
              <w:spacing w:line="223" w:lineRule="auto"/>
              <w:ind w:right="96" w:firstLine="0"/>
              <w:jc w:val="both"/>
              <w:rPr>
                <w:rFonts w:ascii="Arial" w:hAnsi="Arial" w:cs="Arial"/>
                <w:sz w:val="24"/>
                <w:szCs w:val="24"/>
              </w:rPr>
            </w:pPr>
            <w:r w:rsidRPr="00423225">
              <w:rPr>
                <w:rFonts w:ascii="Arial" w:hAnsi="Arial" w:cs="Arial"/>
                <w:sz w:val="24"/>
                <w:szCs w:val="24"/>
              </w:rPr>
              <w:t>применение в практике речевого общения основных норм современного русского литературного</w:t>
            </w:r>
            <w:r w:rsidRPr="00423225">
              <w:rPr>
                <w:rFonts w:ascii="Arial" w:hAnsi="Arial" w:cs="Arial"/>
                <w:spacing w:val="-1"/>
                <w:sz w:val="24"/>
                <w:szCs w:val="24"/>
              </w:rPr>
              <w:t xml:space="preserve"> </w:t>
            </w:r>
            <w:r w:rsidRPr="00423225">
              <w:rPr>
                <w:rFonts w:ascii="Arial" w:hAnsi="Arial" w:cs="Arial"/>
                <w:sz w:val="24"/>
                <w:szCs w:val="24"/>
              </w:rPr>
              <w:t>языка;</w:t>
            </w:r>
          </w:p>
          <w:p w:rsidR="00BB2F32" w:rsidRPr="00423225" w:rsidRDefault="0066250A">
            <w:pPr>
              <w:pStyle w:val="TableParagraph"/>
              <w:numPr>
                <w:ilvl w:val="0"/>
                <w:numId w:val="6"/>
              </w:numPr>
              <w:tabs>
                <w:tab w:val="left" w:pos="276"/>
                <w:tab w:val="left" w:pos="3424"/>
              </w:tabs>
              <w:spacing w:line="223" w:lineRule="auto"/>
              <w:ind w:right="96" w:firstLine="0"/>
              <w:jc w:val="both"/>
              <w:rPr>
                <w:rFonts w:ascii="Arial" w:hAnsi="Arial" w:cs="Arial"/>
                <w:sz w:val="24"/>
                <w:szCs w:val="24"/>
              </w:rPr>
            </w:pPr>
            <w:r w:rsidRPr="00423225">
              <w:rPr>
                <w:rFonts w:ascii="Arial" w:hAnsi="Arial" w:cs="Arial"/>
                <w:sz w:val="24"/>
                <w:szCs w:val="24"/>
              </w:rPr>
              <w:t>соблюдение в практике письма орфографических</w:t>
            </w:r>
            <w:r w:rsidRPr="00423225">
              <w:rPr>
                <w:rFonts w:ascii="Arial" w:hAnsi="Arial" w:cs="Arial"/>
                <w:sz w:val="24"/>
                <w:szCs w:val="24"/>
              </w:rPr>
              <w:tab/>
            </w:r>
            <w:r w:rsidRPr="00423225">
              <w:rPr>
                <w:rFonts w:ascii="Arial" w:hAnsi="Arial" w:cs="Arial"/>
                <w:spacing w:val="-18"/>
                <w:sz w:val="24"/>
                <w:szCs w:val="24"/>
              </w:rPr>
              <w:t>и</w:t>
            </w:r>
          </w:p>
          <w:p w:rsidR="00BB2F32" w:rsidRPr="00423225" w:rsidRDefault="0066250A">
            <w:pPr>
              <w:pStyle w:val="TableParagraph"/>
              <w:tabs>
                <w:tab w:val="left" w:pos="2644"/>
                <w:tab w:val="left" w:pos="3029"/>
              </w:tabs>
              <w:spacing w:line="223" w:lineRule="auto"/>
              <w:ind w:left="107" w:right="98"/>
              <w:jc w:val="both"/>
              <w:rPr>
                <w:rFonts w:ascii="Arial" w:hAnsi="Arial" w:cs="Arial"/>
                <w:sz w:val="24"/>
                <w:szCs w:val="24"/>
              </w:rPr>
            </w:pPr>
            <w:r w:rsidRPr="00423225">
              <w:rPr>
                <w:rFonts w:ascii="Arial" w:hAnsi="Arial" w:cs="Arial"/>
                <w:sz w:val="24"/>
                <w:szCs w:val="24"/>
              </w:rPr>
              <w:t>пунктуационных</w:t>
            </w:r>
            <w:r w:rsidRPr="00423225">
              <w:rPr>
                <w:rFonts w:ascii="Arial" w:hAnsi="Arial" w:cs="Arial"/>
                <w:sz w:val="24"/>
                <w:szCs w:val="24"/>
              </w:rPr>
              <w:tab/>
            </w:r>
            <w:r w:rsidRPr="00423225">
              <w:rPr>
                <w:rFonts w:ascii="Arial" w:hAnsi="Arial" w:cs="Arial"/>
                <w:sz w:val="24"/>
                <w:szCs w:val="24"/>
              </w:rPr>
              <w:tab/>
            </w:r>
            <w:r w:rsidRPr="00423225">
              <w:rPr>
                <w:rFonts w:ascii="Arial" w:hAnsi="Arial" w:cs="Arial"/>
                <w:spacing w:val="-5"/>
                <w:sz w:val="24"/>
                <w:szCs w:val="24"/>
              </w:rPr>
              <w:t xml:space="preserve">норм </w:t>
            </w:r>
            <w:r w:rsidRPr="00423225">
              <w:rPr>
                <w:rFonts w:ascii="Arial" w:hAnsi="Arial" w:cs="Arial"/>
                <w:sz w:val="24"/>
                <w:szCs w:val="24"/>
              </w:rPr>
              <w:t>современного</w:t>
            </w:r>
            <w:r w:rsidRPr="00423225">
              <w:rPr>
                <w:rFonts w:ascii="Arial" w:hAnsi="Arial" w:cs="Arial"/>
                <w:sz w:val="24"/>
                <w:szCs w:val="24"/>
              </w:rPr>
              <w:tab/>
            </w:r>
            <w:r w:rsidRPr="00423225">
              <w:rPr>
                <w:rFonts w:ascii="Arial" w:hAnsi="Arial" w:cs="Arial"/>
                <w:spacing w:val="-4"/>
                <w:sz w:val="24"/>
                <w:szCs w:val="24"/>
              </w:rPr>
              <w:t xml:space="preserve">русского </w:t>
            </w:r>
            <w:r w:rsidRPr="00423225">
              <w:rPr>
                <w:rFonts w:ascii="Arial" w:hAnsi="Arial" w:cs="Arial"/>
                <w:sz w:val="24"/>
                <w:szCs w:val="24"/>
              </w:rPr>
              <w:t>литературного</w:t>
            </w:r>
            <w:r w:rsidRPr="00423225">
              <w:rPr>
                <w:rFonts w:ascii="Arial" w:hAnsi="Arial" w:cs="Arial"/>
                <w:spacing w:val="-1"/>
                <w:sz w:val="24"/>
                <w:szCs w:val="24"/>
              </w:rPr>
              <w:t xml:space="preserve"> </w:t>
            </w:r>
            <w:r w:rsidRPr="00423225">
              <w:rPr>
                <w:rFonts w:ascii="Arial" w:hAnsi="Arial" w:cs="Arial"/>
                <w:sz w:val="24"/>
                <w:szCs w:val="24"/>
              </w:rPr>
              <w:t>языка;</w:t>
            </w:r>
          </w:p>
          <w:p w:rsidR="00BB2F32" w:rsidRPr="00423225" w:rsidRDefault="0066250A">
            <w:pPr>
              <w:pStyle w:val="TableParagraph"/>
              <w:numPr>
                <w:ilvl w:val="0"/>
                <w:numId w:val="6"/>
              </w:numPr>
              <w:tabs>
                <w:tab w:val="left" w:pos="420"/>
              </w:tabs>
              <w:spacing w:line="223" w:lineRule="auto"/>
              <w:ind w:right="98" w:firstLine="0"/>
              <w:jc w:val="both"/>
              <w:rPr>
                <w:rFonts w:ascii="Arial" w:hAnsi="Arial" w:cs="Arial"/>
                <w:sz w:val="24"/>
                <w:szCs w:val="24"/>
              </w:rPr>
            </w:pPr>
            <w:r w:rsidRPr="00423225">
              <w:rPr>
                <w:rFonts w:ascii="Arial" w:hAnsi="Arial" w:cs="Arial"/>
                <w:sz w:val="24"/>
                <w:szCs w:val="24"/>
              </w:rPr>
              <w:t>соблюдение норм речевого поведения в различных сферах и ситуациях общения, в том числе при обсуждении дискуссионных проблем;</w:t>
            </w:r>
          </w:p>
          <w:p w:rsidR="00BB2F32" w:rsidRPr="00423225" w:rsidRDefault="0066250A">
            <w:pPr>
              <w:pStyle w:val="TableParagraph"/>
              <w:numPr>
                <w:ilvl w:val="0"/>
                <w:numId w:val="6"/>
              </w:numPr>
              <w:tabs>
                <w:tab w:val="left" w:pos="615"/>
                <w:tab w:val="left" w:pos="1758"/>
              </w:tabs>
              <w:spacing w:line="276" w:lineRule="exact"/>
              <w:ind w:right="97" w:firstLine="0"/>
              <w:jc w:val="both"/>
              <w:rPr>
                <w:rFonts w:ascii="Arial" w:hAnsi="Arial" w:cs="Arial"/>
                <w:sz w:val="24"/>
                <w:szCs w:val="24"/>
              </w:rPr>
            </w:pPr>
            <w:r w:rsidRPr="00423225">
              <w:rPr>
                <w:rFonts w:ascii="Arial" w:hAnsi="Arial" w:cs="Arial"/>
                <w:sz w:val="24"/>
                <w:szCs w:val="24"/>
              </w:rPr>
              <w:t>использование основных приемов</w:t>
            </w:r>
            <w:r w:rsidRPr="00423225">
              <w:rPr>
                <w:rFonts w:ascii="Arial" w:hAnsi="Arial" w:cs="Arial"/>
                <w:sz w:val="24"/>
                <w:szCs w:val="24"/>
              </w:rPr>
              <w:tab/>
            </w:r>
            <w:r w:rsidRPr="00423225">
              <w:rPr>
                <w:rFonts w:ascii="Arial" w:hAnsi="Arial" w:cs="Arial"/>
                <w:spacing w:val="-1"/>
                <w:sz w:val="24"/>
                <w:szCs w:val="24"/>
              </w:rPr>
              <w:t xml:space="preserve">информационной </w:t>
            </w:r>
            <w:r w:rsidRPr="00423225">
              <w:rPr>
                <w:rFonts w:ascii="Arial" w:hAnsi="Arial" w:cs="Arial"/>
                <w:sz w:val="24"/>
                <w:szCs w:val="24"/>
              </w:rPr>
              <w:t xml:space="preserve">переработки устного </w:t>
            </w:r>
            <w:r w:rsidRPr="00423225">
              <w:rPr>
                <w:rFonts w:ascii="Arial" w:hAnsi="Arial" w:cs="Arial"/>
                <w:spacing w:val="-11"/>
                <w:sz w:val="24"/>
                <w:szCs w:val="24"/>
              </w:rPr>
              <w:t xml:space="preserve">и </w:t>
            </w:r>
            <w:r w:rsidRPr="00423225">
              <w:rPr>
                <w:rFonts w:ascii="Arial" w:hAnsi="Arial" w:cs="Arial"/>
                <w:sz w:val="24"/>
                <w:szCs w:val="24"/>
              </w:rPr>
              <w:t>письменного</w:t>
            </w:r>
            <w:r w:rsidRPr="00423225">
              <w:rPr>
                <w:rFonts w:ascii="Arial" w:hAnsi="Arial" w:cs="Arial"/>
                <w:spacing w:val="-4"/>
                <w:sz w:val="24"/>
                <w:szCs w:val="24"/>
              </w:rPr>
              <w:t xml:space="preserve"> </w:t>
            </w:r>
            <w:r w:rsidRPr="00423225">
              <w:rPr>
                <w:rFonts w:ascii="Arial" w:hAnsi="Arial" w:cs="Arial"/>
                <w:sz w:val="24"/>
                <w:szCs w:val="24"/>
              </w:rPr>
              <w:t>текста;</w:t>
            </w:r>
          </w:p>
        </w:tc>
        <w:tc>
          <w:tcPr>
            <w:tcW w:w="3025" w:type="dxa"/>
          </w:tcPr>
          <w:p w:rsidR="00BB2F32" w:rsidRPr="00423225" w:rsidRDefault="0066250A">
            <w:pPr>
              <w:pStyle w:val="TableParagraph"/>
              <w:ind w:left="107" w:right="98"/>
              <w:jc w:val="both"/>
              <w:rPr>
                <w:rFonts w:ascii="Arial" w:hAnsi="Arial" w:cs="Arial"/>
                <w:sz w:val="24"/>
                <w:szCs w:val="24"/>
              </w:rPr>
            </w:pPr>
            <w:r w:rsidRPr="00423225">
              <w:rPr>
                <w:rFonts w:ascii="Arial" w:hAnsi="Arial" w:cs="Arial"/>
                <w:sz w:val="24"/>
                <w:szCs w:val="24"/>
              </w:rPr>
              <w:t>своевременно выполняет практическую работу, но допускает незначительные неточности.</w:t>
            </w:r>
          </w:p>
          <w:p w:rsidR="00BB2F32" w:rsidRPr="00423225" w:rsidRDefault="0066250A">
            <w:pPr>
              <w:pStyle w:val="TableParagraph"/>
              <w:tabs>
                <w:tab w:val="left" w:pos="910"/>
                <w:tab w:val="left" w:pos="1093"/>
                <w:tab w:val="left" w:pos="1128"/>
                <w:tab w:val="left" w:pos="1352"/>
                <w:tab w:val="left" w:pos="1463"/>
                <w:tab w:val="left" w:pos="1820"/>
                <w:tab w:val="left" w:pos="1970"/>
                <w:tab w:val="left" w:pos="2009"/>
                <w:tab w:val="left" w:pos="2680"/>
              </w:tabs>
              <w:ind w:left="107" w:right="96"/>
              <w:rPr>
                <w:rFonts w:ascii="Arial" w:hAnsi="Arial" w:cs="Arial"/>
                <w:sz w:val="24"/>
                <w:szCs w:val="24"/>
              </w:rPr>
            </w:pPr>
            <w:r w:rsidRPr="00423225">
              <w:rPr>
                <w:rFonts w:ascii="Arial" w:hAnsi="Arial" w:cs="Arial"/>
                <w:sz w:val="24"/>
                <w:szCs w:val="24"/>
              </w:rPr>
              <w:t>Оценка</w:t>
            </w:r>
            <w:r w:rsidRPr="00423225">
              <w:rPr>
                <w:rFonts w:ascii="Arial" w:hAnsi="Arial" w:cs="Arial"/>
                <w:sz w:val="24"/>
                <w:szCs w:val="24"/>
              </w:rPr>
              <w:tab/>
            </w:r>
            <w:r w:rsidRPr="00423225">
              <w:rPr>
                <w:rFonts w:ascii="Arial" w:hAnsi="Arial" w:cs="Arial"/>
                <w:sz w:val="24"/>
                <w:szCs w:val="24"/>
              </w:rPr>
              <w:tab/>
            </w:r>
            <w:r w:rsidRPr="00423225">
              <w:rPr>
                <w:rFonts w:ascii="Arial" w:hAnsi="Arial" w:cs="Arial"/>
                <w:sz w:val="24"/>
                <w:szCs w:val="24"/>
              </w:rPr>
              <w:tab/>
              <w:t>«три»</w:t>
            </w:r>
            <w:r w:rsidRPr="00423225">
              <w:rPr>
                <w:rFonts w:ascii="Arial" w:hAnsi="Arial" w:cs="Arial"/>
                <w:sz w:val="24"/>
                <w:szCs w:val="24"/>
              </w:rPr>
              <w:tab/>
            </w:r>
            <w:r w:rsidRPr="00423225">
              <w:rPr>
                <w:rFonts w:ascii="Arial" w:hAnsi="Arial" w:cs="Arial"/>
                <w:sz w:val="24"/>
                <w:szCs w:val="24"/>
              </w:rPr>
              <w:tab/>
            </w:r>
            <w:r w:rsidRPr="00423225">
              <w:rPr>
                <w:rFonts w:ascii="Arial" w:hAnsi="Arial" w:cs="Arial"/>
                <w:spacing w:val="-3"/>
                <w:sz w:val="24"/>
                <w:szCs w:val="24"/>
              </w:rPr>
              <w:t xml:space="preserve">ставится, </w:t>
            </w:r>
            <w:r w:rsidRPr="00423225">
              <w:rPr>
                <w:rFonts w:ascii="Arial" w:hAnsi="Arial" w:cs="Arial"/>
                <w:sz w:val="24"/>
                <w:szCs w:val="24"/>
              </w:rPr>
              <w:t>если</w:t>
            </w:r>
            <w:r w:rsidRPr="00423225">
              <w:rPr>
                <w:rFonts w:ascii="Arial" w:hAnsi="Arial" w:cs="Arial"/>
                <w:sz w:val="24"/>
                <w:szCs w:val="24"/>
              </w:rPr>
              <w:tab/>
            </w:r>
            <w:r w:rsidRPr="00423225">
              <w:rPr>
                <w:rFonts w:ascii="Arial" w:hAnsi="Arial" w:cs="Arial"/>
                <w:sz w:val="24"/>
                <w:szCs w:val="24"/>
              </w:rPr>
              <w:tab/>
            </w:r>
            <w:r w:rsidRPr="00423225">
              <w:rPr>
                <w:rFonts w:ascii="Arial" w:hAnsi="Arial" w:cs="Arial"/>
                <w:sz w:val="24"/>
                <w:szCs w:val="24"/>
              </w:rPr>
              <w:tab/>
            </w:r>
            <w:r w:rsidRPr="00423225">
              <w:rPr>
                <w:rFonts w:ascii="Arial" w:hAnsi="Arial" w:cs="Arial"/>
                <w:sz w:val="24"/>
                <w:szCs w:val="24"/>
              </w:rPr>
              <w:tab/>
            </w:r>
            <w:r w:rsidRPr="00423225">
              <w:rPr>
                <w:rFonts w:ascii="Arial" w:hAnsi="Arial" w:cs="Arial"/>
                <w:sz w:val="24"/>
                <w:szCs w:val="24"/>
              </w:rPr>
              <w:tab/>
            </w:r>
            <w:r w:rsidRPr="00423225">
              <w:rPr>
                <w:rFonts w:ascii="Arial" w:hAnsi="Arial" w:cs="Arial"/>
                <w:spacing w:val="-3"/>
                <w:sz w:val="24"/>
                <w:szCs w:val="24"/>
              </w:rPr>
              <w:t xml:space="preserve">обучающийся </w:t>
            </w:r>
            <w:r w:rsidRPr="00423225">
              <w:rPr>
                <w:rFonts w:ascii="Arial" w:hAnsi="Arial" w:cs="Arial"/>
                <w:sz w:val="24"/>
                <w:szCs w:val="24"/>
              </w:rPr>
              <w:t>допускает неточности или ошибки при выполнении практической работы Оценка</w:t>
            </w:r>
            <w:r w:rsidRPr="00423225">
              <w:rPr>
                <w:rFonts w:ascii="Arial" w:hAnsi="Arial" w:cs="Arial"/>
                <w:sz w:val="24"/>
                <w:szCs w:val="24"/>
              </w:rPr>
              <w:tab/>
            </w:r>
            <w:r w:rsidRPr="00423225">
              <w:rPr>
                <w:rFonts w:ascii="Arial" w:hAnsi="Arial" w:cs="Arial"/>
                <w:sz w:val="24"/>
                <w:szCs w:val="24"/>
              </w:rPr>
              <w:tab/>
            </w:r>
            <w:r w:rsidRPr="00423225">
              <w:rPr>
                <w:rFonts w:ascii="Arial" w:hAnsi="Arial" w:cs="Arial"/>
                <w:sz w:val="24"/>
                <w:szCs w:val="24"/>
              </w:rPr>
              <w:tab/>
              <w:t>«два»</w:t>
            </w:r>
            <w:r w:rsidRPr="00423225">
              <w:rPr>
                <w:rFonts w:ascii="Arial" w:hAnsi="Arial" w:cs="Arial"/>
                <w:sz w:val="24"/>
                <w:szCs w:val="24"/>
              </w:rPr>
              <w:tab/>
            </w:r>
            <w:r w:rsidRPr="00423225">
              <w:rPr>
                <w:rFonts w:ascii="Arial" w:hAnsi="Arial" w:cs="Arial"/>
                <w:sz w:val="24"/>
                <w:szCs w:val="24"/>
              </w:rPr>
              <w:tab/>
            </w:r>
            <w:r w:rsidRPr="00423225">
              <w:rPr>
                <w:rFonts w:ascii="Arial" w:hAnsi="Arial" w:cs="Arial"/>
                <w:spacing w:val="-3"/>
                <w:sz w:val="24"/>
                <w:szCs w:val="24"/>
              </w:rPr>
              <w:t xml:space="preserve">ставится, </w:t>
            </w:r>
            <w:r w:rsidRPr="00423225">
              <w:rPr>
                <w:rFonts w:ascii="Arial" w:hAnsi="Arial" w:cs="Arial"/>
                <w:sz w:val="24"/>
                <w:szCs w:val="24"/>
              </w:rPr>
              <w:t>если</w:t>
            </w:r>
            <w:r w:rsidRPr="00423225">
              <w:rPr>
                <w:rFonts w:ascii="Arial" w:hAnsi="Arial" w:cs="Arial"/>
                <w:sz w:val="24"/>
                <w:szCs w:val="24"/>
              </w:rPr>
              <w:tab/>
              <w:t>обучающийся</w:t>
            </w:r>
            <w:r w:rsidRPr="00423225">
              <w:rPr>
                <w:rFonts w:ascii="Arial" w:hAnsi="Arial" w:cs="Arial"/>
                <w:sz w:val="24"/>
                <w:szCs w:val="24"/>
              </w:rPr>
              <w:tab/>
            </w:r>
            <w:r w:rsidRPr="00423225">
              <w:rPr>
                <w:rFonts w:ascii="Arial" w:hAnsi="Arial" w:cs="Arial"/>
                <w:spacing w:val="-8"/>
                <w:sz w:val="24"/>
                <w:szCs w:val="24"/>
              </w:rPr>
              <w:t xml:space="preserve">не </w:t>
            </w:r>
            <w:r w:rsidRPr="00423225">
              <w:rPr>
                <w:rFonts w:ascii="Arial" w:hAnsi="Arial" w:cs="Arial"/>
                <w:sz w:val="24"/>
                <w:szCs w:val="24"/>
              </w:rPr>
              <w:t>выполняет</w:t>
            </w:r>
            <w:r w:rsidRPr="00423225">
              <w:rPr>
                <w:rFonts w:ascii="Arial" w:hAnsi="Arial" w:cs="Arial"/>
                <w:sz w:val="24"/>
                <w:szCs w:val="24"/>
              </w:rPr>
              <w:tab/>
            </w:r>
            <w:r w:rsidRPr="00423225">
              <w:rPr>
                <w:rFonts w:ascii="Arial" w:hAnsi="Arial" w:cs="Arial"/>
                <w:sz w:val="24"/>
                <w:szCs w:val="24"/>
              </w:rPr>
              <w:tab/>
            </w:r>
            <w:r w:rsidRPr="00423225">
              <w:rPr>
                <w:rFonts w:ascii="Arial" w:hAnsi="Arial" w:cs="Arial"/>
                <w:spacing w:val="-1"/>
                <w:sz w:val="24"/>
                <w:szCs w:val="24"/>
              </w:rPr>
              <w:t xml:space="preserve">практическую </w:t>
            </w:r>
            <w:r w:rsidRPr="00423225">
              <w:rPr>
                <w:rFonts w:ascii="Arial" w:hAnsi="Arial" w:cs="Arial"/>
                <w:sz w:val="24"/>
                <w:szCs w:val="24"/>
              </w:rPr>
              <w:t>работу,</w:t>
            </w:r>
            <w:r w:rsidRPr="00423225">
              <w:rPr>
                <w:rFonts w:ascii="Arial" w:hAnsi="Arial" w:cs="Arial"/>
                <w:sz w:val="24"/>
                <w:szCs w:val="24"/>
              </w:rPr>
              <w:tab/>
            </w:r>
            <w:r w:rsidRPr="00423225">
              <w:rPr>
                <w:rFonts w:ascii="Arial" w:hAnsi="Arial" w:cs="Arial"/>
                <w:sz w:val="24"/>
                <w:szCs w:val="24"/>
              </w:rPr>
              <w:tab/>
              <w:t>либо</w:t>
            </w:r>
            <w:r w:rsidRPr="00423225">
              <w:rPr>
                <w:rFonts w:ascii="Arial" w:hAnsi="Arial" w:cs="Arial"/>
                <w:sz w:val="24"/>
                <w:szCs w:val="24"/>
              </w:rPr>
              <w:tab/>
            </w:r>
            <w:r w:rsidRPr="00423225">
              <w:rPr>
                <w:rFonts w:ascii="Arial" w:hAnsi="Arial" w:cs="Arial"/>
                <w:spacing w:val="-3"/>
                <w:sz w:val="24"/>
                <w:szCs w:val="24"/>
              </w:rPr>
              <w:t xml:space="preserve">выполняет </w:t>
            </w:r>
            <w:r w:rsidRPr="00423225">
              <w:rPr>
                <w:rFonts w:ascii="Arial" w:hAnsi="Arial" w:cs="Arial"/>
                <w:sz w:val="24"/>
                <w:szCs w:val="24"/>
              </w:rPr>
              <w:t>работу</w:t>
            </w:r>
            <w:r w:rsidRPr="00423225">
              <w:rPr>
                <w:rFonts w:ascii="Arial" w:hAnsi="Arial" w:cs="Arial"/>
                <w:sz w:val="24"/>
                <w:szCs w:val="24"/>
              </w:rPr>
              <w:tab/>
            </w:r>
            <w:r w:rsidRPr="00423225">
              <w:rPr>
                <w:rFonts w:ascii="Arial" w:hAnsi="Arial" w:cs="Arial"/>
                <w:sz w:val="24"/>
                <w:szCs w:val="24"/>
              </w:rPr>
              <w:tab/>
            </w:r>
            <w:r w:rsidRPr="00423225">
              <w:rPr>
                <w:rFonts w:ascii="Arial" w:hAnsi="Arial" w:cs="Arial"/>
                <w:sz w:val="24"/>
                <w:szCs w:val="24"/>
              </w:rPr>
              <w:tab/>
            </w:r>
            <w:r w:rsidRPr="00423225">
              <w:rPr>
                <w:rFonts w:ascii="Arial" w:hAnsi="Arial" w:cs="Arial"/>
                <w:sz w:val="24"/>
                <w:szCs w:val="24"/>
              </w:rPr>
              <w:tab/>
              <w:t>с</w:t>
            </w:r>
            <w:r w:rsidRPr="00423225">
              <w:rPr>
                <w:rFonts w:ascii="Arial" w:hAnsi="Arial" w:cs="Arial"/>
                <w:sz w:val="24"/>
                <w:szCs w:val="24"/>
              </w:rPr>
              <w:tab/>
            </w:r>
            <w:r w:rsidRPr="00423225">
              <w:rPr>
                <w:rFonts w:ascii="Arial" w:hAnsi="Arial" w:cs="Arial"/>
                <w:sz w:val="24"/>
                <w:szCs w:val="24"/>
              </w:rPr>
              <w:tab/>
            </w:r>
            <w:r w:rsidRPr="00423225">
              <w:rPr>
                <w:rFonts w:ascii="Arial" w:hAnsi="Arial" w:cs="Arial"/>
                <w:sz w:val="24"/>
                <w:szCs w:val="24"/>
              </w:rPr>
              <w:tab/>
            </w:r>
            <w:r w:rsidRPr="00423225">
              <w:rPr>
                <w:rFonts w:ascii="Arial" w:hAnsi="Arial" w:cs="Arial"/>
                <w:sz w:val="24"/>
                <w:szCs w:val="24"/>
              </w:rPr>
              <w:tab/>
            </w:r>
            <w:r w:rsidRPr="00423225">
              <w:rPr>
                <w:rFonts w:ascii="Arial" w:hAnsi="Arial" w:cs="Arial"/>
                <w:spacing w:val="-3"/>
                <w:sz w:val="24"/>
                <w:szCs w:val="24"/>
              </w:rPr>
              <w:t xml:space="preserve">грубыми </w:t>
            </w:r>
            <w:r w:rsidRPr="00423225">
              <w:rPr>
                <w:rFonts w:ascii="Arial" w:hAnsi="Arial" w:cs="Arial"/>
                <w:sz w:val="24"/>
                <w:szCs w:val="24"/>
              </w:rPr>
              <w:t>ошибками.</w:t>
            </w:r>
          </w:p>
        </w:tc>
        <w:tc>
          <w:tcPr>
            <w:tcW w:w="2888" w:type="dxa"/>
          </w:tcPr>
          <w:p w:rsidR="00BB2F32" w:rsidRPr="00423225" w:rsidRDefault="00BB2F32">
            <w:pPr>
              <w:pStyle w:val="TableParagraph"/>
              <w:rPr>
                <w:rFonts w:ascii="Arial" w:hAnsi="Arial" w:cs="Arial"/>
                <w:sz w:val="24"/>
                <w:szCs w:val="24"/>
              </w:rPr>
            </w:pPr>
          </w:p>
        </w:tc>
      </w:tr>
      <w:tr w:rsidR="00BB2F32" w:rsidRPr="00423225">
        <w:trPr>
          <w:trHeight w:val="5560"/>
        </w:trPr>
        <w:tc>
          <w:tcPr>
            <w:tcW w:w="3661" w:type="dxa"/>
          </w:tcPr>
          <w:p w:rsidR="00BB2F32" w:rsidRPr="00423225" w:rsidRDefault="0066250A">
            <w:pPr>
              <w:pStyle w:val="TableParagraph"/>
              <w:spacing w:line="266" w:lineRule="exact"/>
              <w:ind w:left="566"/>
              <w:rPr>
                <w:rFonts w:ascii="Arial" w:hAnsi="Arial" w:cs="Arial"/>
                <w:b/>
                <w:sz w:val="24"/>
                <w:szCs w:val="24"/>
              </w:rPr>
            </w:pPr>
            <w:r w:rsidRPr="00423225">
              <w:rPr>
                <w:rFonts w:ascii="Arial" w:hAnsi="Arial" w:cs="Arial"/>
                <w:b/>
                <w:sz w:val="24"/>
                <w:szCs w:val="24"/>
              </w:rPr>
              <w:t>Демонстрация знания</w:t>
            </w:r>
          </w:p>
          <w:p w:rsidR="00BB2F32" w:rsidRPr="00423225" w:rsidRDefault="0066250A">
            <w:pPr>
              <w:pStyle w:val="TableParagraph"/>
              <w:numPr>
                <w:ilvl w:val="0"/>
                <w:numId w:val="5"/>
              </w:numPr>
              <w:tabs>
                <w:tab w:val="left" w:pos="384"/>
                <w:tab w:val="left" w:pos="3425"/>
              </w:tabs>
              <w:spacing w:before="36"/>
              <w:ind w:right="95" w:firstLine="0"/>
              <w:rPr>
                <w:rFonts w:ascii="Arial" w:hAnsi="Arial" w:cs="Arial"/>
                <w:sz w:val="24"/>
                <w:szCs w:val="24"/>
              </w:rPr>
            </w:pPr>
            <w:r w:rsidRPr="00423225">
              <w:rPr>
                <w:rFonts w:ascii="Arial" w:hAnsi="Arial" w:cs="Arial"/>
                <w:sz w:val="24"/>
                <w:szCs w:val="24"/>
              </w:rPr>
              <w:t>орфоэпических, лексических, грамматических, орфографических</w:t>
            </w:r>
            <w:r w:rsidRPr="00423225">
              <w:rPr>
                <w:rFonts w:ascii="Arial" w:hAnsi="Arial" w:cs="Arial"/>
                <w:sz w:val="24"/>
                <w:szCs w:val="24"/>
              </w:rPr>
              <w:tab/>
            </w:r>
            <w:r w:rsidRPr="00423225">
              <w:rPr>
                <w:rFonts w:ascii="Arial" w:hAnsi="Arial" w:cs="Arial"/>
                <w:spacing w:val="-18"/>
                <w:sz w:val="24"/>
                <w:szCs w:val="24"/>
              </w:rPr>
              <w:t>и</w:t>
            </w:r>
          </w:p>
          <w:p w:rsidR="00BB2F32" w:rsidRPr="00423225" w:rsidRDefault="0066250A">
            <w:pPr>
              <w:pStyle w:val="TableParagraph"/>
              <w:tabs>
                <w:tab w:val="left" w:pos="2644"/>
                <w:tab w:val="left" w:pos="3029"/>
              </w:tabs>
              <w:ind w:left="107" w:right="95"/>
              <w:jc w:val="both"/>
              <w:rPr>
                <w:rFonts w:ascii="Arial" w:hAnsi="Arial" w:cs="Arial"/>
                <w:sz w:val="24"/>
                <w:szCs w:val="24"/>
              </w:rPr>
            </w:pPr>
            <w:r w:rsidRPr="00423225">
              <w:rPr>
                <w:rFonts w:ascii="Arial" w:hAnsi="Arial" w:cs="Arial"/>
                <w:sz w:val="24"/>
                <w:szCs w:val="24"/>
              </w:rPr>
              <w:t>пунктуационных</w:t>
            </w:r>
            <w:r w:rsidRPr="00423225">
              <w:rPr>
                <w:rFonts w:ascii="Arial" w:hAnsi="Arial" w:cs="Arial"/>
                <w:sz w:val="24"/>
                <w:szCs w:val="24"/>
              </w:rPr>
              <w:tab/>
            </w:r>
            <w:r w:rsidRPr="00423225">
              <w:rPr>
                <w:rFonts w:ascii="Arial" w:hAnsi="Arial" w:cs="Arial"/>
                <w:sz w:val="24"/>
                <w:szCs w:val="24"/>
              </w:rPr>
              <w:tab/>
            </w:r>
            <w:r w:rsidRPr="00423225">
              <w:rPr>
                <w:rFonts w:ascii="Arial" w:hAnsi="Arial" w:cs="Arial"/>
                <w:spacing w:val="-4"/>
                <w:sz w:val="24"/>
                <w:szCs w:val="24"/>
              </w:rPr>
              <w:t xml:space="preserve">норм </w:t>
            </w:r>
            <w:r w:rsidRPr="00423225">
              <w:rPr>
                <w:rFonts w:ascii="Arial" w:hAnsi="Arial" w:cs="Arial"/>
                <w:sz w:val="24"/>
                <w:szCs w:val="24"/>
              </w:rPr>
              <w:t>современного</w:t>
            </w:r>
            <w:r w:rsidRPr="00423225">
              <w:rPr>
                <w:rFonts w:ascii="Arial" w:hAnsi="Arial" w:cs="Arial"/>
                <w:sz w:val="24"/>
                <w:szCs w:val="24"/>
              </w:rPr>
              <w:tab/>
            </w:r>
            <w:r w:rsidRPr="00423225">
              <w:rPr>
                <w:rFonts w:ascii="Arial" w:hAnsi="Arial" w:cs="Arial"/>
                <w:spacing w:val="-3"/>
                <w:sz w:val="24"/>
                <w:szCs w:val="24"/>
              </w:rPr>
              <w:t xml:space="preserve">русского </w:t>
            </w:r>
            <w:r w:rsidRPr="00423225">
              <w:rPr>
                <w:rFonts w:ascii="Arial" w:hAnsi="Arial" w:cs="Arial"/>
                <w:sz w:val="24"/>
                <w:szCs w:val="24"/>
              </w:rPr>
              <w:t>литературного языка; норм речевого поведения в социально- культурной, учебно-научной, официально-деловой сферах общения.</w:t>
            </w:r>
          </w:p>
          <w:p w:rsidR="00BB2F32" w:rsidRPr="00423225" w:rsidRDefault="0066250A">
            <w:pPr>
              <w:pStyle w:val="TableParagraph"/>
              <w:spacing w:before="5" w:line="274" w:lineRule="exact"/>
              <w:ind w:left="465"/>
              <w:jc w:val="both"/>
              <w:rPr>
                <w:rFonts w:ascii="Arial" w:hAnsi="Arial" w:cs="Arial"/>
                <w:b/>
                <w:sz w:val="24"/>
                <w:szCs w:val="24"/>
              </w:rPr>
            </w:pPr>
            <w:r w:rsidRPr="00423225">
              <w:rPr>
                <w:rFonts w:ascii="Arial" w:hAnsi="Arial" w:cs="Arial"/>
                <w:b/>
                <w:sz w:val="24"/>
                <w:szCs w:val="24"/>
              </w:rPr>
              <w:t>Демонстрация умения</w:t>
            </w:r>
          </w:p>
          <w:p w:rsidR="00BB2F32" w:rsidRPr="00423225" w:rsidRDefault="0066250A">
            <w:pPr>
              <w:pStyle w:val="TableParagraph"/>
              <w:numPr>
                <w:ilvl w:val="0"/>
                <w:numId w:val="5"/>
              </w:numPr>
              <w:tabs>
                <w:tab w:val="left" w:pos="610"/>
              </w:tabs>
              <w:ind w:right="96" w:firstLine="0"/>
              <w:jc w:val="both"/>
              <w:rPr>
                <w:rFonts w:ascii="Arial" w:hAnsi="Arial" w:cs="Arial"/>
                <w:sz w:val="24"/>
                <w:szCs w:val="24"/>
              </w:rPr>
            </w:pPr>
            <w:r w:rsidRPr="00423225">
              <w:rPr>
                <w:rFonts w:ascii="Arial" w:hAnsi="Arial" w:cs="Arial"/>
                <w:sz w:val="24"/>
                <w:szCs w:val="24"/>
              </w:rPr>
              <w:t>извлечение необходимой информации из различных источников: учебно-научных текстов, справочной литературы, средств массовой информации, в том числе представленных в электронном виде на</w:t>
            </w:r>
            <w:r w:rsidRPr="00423225">
              <w:rPr>
                <w:rFonts w:ascii="Arial" w:hAnsi="Arial" w:cs="Arial"/>
                <w:spacing w:val="3"/>
                <w:sz w:val="24"/>
                <w:szCs w:val="24"/>
              </w:rPr>
              <w:t xml:space="preserve"> </w:t>
            </w:r>
            <w:r w:rsidRPr="00423225">
              <w:rPr>
                <w:rFonts w:ascii="Arial" w:hAnsi="Arial" w:cs="Arial"/>
                <w:sz w:val="24"/>
                <w:szCs w:val="24"/>
              </w:rPr>
              <w:t>различных</w:t>
            </w:r>
          </w:p>
          <w:p w:rsidR="00BB2F32" w:rsidRPr="00423225" w:rsidRDefault="0066250A">
            <w:pPr>
              <w:pStyle w:val="TableParagraph"/>
              <w:spacing w:line="270" w:lineRule="exact"/>
              <w:ind w:left="107"/>
              <w:jc w:val="both"/>
              <w:rPr>
                <w:rFonts w:ascii="Arial" w:hAnsi="Arial" w:cs="Arial"/>
                <w:sz w:val="24"/>
                <w:szCs w:val="24"/>
              </w:rPr>
            </w:pPr>
            <w:r w:rsidRPr="00423225">
              <w:rPr>
                <w:rFonts w:ascii="Arial" w:hAnsi="Arial" w:cs="Arial"/>
                <w:sz w:val="24"/>
                <w:szCs w:val="24"/>
              </w:rPr>
              <w:lastRenderedPageBreak/>
              <w:t>информационных носителях.</w:t>
            </w:r>
          </w:p>
        </w:tc>
        <w:tc>
          <w:tcPr>
            <w:tcW w:w="3025" w:type="dxa"/>
          </w:tcPr>
          <w:p w:rsidR="00BB2F32" w:rsidRPr="00423225" w:rsidRDefault="00BB2F32">
            <w:pPr>
              <w:pStyle w:val="TableParagraph"/>
              <w:rPr>
                <w:rFonts w:ascii="Arial" w:hAnsi="Arial" w:cs="Arial"/>
                <w:sz w:val="24"/>
                <w:szCs w:val="24"/>
              </w:rPr>
            </w:pPr>
          </w:p>
        </w:tc>
        <w:tc>
          <w:tcPr>
            <w:tcW w:w="2888" w:type="dxa"/>
          </w:tcPr>
          <w:p w:rsidR="00BB2F32" w:rsidRPr="00423225" w:rsidRDefault="0066250A">
            <w:pPr>
              <w:pStyle w:val="TableParagraph"/>
              <w:spacing w:line="259" w:lineRule="exact"/>
              <w:ind w:left="107"/>
              <w:rPr>
                <w:rFonts w:ascii="Arial" w:hAnsi="Arial" w:cs="Arial"/>
                <w:sz w:val="24"/>
                <w:szCs w:val="24"/>
              </w:rPr>
            </w:pPr>
            <w:r w:rsidRPr="00423225">
              <w:rPr>
                <w:rFonts w:ascii="Arial" w:hAnsi="Arial" w:cs="Arial"/>
                <w:sz w:val="24"/>
                <w:szCs w:val="24"/>
              </w:rPr>
              <w:t>Письменный опрос в</w:t>
            </w:r>
          </w:p>
          <w:p w:rsidR="00BB2F32" w:rsidRPr="00423225" w:rsidRDefault="0066250A">
            <w:pPr>
              <w:pStyle w:val="TableParagraph"/>
              <w:spacing w:line="242" w:lineRule="auto"/>
              <w:ind w:left="107" w:right="1372"/>
              <w:rPr>
                <w:rFonts w:ascii="Arial" w:hAnsi="Arial" w:cs="Arial"/>
                <w:sz w:val="24"/>
                <w:szCs w:val="24"/>
              </w:rPr>
            </w:pPr>
            <w:r w:rsidRPr="00423225">
              <w:rPr>
                <w:rFonts w:ascii="Arial" w:hAnsi="Arial" w:cs="Arial"/>
                <w:sz w:val="24"/>
                <w:szCs w:val="24"/>
              </w:rPr>
              <w:t>форме тестирования</w:t>
            </w:r>
          </w:p>
          <w:p w:rsidR="00BB2F32" w:rsidRPr="00423225" w:rsidRDefault="00BB2F32">
            <w:pPr>
              <w:pStyle w:val="TableParagraph"/>
              <w:spacing w:before="9"/>
              <w:rPr>
                <w:rFonts w:ascii="Arial" w:hAnsi="Arial" w:cs="Arial"/>
                <w:b/>
                <w:sz w:val="24"/>
                <w:szCs w:val="24"/>
              </w:rPr>
            </w:pPr>
          </w:p>
          <w:p w:rsidR="00BB2F32" w:rsidRPr="00423225" w:rsidRDefault="0066250A">
            <w:pPr>
              <w:pStyle w:val="TableParagraph"/>
              <w:spacing w:line="276" w:lineRule="auto"/>
              <w:ind w:left="107" w:right="146"/>
              <w:rPr>
                <w:rFonts w:ascii="Arial" w:hAnsi="Arial" w:cs="Arial"/>
                <w:sz w:val="24"/>
                <w:szCs w:val="24"/>
              </w:rPr>
            </w:pPr>
            <w:r w:rsidRPr="00423225">
              <w:rPr>
                <w:rFonts w:ascii="Arial" w:hAnsi="Arial" w:cs="Arial"/>
                <w:sz w:val="24"/>
                <w:szCs w:val="24"/>
              </w:rPr>
              <w:t>Устный индивидуальный опрос</w:t>
            </w:r>
          </w:p>
          <w:p w:rsidR="00BB2F32" w:rsidRPr="00423225" w:rsidRDefault="0066250A">
            <w:pPr>
              <w:pStyle w:val="TableParagraph"/>
              <w:spacing w:before="199"/>
              <w:ind w:left="107" w:right="96"/>
              <w:jc w:val="both"/>
              <w:rPr>
                <w:rFonts w:ascii="Arial" w:hAnsi="Arial" w:cs="Arial"/>
                <w:sz w:val="24"/>
                <w:szCs w:val="24"/>
              </w:rPr>
            </w:pPr>
            <w:r w:rsidRPr="00423225">
              <w:rPr>
                <w:rFonts w:ascii="Arial" w:hAnsi="Arial" w:cs="Arial"/>
                <w:sz w:val="24"/>
                <w:szCs w:val="24"/>
              </w:rPr>
              <w:t>Результаты выполнения практических занятий, контрольных работ</w:t>
            </w:r>
          </w:p>
        </w:tc>
      </w:tr>
    </w:tbl>
    <w:p w:rsidR="00BB2F32" w:rsidRPr="00423225" w:rsidRDefault="00BB2F32">
      <w:pPr>
        <w:jc w:val="both"/>
        <w:rPr>
          <w:rFonts w:ascii="Arial" w:hAnsi="Arial" w:cs="Arial"/>
          <w:sz w:val="24"/>
          <w:szCs w:val="24"/>
        </w:rPr>
      </w:pPr>
    </w:p>
    <w:p w:rsidR="00C11B28" w:rsidRPr="00423225" w:rsidRDefault="00C11B28" w:rsidP="00C11B28">
      <w:pPr>
        <w:widowControl/>
        <w:autoSpaceDE/>
        <w:autoSpaceDN/>
        <w:spacing w:line="276" w:lineRule="auto"/>
        <w:ind w:firstLine="708"/>
        <w:jc w:val="center"/>
        <w:rPr>
          <w:rFonts w:ascii="Arial" w:hAnsi="Arial" w:cs="Arial"/>
          <w:b/>
          <w:bCs/>
          <w:sz w:val="24"/>
          <w:szCs w:val="24"/>
          <w:lang w:eastAsia="ru-RU"/>
        </w:rPr>
      </w:pPr>
    </w:p>
    <w:p w:rsidR="00C11B28" w:rsidRPr="00423225" w:rsidRDefault="00C11B28" w:rsidP="00C11B28">
      <w:pPr>
        <w:widowControl/>
        <w:autoSpaceDE/>
        <w:autoSpaceDN/>
        <w:spacing w:line="276" w:lineRule="auto"/>
        <w:ind w:firstLine="708"/>
        <w:jc w:val="center"/>
        <w:rPr>
          <w:rFonts w:ascii="Arial" w:hAnsi="Arial" w:cs="Arial"/>
          <w:b/>
          <w:bCs/>
          <w:sz w:val="24"/>
          <w:szCs w:val="24"/>
          <w:lang w:eastAsia="ru-RU"/>
        </w:rPr>
      </w:pPr>
    </w:p>
    <w:p w:rsidR="00C11B28" w:rsidRPr="00423225" w:rsidRDefault="00C11B28" w:rsidP="00C11B28">
      <w:pPr>
        <w:widowControl/>
        <w:autoSpaceDE/>
        <w:autoSpaceDN/>
        <w:spacing w:line="276" w:lineRule="auto"/>
        <w:ind w:firstLine="708"/>
        <w:jc w:val="center"/>
        <w:rPr>
          <w:rFonts w:ascii="Arial" w:hAnsi="Arial" w:cs="Arial"/>
          <w:b/>
          <w:bCs/>
          <w:sz w:val="24"/>
          <w:szCs w:val="24"/>
          <w:lang w:eastAsia="ru-RU"/>
        </w:rPr>
      </w:pPr>
    </w:p>
    <w:p w:rsidR="00C11B28" w:rsidRPr="00423225" w:rsidRDefault="00C11B28" w:rsidP="00C11B28">
      <w:pPr>
        <w:widowControl/>
        <w:autoSpaceDE/>
        <w:autoSpaceDN/>
        <w:spacing w:line="276" w:lineRule="auto"/>
        <w:ind w:firstLine="708"/>
        <w:jc w:val="center"/>
        <w:rPr>
          <w:rFonts w:ascii="Arial" w:hAnsi="Arial" w:cs="Arial"/>
          <w:b/>
          <w:bCs/>
          <w:sz w:val="24"/>
          <w:szCs w:val="24"/>
          <w:lang w:eastAsia="ru-RU"/>
        </w:rPr>
      </w:pPr>
      <w:r w:rsidRPr="00423225">
        <w:rPr>
          <w:rFonts w:ascii="Arial" w:hAnsi="Arial" w:cs="Arial"/>
          <w:b/>
          <w:bCs/>
          <w:sz w:val="24"/>
          <w:szCs w:val="24"/>
          <w:lang w:eastAsia="ru-RU"/>
        </w:rPr>
        <w:t xml:space="preserve">ОЦЕНКА ОСВОЕНИЯ ОБУЧАЮЩИМИСЯ ОСНОВНОЙ </w:t>
      </w:r>
      <w:r w:rsidRPr="00423225">
        <w:rPr>
          <w:rFonts w:ascii="Arial" w:hAnsi="Arial" w:cs="Arial"/>
          <w:b/>
          <w:bCs/>
          <w:sz w:val="24"/>
          <w:szCs w:val="24"/>
          <w:lang w:eastAsia="ru-RU"/>
        </w:rPr>
        <w:br/>
        <w:t>ОБРАЗОВАТЕЛЬНОЙ ПРОГРАММЫ В ЧАСТИ ДОСТИЖЕНИЯ ЛИЧНОСТНЫХ РЕЗУЛЬТАТОВ</w:t>
      </w:r>
    </w:p>
    <w:p w:rsidR="00C11B28" w:rsidRPr="00423225" w:rsidRDefault="00C11B28" w:rsidP="00C11B28">
      <w:pPr>
        <w:jc w:val="center"/>
        <w:rPr>
          <w:rFonts w:ascii="Arial" w:hAnsi="Arial" w:cs="Arial"/>
          <w:sz w:val="24"/>
          <w:szCs w:val="24"/>
        </w:rPr>
      </w:pPr>
    </w:p>
    <w:tbl>
      <w:tblPr>
        <w:tblStyle w:val="a5"/>
        <w:tblW w:w="0" w:type="auto"/>
        <w:tblInd w:w="-176" w:type="dxa"/>
        <w:tblLook w:val="04A0" w:firstRow="1" w:lastRow="0" w:firstColumn="1" w:lastColumn="0" w:noHBand="0" w:noVBand="1"/>
      </w:tblPr>
      <w:tblGrid>
        <w:gridCol w:w="1418"/>
        <w:gridCol w:w="5954"/>
        <w:gridCol w:w="2693"/>
      </w:tblGrid>
      <w:tr w:rsidR="00C11B28" w:rsidRPr="00423225" w:rsidTr="00C11B28">
        <w:tc>
          <w:tcPr>
            <w:tcW w:w="1418" w:type="dxa"/>
          </w:tcPr>
          <w:p w:rsidR="00C11B28" w:rsidRPr="00423225" w:rsidRDefault="00C11B28" w:rsidP="00C11B28">
            <w:pPr>
              <w:jc w:val="center"/>
              <w:rPr>
                <w:rFonts w:ascii="Arial" w:hAnsi="Arial" w:cs="Arial"/>
                <w:sz w:val="24"/>
                <w:szCs w:val="24"/>
              </w:rPr>
            </w:pPr>
            <w:r w:rsidRPr="00423225">
              <w:rPr>
                <w:rFonts w:ascii="Arial" w:hAnsi="Arial" w:cs="Arial"/>
                <w:sz w:val="24"/>
                <w:szCs w:val="24"/>
              </w:rPr>
              <w:t>ЛР 1,2,5,7,11</w:t>
            </w:r>
          </w:p>
        </w:tc>
        <w:tc>
          <w:tcPr>
            <w:tcW w:w="5954" w:type="dxa"/>
          </w:tcPr>
          <w:p w:rsidR="00C11B28" w:rsidRPr="00423225" w:rsidRDefault="00C11B28" w:rsidP="00C11B28">
            <w:pPr>
              <w:widowControl/>
              <w:numPr>
                <w:ilvl w:val="0"/>
                <w:numId w:val="23"/>
              </w:numPr>
              <w:tabs>
                <w:tab w:val="left" w:pos="1134"/>
              </w:tabs>
              <w:autoSpaceDE/>
              <w:autoSpaceDN/>
              <w:ind w:left="0" w:firstLine="709"/>
              <w:jc w:val="both"/>
              <w:rPr>
                <w:rFonts w:ascii="Arial" w:hAnsi="Arial" w:cs="Arial"/>
                <w:sz w:val="24"/>
                <w:szCs w:val="24"/>
                <w:lang w:eastAsia="ru-RU"/>
              </w:rPr>
            </w:pPr>
            <w:r w:rsidRPr="00423225">
              <w:rPr>
                <w:rFonts w:ascii="Arial" w:hAnsi="Arial" w:cs="Arial"/>
                <w:sz w:val="24"/>
                <w:szCs w:val="24"/>
                <w:lang w:eastAsia="ru-RU"/>
              </w:rPr>
              <w:t>демонстрация интереса к будущей профессии;</w:t>
            </w:r>
          </w:p>
          <w:p w:rsidR="00C11B28" w:rsidRPr="00423225" w:rsidRDefault="00C11B28" w:rsidP="00C11B28">
            <w:pPr>
              <w:widowControl/>
              <w:numPr>
                <w:ilvl w:val="0"/>
                <w:numId w:val="23"/>
              </w:numPr>
              <w:tabs>
                <w:tab w:val="left" w:pos="1134"/>
              </w:tabs>
              <w:autoSpaceDE/>
              <w:autoSpaceDN/>
              <w:ind w:left="0" w:firstLine="709"/>
              <w:jc w:val="both"/>
              <w:rPr>
                <w:rFonts w:ascii="Arial" w:hAnsi="Arial" w:cs="Arial"/>
                <w:sz w:val="24"/>
                <w:szCs w:val="24"/>
                <w:lang w:eastAsia="ru-RU"/>
              </w:rPr>
            </w:pPr>
            <w:r w:rsidRPr="00423225">
              <w:rPr>
                <w:rFonts w:ascii="Arial" w:hAnsi="Arial" w:cs="Arial"/>
                <w:sz w:val="24"/>
                <w:szCs w:val="24"/>
                <w:lang w:eastAsia="ru-RU"/>
              </w:rPr>
              <w:t>оценка собственного продвижения, личностного развития;</w:t>
            </w:r>
          </w:p>
          <w:p w:rsidR="00C11B28" w:rsidRPr="00423225" w:rsidRDefault="00C11B28" w:rsidP="00C11B28">
            <w:pPr>
              <w:widowControl/>
              <w:numPr>
                <w:ilvl w:val="0"/>
                <w:numId w:val="23"/>
              </w:numPr>
              <w:tabs>
                <w:tab w:val="left" w:pos="1134"/>
              </w:tabs>
              <w:autoSpaceDE/>
              <w:autoSpaceDN/>
              <w:ind w:left="0" w:firstLine="709"/>
              <w:jc w:val="both"/>
              <w:rPr>
                <w:rFonts w:ascii="Arial" w:hAnsi="Arial" w:cs="Arial"/>
                <w:sz w:val="24"/>
                <w:szCs w:val="24"/>
                <w:lang w:eastAsia="ru-RU"/>
              </w:rPr>
            </w:pPr>
            <w:r w:rsidRPr="00423225">
              <w:rPr>
                <w:rFonts w:ascii="Arial" w:hAnsi="Arial" w:cs="Arial"/>
                <w:sz w:val="24"/>
                <w:szCs w:val="24"/>
                <w:lang w:eastAsia="ru-RU"/>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C11B28" w:rsidRPr="00423225" w:rsidRDefault="00C11B28" w:rsidP="00C11B28">
            <w:pPr>
              <w:widowControl/>
              <w:numPr>
                <w:ilvl w:val="0"/>
                <w:numId w:val="23"/>
              </w:numPr>
              <w:tabs>
                <w:tab w:val="left" w:pos="1134"/>
              </w:tabs>
              <w:autoSpaceDE/>
              <w:autoSpaceDN/>
              <w:ind w:left="0" w:firstLine="709"/>
              <w:jc w:val="both"/>
              <w:rPr>
                <w:rFonts w:ascii="Arial" w:hAnsi="Arial" w:cs="Arial"/>
                <w:sz w:val="24"/>
                <w:szCs w:val="24"/>
                <w:lang w:eastAsia="ru-RU"/>
              </w:rPr>
            </w:pPr>
            <w:r w:rsidRPr="00423225">
              <w:rPr>
                <w:rFonts w:ascii="Arial" w:hAnsi="Arial" w:cs="Arial"/>
                <w:sz w:val="24"/>
                <w:szCs w:val="24"/>
                <w:lang w:eastAsia="ru-RU"/>
              </w:rPr>
              <w:t>ответственность за результат учебной деятельности и подготовки к профессиональной деятельности;</w:t>
            </w:r>
          </w:p>
          <w:p w:rsidR="00C11B28" w:rsidRPr="00423225" w:rsidRDefault="00C11B28" w:rsidP="00C11B28">
            <w:pPr>
              <w:widowControl/>
              <w:numPr>
                <w:ilvl w:val="0"/>
                <w:numId w:val="23"/>
              </w:numPr>
              <w:tabs>
                <w:tab w:val="left" w:pos="1134"/>
              </w:tabs>
              <w:autoSpaceDE/>
              <w:autoSpaceDN/>
              <w:ind w:left="0" w:firstLine="709"/>
              <w:jc w:val="both"/>
              <w:rPr>
                <w:rFonts w:ascii="Arial" w:hAnsi="Arial" w:cs="Arial"/>
                <w:sz w:val="24"/>
                <w:szCs w:val="24"/>
                <w:lang w:eastAsia="ru-RU"/>
              </w:rPr>
            </w:pPr>
            <w:r w:rsidRPr="00423225">
              <w:rPr>
                <w:rFonts w:ascii="Arial" w:hAnsi="Arial" w:cs="Arial"/>
                <w:sz w:val="24"/>
                <w:szCs w:val="24"/>
                <w:lang w:eastAsia="ru-RU"/>
              </w:rPr>
              <w:t>проявление высокопрофессиональной трудовой активности;</w:t>
            </w:r>
          </w:p>
          <w:p w:rsidR="00C11B28" w:rsidRPr="00423225" w:rsidRDefault="00C11B28" w:rsidP="00C11B28">
            <w:pPr>
              <w:widowControl/>
              <w:numPr>
                <w:ilvl w:val="0"/>
                <w:numId w:val="23"/>
              </w:numPr>
              <w:tabs>
                <w:tab w:val="left" w:pos="1134"/>
              </w:tabs>
              <w:autoSpaceDE/>
              <w:autoSpaceDN/>
              <w:ind w:left="0" w:firstLine="709"/>
              <w:jc w:val="both"/>
              <w:rPr>
                <w:rFonts w:ascii="Arial" w:hAnsi="Arial" w:cs="Arial"/>
                <w:sz w:val="24"/>
                <w:szCs w:val="24"/>
                <w:lang w:eastAsia="ru-RU"/>
              </w:rPr>
            </w:pPr>
            <w:r w:rsidRPr="00423225">
              <w:rPr>
                <w:rFonts w:ascii="Arial" w:hAnsi="Arial" w:cs="Arial"/>
                <w:sz w:val="24"/>
                <w:szCs w:val="24"/>
                <w:lang w:eastAsia="ru-RU"/>
              </w:rPr>
              <w:t>участие в исследовательской и проектной работе;</w:t>
            </w:r>
          </w:p>
          <w:p w:rsidR="00C11B28" w:rsidRPr="00423225" w:rsidRDefault="00C11B28" w:rsidP="00C11B28">
            <w:pPr>
              <w:widowControl/>
              <w:numPr>
                <w:ilvl w:val="0"/>
                <w:numId w:val="23"/>
              </w:numPr>
              <w:tabs>
                <w:tab w:val="left" w:pos="1134"/>
              </w:tabs>
              <w:autoSpaceDE/>
              <w:autoSpaceDN/>
              <w:ind w:left="0" w:firstLine="709"/>
              <w:jc w:val="both"/>
              <w:rPr>
                <w:rFonts w:ascii="Arial" w:hAnsi="Arial" w:cs="Arial"/>
                <w:sz w:val="24"/>
                <w:szCs w:val="24"/>
                <w:lang w:eastAsia="ru-RU"/>
              </w:rPr>
            </w:pPr>
            <w:r w:rsidRPr="00423225">
              <w:rPr>
                <w:rFonts w:ascii="Arial" w:hAnsi="Arial" w:cs="Arial"/>
                <w:sz w:val="24"/>
                <w:szCs w:val="24"/>
                <w:lang w:eastAsia="ru-RU"/>
              </w:rPr>
              <w:t>участие в конкурсах профессионального мастерства, олимпиадах по профессии, викторинах, в предметных неделях;</w:t>
            </w:r>
          </w:p>
          <w:p w:rsidR="00C11B28" w:rsidRPr="00423225" w:rsidRDefault="00C11B28" w:rsidP="00C11B28">
            <w:pPr>
              <w:widowControl/>
              <w:numPr>
                <w:ilvl w:val="0"/>
                <w:numId w:val="23"/>
              </w:numPr>
              <w:tabs>
                <w:tab w:val="left" w:pos="1134"/>
              </w:tabs>
              <w:autoSpaceDE/>
              <w:autoSpaceDN/>
              <w:ind w:left="0" w:firstLine="709"/>
              <w:jc w:val="both"/>
              <w:rPr>
                <w:rFonts w:ascii="Arial" w:hAnsi="Arial" w:cs="Arial"/>
                <w:sz w:val="24"/>
                <w:szCs w:val="24"/>
                <w:lang w:eastAsia="ru-RU"/>
              </w:rPr>
            </w:pPr>
            <w:r w:rsidRPr="00423225">
              <w:rPr>
                <w:rFonts w:ascii="Arial" w:hAnsi="Arial" w:cs="Arial"/>
                <w:sz w:val="24"/>
                <w:szCs w:val="24"/>
                <w:lang w:eastAsia="ru-RU"/>
              </w:rPr>
              <w:t>соблюдение этических норм общения при взаимодействии с обучающимися, преподавателями, мастерами и руководителями практики;</w:t>
            </w:r>
          </w:p>
          <w:p w:rsidR="00C11B28" w:rsidRPr="00423225" w:rsidRDefault="00C11B28" w:rsidP="00C11B28">
            <w:pPr>
              <w:widowControl/>
              <w:numPr>
                <w:ilvl w:val="0"/>
                <w:numId w:val="23"/>
              </w:numPr>
              <w:tabs>
                <w:tab w:val="left" w:pos="1134"/>
              </w:tabs>
              <w:autoSpaceDE/>
              <w:autoSpaceDN/>
              <w:ind w:left="0" w:firstLine="709"/>
              <w:jc w:val="both"/>
              <w:rPr>
                <w:rFonts w:ascii="Arial" w:hAnsi="Arial" w:cs="Arial"/>
                <w:sz w:val="24"/>
                <w:szCs w:val="24"/>
                <w:lang w:eastAsia="ru-RU"/>
              </w:rPr>
            </w:pPr>
            <w:r w:rsidRPr="00423225">
              <w:rPr>
                <w:rFonts w:ascii="Arial" w:hAnsi="Arial" w:cs="Arial"/>
                <w:sz w:val="24"/>
                <w:szCs w:val="24"/>
                <w:lang w:eastAsia="ru-RU"/>
              </w:rPr>
              <w:lastRenderedPageBreak/>
              <w:t>конструктивное взаимодействие в учебном коллективе/бригаде;</w:t>
            </w:r>
          </w:p>
          <w:p w:rsidR="00C11B28" w:rsidRPr="00423225" w:rsidRDefault="00C11B28" w:rsidP="00C11B28">
            <w:pPr>
              <w:widowControl/>
              <w:numPr>
                <w:ilvl w:val="0"/>
                <w:numId w:val="23"/>
              </w:numPr>
              <w:tabs>
                <w:tab w:val="left" w:pos="1134"/>
              </w:tabs>
              <w:autoSpaceDE/>
              <w:autoSpaceDN/>
              <w:ind w:left="0" w:firstLine="709"/>
              <w:jc w:val="both"/>
              <w:rPr>
                <w:rFonts w:ascii="Arial" w:hAnsi="Arial" w:cs="Arial"/>
                <w:sz w:val="24"/>
                <w:szCs w:val="24"/>
                <w:lang w:eastAsia="ru-RU"/>
              </w:rPr>
            </w:pPr>
            <w:r w:rsidRPr="00423225">
              <w:rPr>
                <w:rFonts w:ascii="Arial" w:hAnsi="Arial" w:cs="Arial"/>
                <w:sz w:val="24"/>
                <w:szCs w:val="24"/>
                <w:lang w:eastAsia="ru-RU"/>
              </w:rPr>
              <w:t>демонстрация навыков межличностного делового общения, социального имиджа;</w:t>
            </w:r>
          </w:p>
          <w:p w:rsidR="00C11B28" w:rsidRPr="00423225" w:rsidRDefault="00C11B28" w:rsidP="00C11B28">
            <w:pPr>
              <w:widowControl/>
              <w:numPr>
                <w:ilvl w:val="0"/>
                <w:numId w:val="23"/>
              </w:numPr>
              <w:tabs>
                <w:tab w:val="left" w:pos="1134"/>
              </w:tabs>
              <w:autoSpaceDE/>
              <w:autoSpaceDN/>
              <w:ind w:left="0" w:firstLine="709"/>
              <w:jc w:val="both"/>
              <w:rPr>
                <w:rFonts w:ascii="Arial" w:hAnsi="Arial" w:cs="Arial"/>
                <w:sz w:val="24"/>
                <w:szCs w:val="24"/>
                <w:lang w:eastAsia="ru-RU"/>
              </w:rPr>
            </w:pPr>
            <w:r w:rsidRPr="00423225">
              <w:rPr>
                <w:rFonts w:ascii="Arial" w:hAnsi="Arial" w:cs="Arial"/>
                <w:sz w:val="24"/>
                <w:szCs w:val="24"/>
                <w:lang w:eastAsia="ru-RU"/>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C11B28" w:rsidRPr="00423225" w:rsidRDefault="00C11B28" w:rsidP="00C11B28">
            <w:pPr>
              <w:widowControl/>
              <w:numPr>
                <w:ilvl w:val="0"/>
                <w:numId w:val="23"/>
              </w:numPr>
              <w:tabs>
                <w:tab w:val="left" w:pos="1134"/>
              </w:tabs>
              <w:autoSpaceDE/>
              <w:autoSpaceDN/>
              <w:ind w:left="0" w:firstLine="709"/>
              <w:jc w:val="both"/>
              <w:rPr>
                <w:rFonts w:ascii="Arial" w:hAnsi="Arial" w:cs="Arial"/>
                <w:sz w:val="24"/>
                <w:szCs w:val="24"/>
                <w:lang w:eastAsia="ru-RU"/>
              </w:rPr>
            </w:pPr>
            <w:r w:rsidRPr="00423225">
              <w:rPr>
                <w:rFonts w:ascii="Arial" w:hAnsi="Arial" w:cs="Arial"/>
                <w:sz w:val="24"/>
                <w:szCs w:val="24"/>
                <w:lang w:eastAsia="ru-RU"/>
              </w:rPr>
              <w:t xml:space="preserve">сформированность гражданской позиции; участие в волонтерском движении;  </w:t>
            </w:r>
          </w:p>
          <w:p w:rsidR="00C11B28" w:rsidRPr="00423225" w:rsidRDefault="00C11B28" w:rsidP="00C11B28">
            <w:pPr>
              <w:widowControl/>
              <w:numPr>
                <w:ilvl w:val="0"/>
                <w:numId w:val="23"/>
              </w:numPr>
              <w:tabs>
                <w:tab w:val="left" w:pos="1134"/>
              </w:tabs>
              <w:autoSpaceDE/>
              <w:autoSpaceDN/>
              <w:ind w:left="0" w:firstLine="709"/>
              <w:jc w:val="both"/>
              <w:rPr>
                <w:rFonts w:ascii="Arial" w:hAnsi="Arial" w:cs="Arial"/>
                <w:sz w:val="24"/>
                <w:szCs w:val="24"/>
                <w:lang w:eastAsia="ru-RU"/>
              </w:rPr>
            </w:pPr>
            <w:r w:rsidRPr="00423225">
              <w:rPr>
                <w:rFonts w:ascii="Arial" w:hAnsi="Arial" w:cs="Arial"/>
                <w:sz w:val="24"/>
                <w:szCs w:val="24"/>
                <w:lang w:eastAsia="ru-RU"/>
              </w:rPr>
              <w:t>проявление мировоззренческих установок на готовность молодых людей к работе на благо Отечества;</w:t>
            </w:r>
          </w:p>
          <w:p w:rsidR="00C11B28" w:rsidRPr="00423225" w:rsidRDefault="00C11B28" w:rsidP="00C11B28">
            <w:pPr>
              <w:widowControl/>
              <w:numPr>
                <w:ilvl w:val="0"/>
                <w:numId w:val="23"/>
              </w:numPr>
              <w:tabs>
                <w:tab w:val="left" w:pos="1134"/>
              </w:tabs>
              <w:autoSpaceDE/>
              <w:autoSpaceDN/>
              <w:ind w:left="0" w:firstLine="709"/>
              <w:jc w:val="both"/>
              <w:rPr>
                <w:rFonts w:ascii="Arial" w:hAnsi="Arial" w:cs="Arial"/>
                <w:sz w:val="24"/>
                <w:szCs w:val="24"/>
                <w:lang w:eastAsia="ru-RU"/>
              </w:rPr>
            </w:pPr>
            <w:r w:rsidRPr="00423225">
              <w:rPr>
                <w:rFonts w:ascii="Arial" w:hAnsi="Arial" w:cs="Arial"/>
                <w:sz w:val="24"/>
                <w:szCs w:val="24"/>
                <w:lang w:eastAsia="ru-RU"/>
              </w:rPr>
              <w:t>проявление правовой активности и навыков правомерного поведения, уважения к Закону;</w:t>
            </w:r>
          </w:p>
          <w:p w:rsidR="00C11B28" w:rsidRPr="00423225" w:rsidRDefault="00C11B28" w:rsidP="00C11B28">
            <w:pPr>
              <w:widowControl/>
              <w:numPr>
                <w:ilvl w:val="0"/>
                <w:numId w:val="23"/>
              </w:numPr>
              <w:tabs>
                <w:tab w:val="left" w:pos="1134"/>
              </w:tabs>
              <w:autoSpaceDE/>
              <w:autoSpaceDN/>
              <w:ind w:left="0" w:firstLine="709"/>
              <w:jc w:val="both"/>
              <w:rPr>
                <w:rFonts w:ascii="Arial" w:hAnsi="Arial" w:cs="Arial"/>
                <w:sz w:val="24"/>
                <w:szCs w:val="24"/>
                <w:lang w:eastAsia="ru-RU"/>
              </w:rPr>
            </w:pPr>
            <w:r w:rsidRPr="00423225">
              <w:rPr>
                <w:rFonts w:ascii="Arial" w:hAnsi="Arial" w:cs="Arial"/>
                <w:sz w:val="24"/>
                <w:szCs w:val="24"/>
                <w:lang w:eastAsia="ru-RU"/>
              </w:rPr>
              <w:t>отсутствие фактов проявления идеологии терроризма и экстремизма среди обучающихся;</w:t>
            </w:r>
          </w:p>
          <w:p w:rsidR="00C11B28" w:rsidRPr="00423225" w:rsidRDefault="00C11B28" w:rsidP="00C11B28">
            <w:pPr>
              <w:widowControl/>
              <w:numPr>
                <w:ilvl w:val="0"/>
                <w:numId w:val="23"/>
              </w:numPr>
              <w:tabs>
                <w:tab w:val="left" w:pos="1134"/>
              </w:tabs>
              <w:autoSpaceDE/>
              <w:autoSpaceDN/>
              <w:ind w:left="0" w:firstLine="709"/>
              <w:jc w:val="both"/>
              <w:rPr>
                <w:rFonts w:ascii="Arial" w:hAnsi="Arial" w:cs="Arial"/>
                <w:sz w:val="24"/>
                <w:szCs w:val="24"/>
                <w:lang w:eastAsia="ru-RU"/>
              </w:rPr>
            </w:pPr>
            <w:r w:rsidRPr="00423225">
              <w:rPr>
                <w:rFonts w:ascii="Arial" w:hAnsi="Arial" w:cs="Arial"/>
                <w:sz w:val="24"/>
                <w:szCs w:val="24"/>
                <w:lang w:eastAsia="ru-RU"/>
              </w:rPr>
              <w:t>отсутствие социальных конфликтов среди обучающихся, основанных на межнациональной, межрелигиозной почве;</w:t>
            </w:r>
          </w:p>
          <w:p w:rsidR="00C11B28" w:rsidRPr="00423225" w:rsidRDefault="00C11B28" w:rsidP="00C11B28">
            <w:pPr>
              <w:widowControl/>
              <w:numPr>
                <w:ilvl w:val="0"/>
                <w:numId w:val="23"/>
              </w:numPr>
              <w:tabs>
                <w:tab w:val="left" w:pos="1134"/>
              </w:tabs>
              <w:autoSpaceDE/>
              <w:autoSpaceDN/>
              <w:ind w:left="0" w:firstLine="709"/>
              <w:jc w:val="both"/>
              <w:rPr>
                <w:rFonts w:ascii="Arial" w:hAnsi="Arial" w:cs="Arial"/>
                <w:sz w:val="24"/>
                <w:szCs w:val="24"/>
                <w:lang w:eastAsia="ru-RU"/>
              </w:rPr>
            </w:pPr>
            <w:r w:rsidRPr="00423225">
              <w:rPr>
                <w:rFonts w:ascii="Arial" w:hAnsi="Arial" w:cs="Arial"/>
                <w:sz w:val="24"/>
                <w:szCs w:val="24"/>
                <w:lang w:eastAsia="ru-RU"/>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tc>
        <w:tc>
          <w:tcPr>
            <w:tcW w:w="2693" w:type="dxa"/>
          </w:tcPr>
          <w:p w:rsidR="00C11B28" w:rsidRPr="00423225" w:rsidRDefault="00C11B28" w:rsidP="00C11B28">
            <w:pPr>
              <w:jc w:val="center"/>
              <w:rPr>
                <w:rFonts w:ascii="Arial" w:hAnsi="Arial" w:cs="Arial"/>
                <w:sz w:val="24"/>
                <w:szCs w:val="24"/>
              </w:rPr>
            </w:pPr>
            <w:r w:rsidRPr="00423225">
              <w:rPr>
                <w:rFonts w:ascii="Arial" w:hAnsi="Arial" w:cs="Arial"/>
                <w:i/>
                <w:sz w:val="24"/>
                <w:szCs w:val="24"/>
                <w:lang w:eastAsia="ru-RU"/>
              </w:rPr>
              <w:lastRenderedPageBreak/>
              <w:t>Оценка достижения обучающимися личностных результатов проводится в рамках контрольных и оценочных процедур, предусмотренных настоящей программой.</w:t>
            </w:r>
          </w:p>
        </w:tc>
      </w:tr>
    </w:tbl>
    <w:p w:rsidR="00C11B28" w:rsidRPr="00423225" w:rsidRDefault="00C11B28" w:rsidP="00C11B28">
      <w:pPr>
        <w:jc w:val="center"/>
        <w:rPr>
          <w:rFonts w:ascii="Arial" w:hAnsi="Arial" w:cs="Arial"/>
          <w:sz w:val="24"/>
          <w:szCs w:val="24"/>
        </w:rPr>
        <w:sectPr w:rsidR="00C11B28" w:rsidRPr="00423225">
          <w:pgSz w:w="11910" w:h="16840"/>
          <w:pgMar w:top="1120" w:right="620" w:bottom="1400" w:left="1480" w:header="0" w:footer="1216" w:gutter="0"/>
          <w:cols w:space="720"/>
        </w:sectPr>
      </w:pPr>
    </w:p>
    <w:p w:rsidR="00BB2F32" w:rsidRPr="00423225" w:rsidRDefault="0066250A">
      <w:pPr>
        <w:spacing w:before="71"/>
        <w:ind w:left="1709" w:right="1716"/>
        <w:jc w:val="center"/>
        <w:rPr>
          <w:rFonts w:ascii="Arial" w:hAnsi="Arial" w:cs="Arial"/>
          <w:b/>
          <w:sz w:val="24"/>
          <w:szCs w:val="24"/>
        </w:rPr>
      </w:pPr>
      <w:r w:rsidRPr="00423225">
        <w:rPr>
          <w:rFonts w:ascii="Arial" w:hAnsi="Arial" w:cs="Arial"/>
          <w:b/>
          <w:sz w:val="24"/>
          <w:szCs w:val="24"/>
        </w:rPr>
        <w:lastRenderedPageBreak/>
        <w:t>РЕКОМЕНДУЕМАЯ ЛИТЕРАТУРА</w:t>
      </w:r>
    </w:p>
    <w:p w:rsidR="00BB2F32" w:rsidRPr="00423225" w:rsidRDefault="00BB2F32">
      <w:pPr>
        <w:pStyle w:val="a3"/>
        <w:spacing w:before="2"/>
        <w:rPr>
          <w:rFonts w:ascii="Arial" w:hAnsi="Arial" w:cs="Arial"/>
          <w:b/>
        </w:rPr>
      </w:pPr>
    </w:p>
    <w:p w:rsidR="00BB2F32" w:rsidRPr="00423225" w:rsidRDefault="0066250A">
      <w:pPr>
        <w:pStyle w:val="11"/>
        <w:spacing w:before="90"/>
        <w:jc w:val="left"/>
        <w:rPr>
          <w:rFonts w:ascii="Arial" w:hAnsi="Arial" w:cs="Arial"/>
        </w:rPr>
      </w:pPr>
      <w:r w:rsidRPr="00423225">
        <w:rPr>
          <w:rFonts w:ascii="Arial" w:hAnsi="Arial" w:cs="Arial"/>
        </w:rPr>
        <w:t>Для студентов</w:t>
      </w:r>
    </w:p>
    <w:p w:rsidR="00BB2F32" w:rsidRPr="00423225" w:rsidRDefault="00BB2F32">
      <w:pPr>
        <w:pStyle w:val="a3"/>
        <w:spacing w:before="9"/>
        <w:rPr>
          <w:rFonts w:ascii="Arial" w:hAnsi="Arial" w:cs="Arial"/>
          <w:b/>
        </w:rPr>
      </w:pPr>
    </w:p>
    <w:p w:rsidR="00BB2F32" w:rsidRPr="00423225" w:rsidRDefault="0066250A">
      <w:pPr>
        <w:pStyle w:val="a4"/>
        <w:numPr>
          <w:ilvl w:val="0"/>
          <w:numId w:val="4"/>
        </w:numPr>
        <w:tabs>
          <w:tab w:val="left" w:pos="537"/>
        </w:tabs>
        <w:spacing w:line="276" w:lineRule="auto"/>
        <w:ind w:right="227" w:hanging="284"/>
        <w:jc w:val="both"/>
        <w:rPr>
          <w:rFonts w:ascii="Arial" w:hAnsi="Arial" w:cs="Arial"/>
          <w:sz w:val="24"/>
          <w:szCs w:val="24"/>
        </w:rPr>
      </w:pPr>
      <w:r w:rsidRPr="00423225">
        <w:rPr>
          <w:rFonts w:ascii="Arial" w:hAnsi="Arial" w:cs="Arial"/>
          <w:sz w:val="24"/>
          <w:szCs w:val="24"/>
        </w:rPr>
        <w:t>Антонова, Е.С. Русский язык [Текст]: учебник для студ. учреждений СПО / Е.С. Антонова, Т.М. Воителева. - 4-е изд., стер. - М.: ИЦ Академия, 2017. – 416 с. – (Профессиональное</w:t>
      </w:r>
      <w:r w:rsidRPr="00423225">
        <w:rPr>
          <w:rFonts w:ascii="Arial" w:hAnsi="Arial" w:cs="Arial"/>
          <w:spacing w:val="-2"/>
          <w:sz w:val="24"/>
          <w:szCs w:val="24"/>
        </w:rPr>
        <w:t xml:space="preserve"> </w:t>
      </w:r>
      <w:r w:rsidRPr="00423225">
        <w:rPr>
          <w:rFonts w:ascii="Arial" w:hAnsi="Arial" w:cs="Arial"/>
          <w:sz w:val="24"/>
          <w:szCs w:val="24"/>
        </w:rPr>
        <w:t>образование).</w:t>
      </w:r>
    </w:p>
    <w:p w:rsidR="00BB2F32" w:rsidRPr="00423225" w:rsidRDefault="0066250A">
      <w:pPr>
        <w:pStyle w:val="a4"/>
        <w:numPr>
          <w:ilvl w:val="0"/>
          <w:numId w:val="4"/>
        </w:numPr>
        <w:tabs>
          <w:tab w:val="left" w:pos="542"/>
        </w:tabs>
        <w:spacing w:before="1" w:line="276" w:lineRule="auto"/>
        <w:ind w:right="223" w:hanging="284"/>
        <w:jc w:val="both"/>
        <w:rPr>
          <w:rFonts w:ascii="Arial" w:hAnsi="Arial" w:cs="Arial"/>
          <w:sz w:val="24"/>
          <w:szCs w:val="24"/>
        </w:rPr>
      </w:pPr>
      <w:r w:rsidRPr="00423225">
        <w:rPr>
          <w:rFonts w:ascii="Arial" w:hAnsi="Arial" w:cs="Arial"/>
          <w:sz w:val="24"/>
          <w:szCs w:val="24"/>
        </w:rPr>
        <w:t>Воителева, Т.М. Русский язык: сборник упражнений [Электронный ресурс]: учеб. пособие для студ. учреждений сред. проф. образования /Т.М. Воителева. - 5-е изд. – М.: Академия, 2014. – 224 с. – (Профессиональное</w:t>
      </w:r>
      <w:r w:rsidRPr="00423225">
        <w:rPr>
          <w:rFonts w:ascii="Arial" w:hAnsi="Arial" w:cs="Arial"/>
          <w:spacing w:val="-5"/>
          <w:sz w:val="24"/>
          <w:szCs w:val="24"/>
        </w:rPr>
        <w:t xml:space="preserve"> </w:t>
      </w:r>
      <w:r w:rsidRPr="00423225">
        <w:rPr>
          <w:rFonts w:ascii="Arial" w:hAnsi="Arial" w:cs="Arial"/>
          <w:sz w:val="24"/>
          <w:szCs w:val="24"/>
        </w:rPr>
        <w:t>образование).</w:t>
      </w:r>
    </w:p>
    <w:p w:rsidR="00BB2F32" w:rsidRPr="00423225" w:rsidRDefault="0066250A">
      <w:pPr>
        <w:pStyle w:val="a4"/>
        <w:numPr>
          <w:ilvl w:val="0"/>
          <w:numId w:val="4"/>
        </w:numPr>
        <w:tabs>
          <w:tab w:val="left" w:pos="465"/>
        </w:tabs>
        <w:spacing w:before="1" w:line="276" w:lineRule="auto"/>
        <w:ind w:right="225" w:hanging="284"/>
        <w:jc w:val="both"/>
        <w:rPr>
          <w:rFonts w:ascii="Arial" w:hAnsi="Arial" w:cs="Arial"/>
          <w:sz w:val="24"/>
          <w:szCs w:val="24"/>
        </w:rPr>
      </w:pPr>
      <w:r w:rsidRPr="00423225">
        <w:rPr>
          <w:rFonts w:ascii="Arial" w:hAnsi="Arial" w:cs="Arial"/>
          <w:sz w:val="24"/>
          <w:szCs w:val="24"/>
        </w:rPr>
        <w:t>Антонова, Е.С. Русский язык: Пособие для подготовки к ЕГЭ [Текст]: учеб. пособие для студ. учреждений СПО / Е.С. Антонова, Т.М. Воителева. - М.: ИЦ Академия, 2017. – 192 с. – (Профессиональное</w:t>
      </w:r>
      <w:r w:rsidRPr="00423225">
        <w:rPr>
          <w:rFonts w:ascii="Arial" w:hAnsi="Arial" w:cs="Arial"/>
          <w:spacing w:val="-3"/>
          <w:sz w:val="24"/>
          <w:szCs w:val="24"/>
        </w:rPr>
        <w:t xml:space="preserve"> </w:t>
      </w:r>
      <w:r w:rsidRPr="00423225">
        <w:rPr>
          <w:rFonts w:ascii="Arial" w:hAnsi="Arial" w:cs="Arial"/>
          <w:sz w:val="24"/>
          <w:szCs w:val="24"/>
        </w:rPr>
        <w:t>образование).</w:t>
      </w:r>
    </w:p>
    <w:p w:rsidR="00BB2F32" w:rsidRPr="00423225" w:rsidRDefault="00BB2F32">
      <w:pPr>
        <w:pStyle w:val="a3"/>
        <w:spacing w:before="10"/>
        <w:rPr>
          <w:rFonts w:ascii="Arial" w:hAnsi="Arial" w:cs="Arial"/>
        </w:rPr>
      </w:pPr>
    </w:p>
    <w:p w:rsidR="00BB2F32" w:rsidRPr="00423225" w:rsidRDefault="0066250A">
      <w:pPr>
        <w:pStyle w:val="11"/>
        <w:jc w:val="left"/>
        <w:rPr>
          <w:rFonts w:ascii="Arial" w:hAnsi="Arial" w:cs="Arial"/>
        </w:rPr>
      </w:pPr>
      <w:r w:rsidRPr="00423225">
        <w:rPr>
          <w:rFonts w:ascii="Arial" w:hAnsi="Arial" w:cs="Arial"/>
        </w:rPr>
        <w:t>Для преподавателей</w:t>
      </w:r>
    </w:p>
    <w:p w:rsidR="00BB2F32" w:rsidRPr="00423225" w:rsidRDefault="00BB2F32">
      <w:pPr>
        <w:pStyle w:val="a3"/>
        <w:spacing w:before="8"/>
        <w:rPr>
          <w:rFonts w:ascii="Arial" w:hAnsi="Arial" w:cs="Arial"/>
          <w:b/>
        </w:rPr>
      </w:pPr>
    </w:p>
    <w:p w:rsidR="00BB2F32" w:rsidRPr="00423225" w:rsidRDefault="0066250A">
      <w:pPr>
        <w:pStyle w:val="a4"/>
        <w:numPr>
          <w:ilvl w:val="0"/>
          <w:numId w:val="3"/>
        </w:numPr>
        <w:tabs>
          <w:tab w:val="left" w:pos="650"/>
        </w:tabs>
        <w:spacing w:line="230" w:lineRule="auto"/>
        <w:ind w:right="225"/>
        <w:jc w:val="both"/>
        <w:rPr>
          <w:rFonts w:ascii="Arial" w:hAnsi="Arial" w:cs="Arial"/>
          <w:sz w:val="24"/>
          <w:szCs w:val="24"/>
        </w:rPr>
      </w:pPr>
      <w:r w:rsidRPr="00423225">
        <w:rPr>
          <w:rFonts w:ascii="Arial" w:hAnsi="Arial" w:cs="Arial"/>
          <w:sz w:val="24"/>
          <w:szCs w:val="24"/>
        </w:rPr>
        <w:t xml:space="preserve">Федеральный закон от 29.12.2012 № 273-ФЗ </w:t>
      </w:r>
      <w:r w:rsidRPr="00423225">
        <w:rPr>
          <w:rFonts w:ascii="Arial" w:hAnsi="Arial" w:cs="Arial"/>
          <w:spacing w:val="-3"/>
          <w:sz w:val="24"/>
          <w:szCs w:val="24"/>
        </w:rPr>
        <w:t xml:space="preserve">«Об </w:t>
      </w:r>
      <w:r w:rsidRPr="00423225">
        <w:rPr>
          <w:rFonts w:ascii="Arial" w:hAnsi="Arial" w:cs="Arial"/>
          <w:sz w:val="24"/>
          <w:szCs w:val="24"/>
        </w:rPr>
        <w:t>образовании в Российской Федерации» (в ред. федеральных законов от 07.05.2013 № 99-ФЗ, от 07.06.2013 № 120-ФЗ, от 02.07.2013 170-ФЗ, от 23.07.2013 № 203-ФЗ, от 25.11.2013 № 317-ФЗ, от 03.02.2014 № 11-ФЗ, от 03.02.2014 № 15-ФЗ, от 05.05.2014 № 84-ФЗ, от 27.05.2014 № 135-ФЗ, от 04.06.2014 148-ФЗ, с изменениями, внесенными Федеральным законом от 04.06.2014 №</w:t>
      </w:r>
      <w:r w:rsidRPr="00423225">
        <w:rPr>
          <w:rFonts w:ascii="Arial" w:hAnsi="Arial" w:cs="Arial"/>
          <w:spacing w:val="-2"/>
          <w:sz w:val="24"/>
          <w:szCs w:val="24"/>
        </w:rPr>
        <w:t xml:space="preserve"> </w:t>
      </w:r>
      <w:r w:rsidRPr="00423225">
        <w:rPr>
          <w:rFonts w:ascii="Arial" w:hAnsi="Arial" w:cs="Arial"/>
          <w:sz w:val="24"/>
          <w:szCs w:val="24"/>
        </w:rPr>
        <w:t>145-ФЗ).</w:t>
      </w:r>
    </w:p>
    <w:p w:rsidR="00BB2F32" w:rsidRPr="00423225" w:rsidRDefault="0066250A">
      <w:pPr>
        <w:pStyle w:val="a4"/>
        <w:numPr>
          <w:ilvl w:val="0"/>
          <w:numId w:val="3"/>
        </w:numPr>
        <w:tabs>
          <w:tab w:val="left" w:pos="650"/>
        </w:tabs>
        <w:spacing w:line="230" w:lineRule="auto"/>
        <w:ind w:right="224"/>
        <w:jc w:val="both"/>
        <w:rPr>
          <w:rFonts w:ascii="Arial" w:hAnsi="Arial" w:cs="Arial"/>
          <w:sz w:val="24"/>
          <w:szCs w:val="24"/>
        </w:rPr>
      </w:pPr>
      <w:r w:rsidRPr="00423225">
        <w:rPr>
          <w:rFonts w:ascii="Arial" w:hAnsi="Arial" w:cs="Arial"/>
          <w:sz w:val="24"/>
          <w:szCs w:val="24"/>
        </w:rPr>
        <w:t xml:space="preserve">Приказ Минобрнауки России от 17.05.2012 № 413 </w:t>
      </w:r>
      <w:r w:rsidRPr="00423225">
        <w:rPr>
          <w:rFonts w:ascii="Arial" w:hAnsi="Arial" w:cs="Arial"/>
          <w:spacing w:val="-3"/>
          <w:sz w:val="24"/>
          <w:szCs w:val="24"/>
        </w:rPr>
        <w:t xml:space="preserve">«Об </w:t>
      </w:r>
      <w:r w:rsidRPr="00423225">
        <w:rPr>
          <w:rFonts w:ascii="Arial" w:hAnsi="Arial" w:cs="Arial"/>
          <w:sz w:val="24"/>
          <w:szCs w:val="24"/>
        </w:rPr>
        <w:t>утверждении федерального государственного образовательного стандарта среднего (полного) общего образования» (</w:t>
      </w:r>
      <w:r w:rsidR="00957FE5" w:rsidRPr="00423225">
        <w:rPr>
          <w:rFonts w:ascii="Arial" w:hAnsi="Arial" w:cs="Arial"/>
          <w:sz w:val="24"/>
          <w:szCs w:val="24"/>
        </w:rPr>
        <w:t>зарегистрирован</w:t>
      </w:r>
      <w:r w:rsidRPr="00423225">
        <w:rPr>
          <w:rFonts w:ascii="Arial" w:hAnsi="Arial" w:cs="Arial"/>
          <w:sz w:val="24"/>
          <w:szCs w:val="24"/>
        </w:rPr>
        <w:t xml:space="preserve"> в Минюсте РФ 07.06.2012 №</w:t>
      </w:r>
      <w:r w:rsidRPr="00423225">
        <w:rPr>
          <w:rFonts w:ascii="Arial" w:hAnsi="Arial" w:cs="Arial"/>
          <w:spacing w:val="-12"/>
          <w:sz w:val="24"/>
          <w:szCs w:val="24"/>
        </w:rPr>
        <w:t xml:space="preserve"> </w:t>
      </w:r>
      <w:r w:rsidRPr="00423225">
        <w:rPr>
          <w:rFonts w:ascii="Arial" w:hAnsi="Arial" w:cs="Arial"/>
          <w:sz w:val="24"/>
          <w:szCs w:val="24"/>
        </w:rPr>
        <w:t>24480).</w:t>
      </w:r>
    </w:p>
    <w:p w:rsidR="00BB2F32" w:rsidRPr="00423225" w:rsidRDefault="0066250A">
      <w:pPr>
        <w:pStyle w:val="a4"/>
        <w:numPr>
          <w:ilvl w:val="0"/>
          <w:numId w:val="3"/>
        </w:numPr>
        <w:tabs>
          <w:tab w:val="left" w:pos="650"/>
        </w:tabs>
        <w:spacing w:before="1" w:line="230" w:lineRule="auto"/>
        <w:ind w:right="230"/>
        <w:jc w:val="both"/>
        <w:rPr>
          <w:rFonts w:ascii="Arial" w:hAnsi="Arial" w:cs="Arial"/>
          <w:sz w:val="24"/>
          <w:szCs w:val="24"/>
        </w:rPr>
      </w:pPr>
      <w:r w:rsidRPr="00423225">
        <w:rPr>
          <w:rFonts w:ascii="Arial" w:hAnsi="Arial" w:cs="Arial"/>
          <w:sz w:val="24"/>
          <w:szCs w:val="24"/>
        </w:rPr>
        <w:t xml:space="preserve">Приказ Минобрнауки России от 29.12.2014 № 1645 </w:t>
      </w:r>
      <w:r w:rsidRPr="00423225">
        <w:rPr>
          <w:rFonts w:ascii="Arial" w:hAnsi="Arial" w:cs="Arial"/>
          <w:spacing w:val="-4"/>
          <w:sz w:val="24"/>
          <w:szCs w:val="24"/>
        </w:rPr>
        <w:t xml:space="preserve">«О </w:t>
      </w:r>
      <w:r w:rsidRPr="00423225">
        <w:rPr>
          <w:rFonts w:ascii="Arial" w:hAnsi="Arial" w:cs="Arial"/>
          <w:sz w:val="24"/>
          <w:szCs w:val="24"/>
        </w:rPr>
        <w:t>внесении изменений в Приказ Министерства образования и науки Российской Федерации от 17 мая 2012 г. № 413 “Об утверждении федерального государственного образовательного стандарта среднего (полного) общего</w:t>
      </w:r>
      <w:r w:rsidRPr="00423225">
        <w:rPr>
          <w:rFonts w:ascii="Arial" w:hAnsi="Arial" w:cs="Arial"/>
          <w:spacing w:val="-3"/>
          <w:sz w:val="24"/>
          <w:szCs w:val="24"/>
        </w:rPr>
        <w:t xml:space="preserve"> </w:t>
      </w:r>
      <w:r w:rsidRPr="00423225">
        <w:rPr>
          <w:rFonts w:ascii="Arial" w:hAnsi="Arial" w:cs="Arial"/>
          <w:sz w:val="24"/>
          <w:szCs w:val="24"/>
        </w:rPr>
        <w:t>образования”».</w:t>
      </w:r>
    </w:p>
    <w:p w:rsidR="00BB2F32" w:rsidRPr="00423225" w:rsidRDefault="0066250A">
      <w:pPr>
        <w:pStyle w:val="a4"/>
        <w:numPr>
          <w:ilvl w:val="0"/>
          <w:numId w:val="3"/>
        </w:numPr>
        <w:tabs>
          <w:tab w:val="left" w:pos="650"/>
        </w:tabs>
        <w:spacing w:before="9" w:line="232" w:lineRule="auto"/>
        <w:ind w:right="225"/>
        <w:jc w:val="both"/>
        <w:rPr>
          <w:rFonts w:ascii="Arial" w:hAnsi="Arial" w:cs="Arial"/>
          <w:sz w:val="24"/>
          <w:szCs w:val="24"/>
        </w:rPr>
      </w:pPr>
      <w:r w:rsidRPr="00423225">
        <w:rPr>
          <w:rFonts w:ascii="Arial" w:hAnsi="Arial" w:cs="Arial"/>
          <w:sz w:val="24"/>
          <w:szCs w:val="24"/>
        </w:rPr>
        <w:t>Письмо Департамента государственной политики в сфере подготовки рабочих кадров и ДПО Минобрнауки России от 17.03.2015 №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rsidR="00BB2F32" w:rsidRPr="00423225" w:rsidRDefault="0066250A">
      <w:pPr>
        <w:pStyle w:val="a4"/>
        <w:numPr>
          <w:ilvl w:val="0"/>
          <w:numId w:val="3"/>
        </w:numPr>
        <w:tabs>
          <w:tab w:val="left" w:pos="650"/>
        </w:tabs>
        <w:spacing w:line="232" w:lineRule="auto"/>
        <w:ind w:right="229"/>
        <w:jc w:val="both"/>
        <w:rPr>
          <w:rFonts w:ascii="Arial" w:hAnsi="Arial" w:cs="Arial"/>
          <w:sz w:val="24"/>
          <w:szCs w:val="24"/>
        </w:rPr>
      </w:pPr>
      <w:r w:rsidRPr="00423225">
        <w:rPr>
          <w:rFonts w:ascii="Arial" w:hAnsi="Arial" w:cs="Arial"/>
          <w:i/>
          <w:sz w:val="24"/>
          <w:szCs w:val="24"/>
        </w:rPr>
        <w:t xml:space="preserve">Воителева Т.М. </w:t>
      </w:r>
      <w:r w:rsidRPr="00423225">
        <w:rPr>
          <w:rFonts w:ascii="Arial" w:hAnsi="Arial" w:cs="Arial"/>
          <w:sz w:val="24"/>
          <w:szCs w:val="24"/>
        </w:rPr>
        <w:t>Русский язык: методические рекомендации: метод. пособие для учреждений сред. проф. образования. — М., 2014.</w:t>
      </w:r>
    </w:p>
    <w:p w:rsidR="00BB2F32" w:rsidRPr="00423225" w:rsidRDefault="0066250A">
      <w:pPr>
        <w:pStyle w:val="a4"/>
        <w:numPr>
          <w:ilvl w:val="0"/>
          <w:numId w:val="3"/>
        </w:numPr>
        <w:tabs>
          <w:tab w:val="left" w:pos="650"/>
        </w:tabs>
        <w:spacing w:line="232" w:lineRule="auto"/>
        <w:ind w:right="227"/>
        <w:jc w:val="both"/>
        <w:rPr>
          <w:rFonts w:ascii="Arial" w:hAnsi="Arial" w:cs="Arial"/>
          <w:sz w:val="24"/>
          <w:szCs w:val="24"/>
        </w:rPr>
      </w:pPr>
      <w:r w:rsidRPr="00423225">
        <w:rPr>
          <w:rFonts w:ascii="Arial" w:hAnsi="Arial" w:cs="Arial"/>
          <w:i/>
          <w:sz w:val="24"/>
          <w:szCs w:val="24"/>
        </w:rPr>
        <w:t xml:space="preserve">Горшков А.И. </w:t>
      </w:r>
      <w:r w:rsidRPr="00423225">
        <w:rPr>
          <w:rFonts w:ascii="Arial" w:hAnsi="Arial" w:cs="Arial"/>
          <w:sz w:val="24"/>
          <w:szCs w:val="24"/>
        </w:rPr>
        <w:t>Русская словесность. От слова к словесности. 10—11 классы: учебник для общеобразовательных учреждений. — М.,</w:t>
      </w:r>
      <w:r w:rsidRPr="00423225">
        <w:rPr>
          <w:rFonts w:ascii="Arial" w:hAnsi="Arial" w:cs="Arial"/>
          <w:spacing w:val="2"/>
          <w:sz w:val="24"/>
          <w:szCs w:val="24"/>
        </w:rPr>
        <w:t xml:space="preserve"> </w:t>
      </w:r>
      <w:r w:rsidRPr="00423225">
        <w:rPr>
          <w:rFonts w:ascii="Arial" w:hAnsi="Arial" w:cs="Arial"/>
          <w:sz w:val="24"/>
          <w:szCs w:val="24"/>
        </w:rPr>
        <w:t>2010.</w:t>
      </w:r>
    </w:p>
    <w:p w:rsidR="00BB2F32" w:rsidRPr="00423225" w:rsidRDefault="0066250A">
      <w:pPr>
        <w:pStyle w:val="a4"/>
        <w:numPr>
          <w:ilvl w:val="0"/>
          <w:numId w:val="3"/>
        </w:numPr>
        <w:tabs>
          <w:tab w:val="left" w:pos="650"/>
        </w:tabs>
        <w:spacing w:line="268" w:lineRule="exact"/>
        <w:jc w:val="both"/>
        <w:rPr>
          <w:rFonts w:ascii="Arial" w:hAnsi="Arial" w:cs="Arial"/>
          <w:sz w:val="24"/>
          <w:szCs w:val="24"/>
        </w:rPr>
      </w:pPr>
      <w:r w:rsidRPr="00423225">
        <w:rPr>
          <w:rFonts w:ascii="Arial" w:hAnsi="Arial" w:cs="Arial"/>
          <w:i/>
          <w:sz w:val="24"/>
          <w:szCs w:val="24"/>
        </w:rPr>
        <w:t>Львова С.И</w:t>
      </w:r>
      <w:r w:rsidRPr="00423225">
        <w:rPr>
          <w:rFonts w:ascii="Arial" w:hAnsi="Arial" w:cs="Arial"/>
          <w:sz w:val="24"/>
          <w:szCs w:val="24"/>
        </w:rPr>
        <w:t>. Таблицы по русскому языку. — М.,</w:t>
      </w:r>
      <w:r w:rsidRPr="00423225">
        <w:rPr>
          <w:rFonts w:ascii="Arial" w:hAnsi="Arial" w:cs="Arial"/>
          <w:spacing w:val="-4"/>
          <w:sz w:val="24"/>
          <w:szCs w:val="24"/>
        </w:rPr>
        <w:t xml:space="preserve"> </w:t>
      </w:r>
      <w:r w:rsidRPr="00423225">
        <w:rPr>
          <w:rFonts w:ascii="Arial" w:hAnsi="Arial" w:cs="Arial"/>
          <w:sz w:val="24"/>
          <w:szCs w:val="24"/>
        </w:rPr>
        <w:t>2010.</w:t>
      </w:r>
    </w:p>
    <w:p w:rsidR="00BB2F32" w:rsidRPr="00423225" w:rsidRDefault="0066250A">
      <w:pPr>
        <w:pStyle w:val="a4"/>
        <w:numPr>
          <w:ilvl w:val="0"/>
          <w:numId w:val="3"/>
        </w:numPr>
        <w:tabs>
          <w:tab w:val="left" w:pos="650"/>
        </w:tabs>
        <w:ind w:right="225"/>
        <w:jc w:val="both"/>
        <w:rPr>
          <w:rFonts w:ascii="Arial" w:hAnsi="Arial" w:cs="Arial"/>
          <w:sz w:val="24"/>
          <w:szCs w:val="24"/>
        </w:rPr>
      </w:pPr>
      <w:r w:rsidRPr="00423225">
        <w:rPr>
          <w:rFonts w:ascii="Arial" w:hAnsi="Arial" w:cs="Arial"/>
          <w:i/>
          <w:sz w:val="24"/>
          <w:szCs w:val="24"/>
        </w:rPr>
        <w:t xml:space="preserve">Пахнова Т.М. </w:t>
      </w:r>
      <w:r w:rsidRPr="00423225">
        <w:rPr>
          <w:rFonts w:ascii="Arial" w:hAnsi="Arial" w:cs="Arial"/>
          <w:sz w:val="24"/>
          <w:szCs w:val="24"/>
        </w:rPr>
        <w:t>Готовимся к устному и письменному экзамену по русскому языку. — М.,</w:t>
      </w:r>
      <w:r w:rsidRPr="00423225">
        <w:rPr>
          <w:rFonts w:ascii="Arial" w:hAnsi="Arial" w:cs="Arial"/>
          <w:spacing w:val="-1"/>
          <w:sz w:val="24"/>
          <w:szCs w:val="24"/>
        </w:rPr>
        <w:t xml:space="preserve"> </w:t>
      </w:r>
      <w:r w:rsidRPr="00423225">
        <w:rPr>
          <w:rFonts w:ascii="Arial" w:hAnsi="Arial" w:cs="Arial"/>
          <w:sz w:val="24"/>
          <w:szCs w:val="24"/>
        </w:rPr>
        <w:t>2011.</w:t>
      </w:r>
    </w:p>
    <w:p w:rsidR="00BB2F32" w:rsidRPr="00423225" w:rsidRDefault="00BB2F32">
      <w:pPr>
        <w:jc w:val="both"/>
        <w:rPr>
          <w:rFonts w:ascii="Arial" w:hAnsi="Arial" w:cs="Arial"/>
          <w:sz w:val="24"/>
          <w:szCs w:val="24"/>
        </w:rPr>
        <w:sectPr w:rsidR="00BB2F32" w:rsidRPr="00423225">
          <w:pgSz w:w="11910" w:h="16840"/>
          <w:pgMar w:top="1040" w:right="620" w:bottom="1400" w:left="1480" w:header="0" w:footer="1216" w:gutter="0"/>
          <w:cols w:space="720"/>
        </w:sectPr>
      </w:pPr>
    </w:p>
    <w:p w:rsidR="00BB2F32" w:rsidRPr="00423225" w:rsidRDefault="0066250A">
      <w:pPr>
        <w:pStyle w:val="11"/>
        <w:spacing w:before="71"/>
        <w:ind w:left="581"/>
        <w:jc w:val="left"/>
        <w:rPr>
          <w:rFonts w:ascii="Arial" w:hAnsi="Arial" w:cs="Arial"/>
        </w:rPr>
      </w:pPr>
      <w:r w:rsidRPr="00423225">
        <w:rPr>
          <w:rFonts w:ascii="Arial" w:hAnsi="Arial" w:cs="Arial"/>
        </w:rPr>
        <w:lastRenderedPageBreak/>
        <w:t>Словари</w:t>
      </w:r>
    </w:p>
    <w:p w:rsidR="00BB2F32" w:rsidRPr="00423225" w:rsidRDefault="00BB2F32">
      <w:pPr>
        <w:pStyle w:val="a3"/>
        <w:spacing w:before="9"/>
        <w:rPr>
          <w:rFonts w:ascii="Arial" w:hAnsi="Arial" w:cs="Arial"/>
          <w:b/>
        </w:rPr>
      </w:pPr>
    </w:p>
    <w:p w:rsidR="00BB2F32" w:rsidRPr="00423225" w:rsidRDefault="0066250A">
      <w:pPr>
        <w:pStyle w:val="a4"/>
        <w:numPr>
          <w:ilvl w:val="0"/>
          <w:numId w:val="2"/>
        </w:numPr>
        <w:tabs>
          <w:tab w:val="left" w:pos="474"/>
        </w:tabs>
        <w:spacing w:line="276" w:lineRule="auto"/>
        <w:ind w:right="225" w:hanging="284"/>
        <w:jc w:val="both"/>
        <w:rPr>
          <w:rFonts w:ascii="Arial" w:hAnsi="Arial" w:cs="Arial"/>
          <w:sz w:val="24"/>
          <w:szCs w:val="24"/>
        </w:rPr>
      </w:pPr>
      <w:r w:rsidRPr="00423225">
        <w:rPr>
          <w:rFonts w:ascii="Arial" w:hAnsi="Arial" w:cs="Arial"/>
          <w:sz w:val="24"/>
          <w:szCs w:val="24"/>
        </w:rPr>
        <w:t>Толковый словарь русского языка [Текст] / под ред. С. И. Ожегова, Н. Ю. Шведовой. – М.: ИТИ Технологии, 2003. – 944 с. – (Российская академия наук институт русского языка им. В.В.</w:t>
      </w:r>
      <w:r w:rsidRPr="00423225">
        <w:rPr>
          <w:rFonts w:ascii="Arial" w:hAnsi="Arial" w:cs="Arial"/>
          <w:spacing w:val="1"/>
          <w:sz w:val="24"/>
          <w:szCs w:val="24"/>
        </w:rPr>
        <w:t xml:space="preserve"> </w:t>
      </w:r>
      <w:r w:rsidRPr="00423225">
        <w:rPr>
          <w:rFonts w:ascii="Arial" w:hAnsi="Arial" w:cs="Arial"/>
          <w:sz w:val="24"/>
          <w:szCs w:val="24"/>
        </w:rPr>
        <w:t>Виноградова).</w:t>
      </w:r>
    </w:p>
    <w:p w:rsidR="00BB2F32" w:rsidRPr="00423225" w:rsidRDefault="0066250A">
      <w:pPr>
        <w:pStyle w:val="a4"/>
        <w:numPr>
          <w:ilvl w:val="0"/>
          <w:numId w:val="2"/>
        </w:numPr>
        <w:tabs>
          <w:tab w:val="left" w:pos="404"/>
        </w:tabs>
        <w:spacing w:before="1" w:line="276" w:lineRule="auto"/>
        <w:ind w:right="224" w:hanging="284"/>
        <w:jc w:val="both"/>
        <w:rPr>
          <w:rFonts w:ascii="Arial" w:hAnsi="Arial" w:cs="Arial"/>
          <w:sz w:val="24"/>
          <w:szCs w:val="24"/>
        </w:rPr>
      </w:pPr>
      <w:r w:rsidRPr="00423225">
        <w:rPr>
          <w:rFonts w:ascii="Arial" w:hAnsi="Arial" w:cs="Arial"/>
          <w:sz w:val="24"/>
          <w:szCs w:val="24"/>
        </w:rPr>
        <w:t>Орфоэпический словарь русского языка [Текст] /сост. В. И. Круковер. – СПб.: Виктория плюс, 2007. – 320</w:t>
      </w:r>
      <w:r w:rsidRPr="00423225">
        <w:rPr>
          <w:rFonts w:ascii="Arial" w:hAnsi="Arial" w:cs="Arial"/>
          <w:spacing w:val="-1"/>
          <w:sz w:val="24"/>
          <w:szCs w:val="24"/>
        </w:rPr>
        <w:t xml:space="preserve"> </w:t>
      </w:r>
      <w:r w:rsidRPr="00423225">
        <w:rPr>
          <w:rFonts w:ascii="Arial" w:hAnsi="Arial" w:cs="Arial"/>
          <w:sz w:val="24"/>
          <w:szCs w:val="24"/>
        </w:rPr>
        <w:t>с.</w:t>
      </w:r>
    </w:p>
    <w:p w:rsidR="00BB2F32" w:rsidRPr="00423225" w:rsidRDefault="0066250A">
      <w:pPr>
        <w:pStyle w:val="a4"/>
        <w:numPr>
          <w:ilvl w:val="0"/>
          <w:numId w:val="2"/>
        </w:numPr>
        <w:tabs>
          <w:tab w:val="left" w:pos="558"/>
        </w:tabs>
        <w:spacing w:before="1" w:line="276" w:lineRule="auto"/>
        <w:ind w:right="228" w:hanging="284"/>
        <w:jc w:val="both"/>
        <w:rPr>
          <w:rFonts w:ascii="Arial" w:hAnsi="Arial" w:cs="Arial"/>
          <w:sz w:val="24"/>
          <w:szCs w:val="24"/>
        </w:rPr>
      </w:pPr>
      <w:r w:rsidRPr="00423225">
        <w:rPr>
          <w:rFonts w:ascii="Arial" w:hAnsi="Arial" w:cs="Arial"/>
          <w:sz w:val="24"/>
          <w:szCs w:val="24"/>
        </w:rPr>
        <w:tab/>
        <w:t>Этимологический словарь русского языка [Текст] /под ред. Т.Л. Федоровой, О.А. Щегловой. – М.: ЛадКом, 2008. – 608</w:t>
      </w:r>
      <w:r w:rsidRPr="00423225">
        <w:rPr>
          <w:rFonts w:ascii="Arial" w:hAnsi="Arial" w:cs="Arial"/>
          <w:spacing w:val="-2"/>
          <w:sz w:val="24"/>
          <w:szCs w:val="24"/>
        </w:rPr>
        <w:t xml:space="preserve"> </w:t>
      </w:r>
      <w:r w:rsidRPr="00423225">
        <w:rPr>
          <w:rFonts w:ascii="Arial" w:hAnsi="Arial" w:cs="Arial"/>
          <w:sz w:val="24"/>
          <w:szCs w:val="24"/>
        </w:rPr>
        <w:t>с.</w:t>
      </w:r>
    </w:p>
    <w:p w:rsidR="00BB2F32" w:rsidRPr="00423225" w:rsidRDefault="0066250A">
      <w:pPr>
        <w:pStyle w:val="a4"/>
        <w:numPr>
          <w:ilvl w:val="0"/>
          <w:numId w:val="2"/>
        </w:numPr>
        <w:tabs>
          <w:tab w:val="left" w:pos="404"/>
        </w:tabs>
        <w:spacing w:line="276" w:lineRule="auto"/>
        <w:ind w:right="233" w:hanging="284"/>
        <w:jc w:val="both"/>
        <w:rPr>
          <w:rFonts w:ascii="Arial" w:hAnsi="Arial" w:cs="Arial"/>
          <w:sz w:val="24"/>
          <w:szCs w:val="24"/>
        </w:rPr>
      </w:pPr>
      <w:r w:rsidRPr="00423225">
        <w:rPr>
          <w:rFonts w:ascii="Arial" w:hAnsi="Arial" w:cs="Arial"/>
          <w:sz w:val="24"/>
          <w:szCs w:val="24"/>
        </w:rPr>
        <w:t>Орфографический словарь русского языка с грамматическим приложением для школьников [Текст] /сост. И. А. Кузьмина. – М.: Дом славянской книги, 2011. – 384</w:t>
      </w:r>
      <w:r w:rsidRPr="00423225">
        <w:rPr>
          <w:rFonts w:ascii="Arial" w:hAnsi="Arial" w:cs="Arial"/>
          <w:spacing w:val="-20"/>
          <w:sz w:val="24"/>
          <w:szCs w:val="24"/>
        </w:rPr>
        <w:t xml:space="preserve"> </w:t>
      </w:r>
      <w:r w:rsidRPr="00423225">
        <w:rPr>
          <w:rFonts w:ascii="Arial" w:hAnsi="Arial" w:cs="Arial"/>
          <w:sz w:val="24"/>
          <w:szCs w:val="24"/>
        </w:rPr>
        <w:t>с.</w:t>
      </w:r>
    </w:p>
    <w:p w:rsidR="00BB2F32" w:rsidRPr="00423225" w:rsidRDefault="0066250A">
      <w:pPr>
        <w:pStyle w:val="a4"/>
        <w:numPr>
          <w:ilvl w:val="0"/>
          <w:numId w:val="2"/>
        </w:numPr>
        <w:tabs>
          <w:tab w:val="left" w:pos="463"/>
        </w:tabs>
        <w:spacing w:line="276" w:lineRule="auto"/>
        <w:ind w:right="642" w:hanging="284"/>
        <w:rPr>
          <w:rFonts w:ascii="Arial" w:hAnsi="Arial" w:cs="Arial"/>
          <w:sz w:val="24"/>
          <w:szCs w:val="24"/>
        </w:rPr>
      </w:pPr>
      <w:r w:rsidRPr="00423225">
        <w:rPr>
          <w:rFonts w:ascii="Arial" w:hAnsi="Arial" w:cs="Arial"/>
          <w:sz w:val="24"/>
          <w:szCs w:val="24"/>
        </w:rPr>
        <w:t>Орфографический словарь русского языка [Текст] / сост. Э. Р. Авеносов. – М.: Евро</w:t>
      </w:r>
      <w:r w:rsidR="00957FE5">
        <w:rPr>
          <w:rFonts w:ascii="Arial" w:hAnsi="Arial" w:cs="Arial"/>
          <w:sz w:val="24"/>
          <w:szCs w:val="24"/>
        </w:rPr>
        <w:t xml:space="preserve"> </w:t>
      </w:r>
      <w:r w:rsidRPr="00423225">
        <w:rPr>
          <w:rFonts w:ascii="Arial" w:hAnsi="Arial" w:cs="Arial"/>
          <w:sz w:val="24"/>
          <w:szCs w:val="24"/>
        </w:rPr>
        <w:t>- пресс, 2012. – 448</w:t>
      </w:r>
      <w:r w:rsidRPr="00423225">
        <w:rPr>
          <w:rFonts w:ascii="Arial" w:hAnsi="Arial" w:cs="Arial"/>
          <w:spacing w:val="-1"/>
          <w:sz w:val="24"/>
          <w:szCs w:val="24"/>
        </w:rPr>
        <w:t xml:space="preserve"> </w:t>
      </w:r>
      <w:r w:rsidRPr="00423225">
        <w:rPr>
          <w:rFonts w:ascii="Arial" w:hAnsi="Arial" w:cs="Arial"/>
          <w:sz w:val="24"/>
          <w:szCs w:val="24"/>
        </w:rPr>
        <w:t>с.</w:t>
      </w:r>
    </w:p>
    <w:p w:rsidR="00BB2F32" w:rsidRPr="00423225" w:rsidRDefault="0066250A">
      <w:pPr>
        <w:pStyle w:val="a4"/>
        <w:numPr>
          <w:ilvl w:val="0"/>
          <w:numId w:val="2"/>
        </w:numPr>
        <w:tabs>
          <w:tab w:val="left" w:pos="463"/>
        </w:tabs>
        <w:spacing w:line="276" w:lineRule="auto"/>
        <w:ind w:right="339" w:hanging="284"/>
        <w:rPr>
          <w:rFonts w:ascii="Arial" w:hAnsi="Arial" w:cs="Arial"/>
          <w:sz w:val="24"/>
          <w:szCs w:val="24"/>
        </w:rPr>
      </w:pPr>
      <w:r w:rsidRPr="00423225">
        <w:rPr>
          <w:rFonts w:ascii="Arial" w:hAnsi="Arial" w:cs="Arial"/>
          <w:sz w:val="24"/>
          <w:szCs w:val="24"/>
        </w:rPr>
        <w:t>Школьный словообразовательный словарь [Текст] / сост. Б. Н. Круковер. – Ростов н/Д: Феникс, 2008. – 288 с. – (Учебные</w:t>
      </w:r>
      <w:r w:rsidRPr="00423225">
        <w:rPr>
          <w:rFonts w:ascii="Arial" w:hAnsi="Arial" w:cs="Arial"/>
          <w:spacing w:val="-2"/>
          <w:sz w:val="24"/>
          <w:szCs w:val="24"/>
        </w:rPr>
        <w:t xml:space="preserve"> </w:t>
      </w:r>
      <w:r w:rsidRPr="00423225">
        <w:rPr>
          <w:rFonts w:ascii="Arial" w:hAnsi="Arial" w:cs="Arial"/>
          <w:sz w:val="24"/>
          <w:szCs w:val="24"/>
        </w:rPr>
        <w:t>словари).</w:t>
      </w:r>
    </w:p>
    <w:p w:rsidR="00BB2F32" w:rsidRPr="00423225" w:rsidRDefault="00BB2F32">
      <w:pPr>
        <w:pStyle w:val="a3"/>
        <w:spacing w:before="1"/>
        <w:rPr>
          <w:rFonts w:ascii="Arial" w:hAnsi="Arial" w:cs="Arial"/>
        </w:rPr>
      </w:pPr>
    </w:p>
    <w:p w:rsidR="00BB2F32" w:rsidRPr="00423225" w:rsidRDefault="0066250A">
      <w:pPr>
        <w:pStyle w:val="11"/>
        <w:jc w:val="left"/>
        <w:rPr>
          <w:rFonts w:ascii="Arial" w:hAnsi="Arial" w:cs="Arial"/>
        </w:rPr>
      </w:pPr>
      <w:r w:rsidRPr="00423225">
        <w:rPr>
          <w:rFonts w:ascii="Arial" w:hAnsi="Arial" w:cs="Arial"/>
        </w:rPr>
        <w:t>Интернет-ресурсы</w:t>
      </w:r>
    </w:p>
    <w:p w:rsidR="00BB2F32" w:rsidRPr="00423225" w:rsidRDefault="00BB2F32">
      <w:pPr>
        <w:pStyle w:val="a3"/>
        <w:spacing w:before="5"/>
        <w:rPr>
          <w:rFonts w:ascii="Arial" w:hAnsi="Arial" w:cs="Arial"/>
          <w:b/>
        </w:rPr>
      </w:pPr>
    </w:p>
    <w:p w:rsidR="00BB2F32" w:rsidRPr="00423225" w:rsidRDefault="000B79DC">
      <w:pPr>
        <w:pStyle w:val="a4"/>
        <w:numPr>
          <w:ilvl w:val="0"/>
          <w:numId w:val="1"/>
        </w:numPr>
        <w:tabs>
          <w:tab w:val="left" w:pos="649"/>
          <w:tab w:val="left" w:pos="650"/>
        </w:tabs>
        <w:rPr>
          <w:rFonts w:ascii="Arial" w:hAnsi="Arial" w:cs="Arial"/>
          <w:sz w:val="24"/>
          <w:szCs w:val="24"/>
        </w:rPr>
      </w:pPr>
      <w:hyperlink r:id="rId11">
        <w:r w:rsidR="0066250A" w:rsidRPr="00423225">
          <w:rPr>
            <w:rFonts w:ascii="Arial" w:hAnsi="Arial" w:cs="Arial"/>
            <w:sz w:val="24"/>
            <w:szCs w:val="24"/>
          </w:rPr>
          <w:t>www.eor.it.ru/eor</w:t>
        </w:r>
      </w:hyperlink>
      <w:r w:rsidR="0066250A" w:rsidRPr="00423225">
        <w:rPr>
          <w:rFonts w:ascii="Arial" w:hAnsi="Arial" w:cs="Arial"/>
          <w:sz w:val="24"/>
          <w:szCs w:val="24"/>
        </w:rPr>
        <w:t xml:space="preserve"> (учебный портал по использованию</w:t>
      </w:r>
      <w:r w:rsidR="0066250A" w:rsidRPr="00423225">
        <w:rPr>
          <w:rFonts w:ascii="Arial" w:hAnsi="Arial" w:cs="Arial"/>
          <w:spacing w:val="-6"/>
          <w:sz w:val="24"/>
          <w:szCs w:val="24"/>
        </w:rPr>
        <w:t xml:space="preserve"> </w:t>
      </w:r>
      <w:r w:rsidR="0066250A" w:rsidRPr="00423225">
        <w:rPr>
          <w:rFonts w:ascii="Arial" w:hAnsi="Arial" w:cs="Arial"/>
          <w:sz w:val="24"/>
          <w:szCs w:val="24"/>
        </w:rPr>
        <w:t>ЭОР).</w:t>
      </w:r>
    </w:p>
    <w:p w:rsidR="00BB2F32" w:rsidRPr="00423225" w:rsidRDefault="000B79DC">
      <w:pPr>
        <w:pStyle w:val="a4"/>
        <w:numPr>
          <w:ilvl w:val="0"/>
          <w:numId w:val="1"/>
        </w:numPr>
        <w:tabs>
          <w:tab w:val="left" w:pos="649"/>
          <w:tab w:val="left" w:pos="650"/>
          <w:tab w:val="left" w:pos="2723"/>
          <w:tab w:val="left" w:pos="4550"/>
          <w:tab w:val="left" w:pos="5468"/>
          <w:tab w:val="left" w:pos="6583"/>
          <w:tab w:val="left" w:pos="7387"/>
          <w:tab w:val="left" w:pos="7836"/>
        </w:tabs>
        <w:spacing w:before="43" w:line="276" w:lineRule="auto"/>
        <w:ind w:right="219"/>
        <w:rPr>
          <w:rFonts w:ascii="Arial" w:hAnsi="Arial" w:cs="Arial"/>
          <w:sz w:val="24"/>
          <w:szCs w:val="24"/>
        </w:rPr>
      </w:pPr>
      <w:hyperlink r:id="rId12">
        <w:r w:rsidR="0066250A" w:rsidRPr="00423225">
          <w:rPr>
            <w:rFonts w:ascii="Arial" w:hAnsi="Arial" w:cs="Arial"/>
            <w:sz w:val="24"/>
            <w:szCs w:val="24"/>
          </w:rPr>
          <w:t>www.ruscorpora.ru</w:t>
        </w:r>
      </w:hyperlink>
      <w:r w:rsidR="0066250A" w:rsidRPr="00423225">
        <w:rPr>
          <w:rFonts w:ascii="Arial" w:hAnsi="Arial" w:cs="Arial"/>
          <w:sz w:val="24"/>
          <w:szCs w:val="24"/>
        </w:rPr>
        <w:tab/>
        <w:t>(Национальный</w:t>
      </w:r>
      <w:r w:rsidR="0066250A" w:rsidRPr="00423225">
        <w:rPr>
          <w:rFonts w:ascii="Arial" w:hAnsi="Arial" w:cs="Arial"/>
          <w:sz w:val="24"/>
          <w:szCs w:val="24"/>
        </w:rPr>
        <w:tab/>
        <w:t>корпус</w:t>
      </w:r>
      <w:r w:rsidR="0066250A" w:rsidRPr="00423225">
        <w:rPr>
          <w:rFonts w:ascii="Arial" w:hAnsi="Arial" w:cs="Arial"/>
          <w:sz w:val="24"/>
          <w:szCs w:val="24"/>
        </w:rPr>
        <w:tab/>
        <w:t>русского</w:t>
      </w:r>
      <w:r w:rsidR="0066250A" w:rsidRPr="00423225">
        <w:rPr>
          <w:rFonts w:ascii="Arial" w:hAnsi="Arial" w:cs="Arial"/>
          <w:sz w:val="24"/>
          <w:szCs w:val="24"/>
        </w:rPr>
        <w:tab/>
        <w:t>языка</w:t>
      </w:r>
      <w:r w:rsidR="0066250A" w:rsidRPr="00423225">
        <w:rPr>
          <w:rFonts w:ascii="Arial" w:hAnsi="Arial" w:cs="Arial"/>
          <w:sz w:val="24"/>
          <w:szCs w:val="24"/>
        </w:rPr>
        <w:tab/>
        <w:t>—</w:t>
      </w:r>
      <w:r w:rsidR="0066250A" w:rsidRPr="00423225">
        <w:rPr>
          <w:rFonts w:ascii="Arial" w:hAnsi="Arial" w:cs="Arial"/>
          <w:sz w:val="24"/>
          <w:szCs w:val="24"/>
        </w:rPr>
        <w:tab/>
        <w:t>информационно- справочная система, основанная на собрании русских текстов в электронной</w:t>
      </w:r>
      <w:r w:rsidR="0066250A" w:rsidRPr="00423225">
        <w:rPr>
          <w:rFonts w:ascii="Arial" w:hAnsi="Arial" w:cs="Arial"/>
          <w:spacing w:val="-19"/>
          <w:sz w:val="24"/>
          <w:szCs w:val="24"/>
        </w:rPr>
        <w:t xml:space="preserve"> </w:t>
      </w:r>
      <w:r w:rsidR="0066250A" w:rsidRPr="00423225">
        <w:rPr>
          <w:rFonts w:ascii="Arial" w:hAnsi="Arial" w:cs="Arial"/>
          <w:sz w:val="24"/>
          <w:szCs w:val="24"/>
        </w:rPr>
        <w:t>форме).</w:t>
      </w:r>
    </w:p>
    <w:p w:rsidR="00BB2F32" w:rsidRPr="00423225" w:rsidRDefault="000B79DC">
      <w:pPr>
        <w:pStyle w:val="a4"/>
        <w:numPr>
          <w:ilvl w:val="0"/>
          <w:numId w:val="1"/>
        </w:numPr>
        <w:tabs>
          <w:tab w:val="left" w:pos="649"/>
          <w:tab w:val="left" w:pos="650"/>
        </w:tabs>
        <w:spacing w:line="275" w:lineRule="exact"/>
        <w:rPr>
          <w:rFonts w:ascii="Arial" w:hAnsi="Arial" w:cs="Arial"/>
          <w:sz w:val="24"/>
          <w:szCs w:val="24"/>
        </w:rPr>
      </w:pPr>
      <w:hyperlink r:id="rId13">
        <w:r w:rsidR="0066250A" w:rsidRPr="00423225">
          <w:rPr>
            <w:rFonts w:ascii="Arial" w:hAnsi="Arial" w:cs="Arial"/>
            <w:sz w:val="24"/>
            <w:szCs w:val="24"/>
          </w:rPr>
          <w:t xml:space="preserve">www.russkiyjazik.ru </w:t>
        </w:r>
      </w:hyperlink>
      <w:r w:rsidR="0066250A" w:rsidRPr="00423225">
        <w:rPr>
          <w:rFonts w:ascii="Arial" w:hAnsi="Arial" w:cs="Arial"/>
          <w:sz w:val="24"/>
          <w:szCs w:val="24"/>
        </w:rPr>
        <w:t>(энциклопедия</w:t>
      </w:r>
      <w:r w:rsidR="0066250A" w:rsidRPr="00423225">
        <w:rPr>
          <w:rFonts w:ascii="Arial" w:hAnsi="Arial" w:cs="Arial"/>
          <w:spacing w:val="1"/>
          <w:sz w:val="24"/>
          <w:szCs w:val="24"/>
        </w:rPr>
        <w:t xml:space="preserve"> </w:t>
      </w:r>
      <w:r w:rsidR="0066250A" w:rsidRPr="00423225">
        <w:rPr>
          <w:rFonts w:ascii="Arial" w:hAnsi="Arial" w:cs="Arial"/>
          <w:sz w:val="24"/>
          <w:szCs w:val="24"/>
        </w:rPr>
        <w:t>«Языкознание»).</w:t>
      </w:r>
    </w:p>
    <w:p w:rsidR="00BB2F32" w:rsidRPr="00423225" w:rsidRDefault="000B79DC">
      <w:pPr>
        <w:pStyle w:val="a4"/>
        <w:numPr>
          <w:ilvl w:val="0"/>
          <w:numId w:val="1"/>
        </w:numPr>
        <w:tabs>
          <w:tab w:val="left" w:pos="649"/>
          <w:tab w:val="left" w:pos="650"/>
        </w:tabs>
        <w:spacing w:before="41"/>
        <w:rPr>
          <w:rFonts w:ascii="Arial" w:hAnsi="Arial" w:cs="Arial"/>
          <w:sz w:val="24"/>
          <w:szCs w:val="24"/>
        </w:rPr>
      </w:pPr>
      <w:hyperlink r:id="rId14">
        <w:r w:rsidR="0066250A" w:rsidRPr="00423225">
          <w:rPr>
            <w:rFonts w:ascii="Arial" w:hAnsi="Arial" w:cs="Arial"/>
            <w:sz w:val="24"/>
            <w:szCs w:val="24"/>
          </w:rPr>
          <w:t>www.etymolog.ruslang.ru</w:t>
        </w:r>
      </w:hyperlink>
      <w:r w:rsidR="0066250A" w:rsidRPr="00423225">
        <w:rPr>
          <w:rFonts w:ascii="Arial" w:hAnsi="Arial" w:cs="Arial"/>
          <w:sz w:val="24"/>
          <w:szCs w:val="24"/>
        </w:rPr>
        <w:t xml:space="preserve"> (Этимология и история русского</w:t>
      </w:r>
      <w:r w:rsidR="0066250A" w:rsidRPr="00423225">
        <w:rPr>
          <w:rFonts w:ascii="Arial" w:hAnsi="Arial" w:cs="Arial"/>
          <w:spacing w:val="-5"/>
          <w:sz w:val="24"/>
          <w:szCs w:val="24"/>
        </w:rPr>
        <w:t xml:space="preserve"> </w:t>
      </w:r>
      <w:r w:rsidR="0066250A" w:rsidRPr="00423225">
        <w:rPr>
          <w:rFonts w:ascii="Arial" w:hAnsi="Arial" w:cs="Arial"/>
          <w:sz w:val="24"/>
          <w:szCs w:val="24"/>
        </w:rPr>
        <w:t>языка).</w:t>
      </w:r>
    </w:p>
    <w:p w:rsidR="00BB2F32" w:rsidRPr="00423225" w:rsidRDefault="000B79DC">
      <w:pPr>
        <w:pStyle w:val="a4"/>
        <w:numPr>
          <w:ilvl w:val="0"/>
          <w:numId w:val="1"/>
        </w:numPr>
        <w:tabs>
          <w:tab w:val="left" w:pos="650"/>
        </w:tabs>
        <w:spacing w:before="43" w:line="276" w:lineRule="auto"/>
        <w:ind w:right="231"/>
        <w:jc w:val="both"/>
        <w:rPr>
          <w:rFonts w:ascii="Arial" w:hAnsi="Arial" w:cs="Arial"/>
          <w:sz w:val="24"/>
          <w:szCs w:val="24"/>
        </w:rPr>
      </w:pPr>
      <w:hyperlink r:id="rId15">
        <w:r w:rsidR="0066250A" w:rsidRPr="00423225">
          <w:rPr>
            <w:rFonts w:ascii="Arial" w:hAnsi="Arial" w:cs="Arial"/>
            <w:sz w:val="24"/>
            <w:szCs w:val="24"/>
          </w:rPr>
          <w:t>www.rus.1september.ru</w:t>
        </w:r>
      </w:hyperlink>
      <w:r w:rsidR="0066250A" w:rsidRPr="00423225">
        <w:rPr>
          <w:rFonts w:ascii="Arial" w:hAnsi="Arial" w:cs="Arial"/>
          <w:sz w:val="24"/>
          <w:szCs w:val="24"/>
        </w:rPr>
        <w:t xml:space="preserve"> (электронная версия газеты «Русский язык»). Сайт для учителей </w:t>
      </w:r>
      <w:r w:rsidR="0066250A" w:rsidRPr="00423225">
        <w:rPr>
          <w:rFonts w:ascii="Arial" w:hAnsi="Arial" w:cs="Arial"/>
          <w:spacing w:val="-4"/>
          <w:sz w:val="24"/>
          <w:szCs w:val="24"/>
        </w:rPr>
        <w:t xml:space="preserve">«Я </w:t>
      </w:r>
      <w:r w:rsidR="0066250A" w:rsidRPr="00423225">
        <w:rPr>
          <w:rFonts w:ascii="Arial" w:hAnsi="Arial" w:cs="Arial"/>
          <w:sz w:val="24"/>
          <w:szCs w:val="24"/>
        </w:rPr>
        <w:t>иду на урок русского</w:t>
      </w:r>
      <w:r w:rsidR="0066250A" w:rsidRPr="00423225">
        <w:rPr>
          <w:rFonts w:ascii="Arial" w:hAnsi="Arial" w:cs="Arial"/>
          <w:spacing w:val="5"/>
          <w:sz w:val="24"/>
          <w:szCs w:val="24"/>
        </w:rPr>
        <w:t xml:space="preserve"> </w:t>
      </w:r>
      <w:r w:rsidR="0066250A" w:rsidRPr="00423225">
        <w:rPr>
          <w:rFonts w:ascii="Arial" w:hAnsi="Arial" w:cs="Arial"/>
          <w:sz w:val="24"/>
          <w:szCs w:val="24"/>
        </w:rPr>
        <w:t>языка».</w:t>
      </w:r>
    </w:p>
    <w:p w:rsidR="00BB2F32" w:rsidRPr="00423225" w:rsidRDefault="000B79DC">
      <w:pPr>
        <w:pStyle w:val="a4"/>
        <w:numPr>
          <w:ilvl w:val="0"/>
          <w:numId w:val="1"/>
        </w:numPr>
        <w:tabs>
          <w:tab w:val="left" w:pos="650"/>
        </w:tabs>
        <w:spacing w:line="276" w:lineRule="auto"/>
        <w:ind w:right="232"/>
        <w:jc w:val="both"/>
        <w:rPr>
          <w:rFonts w:ascii="Arial" w:hAnsi="Arial" w:cs="Arial"/>
          <w:sz w:val="24"/>
          <w:szCs w:val="24"/>
        </w:rPr>
      </w:pPr>
      <w:hyperlink r:id="rId16">
        <w:r w:rsidR="0066250A" w:rsidRPr="00423225">
          <w:rPr>
            <w:rFonts w:ascii="Arial" w:hAnsi="Arial" w:cs="Arial"/>
            <w:sz w:val="24"/>
            <w:szCs w:val="24"/>
          </w:rPr>
          <w:t>www.uchportal.ru</w:t>
        </w:r>
      </w:hyperlink>
      <w:r w:rsidR="0066250A" w:rsidRPr="00423225">
        <w:rPr>
          <w:rFonts w:ascii="Arial" w:hAnsi="Arial" w:cs="Arial"/>
          <w:sz w:val="24"/>
          <w:szCs w:val="24"/>
        </w:rPr>
        <w:t xml:space="preserve"> (Учительский портал. Уроки, презентации, контрольные работы, тесты, компьютерные программы, методические разработки по русскому языку и литературе).</w:t>
      </w:r>
    </w:p>
    <w:p w:rsidR="00BB2F32" w:rsidRPr="00423225" w:rsidRDefault="000B79DC">
      <w:pPr>
        <w:pStyle w:val="a4"/>
        <w:numPr>
          <w:ilvl w:val="0"/>
          <w:numId w:val="1"/>
        </w:numPr>
        <w:tabs>
          <w:tab w:val="left" w:pos="649"/>
          <w:tab w:val="left" w:pos="650"/>
        </w:tabs>
        <w:rPr>
          <w:rFonts w:ascii="Arial" w:hAnsi="Arial" w:cs="Arial"/>
          <w:sz w:val="24"/>
          <w:szCs w:val="24"/>
        </w:rPr>
      </w:pPr>
      <w:hyperlink r:id="rId17">
        <w:r w:rsidR="0066250A" w:rsidRPr="00423225">
          <w:rPr>
            <w:rFonts w:ascii="Arial" w:hAnsi="Arial" w:cs="Arial"/>
            <w:sz w:val="24"/>
            <w:szCs w:val="24"/>
          </w:rPr>
          <w:t xml:space="preserve">www.Ucheba.com </w:t>
        </w:r>
      </w:hyperlink>
      <w:r w:rsidR="0066250A" w:rsidRPr="00423225">
        <w:rPr>
          <w:rFonts w:ascii="Arial" w:hAnsi="Arial" w:cs="Arial"/>
          <w:sz w:val="24"/>
          <w:szCs w:val="24"/>
        </w:rPr>
        <w:t>(Образовательный портал «Учеба»:</w:t>
      </w:r>
      <w:r w:rsidR="0066250A" w:rsidRPr="00423225">
        <w:rPr>
          <w:rFonts w:ascii="Arial" w:hAnsi="Arial" w:cs="Arial"/>
          <w:spacing w:val="6"/>
          <w:sz w:val="24"/>
          <w:szCs w:val="24"/>
        </w:rPr>
        <w:t xml:space="preserve"> </w:t>
      </w:r>
      <w:r w:rsidR="0066250A" w:rsidRPr="00423225">
        <w:rPr>
          <w:rFonts w:ascii="Arial" w:hAnsi="Arial" w:cs="Arial"/>
          <w:sz w:val="24"/>
          <w:szCs w:val="24"/>
        </w:rPr>
        <w:t>«Уроки»)</w:t>
      </w:r>
    </w:p>
    <w:p w:rsidR="00BB2F32" w:rsidRPr="00423225" w:rsidRDefault="000B79DC">
      <w:pPr>
        <w:pStyle w:val="a4"/>
        <w:numPr>
          <w:ilvl w:val="0"/>
          <w:numId w:val="1"/>
        </w:numPr>
        <w:tabs>
          <w:tab w:val="left" w:pos="649"/>
          <w:tab w:val="left" w:pos="650"/>
        </w:tabs>
        <w:spacing w:before="41"/>
        <w:rPr>
          <w:rFonts w:ascii="Arial" w:hAnsi="Arial" w:cs="Arial"/>
          <w:sz w:val="24"/>
          <w:szCs w:val="24"/>
        </w:rPr>
      </w:pPr>
      <w:hyperlink r:id="rId18">
        <w:r w:rsidR="0066250A" w:rsidRPr="00423225">
          <w:rPr>
            <w:rFonts w:ascii="Arial" w:hAnsi="Arial" w:cs="Arial"/>
            <w:sz w:val="24"/>
            <w:szCs w:val="24"/>
          </w:rPr>
          <w:t>www.metodiki.ru</w:t>
        </w:r>
      </w:hyperlink>
      <w:r w:rsidR="0066250A" w:rsidRPr="00423225">
        <w:rPr>
          <w:rFonts w:ascii="Arial" w:hAnsi="Arial" w:cs="Arial"/>
          <w:spacing w:val="-1"/>
          <w:sz w:val="24"/>
          <w:szCs w:val="24"/>
        </w:rPr>
        <w:t xml:space="preserve"> </w:t>
      </w:r>
      <w:r w:rsidR="0066250A" w:rsidRPr="00423225">
        <w:rPr>
          <w:rFonts w:ascii="Arial" w:hAnsi="Arial" w:cs="Arial"/>
          <w:sz w:val="24"/>
          <w:szCs w:val="24"/>
        </w:rPr>
        <w:t>(Методики)</w:t>
      </w:r>
    </w:p>
    <w:p w:rsidR="00BB2F32" w:rsidRPr="00423225" w:rsidRDefault="000B79DC">
      <w:pPr>
        <w:pStyle w:val="a4"/>
        <w:numPr>
          <w:ilvl w:val="0"/>
          <w:numId w:val="1"/>
        </w:numPr>
        <w:tabs>
          <w:tab w:val="left" w:pos="649"/>
          <w:tab w:val="left" w:pos="650"/>
        </w:tabs>
        <w:spacing w:before="41"/>
        <w:rPr>
          <w:rFonts w:ascii="Arial" w:hAnsi="Arial" w:cs="Arial"/>
          <w:sz w:val="24"/>
          <w:szCs w:val="24"/>
        </w:rPr>
      </w:pPr>
      <w:hyperlink r:id="rId19">
        <w:r w:rsidR="0066250A" w:rsidRPr="00423225">
          <w:rPr>
            <w:rFonts w:ascii="Arial" w:hAnsi="Arial" w:cs="Arial"/>
            <w:sz w:val="24"/>
            <w:szCs w:val="24"/>
          </w:rPr>
          <w:t>www.posobie.ru</w:t>
        </w:r>
      </w:hyperlink>
      <w:r w:rsidR="0066250A" w:rsidRPr="00423225">
        <w:rPr>
          <w:rFonts w:ascii="Arial" w:hAnsi="Arial" w:cs="Arial"/>
          <w:spacing w:val="-1"/>
          <w:sz w:val="24"/>
          <w:szCs w:val="24"/>
        </w:rPr>
        <w:t xml:space="preserve"> </w:t>
      </w:r>
      <w:r w:rsidR="0066250A" w:rsidRPr="00423225">
        <w:rPr>
          <w:rFonts w:ascii="Arial" w:hAnsi="Arial" w:cs="Arial"/>
          <w:sz w:val="24"/>
          <w:szCs w:val="24"/>
        </w:rPr>
        <w:t>(Пособия).</w:t>
      </w:r>
    </w:p>
    <w:p w:rsidR="00BB2F32" w:rsidRPr="00423225" w:rsidRDefault="000B79DC">
      <w:pPr>
        <w:pStyle w:val="a4"/>
        <w:numPr>
          <w:ilvl w:val="0"/>
          <w:numId w:val="1"/>
        </w:numPr>
        <w:tabs>
          <w:tab w:val="left" w:pos="650"/>
          <w:tab w:val="left" w:pos="6395"/>
          <w:tab w:val="left" w:pos="7189"/>
          <w:tab w:val="left" w:pos="8582"/>
        </w:tabs>
        <w:spacing w:before="41" w:line="278" w:lineRule="auto"/>
        <w:ind w:right="231"/>
        <w:rPr>
          <w:rFonts w:ascii="Arial" w:hAnsi="Arial" w:cs="Arial"/>
          <w:sz w:val="24"/>
          <w:szCs w:val="24"/>
        </w:rPr>
      </w:pPr>
      <w:hyperlink r:id="rId20">
        <w:r w:rsidR="0066250A" w:rsidRPr="00423225">
          <w:rPr>
            <w:rFonts w:ascii="Arial" w:hAnsi="Arial" w:cs="Arial"/>
            <w:sz w:val="24"/>
            <w:szCs w:val="24"/>
          </w:rPr>
          <w:t>www.it-n.ru/communities.aspx?cat_no=2168&amp;tmpl=com</w:t>
        </w:r>
      </w:hyperlink>
      <w:r w:rsidR="0066250A" w:rsidRPr="00423225">
        <w:rPr>
          <w:rFonts w:ascii="Arial" w:hAnsi="Arial" w:cs="Arial"/>
          <w:sz w:val="24"/>
          <w:szCs w:val="24"/>
        </w:rPr>
        <w:tab/>
        <w:t>(Сеть</w:t>
      </w:r>
      <w:r w:rsidR="0066250A" w:rsidRPr="00423225">
        <w:rPr>
          <w:rFonts w:ascii="Arial" w:hAnsi="Arial" w:cs="Arial"/>
          <w:sz w:val="24"/>
          <w:szCs w:val="24"/>
        </w:rPr>
        <w:tab/>
        <w:t>творческих</w:t>
      </w:r>
      <w:r w:rsidR="0066250A" w:rsidRPr="00423225">
        <w:rPr>
          <w:rFonts w:ascii="Arial" w:hAnsi="Arial" w:cs="Arial"/>
          <w:sz w:val="24"/>
          <w:szCs w:val="24"/>
        </w:rPr>
        <w:tab/>
      </w:r>
      <w:r w:rsidR="0066250A" w:rsidRPr="00423225">
        <w:rPr>
          <w:rFonts w:ascii="Arial" w:hAnsi="Arial" w:cs="Arial"/>
          <w:spacing w:val="-3"/>
          <w:sz w:val="24"/>
          <w:szCs w:val="24"/>
        </w:rPr>
        <w:t xml:space="preserve">учителей. </w:t>
      </w:r>
      <w:r w:rsidR="0066250A" w:rsidRPr="00423225">
        <w:rPr>
          <w:rFonts w:ascii="Arial" w:hAnsi="Arial" w:cs="Arial"/>
          <w:sz w:val="24"/>
          <w:szCs w:val="24"/>
        </w:rPr>
        <w:t>Информационные технологии на уроках русского языка и</w:t>
      </w:r>
      <w:r w:rsidR="0066250A" w:rsidRPr="00423225">
        <w:rPr>
          <w:rFonts w:ascii="Arial" w:hAnsi="Arial" w:cs="Arial"/>
          <w:spacing w:val="-5"/>
          <w:sz w:val="24"/>
          <w:szCs w:val="24"/>
        </w:rPr>
        <w:t xml:space="preserve"> </w:t>
      </w:r>
      <w:r w:rsidR="0066250A" w:rsidRPr="00423225">
        <w:rPr>
          <w:rFonts w:ascii="Arial" w:hAnsi="Arial" w:cs="Arial"/>
          <w:sz w:val="24"/>
          <w:szCs w:val="24"/>
        </w:rPr>
        <w:t>литературы).</w:t>
      </w:r>
    </w:p>
    <w:p w:rsidR="00BB2F32" w:rsidRPr="00423225" w:rsidRDefault="000B79DC">
      <w:pPr>
        <w:pStyle w:val="a4"/>
        <w:numPr>
          <w:ilvl w:val="0"/>
          <w:numId w:val="1"/>
        </w:numPr>
        <w:tabs>
          <w:tab w:val="left" w:pos="650"/>
          <w:tab w:val="left" w:pos="6006"/>
          <w:tab w:val="left" w:pos="7094"/>
          <w:tab w:val="left" w:pos="8643"/>
        </w:tabs>
        <w:spacing w:line="272" w:lineRule="exact"/>
        <w:rPr>
          <w:rFonts w:ascii="Arial" w:hAnsi="Arial" w:cs="Arial"/>
          <w:sz w:val="24"/>
          <w:szCs w:val="24"/>
        </w:rPr>
      </w:pPr>
      <w:hyperlink r:id="rId21">
        <w:r w:rsidR="0066250A" w:rsidRPr="00423225">
          <w:rPr>
            <w:rFonts w:ascii="Arial" w:hAnsi="Arial" w:cs="Arial"/>
            <w:sz w:val="24"/>
            <w:szCs w:val="24"/>
          </w:rPr>
          <w:t>www.prosv.ru/umk/konkurs/info.aspx?ob_no=12267</w:t>
        </w:r>
      </w:hyperlink>
      <w:r w:rsidR="0066250A" w:rsidRPr="00423225">
        <w:rPr>
          <w:rFonts w:ascii="Arial" w:hAnsi="Arial" w:cs="Arial"/>
          <w:sz w:val="24"/>
          <w:szCs w:val="24"/>
        </w:rPr>
        <w:tab/>
        <w:t>(Работы</w:t>
      </w:r>
      <w:r w:rsidR="0066250A" w:rsidRPr="00423225">
        <w:rPr>
          <w:rFonts w:ascii="Arial" w:hAnsi="Arial" w:cs="Arial"/>
          <w:sz w:val="24"/>
          <w:szCs w:val="24"/>
        </w:rPr>
        <w:tab/>
        <w:t>победителей</w:t>
      </w:r>
      <w:r w:rsidR="0066250A" w:rsidRPr="00423225">
        <w:rPr>
          <w:rFonts w:ascii="Arial" w:hAnsi="Arial" w:cs="Arial"/>
          <w:sz w:val="24"/>
          <w:szCs w:val="24"/>
        </w:rPr>
        <w:tab/>
        <w:t>конкурса</w:t>
      </w:r>
    </w:p>
    <w:p w:rsidR="00BB2F32" w:rsidRPr="00423225" w:rsidRDefault="0066250A">
      <w:pPr>
        <w:pStyle w:val="a3"/>
        <w:spacing w:before="41"/>
        <w:ind w:left="649"/>
        <w:rPr>
          <w:rFonts w:ascii="Arial" w:hAnsi="Arial" w:cs="Arial"/>
        </w:rPr>
      </w:pPr>
      <w:r w:rsidRPr="00423225">
        <w:rPr>
          <w:rFonts w:ascii="Arial" w:hAnsi="Arial" w:cs="Arial"/>
        </w:rPr>
        <w:t>«Учитель — учителю» издательства «Просвещение»).</w:t>
      </w:r>
    </w:p>
    <w:p w:rsidR="00BB2F32" w:rsidRPr="00423225" w:rsidRDefault="000B79DC">
      <w:pPr>
        <w:pStyle w:val="a4"/>
        <w:numPr>
          <w:ilvl w:val="0"/>
          <w:numId w:val="1"/>
        </w:numPr>
        <w:tabs>
          <w:tab w:val="left" w:pos="650"/>
        </w:tabs>
        <w:spacing w:before="41"/>
        <w:rPr>
          <w:rFonts w:ascii="Arial" w:hAnsi="Arial" w:cs="Arial"/>
          <w:sz w:val="24"/>
          <w:szCs w:val="24"/>
        </w:rPr>
      </w:pPr>
      <w:hyperlink r:id="rId22">
        <w:r w:rsidR="0066250A" w:rsidRPr="00423225">
          <w:rPr>
            <w:rFonts w:ascii="Arial" w:hAnsi="Arial" w:cs="Arial"/>
            <w:sz w:val="24"/>
            <w:szCs w:val="24"/>
          </w:rPr>
          <w:t xml:space="preserve">www.spravka.gramota.ru </w:t>
        </w:r>
      </w:hyperlink>
      <w:r w:rsidR="0066250A" w:rsidRPr="00423225">
        <w:rPr>
          <w:rFonts w:ascii="Arial" w:hAnsi="Arial" w:cs="Arial"/>
          <w:sz w:val="24"/>
          <w:szCs w:val="24"/>
        </w:rPr>
        <w:t>(Справочная служба русского</w:t>
      </w:r>
      <w:r w:rsidR="0066250A" w:rsidRPr="00423225">
        <w:rPr>
          <w:rFonts w:ascii="Arial" w:hAnsi="Arial" w:cs="Arial"/>
          <w:spacing w:val="-2"/>
          <w:sz w:val="24"/>
          <w:szCs w:val="24"/>
        </w:rPr>
        <w:t xml:space="preserve"> </w:t>
      </w:r>
      <w:r w:rsidR="0066250A" w:rsidRPr="00423225">
        <w:rPr>
          <w:rFonts w:ascii="Arial" w:hAnsi="Arial" w:cs="Arial"/>
          <w:sz w:val="24"/>
          <w:szCs w:val="24"/>
        </w:rPr>
        <w:t>языка)</w:t>
      </w:r>
    </w:p>
    <w:p w:rsidR="00BB2F32" w:rsidRPr="00423225" w:rsidRDefault="000B79DC">
      <w:pPr>
        <w:pStyle w:val="a4"/>
        <w:numPr>
          <w:ilvl w:val="0"/>
          <w:numId w:val="1"/>
        </w:numPr>
        <w:tabs>
          <w:tab w:val="left" w:pos="650"/>
        </w:tabs>
        <w:spacing w:before="43"/>
        <w:rPr>
          <w:rFonts w:ascii="Arial" w:hAnsi="Arial" w:cs="Arial"/>
          <w:sz w:val="24"/>
          <w:szCs w:val="24"/>
        </w:rPr>
      </w:pPr>
      <w:hyperlink r:id="rId23">
        <w:r w:rsidR="0066250A" w:rsidRPr="00423225">
          <w:rPr>
            <w:rFonts w:ascii="Arial" w:hAnsi="Arial" w:cs="Arial"/>
            <w:sz w:val="24"/>
            <w:szCs w:val="24"/>
          </w:rPr>
          <w:t>www.slovari.ru/dictsearch</w:t>
        </w:r>
        <w:r w:rsidR="0066250A" w:rsidRPr="00423225">
          <w:rPr>
            <w:rFonts w:ascii="Arial" w:hAnsi="Arial" w:cs="Arial"/>
            <w:spacing w:val="-1"/>
            <w:sz w:val="24"/>
            <w:szCs w:val="24"/>
          </w:rPr>
          <w:t xml:space="preserve"> </w:t>
        </w:r>
      </w:hyperlink>
      <w:r w:rsidR="0066250A" w:rsidRPr="00423225">
        <w:rPr>
          <w:rFonts w:ascii="Arial" w:hAnsi="Arial" w:cs="Arial"/>
          <w:sz w:val="24"/>
          <w:szCs w:val="24"/>
        </w:rPr>
        <w:t>(Словари.ру).</w:t>
      </w:r>
    </w:p>
    <w:p w:rsidR="00BB2F32" w:rsidRPr="00423225" w:rsidRDefault="000B79DC">
      <w:pPr>
        <w:pStyle w:val="a4"/>
        <w:numPr>
          <w:ilvl w:val="0"/>
          <w:numId w:val="1"/>
        </w:numPr>
        <w:tabs>
          <w:tab w:val="left" w:pos="650"/>
        </w:tabs>
        <w:spacing w:before="41"/>
        <w:rPr>
          <w:rFonts w:ascii="Arial" w:hAnsi="Arial" w:cs="Arial"/>
          <w:sz w:val="24"/>
          <w:szCs w:val="24"/>
        </w:rPr>
      </w:pPr>
      <w:hyperlink r:id="rId24">
        <w:r w:rsidR="0066250A" w:rsidRPr="00423225">
          <w:rPr>
            <w:rFonts w:ascii="Arial" w:hAnsi="Arial" w:cs="Arial"/>
            <w:sz w:val="24"/>
            <w:szCs w:val="24"/>
          </w:rPr>
          <w:t xml:space="preserve">www.gramota.ru/class/coach/tbgramota </w:t>
        </w:r>
      </w:hyperlink>
      <w:r w:rsidR="0066250A" w:rsidRPr="00423225">
        <w:rPr>
          <w:rFonts w:ascii="Arial" w:hAnsi="Arial" w:cs="Arial"/>
          <w:sz w:val="24"/>
          <w:szCs w:val="24"/>
        </w:rPr>
        <w:t>(Учебник</w:t>
      </w:r>
      <w:r w:rsidR="0066250A" w:rsidRPr="00423225">
        <w:rPr>
          <w:rFonts w:ascii="Arial" w:hAnsi="Arial" w:cs="Arial"/>
          <w:spacing w:val="-4"/>
          <w:sz w:val="24"/>
          <w:szCs w:val="24"/>
        </w:rPr>
        <w:t xml:space="preserve"> </w:t>
      </w:r>
      <w:r w:rsidR="0066250A" w:rsidRPr="00423225">
        <w:rPr>
          <w:rFonts w:ascii="Arial" w:hAnsi="Arial" w:cs="Arial"/>
          <w:sz w:val="24"/>
          <w:szCs w:val="24"/>
        </w:rPr>
        <w:t>грамоты).</w:t>
      </w:r>
    </w:p>
    <w:p w:rsidR="00BB2F32" w:rsidRPr="00423225" w:rsidRDefault="000B79DC">
      <w:pPr>
        <w:pStyle w:val="a4"/>
        <w:numPr>
          <w:ilvl w:val="0"/>
          <w:numId w:val="1"/>
        </w:numPr>
        <w:tabs>
          <w:tab w:val="left" w:pos="650"/>
        </w:tabs>
        <w:spacing w:before="41"/>
        <w:rPr>
          <w:rFonts w:ascii="Arial" w:hAnsi="Arial" w:cs="Arial"/>
          <w:sz w:val="24"/>
          <w:szCs w:val="24"/>
        </w:rPr>
      </w:pPr>
      <w:hyperlink r:id="rId25">
        <w:r w:rsidR="0066250A" w:rsidRPr="00423225">
          <w:rPr>
            <w:rFonts w:ascii="Arial" w:hAnsi="Arial" w:cs="Arial"/>
            <w:sz w:val="24"/>
            <w:szCs w:val="24"/>
          </w:rPr>
          <w:t>www.gramota.ru</w:t>
        </w:r>
      </w:hyperlink>
      <w:r w:rsidR="0066250A" w:rsidRPr="00423225">
        <w:rPr>
          <w:rFonts w:ascii="Arial" w:hAnsi="Arial" w:cs="Arial"/>
          <w:sz w:val="24"/>
          <w:szCs w:val="24"/>
        </w:rPr>
        <w:t xml:space="preserve"> (Справочная</w:t>
      </w:r>
      <w:r w:rsidR="0066250A" w:rsidRPr="00423225">
        <w:rPr>
          <w:rFonts w:ascii="Arial" w:hAnsi="Arial" w:cs="Arial"/>
          <w:spacing w:val="-1"/>
          <w:sz w:val="24"/>
          <w:szCs w:val="24"/>
        </w:rPr>
        <w:t xml:space="preserve"> </w:t>
      </w:r>
      <w:r w:rsidR="0066250A" w:rsidRPr="00423225">
        <w:rPr>
          <w:rFonts w:ascii="Arial" w:hAnsi="Arial" w:cs="Arial"/>
          <w:sz w:val="24"/>
          <w:szCs w:val="24"/>
        </w:rPr>
        <w:t>служба)</w:t>
      </w:r>
    </w:p>
    <w:p w:rsidR="00BB2F32" w:rsidRPr="00423225" w:rsidRDefault="000B79DC">
      <w:pPr>
        <w:pStyle w:val="a4"/>
        <w:numPr>
          <w:ilvl w:val="0"/>
          <w:numId w:val="1"/>
        </w:numPr>
        <w:tabs>
          <w:tab w:val="left" w:pos="650"/>
        </w:tabs>
        <w:spacing w:before="41"/>
        <w:rPr>
          <w:rFonts w:ascii="Arial" w:hAnsi="Arial" w:cs="Arial"/>
          <w:sz w:val="24"/>
          <w:szCs w:val="24"/>
        </w:rPr>
      </w:pPr>
      <w:hyperlink r:id="rId26">
        <w:r w:rsidR="0066250A" w:rsidRPr="00423225">
          <w:rPr>
            <w:rFonts w:ascii="Arial" w:hAnsi="Arial" w:cs="Arial"/>
            <w:sz w:val="24"/>
            <w:szCs w:val="24"/>
          </w:rPr>
          <w:t xml:space="preserve">www.gramma.ru/EXM </w:t>
        </w:r>
      </w:hyperlink>
      <w:r w:rsidR="0066250A" w:rsidRPr="00423225">
        <w:rPr>
          <w:rFonts w:ascii="Arial" w:hAnsi="Arial" w:cs="Arial"/>
          <w:sz w:val="24"/>
          <w:szCs w:val="24"/>
        </w:rPr>
        <w:t>(Экзамены. Нормативные</w:t>
      </w:r>
      <w:r w:rsidR="0066250A" w:rsidRPr="00423225">
        <w:rPr>
          <w:rFonts w:ascii="Arial" w:hAnsi="Arial" w:cs="Arial"/>
          <w:spacing w:val="-3"/>
          <w:sz w:val="24"/>
          <w:szCs w:val="24"/>
        </w:rPr>
        <w:t xml:space="preserve"> </w:t>
      </w:r>
      <w:r w:rsidR="0066250A" w:rsidRPr="00423225">
        <w:rPr>
          <w:rFonts w:ascii="Arial" w:hAnsi="Arial" w:cs="Arial"/>
          <w:sz w:val="24"/>
          <w:szCs w:val="24"/>
        </w:rPr>
        <w:t>документы)</w:t>
      </w:r>
    </w:p>
    <w:sectPr w:rsidR="00BB2F32" w:rsidRPr="00423225" w:rsidSect="00BB2F32">
      <w:pgSz w:w="11910" w:h="16840"/>
      <w:pgMar w:top="1040" w:right="620" w:bottom="1480" w:left="1480" w:header="0" w:footer="121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79DC" w:rsidRDefault="000B79DC" w:rsidP="00BB2F32">
      <w:r>
        <w:separator/>
      </w:r>
    </w:p>
  </w:endnote>
  <w:endnote w:type="continuationSeparator" w:id="0">
    <w:p w:rsidR="000B79DC" w:rsidRDefault="000B79DC" w:rsidP="00BB2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5EC" w:rsidRDefault="000B79DC">
    <w:pPr>
      <w:pStyle w:val="a3"/>
      <w:spacing w:line="14" w:lineRule="auto"/>
      <w:rPr>
        <w:sz w:val="19"/>
      </w:rPr>
    </w:pPr>
    <w:r>
      <w:pict>
        <v:shapetype id="_x0000_t202" coordsize="21600,21600" o:spt="202" path="m,l,21600r21600,l21600,xe">
          <v:stroke joinstyle="miter"/>
          <v:path gradientshapeok="t" o:connecttype="rect"/>
        </v:shapetype>
        <v:shape id="_x0000_s2051" type="#_x0000_t202" style="position:absolute;margin-left:537.95pt;margin-top:766.1pt;width:18pt;height:15.3pt;z-index:-16927232;mso-position-horizontal-relative:page;mso-position-vertical-relative:page" filled="f" stroked="f">
          <v:textbox inset="0,0,0,0">
            <w:txbxContent>
              <w:p w:rsidR="007F05EC" w:rsidRDefault="007F05EC">
                <w:pPr>
                  <w:pStyle w:val="a3"/>
                  <w:spacing w:before="10"/>
                  <w:ind w:left="60"/>
                </w:pPr>
                <w:r>
                  <w:fldChar w:fldCharType="begin"/>
                </w:r>
                <w:r>
                  <w:instrText xml:space="preserve"> PAGE </w:instrText>
                </w:r>
                <w:r>
                  <w:fldChar w:fldCharType="separate"/>
                </w:r>
                <w:r w:rsidR="000A3563">
                  <w:rPr>
                    <w:noProof/>
                  </w:rPr>
                  <w:t>10</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5EC" w:rsidRDefault="000B79DC">
    <w:pPr>
      <w:pStyle w:val="a3"/>
      <w:spacing w:line="14" w:lineRule="auto"/>
      <w:rPr>
        <w:sz w:val="20"/>
      </w:rPr>
    </w:pPr>
    <w:r>
      <w:pict>
        <v:shapetype id="_x0000_t202" coordsize="21600,21600" o:spt="202" path="m,l,21600r21600,l21600,xe">
          <v:stroke joinstyle="miter"/>
          <v:path gradientshapeok="t" o:connecttype="rect"/>
        </v:shapetype>
        <v:shape id="_x0000_s2055" type="#_x0000_t202" style="position:absolute;margin-left:770.4pt;margin-top:519.55pt;width:18pt;height:15.3pt;z-index:-16924160;mso-position-horizontal-relative:page;mso-position-vertical-relative:page" filled="f" stroked="f">
          <v:textbox inset="0,0,0,0">
            <w:txbxContent>
              <w:p w:rsidR="007F05EC" w:rsidRDefault="007F05EC">
                <w:pPr>
                  <w:pStyle w:val="a3"/>
                  <w:spacing w:before="10"/>
                  <w:ind w:left="60"/>
                </w:pPr>
                <w:r>
                  <w:fldChar w:fldCharType="begin"/>
                </w:r>
                <w:r>
                  <w:instrText xml:space="preserve"> PAGE </w:instrText>
                </w:r>
                <w:r>
                  <w:fldChar w:fldCharType="separate"/>
                </w:r>
                <w:r w:rsidR="000A3563">
                  <w:rPr>
                    <w:noProof/>
                  </w:rPr>
                  <w:t>21</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5EC" w:rsidRDefault="000B79DC">
    <w:pPr>
      <w:pStyle w:val="a3"/>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770.4pt;margin-top:519.55pt;width:18pt;height:15.3pt;z-index:-16926720;mso-position-horizontal-relative:page;mso-position-vertical-relative:page" filled="f" stroked="f">
          <v:textbox style="mso-next-textbox:#_x0000_s2050" inset="0,0,0,0">
            <w:txbxContent>
              <w:p w:rsidR="007F05EC" w:rsidRDefault="007F05EC">
                <w:pPr>
                  <w:pStyle w:val="a3"/>
                  <w:spacing w:before="10"/>
                  <w:ind w:left="60"/>
                </w:pPr>
                <w:r>
                  <w:fldChar w:fldCharType="begin"/>
                </w:r>
                <w:r>
                  <w:instrText xml:space="preserve"> PAGE </w:instrText>
                </w:r>
                <w:r>
                  <w:fldChar w:fldCharType="separate"/>
                </w:r>
                <w:r w:rsidR="000A3563">
                  <w:rPr>
                    <w:noProof/>
                  </w:rPr>
                  <w:t>24</w:t>
                </w:r>
                <w: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5EC" w:rsidRDefault="000B79DC">
    <w:pPr>
      <w:pStyle w:val="a3"/>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537.95pt;margin-top:766.1pt;width:18pt;height:15.3pt;z-index:-16926208;mso-position-horizontal-relative:page;mso-position-vertical-relative:page" filled="f" stroked="f">
          <v:textbox inset="0,0,0,0">
            <w:txbxContent>
              <w:p w:rsidR="007F05EC" w:rsidRDefault="007F05EC">
                <w:pPr>
                  <w:pStyle w:val="a3"/>
                  <w:spacing w:before="10"/>
                  <w:ind w:left="60"/>
                </w:pPr>
                <w:r>
                  <w:fldChar w:fldCharType="begin"/>
                </w:r>
                <w:r>
                  <w:instrText xml:space="preserve"> PAGE </w:instrText>
                </w:r>
                <w:r>
                  <w:fldChar w:fldCharType="separate"/>
                </w:r>
                <w:r w:rsidR="000A3563">
                  <w:rPr>
                    <w:noProof/>
                  </w:rPr>
                  <w:t>39</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79DC" w:rsidRDefault="000B79DC" w:rsidP="00BB2F32">
      <w:r>
        <w:separator/>
      </w:r>
    </w:p>
  </w:footnote>
  <w:footnote w:type="continuationSeparator" w:id="0">
    <w:p w:rsidR="000B79DC" w:rsidRDefault="000B79DC" w:rsidP="00BB2F3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A1E94"/>
    <w:multiLevelType w:val="hybridMultilevel"/>
    <w:tmpl w:val="A0B6F984"/>
    <w:lvl w:ilvl="0" w:tplc="F8C8BB3E">
      <w:numFmt w:val="bullet"/>
      <w:lvlText w:val="-"/>
      <w:lvlJc w:val="left"/>
      <w:pPr>
        <w:ind w:left="107" w:hanging="156"/>
      </w:pPr>
      <w:rPr>
        <w:rFonts w:ascii="Times New Roman" w:eastAsia="Times New Roman" w:hAnsi="Times New Roman" w:cs="Times New Roman" w:hint="default"/>
        <w:w w:val="98"/>
        <w:sz w:val="24"/>
        <w:szCs w:val="24"/>
        <w:lang w:val="ru-RU" w:eastAsia="en-US" w:bidi="ar-SA"/>
      </w:rPr>
    </w:lvl>
    <w:lvl w:ilvl="1" w:tplc="E320BFAA">
      <w:numFmt w:val="bullet"/>
      <w:lvlText w:val="•"/>
      <w:lvlJc w:val="left"/>
      <w:pPr>
        <w:ind w:left="455" w:hanging="156"/>
      </w:pPr>
      <w:rPr>
        <w:rFonts w:hint="default"/>
        <w:lang w:val="ru-RU" w:eastAsia="en-US" w:bidi="ar-SA"/>
      </w:rPr>
    </w:lvl>
    <w:lvl w:ilvl="2" w:tplc="58145EC2">
      <w:numFmt w:val="bullet"/>
      <w:lvlText w:val="•"/>
      <w:lvlJc w:val="left"/>
      <w:pPr>
        <w:ind w:left="810" w:hanging="156"/>
      </w:pPr>
      <w:rPr>
        <w:rFonts w:hint="default"/>
        <w:lang w:val="ru-RU" w:eastAsia="en-US" w:bidi="ar-SA"/>
      </w:rPr>
    </w:lvl>
    <w:lvl w:ilvl="3" w:tplc="A2FE5F00">
      <w:numFmt w:val="bullet"/>
      <w:lvlText w:val="•"/>
      <w:lvlJc w:val="left"/>
      <w:pPr>
        <w:ind w:left="1165" w:hanging="156"/>
      </w:pPr>
      <w:rPr>
        <w:rFonts w:hint="default"/>
        <w:lang w:val="ru-RU" w:eastAsia="en-US" w:bidi="ar-SA"/>
      </w:rPr>
    </w:lvl>
    <w:lvl w:ilvl="4" w:tplc="F2BE14D8">
      <w:numFmt w:val="bullet"/>
      <w:lvlText w:val="•"/>
      <w:lvlJc w:val="left"/>
      <w:pPr>
        <w:ind w:left="1520" w:hanging="156"/>
      </w:pPr>
      <w:rPr>
        <w:rFonts w:hint="default"/>
        <w:lang w:val="ru-RU" w:eastAsia="en-US" w:bidi="ar-SA"/>
      </w:rPr>
    </w:lvl>
    <w:lvl w:ilvl="5" w:tplc="FA08B794">
      <w:numFmt w:val="bullet"/>
      <w:lvlText w:val="•"/>
      <w:lvlJc w:val="left"/>
      <w:pPr>
        <w:ind w:left="1875" w:hanging="156"/>
      </w:pPr>
      <w:rPr>
        <w:rFonts w:hint="default"/>
        <w:lang w:val="ru-RU" w:eastAsia="en-US" w:bidi="ar-SA"/>
      </w:rPr>
    </w:lvl>
    <w:lvl w:ilvl="6" w:tplc="21D070DA">
      <w:numFmt w:val="bullet"/>
      <w:lvlText w:val="•"/>
      <w:lvlJc w:val="left"/>
      <w:pPr>
        <w:ind w:left="2230" w:hanging="156"/>
      </w:pPr>
      <w:rPr>
        <w:rFonts w:hint="default"/>
        <w:lang w:val="ru-RU" w:eastAsia="en-US" w:bidi="ar-SA"/>
      </w:rPr>
    </w:lvl>
    <w:lvl w:ilvl="7" w:tplc="E98060CA">
      <w:numFmt w:val="bullet"/>
      <w:lvlText w:val="•"/>
      <w:lvlJc w:val="left"/>
      <w:pPr>
        <w:ind w:left="2585" w:hanging="156"/>
      </w:pPr>
      <w:rPr>
        <w:rFonts w:hint="default"/>
        <w:lang w:val="ru-RU" w:eastAsia="en-US" w:bidi="ar-SA"/>
      </w:rPr>
    </w:lvl>
    <w:lvl w:ilvl="8" w:tplc="A1A01120">
      <w:numFmt w:val="bullet"/>
      <w:lvlText w:val="•"/>
      <w:lvlJc w:val="left"/>
      <w:pPr>
        <w:ind w:left="2940" w:hanging="156"/>
      </w:pPr>
      <w:rPr>
        <w:rFonts w:hint="default"/>
        <w:lang w:val="ru-RU" w:eastAsia="en-US" w:bidi="ar-SA"/>
      </w:rPr>
    </w:lvl>
  </w:abstractNum>
  <w:abstractNum w:abstractNumId="1" w15:restartNumberingAfterBreak="0">
    <w:nsid w:val="1B1A58E7"/>
    <w:multiLevelType w:val="hybridMultilevel"/>
    <w:tmpl w:val="AF68AF4E"/>
    <w:lvl w:ilvl="0" w:tplc="BB06496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1E600395"/>
    <w:multiLevelType w:val="hybridMultilevel"/>
    <w:tmpl w:val="1BD0778E"/>
    <w:lvl w:ilvl="0" w:tplc="18888164">
      <w:numFmt w:val="bullet"/>
      <w:lvlText w:val="•"/>
      <w:lvlJc w:val="left"/>
      <w:pPr>
        <w:ind w:left="105" w:hanging="300"/>
      </w:pPr>
      <w:rPr>
        <w:rFonts w:ascii="Times New Roman" w:eastAsia="Times New Roman" w:hAnsi="Times New Roman" w:cs="Times New Roman" w:hint="default"/>
        <w:spacing w:val="-25"/>
        <w:w w:val="100"/>
        <w:sz w:val="24"/>
        <w:szCs w:val="24"/>
        <w:lang w:val="ru-RU" w:eastAsia="en-US" w:bidi="ar-SA"/>
      </w:rPr>
    </w:lvl>
    <w:lvl w:ilvl="1" w:tplc="5A9EE74C">
      <w:numFmt w:val="bullet"/>
      <w:lvlText w:val="•"/>
      <w:lvlJc w:val="left"/>
      <w:pPr>
        <w:ind w:left="755" w:hanging="300"/>
      </w:pPr>
      <w:rPr>
        <w:rFonts w:hint="default"/>
        <w:lang w:val="ru-RU" w:eastAsia="en-US" w:bidi="ar-SA"/>
      </w:rPr>
    </w:lvl>
    <w:lvl w:ilvl="2" w:tplc="FB24229C">
      <w:numFmt w:val="bullet"/>
      <w:lvlText w:val="•"/>
      <w:lvlJc w:val="left"/>
      <w:pPr>
        <w:ind w:left="1410" w:hanging="300"/>
      </w:pPr>
      <w:rPr>
        <w:rFonts w:hint="default"/>
        <w:lang w:val="ru-RU" w:eastAsia="en-US" w:bidi="ar-SA"/>
      </w:rPr>
    </w:lvl>
    <w:lvl w:ilvl="3" w:tplc="2B24746A">
      <w:numFmt w:val="bullet"/>
      <w:lvlText w:val="•"/>
      <w:lvlJc w:val="left"/>
      <w:pPr>
        <w:ind w:left="2065" w:hanging="300"/>
      </w:pPr>
      <w:rPr>
        <w:rFonts w:hint="default"/>
        <w:lang w:val="ru-RU" w:eastAsia="en-US" w:bidi="ar-SA"/>
      </w:rPr>
    </w:lvl>
    <w:lvl w:ilvl="4" w:tplc="81062998">
      <w:numFmt w:val="bullet"/>
      <w:lvlText w:val="•"/>
      <w:lvlJc w:val="left"/>
      <w:pPr>
        <w:ind w:left="2720" w:hanging="300"/>
      </w:pPr>
      <w:rPr>
        <w:rFonts w:hint="default"/>
        <w:lang w:val="ru-RU" w:eastAsia="en-US" w:bidi="ar-SA"/>
      </w:rPr>
    </w:lvl>
    <w:lvl w:ilvl="5" w:tplc="F4587F3C">
      <w:numFmt w:val="bullet"/>
      <w:lvlText w:val="•"/>
      <w:lvlJc w:val="left"/>
      <w:pPr>
        <w:ind w:left="3376" w:hanging="300"/>
      </w:pPr>
      <w:rPr>
        <w:rFonts w:hint="default"/>
        <w:lang w:val="ru-RU" w:eastAsia="en-US" w:bidi="ar-SA"/>
      </w:rPr>
    </w:lvl>
    <w:lvl w:ilvl="6" w:tplc="ABBCFA76">
      <w:numFmt w:val="bullet"/>
      <w:lvlText w:val="•"/>
      <w:lvlJc w:val="left"/>
      <w:pPr>
        <w:ind w:left="4031" w:hanging="300"/>
      </w:pPr>
      <w:rPr>
        <w:rFonts w:hint="default"/>
        <w:lang w:val="ru-RU" w:eastAsia="en-US" w:bidi="ar-SA"/>
      </w:rPr>
    </w:lvl>
    <w:lvl w:ilvl="7" w:tplc="418AAF0C">
      <w:numFmt w:val="bullet"/>
      <w:lvlText w:val="•"/>
      <w:lvlJc w:val="left"/>
      <w:pPr>
        <w:ind w:left="4686" w:hanging="300"/>
      </w:pPr>
      <w:rPr>
        <w:rFonts w:hint="default"/>
        <w:lang w:val="ru-RU" w:eastAsia="en-US" w:bidi="ar-SA"/>
      </w:rPr>
    </w:lvl>
    <w:lvl w:ilvl="8" w:tplc="D6F06A20">
      <w:numFmt w:val="bullet"/>
      <w:lvlText w:val="•"/>
      <w:lvlJc w:val="left"/>
      <w:pPr>
        <w:ind w:left="5341" w:hanging="300"/>
      </w:pPr>
      <w:rPr>
        <w:rFonts w:hint="default"/>
        <w:lang w:val="ru-RU" w:eastAsia="en-US" w:bidi="ar-SA"/>
      </w:rPr>
    </w:lvl>
  </w:abstractNum>
  <w:abstractNum w:abstractNumId="3" w15:restartNumberingAfterBreak="0">
    <w:nsid w:val="25C51E8A"/>
    <w:multiLevelType w:val="hybridMultilevel"/>
    <w:tmpl w:val="84427144"/>
    <w:lvl w:ilvl="0" w:tplc="9E52493A">
      <w:numFmt w:val="bullet"/>
      <w:lvlText w:val="•"/>
      <w:lvlJc w:val="left"/>
      <w:pPr>
        <w:ind w:left="105" w:hanging="144"/>
      </w:pPr>
      <w:rPr>
        <w:rFonts w:ascii="Times New Roman" w:eastAsia="Times New Roman" w:hAnsi="Times New Roman" w:cs="Times New Roman" w:hint="default"/>
        <w:w w:val="100"/>
        <w:sz w:val="24"/>
        <w:szCs w:val="24"/>
        <w:lang w:val="ru-RU" w:eastAsia="en-US" w:bidi="ar-SA"/>
      </w:rPr>
    </w:lvl>
    <w:lvl w:ilvl="1" w:tplc="936C31F0">
      <w:numFmt w:val="bullet"/>
      <w:lvlText w:val="•"/>
      <w:lvlJc w:val="left"/>
      <w:pPr>
        <w:ind w:left="755" w:hanging="144"/>
      </w:pPr>
      <w:rPr>
        <w:rFonts w:hint="default"/>
        <w:lang w:val="ru-RU" w:eastAsia="en-US" w:bidi="ar-SA"/>
      </w:rPr>
    </w:lvl>
    <w:lvl w:ilvl="2" w:tplc="2E3616F4">
      <w:numFmt w:val="bullet"/>
      <w:lvlText w:val="•"/>
      <w:lvlJc w:val="left"/>
      <w:pPr>
        <w:ind w:left="1410" w:hanging="144"/>
      </w:pPr>
      <w:rPr>
        <w:rFonts w:hint="default"/>
        <w:lang w:val="ru-RU" w:eastAsia="en-US" w:bidi="ar-SA"/>
      </w:rPr>
    </w:lvl>
    <w:lvl w:ilvl="3" w:tplc="FB9C1A66">
      <w:numFmt w:val="bullet"/>
      <w:lvlText w:val="•"/>
      <w:lvlJc w:val="left"/>
      <w:pPr>
        <w:ind w:left="2065" w:hanging="144"/>
      </w:pPr>
      <w:rPr>
        <w:rFonts w:hint="default"/>
        <w:lang w:val="ru-RU" w:eastAsia="en-US" w:bidi="ar-SA"/>
      </w:rPr>
    </w:lvl>
    <w:lvl w:ilvl="4" w:tplc="07B653DE">
      <w:numFmt w:val="bullet"/>
      <w:lvlText w:val="•"/>
      <w:lvlJc w:val="left"/>
      <w:pPr>
        <w:ind w:left="2720" w:hanging="144"/>
      </w:pPr>
      <w:rPr>
        <w:rFonts w:hint="default"/>
        <w:lang w:val="ru-RU" w:eastAsia="en-US" w:bidi="ar-SA"/>
      </w:rPr>
    </w:lvl>
    <w:lvl w:ilvl="5" w:tplc="E9DC62E8">
      <w:numFmt w:val="bullet"/>
      <w:lvlText w:val="•"/>
      <w:lvlJc w:val="left"/>
      <w:pPr>
        <w:ind w:left="3376" w:hanging="144"/>
      </w:pPr>
      <w:rPr>
        <w:rFonts w:hint="default"/>
        <w:lang w:val="ru-RU" w:eastAsia="en-US" w:bidi="ar-SA"/>
      </w:rPr>
    </w:lvl>
    <w:lvl w:ilvl="6" w:tplc="EF9E18AC">
      <w:numFmt w:val="bullet"/>
      <w:lvlText w:val="•"/>
      <w:lvlJc w:val="left"/>
      <w:pPr>
        <w:ind w:left="4031" w:hanging="144"/>
      </w:pPr>
      <w:rPr>
        <w:rFonts w:hint="default"/>
        <w:lang w:val="ru-RU" w:eastAsia="en-US" w:bidi="ar-SA"/>
      </w:rPr>
    </w:lvl>
    <w:lvl w:ilvl="7" w:tplc="ECAAE81C">
      <w:numFmt w:val="bullet"/>
      <w:lvlText w:val="•"/>
      <w:lvlJc w:val="left"/>
      <w:pPr>
        <w:ind w:left="4686" w:hanging="144"/>
      </w:pPr>
      <w:rPr>
        <w:rFonts w:hint="default"/>
        <w:lang w:val="ru-RU" w:eastAsia="en-US" w:bidi="ar-SA"/>
      </w:rPr>
    </w:lvl>
    <w:lvl w:ilvl="8" w:tplc="2CD06D92">
      <w:numFmt w:val="bullet"/>
      <w:lvlText w:val="•"/>
      <w:lvlJc w:val="left"/>
      <w:pPr>
        <w:ind w:left="5341" w:hanging="144"/>
      </w:pPr>
      <w:rPr>
        <w:rFonts w:hint="default"/>
        <w:lang w:val="ru-RU" w:eastAsia="en-US" w:bidi="ar-SA"/>
      </w:rPr>
    </w:lvl>
  </w:abstractNum>
  <w:abstractNum w:abstractNumId="4" w15:restartNumberingAfterBreak="0">
    <w:nsid w:val="290E4087"/>
    <w:multiLevelType w:val="hybridMultilevel"/>
    <w:tmpl w:val="5540E810"/>
    <w:lvl w:ilvl="0" w:tplc="38EE60AE">
      <w:numFmt w:val="bullet"/>
      <w:lvlText w:val="•"/>
      <w:lvlJc w:val="left"/>
      <w:pPr>
        <w:ind w:left="105" w:hanging="430"/>
      </w:pPr>
      <w:rPr>
        <w:rFonts w:ascii="Times New Roman" w:eastAsia="Times New Roman" w:hAnsi="Times New Roman" w:cs="Times New Roman" w:hint="default"/>
        <w:spacing w:val="-17"/>
        <w:w w:val="100"/>
        <w:sz w:val="24"/>
        <w:szCs w:val="24"/>
        <w:lang w:val="ru-RU" w:eastAsia="en-US" w:bidi="ar-SA"/>
      </w:rPr>
    </w:lvl>
    <w:lvl w:ilvl="1" w:tplc="6704733C">
      <w:numFmt w:val="bullet"/>
      <w:lvlText w:val="•"/>
      <w:lvlJc w:val="left"/>
      <w:pPr>
        <w:ind w:left="755" w:hanging="430"/>
      </w:pPr>
      <w:rPr>
        <w:rFonts w:hint="default"/>
        <w:lang w:val="ru-RU" w:eastAsia="en-US" w:bidi="ar-SA"/>
      </w:rPr>
    </w:lvl>
    <w:lvl w:ilvl="2" w:tplc="253A96AA">
      <w:numFmt w:val="bullet"/>
      <w:lvlText w:val="•"/>
      <w:lvlJc w:val="left"/>
      <w:pPr>
        <w:ind w:left="1410" w:hanging="430"/>
      </w:pPr>
      <w:rPr>
        <w:rFonts w:hint="default"/>
        <w:lang w:val="ru-RU" w:eastAsia="en-US" w:bidi="ar-SA"/>
      </w:rPr>
    </w:lvl>
    <w:lvl w:ilvl="3" w:tplc="5EE88208">
      <w:numFmt w:val="bullet"/>
      <w:lvlText w:val="•"/>
      <w:lvlJc w:val="left"/>
      <w:pPr>
        <w:ind w:left="2065" w:hanging="430"/>
      </w:pPr>
      <w:rPr>
        <w:rFonts w:hint="default"/>
        <w:lang w:val="ru-RU" w:eastAsia="en-US" w:bidi="ar-SA"/>
      </w:rPr>
    </w:lvl>
    <w:lvl w:ilvl="4" w:tplc="0254D390">
      <w:numFmt w:val="bullet"/>
      <w:lvlText w:val="•"/>
      <w:lvlJc w:val="left"/>
      <w:pPr>
        <w:ind w:left="2720" w:hanging="430"/>
      </w:pPr>
      <w:rPr>
        <w:rFonts w:hint="default"/>
        <w:lang w:val="ru-RU" w:eastAsia="en-US" w:bidi="ar-SA"/>
      </w:rPr>
    </w:lvl>
    <w:lvl w:ilvl="5" w:tplc="DBE45A8A">
      <w:numFmt w:val="bullet"/>
      <w:lvlText w:val="•"/>
      <w:lvlJc w:val="left"/>
      <w:pPr>
        <w:ind w:left="3376" w:hanging="430"/>
      </w:pPr>
      <w:rPr>
        <w:rFonts w:hint="default"/>
        <w:lang w:val="ru-RU" w:eastAsia="en-US" w:bidi="ar-SA"/>
      </w:rPr>
    </w:lvl>
    <w:lvl w:ilvl="6" w:tplc="D32849C8">
      <w:numFmt w:val="bullet"/>
      <w:lvlText w:val="•"/>
      <w:lvlJc w:val="left"/>
      <w:pPr>
        <w:ind w:left="4031" w:hanging="430"/>
      </w:pPr>
      <w:rPr>
        <w:rFonts w:hint="default"/>
        <w:lang w:val="ru-RU" w:eastAsia="en-US" w:bidi="ar-SA"/>
      </w:rPr>
    </w:lvl>
    <w:lvl w:ilvl="7" w:tplc="F2EE17F4">
      <w:numFmt w:val="bullet"/>
      <w:lvlText w:val="•"/>
      <w:lvlJc w:val="left"/>
      <w:pPr>
        <w:ind w:left="4686" w:hanging="430"/>
      </w:pPr>
      <w:rPr>
        <w:rFonts w:hint="default"/>
        <w:lang w:val="ru-RU" w:eastAsia="en-US" w:bidi="ar-SA"/>
      </w:rPr>
    </w:lvl>
    <w:lvl w:ilvl="8" w:tplc="32E868D2">
      <w:numFmt w:val="bullet"/>
      <w:lvlText w:val="•"/>
      <w:lvlJc w:val="left"/>
      <w:pPr>
        <w:ind w:left="5341" w:hanging="430"/>
      </w:pPr>
      <w:rPr>
        <w:rFonts w:hint="default"/>
        <w:lang w:val="ru-RU" w:eastAsia="en-US" w:bidi="ar-SA"/>
      </w:rPr>
    </w:lvl>
  </w:abstractNum>
  <w:abstractNum w:abstractNumId="5" w15:restartNumberingAfterBreak="0">
    <w:nsid w:val="2A041B98"/>
    <w:multiLevelType w:val="hybridMultilevel"/>
    <w:tmpl w:val="B9AC8438"/>
    <w:lvl w:ilvl="0" w:tplc="E312C7B6">
      <w:numFmt w:val="bullet"/>
      <w:lvlText w:val="•"/>
      <w:lvlJc w:val="left"/>
      <w:pPr>
        <w:ind w:left="105" w:hanging="161"/>
      </w:pPr>
      <w:rPr>
        <w:rFonts w:ascii="Times New Roman" w:eastAsia="Times New Roman" w:hAnsi="Times New Roman" w:cs="Times New Roman" w:hint="default"/>
        <w:w w:val="100"/>
        <w:sz w:val="24"/>
        <w:szCs w:val="24"/>
        <w:lang w:val="ru-RU" w:eastAsia="en-US" w:bidi="ar-SA"/>
      </w:rPr>
    </w:lvl>
    <w:lvl w:ilvl="1" w:tplc="33CEBD72">
      <w:numFmt w:val="bullet"/>
      <w:lvlText w:val="•"/>
      <w:lvlJc w:val="left"/>
      <w:pPr>
        <w:ind w:left="755" w:hanging="161"/>
      </w:pPr>
      <w:rPr>
        <w:rFonts w:hint="default"/>
        <w:lang w:val="ru-RU" w:eastAsia="en-US" w:bidi="ar-SA"/>
      </w:rPr>
    </w:lvl>
    <w:lvl w:ilvl="2" w:tplc="413E4186">
      <w:numFmt w:val="bullet"/>
      <w:lvlText w:val="•"/>
      <w:lvlJc w:val="left"/>
      <w:pPr>
        <w:ind w:left="1410" w:hanging="161"/>
      </w:pPr>
      <w:rPr>
        <w:rFonts w:hint="default"/>
        <w:lang w:val="ru-RU" w:eastAsia="en-US" w:bidi="ar-SA"/>
      </w:rPr>
    </w:lvl>
    <w:lvl w:ilvl="3" w:tplc="FF32B820">
      <w:numFmt w:val="bullet"/>
      <w:lvlText w:val="•"/>
      <w:lvlJc w:val="left"/>
      <w:pPr>
        <w:ind w:left="2065" w:hanging="161"/>
      </w:pPr>
      <w:rPr>
        <w:rFonts w:hint="default"/>
        <w:lang w:val="ru-RU" w:eastAsia="en-US" w:bidi="ar-SA"/>
      </w:rPr>
    </w:lvl>
    <w:lvl w:ilvl="4" w:tplc="1CEC132C">
      <w:numFmt w:val="bullet"/>
      <w:lvlText w:val="•"/>
      <w:lvlJc w:val="left"/>
      <w:pPr>
        <w:ind w:left="2720" w:hanging="161"/>
      </w:pPr>
      <w:rPr>
        <w:rFonts w:hint="default"/>
        <w:lang w:val="ru-RU" w:eastAsia="en-US" w:bidi="ar-SA"/>
      </w:rPr>
    </w:lvl>
    <w:lvl w:ilvl="5" w:tplc="D7CAF788">
      <w:numFmt w:val="bullet"/>
      <w:lvlText w:val="•"/>
      <w:lvlJc w:val="left"/>
      <w:pPr>
        <w:ind w:left="3376" w:hanging="161"/>
      </w:pPr>
      <w:rPr>
        <w:rFonts w:hint="default"/>
        <w:lang w:val="ru-RU" w:eastAsia="en-US" w:bidi="ar-SA"/>
      </w:rPr>
    </w:lvl>
    <w:lvl w:ilvl="6" w:tplc="B6E29ED4">
      <w:numFmt w:val="bullet"/>
      <w:lvlText w:val="•"/>
      <w:lvlJc w:val="left"/>
      <w:pPr>
        <w:ind w:left="4031" w:hanging="161"/>
      </w:pPr>
      <w:rPr>
        <w:rFonts w:hint="default"/>
        <w:lang w:val="ru-RU" w:eastAsia="en-US" w:bidi="ar-SA"/>
      </w:rPr>
    </w:lvl>
    <w:lvl w:ilvl="7" w:tplc="B418A674">
      <w:numFmt w:val="bullet"/>
      <w:lvlText w:val="•"/>
      <w:lvlJc w:val="left"/>
      <w:pPr>
        <w:ind w:left="4686" w:hanging="161"/>
      </w:pPr>
      <w:rPr>
        <w:rFonts w:hint="default"/>
        <w:lang w:val="ru-RU" w:eastAsia="en-US" w:bidi="ar-SA"/>
      </w:rPr>
    </w:lvl>
    <w:lvl w:ilvl="8" w:tplc="26B66D30">
      <w:numFmt w:val="bullet"/>
      <w:lvlText w:val="•"/>
      <w:lvlJc w:val="left"/>
      <w:pPr>
        <w:ind w:left="5341" w:hanging="161"/>
      </w:pPr>
      <w:rPr>
        <w:rFonts w:hint="default"/>
        <w:lang w:val="ru-RU" w:eastAsia="en-US" w:bidi="ar-SA"/>
      </w:rPr>
    </w:lvl>
  </w:abstractNum>
  <w:abstractNum w:abstractNumId="6" w15:restartNumberingAfterBreak="0">
    <w:nsid w:val="31AA1509"/>
    <w:multiLevelType w:val="hybridMultilevel"/>
    <w:tmpl w:val="3BB28D56"/>
    <w:lvl w:ilvl="0" w:tplc="B61038E6">
      <w:numFmt w:val="bullet"/>
      <w:lvlText w:val="•"/>
      <w:lvlJc w:val="left"/>
      <w:pPr>
        <w:ind w:left="105" w:hanging="211"/>
      </w:pPr>
      <w:rPr>
        <w:rFonts w:ascii="Times New Roman" w:eastAsia="Times New Roman" w:hAnsi="Times New Roman" w:cs="Times New Roman" w:hint="default"/>
        <w:spacing w:val="-8"/>
        <w:w w:val="100"/>
        <w:sz w:val="24"/>
        <w:szCs w:val="24"/>
        <w:lang w:val="ru-RU" w:eastAsia="en-US" w:bidi="ar-SA"/>
      </w:rPr>
    </w:lvl>
    <w:lvl w:ilvl="1" w:tplc="4144390C">
      <w:numFmt w:val="bullet"/>
      <w:lvlText w:val="•"/>
      <w:lvlJc w:val="left"/>
      <w:pPr>
        <w:ind w:left="755" w:hanging="211"/>
      </w:pPr>
      <w:rPr>
        <w:rFonts w:hint="default"/>
        <w:lang w:val="ru-RU" w:eastAsia="en-US" w:bidi="ar-SA"/>
      </w:rPr>
    </w:lvl>
    <w:lvl w:ilvl="2" w:tplc="D9A8B96E">
      <w:numFmt w:val="bullet"/>
      <w:lvlText w:val="•"/>
      <w:lvlJc w:val="left"/>
      <w:pPr>
        <w:ind w:left="1410" w:hanging="211"/>
      </w:pPr>
      <w:rPr>
        <w:rFonts w:hint="default"/>
        <w:lang w:val="ru-RU" w:eastAsia="en-US" w:bidi="ar-SA"/>
      </w:rPr>
    </w:lvl>
    <w:lvl w:ilvl="3" w:tplc="3F1C7DE6">
      <w:numFmt w:val="bullet"/>
      <w:lvlText w:val="•"/>
      <w:lvlJc w:val="left"/>
      <w:pPr>
        <w:ind w:left="2065" w:hanging="211"/>
      </w:pPr>
      <w:rPr>
        <w:rFonts w:hint="default"/>
        <w:lang w:val="ru-RU" w:eastAsia="en-US" w:bidi="ar-SA"/>
      </w:rPr>
    </w:lvl>
    <w:lvl w:ilvl="4" w:tplc="77103FF8">
      <w:numFmt w:val="bullet"/>
      <w:lvlText w:val="•"/>
      <w:lvlJc w:val="left"/>
      <w:pPr>
        <w:ind w:left="2720" w:hanging="211"/>
      </w:pPr>
      <w:rPr>
        <w:rFonts w:hint="default"/>
        <w:lang w:val="ru-RU" w:eastAsia="en-US" w:bidi="ar-SA"/>
      </w:rPr>
    </w:lvl>
    <w:lvl w:ilvl="5" w:tplc="8D6833A2">
      <w:numFmt w:val="bullet"/>
      <w:lvlText w:val="•"/>
      <w:lvlJc w:val="left"/>
      <w:pPr>
        <w:ind w:left="3376" w:hanging="211"/>
      </w:pPr>
      <w:rPr>
        <w:rFonts w:hint="default"/>
        <w:lang w:val="ru-RU" w:eastAsia="en-US" w:bidi="ar-SA"/>
      </w:rPr>
    </w:lvl>
    <w:lvl w:ilvl="6" w:tplc="3092DDAE">
      <w:numFmt w:val="bullet"/>
      <w:lvlText w:val="•"/>
      <w:lvlJc w:val="left"/>
      <w:pPr>
        <w:ind w:left="4031" w:hanging="211"/>
      </w:pPr>
      <w:rPr>
        <w:rFonts w:hint="default"/>
        <w:lang w:val="ru-RU" w:eastAsia="en-US" w:bidi="ar-SA"/>
      </w:rPr>
    </w:lvl>
    <w:lvl w:ilvl="7" w:tplc="05E807CA">
      <w:numFmt w:val="bullet"/>
      <w:lvlText w:val="•"/>
      <w:lvlJc w:val="left"/>
      <w:pPr>
        <w:ind w:left="4686" w:hanging="211"/>
      </w:pPr>
      <w:rPr>
        <w:rFonts w:hint="default"/>
        <w:lang w:val="ru-RU" w:eastAsia="en-US" w:bidi="ar-SA"/>
      </w:rPr>
    </w:lvl>
    <w:lvl w:ilvl="8" w:tplc="141CB896">
      <w:numFmt w:val="bullet"/>
      <w:lvlText w:val="•"/>
      <w:lvlJc w:val="left"/>
      <w:pPr>
        <w:ind w:left="5341" w:hanging="211"/>
      </w:pPr>
      <w:rPr>
        <w:rFonts w:hint="default"/>
        <w:lang w:val="ru-RU" w:eastAsia="en-US" w:bidi="ar-SA"/>
      </w:rPr>
    </w:lvl>
  </w:abstractNum>
  <w:abstractNum w:abstractNumId="7" w15:restartNumberingAfterBreak="0">
    <w:nsid w:val="3846056C"/>
    <w:multiLevelType w:val="hybridMultilevel"/>
    <w:tmpl w:val="44782800"/>
    <w:lvl w:ilvl="0" w:tplc="D71495B0">
      <w:start w:val="1"/>
      <w:numFmt w:val="decimal"/>
      <w:lvlText w:val="%1."/>
      <w:lvlJc w:val="left"/>
      <w:pPr>
        <w:ind w:left="505" w:hanging="252"/>
        <w:jc w:val="left"/>
      </w:pPr>
      <w:rPr>
        <w:rFonts w:ascii="Times New Roman" w:eastAsia="Times New Roman" w:hAnsi="Times New Roman" w:cs="Times New Roman" w:hint="default"/>
        <w:w w:val="100"/>
        <w:sz w:val="24"/>
        <w:szCs w:val="24"/>
        <w:lang w:val="ru-RU" w:eastAsia="en-US" w:bidi="ar-SA"/>
      </w:rPr>
    </w:lvl>
    <w:lvl w:ilvl="1" w:tplc="2DAC6D9E">
      <w:numFmt w:val="bullet"/>
      <w:lvlText w:val="•"/>
      <w:lvlJc w:val="left"/>
      <w:pPr>
        <w:ind w:left="1430" w:hanging="252"/>
      </w:pPr>
      <w:rPr>
        <w:rFonts w:hint="default"/>
        <w:lang w:val="ru-RU" w:eastAsia="en-US" w:bidi="ar-SA"/>
      </w:rPr>
    </w:lvl>
    <w:lvl w:ilvl="2" w:tplc="BC6C2F04">
      <w:numFmt w:val="bullet"/>
      <w:lvlText w:val="•"/>
      <w:lvlJc w:val="left"/>
      <w:pPr>
        <w:ind w:left="2361" w:hanging="252"/>
      </w:pPr>
      <w:rPr>
        <w:rFonts w:hint="default"/>
        <w:lang w:val="ru-RU" w:eastAsia="en-US" w:bidi="ar-SA"/>
      </w:rPr>
    </w:lvl>
    <w:lvl w:ilvl="3" w:tplc="04766396">
      <w:numFmt w:val="bullet"/>
      <w:lvlText w:val="•"/>
      <w:lvlJc w:val="left"/>
      <w:pPr>
        <w:ind w:left="3291" w:hanging="252"/>
      </w:pPr>
      <w:rPr>
        <w:rFonts w:hint="default"/>
        <w:lang w:val="ru-RU" w:eastAsia="en-US" w:bidi="ar-SA"/>
      </w:rPr>
    </w:lvl>
    <w:lvl w:ilvl="4" w:tplc="F878ACB8">
      <w:numFmt w:val="bullet"/>
      <w:lvlText w:val="•"/>
      <w:lvlJc w:val="left"/>
      <w:pPr>
        <w:ind w:left="4222" w:hanging="252"/>
      </w:pPr>
      <w:rPr>
        <w:rFonts w:hint="default"/>
        <w:lang w:val="ru-RU" w:eastAsia="en-US" w:bidi="ar-SA"/>
      </w:rPr>
    </w:lvl>
    <w:lvl w:ilvl="5" w:tplc="A2A88AF4">
      <w:numFmt w:val="bullet"/>
      <w:lvlText w:val="•"/>
      <w:lvlJc w:val="left"/>
      <w:pPr>
        <w:ind w:left="5153" w:hanging="252"/>
      </w:pPr>
      <w:rPr>
        <w:rFonts w:hint="default"/>
        <w:lang w:val="ru-RU" w:eastAsia="en-US" w:bidi="ar-SA"/>
      </w:rPr>
    </w:lvl>
    <w:lvl w:ilvl="6" w:tplc="12D01DB0">
      <w:numFmt w:val="bullet"/>
      <w:lvlText w:val="•"/>
      <w:lvlJc w:val="left"/>
      <w:pPr>
        <w:ind w:left="6083" w:hanging="252"/>
      </w:pPr>
      <w:rPr>
        <w:rFonts w:hint="default"/>
        <w:lang w:val="ru-RU" w:eastAsia="en-US" w:bidi="ar-SA"/>
      </w:rPr>
    </w:lvl>
    <w:lvl w:ilvl="7" w:tplc="58C87E46">
      <w:numFmt w:val="bullet"/>
      <w:lvlText w:val="•"/>
      <w:lvlJc w:val="left"/>
      <w:pPr>
        <w:ind w:left="7014" w:hanging="252"/>
      </w:pPr>
      <w:rPr>
        <w:rFonts w:hint="default"/>
        <w:lang w:val="ru-RU" w:eastAsia="en-US" w:bidi="ar-SA"/>
      </w:rPr>
    </w:lvl>
    <w:lvl w:ilvl="8" w:tplc="DE3C1CDE">
      <w:numFmt w:val="bullet"/>
      <w:lvlText w:val="•"/>
      <w:lvlJc w:val="left"/>
      <w:pPr>
        <w:ind w:left="7945" w:hanging="252"/>
      </w:pPr>
      <w:rPr>
        <w:rFonts w:hint="default"/>
        <w:lang w:val="ru-RU" w:eastAsia="en-US" w:bidi="ar-SA"/>
      </w:rPr>
    </w:lvl>
  </w:abstractNum>
  <w:abstractNum w:abstractNumId="8" w15:restartNumberingAfterBreak="0">
    <w:nsid w:val="391A58B3"/>
    <w:multiLevelType w:val="hybridMultilevel"/>
    <w:tmpl w:val="0DF0003E"/>
    <w:lvl w:ilvl="0" w:tplc="8C02BCD2">
      <w:numFmt w:val="bullet"/>
      <w:lvlText w:val="-"/>
      <w:lvlJc w:val="left"/>
      <w:pPr>
        <w:ind w:left="141" w:hanging="372"/>
      </w:pPr>
      <w:rPr>
        <w:rFonts w:ascii="Times New Roman" w:eastAsia="Times New Roman" w:hAnsi="Times New Roman" w:cs="Times New Roman" w:hint="default"/>
        <w:spacing w:val="-10"/>
        <w:w w:val="99"/>
        <w:sz w:val="24"/>
        <w:szCs w:val="24"/>
        <w:lang w:val="ru-RU" w:eastAsia="en-US" w:bidi="ar-SA"/>
      </w:rPr>
    </w:lvl>
    <w:lvl w:ilvl="1" w:tplc="6B68FB96">
      <w:numFmt w:val="bullet"/>
      <w:lvlText w:val="•"/>
      <w:lvlJc w:val="left"/>
      <w:pPr>
        <w:ind w:left="491" w:hanging="372"/>
      </w:pPr>
      <w:rPr>
        <w:rFonts w:hint="default"/>
        <w:lang w:val="ru-RU" w:eastAsia="en-US" w:bidi="ar-SA"/>
      </w:rPr>
    </w:lvl>
    <w:lvl w:ilvl="2" w:tplc="3014C3B8">
      <w:numFmt w:val="bullet"/>
      <w:lvlText w:val="•"/>
      <w:lvlJc w:val="left"/>
      <w:pPr>
        <w:ind w:left="842" w:hanging="372"/>
      </w:pPr>
      <w:rPr>
        <w:rFonts w:hint="default"/>
        <w:lang w:val="ru-RU" w:eastAsia="en-US" w:bidi="ar-SA"/>
      </w:rPr>
    </w:lvl>
    <w:lvl w:ilvl="3" w:tplc="EADC8AFC">
      <w:numFmt w:val="bullet"/>
      <w:lvlText w:val="•"/>
      <w:lvlJc w:val="left"/>
      <w:pPr>
        <w:ind w:left="1193" w:hanging="372"/>
      </w:pPr>
      <w:rPr>
        <w:rFonts w:hint="default"/>
        <w:lang w:val="ru-RU" w:eastAsia="en-US" w:bidi="ar-SA"/>
      </w:rPr>
    </w:lvl>
    <w:lvl w:ilvl="4" w:tplc="84F06C8E">
      <w:numFmt w:val="bullet"/>
      <w:lvlText w:val="•"/>
      <w:lvlJc w:val="left"/>
      <w:pPr>
        <w:ind w:left="1544" w:hanging="372"/>
      </w:pPr>
      <w:rPr>
        <w:rFonts w:hint="default"/>
        <w:lang w:val="ru-RU" w:eastAsia="en-US" w:bidi="ar-SA"/>
      </w:rPr>
    </w:lvl>
    <w:lvl w:ilvl="5" w:tplc="EDE89F54">
      <w:numFmt w:val="bullet"/>
      <w:lvlText w:val="•"/>
      <w:lvlJc w:val="left"/>
      <w:pPr>
        <w:ind w:left="1895" w:hanging="372"/>
      </w:pPr>
      <w:rPr>
        <w:rFonts w:hint="default"/>
        <w:lang w:val="ru-RU" w:eastAsia="en-US" w:bidi="ar-SA"/>
      </w:rPr>
    </w:lvl>
    <w:lvl w:ilvl="6" w:tplc="C2664CE0">
      <w:numFmt w:val="bullet"/>
      <w:lvlText w:val="•"/>
      <w:lvlJc w:val="left"/>
      <w:pPr>
        <w:ind w:left="2246" w:hanging="372"/>
      </w:pPr>
      <w:rPr>
        <w:rFonts w:hint="default"/>
        <w:lang w:val="ru-RU" w:eastAsia="en-US" w:bidi="ar-SA"/>
      </w:rPr>
    </w:lvl>
    <w:lvl w:ilvl="7" w:tplc="C422BFA4">
      <w:numFmt w:val="bullet"/>
      <w:lvlText w:val="•"/>
      <w:lvlJc w:val="left"/>
      <w:pPr>
        <w:ind w:left="2597" w:hanging="372"/>
      </w:pPr>
      <w:rPr>
        <w:rFonts w:hint="default"/>
        <w:lang w:val="ru-RU" w:eastAsia="en-US" w:bidi="ar-SA"/>
      </w:rPr>
    </w:lvl>
    <w:lvl w:ilvl="8" w:tplc="9DA0823C">
      <w:numFmt w:val="bullet"/>
      <w:lvlText w:val="•"/>
      <w:lvlJc w:val="left"/>
      <w:pPr>
        <w:ind w:left="2948" w:hanging="372"/>
      </w:pPr>
      <w:rPr>
        <w:rFonts w:hint="default"/>
        <w:lang w:val="ru-RU" w:eastAsia="en-US" w:bidi="ar-SA"/>
      </w:rPr>
    </w:lvl>
  </w:abstractNum>
  <w:abstractNum w:abstractNumId="9" w15:restartNumberingAfterBreak="0">
    <w:nsid w:val="3CAF52EC"/>
    <w:multiLevelType w:val="hybridMultilevel"/>
    <w:tmpl w:val="008E9EB6"/>
    <w:lvl w:ilvl="0" w:tplc="4BD47030">
      <w:numFmt w:val="bullet"/>
      <w:lvlText w:val="-"/>
      <w:lvlJc w:val="left"/>
      <w:pPr>
        <w:ind w:left="107" w:hanging="276"/>
      </w:pPr>
      <w:rPr>
        <w:rFonts w:ascii="Times New Roman" w:eastAsia="Times New Roman" w:hAnsi="Times New Roman" w:cs="Times New Roman" w:hint="default"/>
        <w:spacing w:val="-18"/>
        <w:w w:val="99"/>
        <w:sz w:val="24"/>
        <w:szCs w:val="24"/>
        <w:lang w:val="ru-RU" w:eastAsia="en-US" w:bidi="ar-SA"/>
      </w:rPr>
    </w:lvl>
    <w:lvl w:ilvl="1" w:tplc="7D0808F2">
      <w:numFmt w:val="bullet"/>
      <w:lvlText w:val="•"/>
      <w:lvlJc w:val="left"/>
      <w:pPr>
        <w:ind w:left="455" w:hanging="276"/>
      </w:pPr>
      <w:rPr>
        <w:rFonts w:hint="default"/>
        <w:lang w:val="ru-RU" w:eastAsia="en-US" w:bidi="ar-SA"/>
      </w:rPr>
    </w:lvl>
    <w:lvl w:ilvl="2" w:tplc="8FCC1232">
      <w:numFmt w:val="bullet"/>
      <w:lvlText w:val="•"/>
      <w:lvlJc w:val="left"/>
      <w:pPr>
        <w:ind w:left="810" w:hanging="276"/>
      </w:pPr>
      <w:rPr>
        <w:rFonts w:hint="default"/>
        <w:lang w:val="ru-RU" w:eastAsia="en-US" w:bidi="ar-SA"/>
      </w:rPr>
    </w:lvl>
    <w:lvl w:ilvl="3" w:tplc="73DADC1E">
      <w:numFmt w:val="bullet"/>
      <w:lvlText w:val="•"/>
      <w:lvlJc w:val="left"/>
      <w:pPr>
        <w:ind w:left="1165" w:hanging="276"/>
      </w:pPr>
      <w:rPr>
        <w:rFonts w:hint="default"/>
        <w:lang w:val="ru-RU" w:eastAsia="en-US" w:bidi="ar-SA"/>
      </w:rPr>
    </w:lvl>
    <w:lvl w:ilvl="4" w:tplc="EB6C43D0">
      <w:numFmt w:val="bullet"/>
      <w:lvlText w:val="•"/>
      <w:lvlJc w:val="left"/>
      <w:pPr>
        <w:ind w:left="1520" w:hanging="276"/>
      </w:pPr>
      <w:rPr>
        <w:rFonts w:hint="default"/>
        <w:lang w:val="ru-RU" w:eastAsia="en-US" w:bidi="ar-SA"/>
      </w:rPr>
    </w:lvl>
    <w:lvl w:ilvl="5" w:tplc="F52C2A1A">
      <w:numFmt w:val="bullet"/>
      <w:lvlText w:val="•"/>
      <w:lvlJc w:val="left"/>
      <w:pPr>
        <w:ind w:left="1875" w:hanging="276"/>
      </w:pPr>
      <w:rPr>
        <w:rFonts w:hint="default"/>
        <w:lang w:val="ru-RU" w:eastAsia="en-US" w:bidi="ar-SA"/>
      </w:rPr>
    </w:lvl>
    <w:lvl w:ilvl="6" w:tplc="6F52F8B8">
      <w:numFmt w:val="bullet"/>
      <w:lvlText w:val="•"/>
      <w:lvlJc w:val="left"/>
      <w:pPr>
        <w:ind w:left="2230" w:hanging="276"/>
      </w:pPr>
      <w:rPr>
        <w:rFonts w:hint="default"/>
        <w:lang w:val="ru-RU" w:eastAsia="en-US" w:bidi="ar-SA"/>
      </w:rPr>
    </w:lvl>
    <w:lvl w:ilvl="7" w:tplc="370E9950">
      <w:numFmt w:val="bullet"/>
      <w:lvlText w:val="•"/>
      <w:lvlJc w:val="left"/>
      <w:pPr>
        <w:ind w:left="2585" w:hanging="276"/>
      </w:pPr>
      <w:rPr>
        <w:rFonts w:hint="default"/>
        <w:lang w:val="ru-RU" w:eastAsia="en-US" w:bidi="ar-SA"/>
      </w:rPr>
    </w:lvl>
    <w:lvl w:ilvl="8" w:tplc="FB00F226">
      <w:numFmt w:val="bullet"/>
      <w:lvlText w:val="•"/>
      <w:lvlJc w:val="left"/>
      <w:pPr>
        <w:ind w:left="2940" w:hanging="276"/>
      </w:pPr>
      <w:rPr>
        <w:rFonts w:hint="default"/>
        <w:lang w:val="ru-RU" w:eastAsia="en-US" w:bidi="ar-SA"/>
      </w:rPr>
    </w:lvl>
  </w:abstractNum>
  <w:abstractNum w:abstractNumId="10" w15:restartNumberingAfterBreak="0">
    <w:nsid w:val="3F962D94"/>
    <w:multiLevelType w:val="hybridMultilevel"/>
    <w:tmpl w:val="81E49DBC"/>
    <w:lvl w:ilvl="0" w:tplc="B82E6FDC">
      <w:numFmt w:val="bullet"/>
      <w:lvlText w:val="•"/>
      <w:lvlJc w:val="left"/>
      <w:pPr>
        <w:ind w:left="222" w:hanging="113"/>
      </w:pPr>
      <w:rPr>
        <w:rFonts w:ascii="Times New Roman" w:eastAsia="Times New Roman" w:hAnsi="Times New Roman" w:cs="Times New Roman" w:hint="default"/>
        <w:w w:val="100"/>
        <w:sz w:val="24"/>
        <w:szCs w:val="24"/>
        <w:lang w:val="ru-RU" w:eastAsia="en-US" w:bidi="ar-SA"/>
      </w:rPr>
    </w:lvl>
    <w:lvl w:ilvl="1" w:tplc="A4EA201C">
      <w:numFmt w:val="bullet"/>
      <w:lvlText w:val="•"/>
      <w:lvlJc w:val="left"/>
      <w:pPr>
        <w:ind w:left="1178" w:hanging="113"/>
      </w:pPr>
      <w:rPr>
        <w:rFonts w:hint="default"/>
        <w:lang w:val="ru-RU" w:eastAsia="en-US" w:bidi="ar-SA"/>
      </w:rPr>
    </w:lvl>
    <w:lvl w:ilvl="2" w:tplc="223800FE">
      <w:numFmt w:val="bullet"/>
      <w:lvlText w:val="•"/>
      <w:lvlJc w:val="left"/>
      <w:pPr>
        <w:ind w:left="2137" w:hanging="113"/>
      </w:pPr>
      <w:rPr>
        <w:rFonts w:hint="default"/>
        <w:lang w:val="ru-RU" w:eastAsia="en-US" w:bidi="ar-SA"/>
      </w:rPr>
    </w:lvl>
    <w:lvl w:ilvl="3" w:tplc="70944120">
      <w:numFmt w:val="bullet"/>
      <w:lvlText w:val="•"/>
      <w:lvlJc w:val="left"/>
      <w:pPr>
        <w:ind w:left="3095" w:hanging="113"/>
      </w:pPr>
      <w:rPr>
        <w:rFonts w:hint="default"/>
        <w:lang w:val="ru-RU" w:eastAsia="en-US" w:bidi="ar-SA"/>
      </w:rPr>
    </w:lvl>
    <w:lvl w:ilvl="4" w:tplc="D9A4FFD4">
      <w:numFmt w:val="bullet"/>
      <w:lvlText w:val="•"/>
      <w:lvlJc w:val="left"/>
      <w:pPr>
        <w:ind w:left="4054" w:hanging="113"/>
      </w:pPr>
      <w:rPr>
        <w:rFonts w:hint="default"/>
        <w:lang w:val="ru-RU" w:eastAsia="en-US" w:bidi="ar-SA"/>
      </w:rPr>
    </w:lvl>
    <w:lvl w:ilvl="5" w:tplc="03842E66">
      <w:numFmt w:val="bullet"/>
      <w:lvlText w:val="•"/>
      <w:lvlJc w:val="left"/>
      <w:pPr>
        <w:ind w:left="5013" w:hanging="113"/>
      </w:pPr>
      <w:rPr>
        <w:rFonts w:hint="default"/>
        <w:lang w:val="ru-RU" w:eastAsia="en-US" w:bidi="ar-SA"/>
      </w:rPr>
    </w:lvl>
    <w:lvl w:ilvl="6" w:tplc="632AD456">
      <w:numFmt w:val="bullet"/>
      <w:lvlText w:val="•"/>
      <w:lvlJc w:val="left"/>
      <w:pPr>
        <w:ind w:left="5971" w:hanging="113"/>
      </w:pPr>
      <w:rPr>
        <w:rFonts w:hint="default"/>
        <w:lang w:val="ru-RU" w:eastAsia="en-US" w:bidi="ar-SA"/>
      </w:rPr>
    </w:lvl>
    <w:lvl w:ilvl="7" w:tplc="99CA4D82">
      <w:numFmt w:val="bullet"/>
      <w:lvlText w:val="•"/>
      <w:lvlJc w:val="left"/>
      <w:pPr>
        <w:ind w:left="6930" w:hanging="113"/>
      </w:pPr>
      <w:rPr>
        <w:rFonts w:hint="default"/>
        <w:lang w:val="ru-RU" w:eastAsia="en-US" w:bidi="ar-SA"/>
      </w:rPr>
    </w:lvl>
    <w:lvl w:ilvl="8" w:tplc="FF86798C">
      <w:numFmt w:val="bullet"/>
      <w:lvlText w:val="•"/>
      <w:lvlJc w:val="left"/>
      <w:pPr>
        <w:ind w:left="7889" w:hanging="113"/>
      </w:pPr>
      <w:rPr>
        <w:rFonts w:hint="default"/>
        <w:lang w:val="ru-RU" w:eastAsia="en-US" w:bidi="ar-SA"/>
      </w:rPr>
    </w:lvl>
  </w:abstractNum>
  <w:abstractNum w:abstractNumId="11" w15:restartNumberingAfterBreak="0">
    <w:nsid w:val="50BC7F9C"/>
    <w:multiLevelType w:val="hybridMultilevel"/>
    <w:tmpl w:val="D036457A"/>
    <w:lvl w:ilvl="0" w:tplc="C780F538">
      <w:numFmt w:val="bullet"/>
      <w:lvlText w:val="•"/>
      <w:lvlJc w:val="left"/>
      <w:pPr>
        <w:ind w:left="105" w:hanging="312"/>
      </w:pPr>
      <w:rPr>
        <w:rFonts w:ascii="Times New Roman" w:eastAsia="Times New Roman" w:hAnsi="Times New Roman" w:cs="Times New Roman" w:hint="default"/>
        <w:spacing w:val="-8"/>
        <w:w w:val="100"/>
        <w:sz w:val="24"/>
        <w:szCs w:val="24"/>
        <w:lang w:val="ru-RU" w:eastAsia="en-US" w:bidi="ar-SA"/>
      </w:rPr>
    </w:lvl>
    <w:lvl w:ilvl="1" w:tplc="E66A3328">
      <w:numFmt w:val="bullet"/>
      <w:lvlText w:val="•"/>
      <w:lvlJc w:val="left"/>
      <w:pPr>
        <w:ind w:left="755" w:hanging="312"/>
      </w:pPr>
      <w:rPr>
        <w:rFonts w:hint="default"/>
        <w:lang w:val="ru-RU" w:eastAsia="en-US" w:bidi="ar-SA"/>
      </w:rPr>
    </w:lvl>
    <w:lvl w:ilvl="2" w:tplc="EF6A751E">
      <w:numFmt w:val="bullet"/>
      <w:lvlText w:val="•"/>
      <w:lvlJc w:val="left"/>
      <w:pPr>
        <w:ind w:left="1410" w:hanging="312"/>
      </w:pPr>
      <w:rPr>
        <w:rFonts w:hint="default"/>
        <w:lang w:val="ru-RU" w:eastAsia="en-US" w:bidi="ar-SA"/>
      </w:rPr>
    </w:lvl>
    <w:lvl w:ilvl="3" w:tplc="8C1EBBC6">
      <w:numFmt w:val="bullet"/>
      <w:lvlText w:val="•"/>
      <w:lvlJc w:val="left"/>
      <w:pPr>
        <w:ind w:left="2065" w:hanging="312"/>
      </w:pPr>
      <w:rPr>
        <w:rFonts w:hint="default"/>
        <w:lang w:val="ru-RU" w:eastAsia="en-US" w:bidi="ar-SA"/>
      </w:rPr>
    </w:lvl>
    <w:lvl w:ilvl="4" w:tplc="1E1202D8">
      <w:numFmt w:val="bullet"/>
      <w:lvlText w:val="•"/>
      <w:lvlJc w:val="left"/>
      <w:pPr>
        <w:ind w:left="2720" w:hanging="312"/>
      </w:pPr>
      <w:rPr>
        <w:rFonts w:hint="default"/>
        <w:lang w:val="ru-RU" w:eastAsia="en-US" w:bidi="ar-SA"/>
      </w:rPr>
    </w:lvl>
    <w:lvl w:ilvl="5" w:tplc="59FA324A">
      <w:numFmt w:val="bullet"/>
      <w:lvlText w:val="•"/>
      <w:lvlJc w:val="left"/>
      <w:pPr>
        <w:ind w:left="3376" w:hanging="312"/>
      </w:pPr>
      <w:rPr>
        <w:rFonts w:hint="default"/>
        <w:lang w:val="ru-RU" w:eastAsia="en-US" w:bidi="ar-SA"/>
      </w:rPr>
    </w:lvl>
    <w:lvl w:ilvl="6" w:tplc="C930D000">
      <w:numFmt w:val="bullet"/>
      <w:lvlText w:val="•"/>
      <w:lvlJc w:val="left"/>
      <w:pPr>
        <w:ind w:left="4031" w:hanging="312"/>
      </w:pPr>
      <w:rPr>
        <w:rFonts w:hint="default"/>
        <w:lang w:val="ru-RU" w:eastAsia="en-US" w:bidi="ar-SA"/>
      </w:rPr>
    </w:lvl>
    <w:lvl w:ilvl="7" w:tplc="13FCEC4A">
      <w:numFmt w:val="bullet"/>
      <w:lvlText w:val="•"/>
      <w:lvlJc w:val="left"/>
      <w:pPr>
        <w:ind w:left="4686" w:hanging="312"/>
      </w:pPr>
      <w:rPr>
        <w:rFonts w:hint="default"/>
        <w:lang w:val="ru-RU" w:eastAsia="en-US" w:bidi="ar-SA"/>
      </w:rPr>
    </w:lvl>
    <w:lvl w:ilvl="8" w:tplc="6B1221A6">
      <w:numFmt w:val="bullet"/>
      <w:lvlText w:val="•"/>
      <w:lvlJc w:val="left"/>
      <w:pPr>
        <w:ind w:left="5341" w:hanging="312"/>
      </w:pPr>
      <w:rPr>
        <w:rFonts w:hint="default"/>
        <w:lang w:val="ru-RU" w:eastAsia="en-US" w:bidi="ar-SA"/>
      </w:rPr>
    </w:lvl>
  </w:abstractNum>
  <w:abstractNum w:abstractNumId="12" w15:restartNumberingAfterBreak="0">
    <w:nsid w:val="54EB0C7C"/>
    <w:multiLevelType w:val="hybridMultilevel"/>
    <w:tmpl w:val="2E106C70"/>
    <w:lvl w:ilvl="0" w:tplc="674E8006">
      <w:numFmt w:val="bullet"/>
      <w:lvlText w:val="•"/>
      <w:lvlJc w:val="left"/>
      <w:pPr>
        <w:ind w:left="105" w:hanging="312"/>
      </w:pPr>
      <w:rPr>
        <w:rFonts w:ascii="Times New Roman" w:eastAsia="Times New Roman" w:hAnsi="Times New Roman" w:cs="Times New Roman" w:hint="default"/>
        <w:spacing w:val="-14"/>
        <w:w w:val="100"/>
        <w:sz w:val="24"/>
        <w:szCs w:val="24"/>
        <w:lang w:val="ru-RU" w:eastAsia="en-US" w:bidi="ar-SA"/>
      </w:rPr>
    </w:lvl>
    <w:lvl w:ilvl="1" w:tplc="F9C0029E">
      <w:numFmt w:val="bullet"/>
      <w:lvlText w:val="•"/>
      <w:lvlJc w:val="left"/>
      <w:pPr>
        <w:ind w:left="755" w:hanging="312"/>
      </w:pPr>
      <w:rPr>
        <w:rFonts w:hint="default"/>
        <w:lang w:val="ru-RU" w:eastAsia="en-US" w:bidi="ar-SA"/>
      </w:rPr>
    </w:lvl>
    <w:lvl w:ilvl="2" w:tplc="CF6CEE36">
      <w:numFmt w:val="bullet"/>
      <w:lvlText w:val="•"/>
      <w:lvlJc w:val="left"/>
      <w:pPr>
        <w:ind w:left="1410" w:hanging="312"/>
      </w:pPr>
      <w:rPr>
        <w:rFonts w:hint="default"/>
        <w:lang w:val="ru-RU" w:eastAsia="en-US" w:bidi="ar-SA"/>
      </w:rPr>
    </w:lvl>
    <w:lvl w:ilvl="3" w:tplc="290E632C">
      <w:numFmt w:val="bullet"/>
      <w:lvlText w:val="•"/>
      <w:lvlJc w:val="left"/>
      <w:pPr>
        <w:ind w:left="2065" w:hanging="312"/>
      </w:pPr>
      <w:rPr>
        <w:rFonts w:hint="default"/>
        <w:lang w:val="ru-RU" w:eastAsia="en-US" w:bidi="ar-SA"/>
      </w:rPr>
    </w:lvl>
    <w:lvl w:ilvl="4" w:tplc="154E94AA">
      <w:numFmt w:val="bullet"/>
      <w:lvlText w:val="•"/>
      <w:lvlJc w:val="left"/>
      <w:pPr>
        <w:ind w:left="2720" w:hanging="312"/>
      </w:pPr>
      <w:rPr>
        <w:rFonts w:hint="default"/>
        <w:lang w:val="ru-RU" w:eastAsia="en-US" w:bidi="ar-SA"/>
      </w:rPr>
    </w:lvl>
    <w:lvl w:ilvl="5" w:tplc="BA76D04C">
      <w:numFmt w:val="bullet"/>
      <w:lvlText w:val="•"/>
      <w:lvlJc w:val="left"/>
      <w:pPr>
        <w:ind w:left="3376" w:hanging="312"/>
      </w:pPr>
      <w:rPr>
        <w:rFonts w:hint="default"/>
        <w:lang w:val="ru-RU" w:eastAsia="en-US" w:bidi="ar-SA"/>
      </w:rPr>
    </w:lvl>
    <w:lvl w:ilvl="6" w:tplc="A8F405FA">
      <w:numFmt w:val="bullet"/>
      <w:lvlText w:val="•"/>
      <w:lvlJc w:val="left"/>
      <w:pPr>
        <w:ind w:left="4031" w:hanging="312"/>
      </w:pPr>
      <w:rPr>
        <w:rFonts w:hint="default"/>
        <w:lang w:val="ru-RU" w:eastAsia="en-US" w:bidi="ar-SA"/>
      </w:rPr>
    </w:lvl>
    <w:lvl w:ilvl="7" w:tplc="B45A7E7A">
      <w:numFmt w:val="bullet"/>
      <w:lvlText w:val="•"/>
      <w:lvlJc w:val="left"/>
      <w:pPr>
        <w:ind w:left="4686" w:hanging="312"/>
      </w:pPr>
      <w:rPr>
        <w:rFonts w:hint="default"/>
        <w:lang w:val="ru-RU" w:eastAsia="en-US" w:bidi="ar-SA"/>
      </w:rPr>
    </w:lvl>
    <w:lvl w:ilvl="8" w:tplc="75FCE658">
      <w:numFmt w:val="bullet"/>
      <w:lvlText w:val="•"/>
      <w:lvlJc w:val="left"/>
      <w:pPr>
        <w:ind w:left="5341" w:hanging="312"/>
      </w:pPr>
      <w:rPr>
        <w:rFonts w:hint="default"/>
        <w:lang w:val="ru-RU" w:eastAsia="en-US" w:bidi="ar-SA"/>
      </w:rPr>
    </w:lvl>
  </w:abstractNum>
  <w:abstractNum w:abstractNumId="13" w15:restartNumberingAfterBreak="0">
    <w:nsid w:val="57A406FA"/>
    <w:multiLevelType w:val="hybridMultilevel"/>
    <w:tmpl w:val="A0A4228C"/>
    <w:lvl w:ilvl="0" w:tplc="D154FD80">
      <w:numFmt w:val="bullet"/>
      <w:lvlText w:val="-"/>
      <w:lvlJc w:val="left"/>
      <w:pPr>
        <w:ind w:left="302" w:hanging="173"/>
      </w:pPr>
      <w:rPr>
        <w:rFonts w:ascii="Times New Roman" w:eastAsia="Times New Roman" w:hAnsi="Times New Roman" w:cs="Times New Roman" w:hint="default"/>
        <w:spacing w:val="-30"/>
        <w:w w:val="99"/>
        <w:sz w:val="24"/>
        <w:szCs w:val="24"/>
        <w:lang w:val="ru-RU" w:eastAsia="en-US" w:bidi="ar-SA"/>
      </w:rPr>
    </w:lvl>
    <w:lvl w:ilvl="1" w:tplc="C4322D0E">
      <w:numFmt w:val="bullet"/>
      <w:lvlText w:val=""/>
      <w:lvlJc w:val="left"/>
      <w:pPr>
        <w:ind w:left="1730" w:hanging="360"/>
      </w:pPr>
      <w:rPr>
        <w:rFonts w:ascii="Symbol" w:eastAsia="Symbol" w:hAnsi="Symbol" w:cs="Symbol" w:hint="default"/>
        <w:w w:val="100"/>
        <w:sz w:val="24"/>
        <w:szCs w:val="24"/>
        <w:lang w:val="ru-RU" w:eastAsia="en-US" w:bidi="ar-SA"/>
      </w:rPr>
    </w:lvl>
    <w:lvl w:ilvl="2" w:tplc="DE66ABC0">
      <w:numFmt w:val="bullet"/>
      <w:lvlText w:val="•"/>
      <w:lvlJc w:val="left"/>
      <w:pPr>
        <w:ind w:left="2645" w:hanging="360"/>
      </w:pPr>
      <w:rPr>
        <w:rFonts w:hint="default"/>
        <w:lang w:val="ru-RU" w:eastAsia="en-US" w:bidi="ar-SA"/>
      </w:rPr>
    </w:lvl>
    <w:lvl w:ilvl="3" w:tplc="7CEE5C86">
      <w:numFmt w:val="bullet"/>
      <w:lvlText w:val="•"/>
      <w:lvlJc w:val="left"/>
      <w:pPr>
        <w:ind w:left="3550" w:hanging="360"/>
      </w:pPr>
      <w:rPr>
        <w:rFonts w:hint="default"/>
        <w:lang w:val="ru-RU" w:eastAsia="en-US" w:bidi="ar-SA"/>
      </w:rPr>
    </w:lvl>
    <w:lvl w:ilvl="4" w:tplc="FF946F4C">
      <w:numFmt w:val="bullet"/>
      <w:lvlText w:val="•"/>
      <w:lvlJc w:val="left"/>
      <w:pPr>
        <w:ind w:left="4455" w:hanging="360"/>
      </w:pPr>
      <w:rPr>
        <w:rFonts w:hint="default"/>
        <w:lang w:val="ru-RU" w:eastAsia="en-US" w:bidi="ar-SA"/>
      </w:rPr>
    </w:lvl>
    <w:lvl w:ilvl="5" w:tplc="47F26FAC">
      <w:numFmt w:val="bullet"/>
      <w:lvlText w:val="•"/>
      <w:lvlJc w:val="left"/>
      <w:pPr>
        <w:ind w:left="5360" w:hanging="360"/>
      </w:pPr>
      <w:rPr>
        <w:rFonts w:hint="default"/>
        <w:lang w:val="ru-RU" w:eastAsia="en-US" w:bidi="ar-SA"/>
      </w:rPr>
    </w:lvl>
    <w:lvl w:ilvl="6" w:tplc="9AC28FE8">
      <w:numFmt w:val="bullet"/>
      <w:lvlText w:val="•"/>
      <w:lvlJc w:val="left"/>
      <w:pPr>
        <w:ind w:left="6265" w:hanging="360"/>
      </w:pPr>
      <w:rPr>
        <w:rFonts w:hint="default"/>
        <w:lang w:val="ru-RU" w:eastAsia="en-US" w:bidi="ar-SA"/>
      </w:rPr>
    </w:lvl>
    <w:lvl w:ilvl="7" w:tplc="5A0A9F2C">
      <w:numFmt w:val="bullet"/>
      <w:lvlText w:val="•"/>
      <w:lvlJc w:val="left"/>
      <w:pPr>
        <w:ind w:left="7170" w:hanging="360"/>
      </w:pPr>
      <w:rPr>
        <w:rFonts w:hint="default"/>
        <w:lang w:val="ru-RU" w:eastAsia="en-US" w:bidi="ar-SA"/>
      </w:rPr>
    </w:lvl>
    <w:lvl w:ilvl="8" w:tplc="EEE4474E">
      <w:numFmt w:val="bullet"/>
      <w:lvlText w:val="•"/>
      <w:lvlJc w:val="left"/>
      <w:pPr>
        <w:ind w:left="8076" w:hanging="360"/>
      </w:pPr>
      <w:rPr>
        <w:rFonts w:hint="default"/>
        <w:lang w:val="ru-RU" w:eastAsia="en-US" w:bidi="ar-SA"/>
      </w:rPr>
    </w:lvl>
  </w:abstractNum>
  <w:abstractNum w:abstractNumId="14"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DDD2A25"/>
    <w:multiLevelType w:val="hybridMultilevel"/>
    <w:tmpl w:val="193C81FE"/>
    <w:lvl w:ilvl="0" w:tplc="6292EA18">
      <w:numFmt w:val="bullet"/>
      <w:lvlText w:val="•"/>
      <w:lvlJc w:val="left"/>
      <w:pPr>
        <w:ind w:left="302" w:hanging="245"/>
      </w:pPr>
      <w:rPr>
        <w:rFonts w:ascii="Times New Roman" w:eastAsia="Times New Roman" w:hAnsi="Times New Roman" w:cs="Times New Roman" w:hint="default"/>
        <w:spacing w:val="-21"/>
        <w:w w:val="100"/>
        <w:sz w:val="24"/>
        <w:szCs w:val="24"/>
        <w:lang w:val="ru-RU" w:eastAsia="en-US" w:bidi="ar-SA"/>
      </w:rPr>
    </w:lvl>
    <w:lvl w:ilvl="1" w:tplc="1DF6AF64">
      <w:numFmt w:val="bullet"/>
      <w:lvlText w:val=""/>
      <w:lvlJc w:val="left"/>
      <w:pPr>
        <w:ind w:left="1730" w:hanging="360"/>
      </w:pPr>
      <w:rPr>
        <w:rFonts w:ascii="Symbol" w:eastAsia="Symbol" w:hAnsi="Symbol" w:cs="Symbol" w:hint="default"/>
        <w:w w:val="100"/>
        <w:sz w:val="24"/>
        <w:szCs w:val="24"/>
        <w:lang w:val="ru-RU" w:eastAsia="en-US" w:bidi="ar-SA"/>
      </w:rPr>
    </w:lvl>
    <w:lvl w:ilvl="2" w:tplc="FBDE1EF0">
      <w:numFmt w:val="bullet"/>
      <w:lvlText w:val="•"/>
      <w:lvlJc w:val="left"/>
      <w:pPr>
        <w:ind w:left="2645" w:hanging="360"/>
      </w:pPr>
      <w:rPr>
        <w:rFonts w:hint="default"/>
        <w:lang w:val="ru-RU" w:eastAsia="en-US" w:bidi="ar-SA"/>
      </w:rPr>
    </w:lvl>
    <w:lvl w:ilvl="3" w:tplc="2F645C8A">
      <w:numFmt w:val="bullet"/>
      <w:lvlText w:val="•"/>
      <w:lvlJc w:val="left"/>
      <w:pPr>
        <w:ind w:left="3550" w:hanging="360"/>
      </w:pPr>
      <w:rPr>
        <w:rFonts w:hint="default"/>
        <w:lang w:val="ru-RU" w:eastAsia="en-US" w:bidi="ar-SA"/>
      </w:rPr>
    </w:lvl>
    <w:lvl w:ilvl="4" w:tplc="71D2F402">
      <w:numFmt w:val="bullet"/>
      <w:lvlText w:val="•"/>
      <w:lvlJc w:val="left"/>
      <w:pPr>
        <w:ind w:left="4455" w:hanging="360"/>
      </w:pPr>
      <w:rPr>
        <w:rFonts w:hint="default"/>
        <w:lang w:val="ru-RU" w:eastAsia="en-US" w:bidi="ar-SA"/>
      </w:rPr>
    </w:lvl>
    <w:lvl w:ilvl="5" w:tplc="AFC82AC6">
      <w:numFmt w:val="bullet"/>
      <w:lvlText w:val="•"/>
      <w:lvlJc w:val="left"/>
      <w:pPr>
        <w:ind w:left="5360" w:hanging="360"/>
      </w:pPr>
      <w:rPr>
        <w:rFonts w:hint="default"/>
        <w:lang w:val="ru-RU" w:eastAsia="en-US" w:bidi="ar-SA"/>
      </w:rPr>
    </w:lvl>
    <w:lvl w:ilvl="6" w:tplc="619E7898">
      <w:numFmt w:val="bullet"/>
      <w:lvlText w:val="•"/>
      <w:lvlJc w:val="left"/>
      <w:pPr>
        <w:ind w:left="6265" w:hanging="360"/>
      </w:pPr>
      <w:rPr>
        <w:rFonts w:hint="default"/>
        <w:lang w:val="ru-RU" w:eastAsia="en-US" w:bidi="ar-SA"/>
      </w:rPr>
    </w:lvl>
    <w:lvl w:ilvl="7" w:tplc="E0E2C7CE">
      <w:numFmt w:val="bullet"/>
      <w:lvlText w:val="•"/>
      <w:lvlJc w:val="left"/>
      <w:pPr>
        <w:ind w:left="7170" w:hanging="360"/>
      </w:pPr>
      <w:rPr>
        <w:rFonts w:hint="default"/>
        <w:lang w:val="ru-RU" w:eastAsia="en-US" w:bidi="ar-SA"/>
      </w:rPr>
    </w:lvl>
    <w:lvl w:ilvl="8" w:tplc="AEFC8C66">
      <w:numFmt w:val="bullet"/>
      <w:lvlText w:val="•"/>
      <w:lvlJc w:val="left"/>
      <w:pPr>
        <w:ind w:left="8076" w:hanging="360"/>
      </w:pPr>
      <w:rPr>
        <w:rFonts w:hint="default"/>
        <w:lang w:val="ru-RU" w:eastAsia="en-US" w:bidi="ar-SA"/>
      </w:rPr>
    </w:lvl>
  </w:abstractNum>
  <w:abstractNum w:abstractNumId="16" w15:restartNumberingAfterBreak="0">
    <w:nsid w:val="5DFD6BD1"/>
    <w:multiLevelType w:val="hybridMultilevel"/>
    <w:tmpl w:val="1D7690AA"/>
    <w:lvl w:ilvl="0" w:tplc="504E3C18">
      <w:start w:val="1"/>
      <w:numFmt w:val="decimal"/>
      <w:lvlText w:val="%1."/>
      <w:lvlJc w:val="left"/>
      <w:pPr>
        <w:ind w:left="649" w:hanging="428"/>
        <w:jc w:val="left"/>
      </w:pPr>
      <w:rPr>
        <w:rFonts w:ascii="Times New Roman" w:eastAsia="Times New Roman" w:hAnsi="Times New Roman" w:cs="Times New Roman" w:hint="default"/>
        <w:spacing w:val="-30"/>
        <w:w w:val="100"/>
        <w:sz w:val="24"/>
        <w:szCs w:val="24"/>
        <w:lang w:val="ru-RU" w:eastAsia="en-US" w:bidi="ar-SA"/>
      </w:rPr>
    </w:lvl>
    <w:lvl w:ilvl="1" w:tplc="B5725C44">
      <w:numFmt w:val="bullet"/>
      <w:lvlText w:val="•"/>
      <w:lvlJc w:val="left"/>
      <w:pPr>
        <w:ind w:left="1556" w:hanging="428"/>
      </w:pPr>
      <w:rPr>
        <w:rFonts w:hint="default"/>
        <w:lang w:val="ru-RU" w:eastAsia="en-US" w:bidi="ar-SA"/>
      </w:rPr>
    </w:lvl>
    <w:lvl w:ilvl="2" w:tplc="32D68470">
      <w:numFmt w:val="bullet"/>
      <w:lvlText w:val="•"/>
      <w:lvlJc w:val="left"/>
      <w:pPr>
        <w:ind w:left="2473" w:hanging="428"/>
      </w:pPr>
      <w:rPr>
        <w:rFonts w:hint="default"/>
        <w:lang w:val="ru-RU" w:eastAsia="en-US" w:bidi="ar-SA"/>
      </w:rPr>
    </w:lvl>
    <w:lvl w:ilvl="3" w:tplc="2384C064">
      <w:numFmt w:val="bullet"/>
      <w:lvlText w:val="•"/>
      <w:lvlJc w:val="left"/>
      <w:pPr>
        <w:ind w:left="3389" w:hanging="428"/>
      </w:pPr>
      <w:rPr>
        <w:rFonts w:hint="default"/>
        <w:lang w:val="ru-RU" w:eastAsia="en-US" w:bidi="ar-SA"/>
      </w:rPr>
    </w:lvl>
    <w:lvl w:ilvl="4" w:tplc="61AA3512">
      <w:numFmt w:val="bullet"/>
      <w:lvlText w:val="•"/>
      <w:lvlJc w:val="left"/>
      <w:pPr>
        <w:ind w:left="4306" w:hanging="428"/>
      </w:pPr>
      <w:rPr>
        <w:rFonts w:hint="default"/>
        <w:lang w:val="ru-RU" w:eastAsia="en-US" w:bidi="ar-SA"/>
      </w:rPr>
    </w:lvl>
    <w:lvl w:ilvl="5" w:tplc="81400B92">
      <w:numFmt w:val="bullet"/>
      <w:lvlText w:val="•"/>
      <w:lvlJc w:val="left"/>
      <w:pPr>
        <w:ind w:left="5223" w:hanging="428"/>
      </w:pPr>
      <w:rPr>
        <w:rFonts w:hint="default"/>
        <w:lang w:val="ru-RU" w:eastAsia="en-US" w:bidi="ar-SA"/>
      </w:rPr>
    </w:lvl>
    <w:lvl w:ilvl="6" w:tplc="4EDCC17C">
      <w:numFmt w:val="bullet"/>
      <w:lvlText w:val="•"/>
      <w:lvlJc w:val="left"/>
      <w:pPr>
        <w:ind w:left="6139" w:hanging="428"/>
      </w:pPr>
      <w:rPr>
        <w:rFonts w:hint="default"/>
        <w:lang w:val="ru-RU" w:eastAsia="en-US" w:bidi="ar-SA"/>
      </w:rPr>
    </w:lvl>
    <w:lvl w:ilvl="7" w:tplc="2B9AF7A4">
      <w:numFmt w:val="bullet"/>
      <w:lvlText w:val="•"/>
      <w:lvlJc w:val="left"/>
      <w:pPr>
        <w:ind w:left="7056" w:hanging="428"/>
      </w:pPr>
      <w:rPr>
        <w:rFonts w:hint="default"/>
        <w:lang w:val="ru-RU" w:eastAsia="en-US" w:bidi="ar-SA"/>
      </w:rPr>
    </w:lvl>
    <w:lvl w:ilvl="8" w:tplc="DE1EDCC4">
      <w:numFmt w:val="bullet"/>
      <w:lvlText w:val="•"/>
      <w:lvlJc w:val="left"/>
      <w:pPr>
        <w:ind w:left="7973" w:hanging="428"/>
      </w:pPr>
      <w:rPr>
        <w:rFonts w:hint="default"/>
        <w:lang w:val="ru-RU" w:eastAsia="en-US" w:bidi="ar-SA"/>
      </w:rPr>
    </w:lvl>
  </w:abstractNum>
  <w:abstractNum w:abstractNumId="17" w15:restartNumberingAfterBreak="0">
    <w:nsid w:val="67213718"/>
    <w:multiLevelType w:val="hybridMultilevel"/>
    <w:tmpl w:val="B1E64D06"/>
    <w:lvl w:ilvl="0" w:tplc="5F1E7DAC">
      <w:numFmt w:val="bullet"/>
      <w:lvlText w:val="-"/>
      <w:lvlJc w:val="left"/>
      <w:pPr>
        <w:ind w:left="107" w:hanging="288"/>
      </w:pPr>
      <w:rPr>
        <w:rFonts w:ascii="Times New Roman" w:eastAsia="Times New Roman" w:hAnsi="Times New Roman" w:cs="Times New Roman" w:hint="default"/>
        <w:spacing w:val="-18"/>
        <w:w w:val="99"/>
        <w:sz w:val="24"/>
        <w:szCs w:val="24"/>
        <w:lang w:val="ru-RU" w:eastAsia="en-US" w:bidi="ar-SA"/>
      </w:rPr>
    </w:lvl>
    <w:lvl w:ilvl="1" w:tplc="ABAEDA36">
      <w:numFmt w:val="bullet"/>
      <w:lvlText w:val="•"/>
      <w:lvlJc w:val="left"/>
      <w:pPr>
        <w:ind w:left="455" w:hanging="288"/>
      </w:pPr>
      <w:rPr>
        <w:rFonts w:hint="default"/>
        <w:lang w:val="ru-RU" w:eastAsia="en-US" w:bidi="ar-SA"/>
      </w:rPr>
    </w:lvl>
    <w:lvl w:ilvl="2" w:tplc="ECB211E2">
      <w:numFmt w:val="bullet"/>
      <w:lvlText w:val="•"/>
      <w:lvlJc w:val="left"/>
      <w:pPr>
        <w:ind w:left="810" w:hanging="288"/>
      </w:pPr>
      <w:rPr>
        <w:rFonts w:hint="default"/>
        <w:lang w:val="ru-RU" w:eastAsia="en-US" w:bidi="ar-SA"/>
      </w:rPr>
    </w:lvl>
    <w:lvl w:ilvl="3" w:tplc="838C079C">
      <w:numFmt w:val="bullet"/>
      <w:lvlText w:val="•"/>
      <w:lvlJc w:val="left"/>
      <w:pPr>
        <w:ind w:left="1165" w:hanging="288"/>
      </w:pPr>
      <w:rPr>
        <w:rFonts w:hint="default"/>
        <w:lang w:val="ru-RU" w:eastAsia="en-US" w:bidi="ar-SA"/>
      </w:rPr>
    </w:lvl>
    <w:lvl w:ilvl="4" w:tplc="5D8410B4">
      <w:numFmt w:val="bullet"/>
      <w:lvlText w:val="•"/>
      <w:lvlJc w:val="left"/>
      <w:pPr>
        <w:ind w:left="1520" w:hanging="288"/>
      </w:pPr>
      <w:rPr>
        <w:rFonts w:hint="default"/>
        <w:lang w:val="ru-RU" w:eastAsia="en-US" w:bidi="ar-SA"/>
      </w:rPr>
    </w:lvl>
    <w:lvl w:ilvl="5" w:tplc="3A8EB24E">
      <w:numFmt w:val="bullet"/>
      <w:lvlText w:val="•"/>
      <w:lvlJc w:val="left"/>
      <w:pPr>
        <w:ind w:left="1875" w:hanging="288"/>
      </w:pPr>
      <w:rPr>
        <w:rFonts w:hint="default"/>
        <w:lang w:val="ru-RU" w:eastAsia="en-US" w:bidi="ar-SA"/>
      </w:rPr>
    </w:lvl>
    <w:lvl w:ilvl="6" w:tplc="0812168E">
      <w:numFmt w:val="bullet"/>
      <w:lvlText w:val="•"/>
      <w:lvlJc w:val="left"/>
      <w:pPr>
        <w:ind w:left="2230" w:hanging="288"/>
      </w:pPr>
      <w:rPr>
        <w:rFonts w:hint="default"/>
        <w:lang w:val="ru-RU" w:eastAsia="en-US" w:bidi="ar-SA"/>
      </w:rPr>
    </w:lvl>
    <w:lvl w:ilvl="7" w:tplc="BEB80C26">
      <w:numFmt w:val="bullet"/>
      <w:lvlText w:val="•"/>
      <w:lvlJc w:val="left"/>
      <w:pPr>
        <w:ind w:left="2585" w:hanging="288"/>
      </w:pPr>
      <w:rPr>
        <w:rFonts w:hint="default"/>
        <w:lang w:val="ru-RU" w:eastAsia="en-US" w:bidi="ar-SA"/>
      </w:rPr>
    </w:lvl>
    <w:lvl w:ilvl="8" w:tplc="8C7E3982">
      <w:numFmt w:val="bullet"/>
      <w:lvlText w:val="•"/>
      <w:lvlJc w:val="left"/>
      <w:pPr>
        <w:ind w:left="2940" w:hanging="288"/>
      </w:pPr>
      <w:rPr>
        <w:rFonts w:hint="default"/>
        <w:lang w:val="ru-RU" w:eastAsia="en-US" w:bidi="ar-SA"/>
      </w:rPr>
    </w:lvl>
  </w:abstractNum>
  <w:abstractNum w:abstractNumId="18" w15:restartNumberingAfterBreak="0">
    <w:nsid w:val="697F068B"/>
    <w:multiLevelType w:val="hybridMultilevel"/>
    <w:tmpl w:val="852EAF8C"/>
    <w:lvl w:ilvl="0" w:tplc="1862F0E2">
      <w:numFmt w:val="bullet"/>
      <w:lvlText w:val="•"/>
      <w:lvlJc w:val="left"/>
      <w:pPr>
        <w:ind w:left="105" w:hanging="471"/>
      </w:pPr>
      <w:rPr>
        <w:rFonts w:ascii="Times New Roman" w:eastAsia="Times New Roman" w:hAnsi="Times New Roman" w:cs="Times New Roman" w:hint="default"/>
        <w:spacing w:val="-19"/>
        <w:w w:val="100"/>
        <w:sz w:val="24"/>
        <w:szCs w:val="24"/>
        <w:lang w:val="ru-RU" w:eastAsia="en-US" w:bidi="ar-SA"/>
      </w:rPr>
    </w:lvl>
    <w:lvl w:ilvl="1" w:tplc="91C8111E">
      <w:numFmt w:val="bullet"/>
      <w:lvlText w:val="•"/>
      <w:lvlJc w:val="left"/>
      <w:pPr>
        <w:ind w:left="755" w:hanging="471"/>
      </w:pPr>
      <w:rPr>
        <w:rFonts w:hint="default"/>
        <w:lang w:val="ru-RU" w:eastAsia="en-US" w:bidi="ar-SA"/>
      </w:rPr>
    </w:lvl>
    <w:lvl w:ilvl="2" w:tplc="010A2EDC">
      <w:numFmt w:val="bullet"/>
      <w:lvlText w:val="•"/>
      <w:lvlJc w:val="left"/>
      <w:pPr>
        <w:ind w:left="1410" w:hanging="471"/>
      </w:pPr>
      <w:rPr>
        <w:rFonts w:hint="default"/>
        <w:lang w:val="ru-RU" w:eastAsia="en-US" w:bidi="ar-SA"/>
      </w:rPr>
    </w:lvl>
    <w:lvl w:ilvl="3" w:tplc="F55684FE">
      <w:numFmt w:val="bullet"/>
      <w:lvlText w:val="•"/>
      <w:lvlJc w:val="left"/>
      <w:pPr>
        <w:ind w:left="2065" w:hanging="471"/>
      </w:pPr>
      <w:rPr>
        <w:rFonts w:hint="default"/>
        <w:lang w:val="ru-RU" w:eastAsia="en-US" w:bidi="ar-SA"/>
      </w:rPr>
    </w:lvl>
    <w:lvl w:ilvl="4" w:tplc="79E4C400">
      <w:numFmt w:val="bullet"/>
      <w:lvlText w:val="•"/>
      <w:lvlJc w:val="left"/>
      <w:pPr>
        <w:ind w:left="2720" w:hanging="471"/>
      </w:pPr>
      <w:rPr>
        <w:rFonts w:hint="default"/>
        <w:lang w:val="ru-RU" w:eastAsia="en-US" w:bidi="ar-SA"/>
      </w:rPr>
    </w:lvl>
    <w:lvl w:ilvl="5" w:tplc="CD6E745A">
      <w:numFmt w:val="bullet"/>
      <w:lvlText w:val="•"/>
      <w:lvlJc w:val="left"/>
      <w:pPr>
        <w:ind w:left="3376" w:hanging="471"/>
      </w:pPr>
      <w:rPr>
        <w:rFonts w:hint="default"/>
        <w:lang w:val="ru-RU" w:eastAsia="en-US" w:bidi="ar-SA"/>
      </w:rPr>
    </w:lvl>
    <w:lvl w:ilvl="6" w:tplc="1C96F7E2">
      <w:numFmt w:val="bullet"/>
      <w:lvlText w:val="•"/>
      <w:lvlJc w:val="left"/>
      <w:pPr>
        <w:ind w:left="4031" w:hanging="471"/>
      </w:pPr>
      <w:rPr>
        <w:rFonts w:hint="default"/>
        <w:lang w:val="ru-RU" w:eastAsia="en-US" w:bidi="ar-SA"/>
      </w:rPr>
    </w:lvl>
    <w:lvl w:ilvl="7" w:tplc="504CCADC">
      <w:numFmt w:val="bullet"/>
      <w:lvlText w:val="•"/>
      <w:lvlJc w:val="left"/>
      <w:pPr>
        <w:ind w:left="4686" w:hanging="471"/>
      </w:pPr>
      <w:rPr>
        <w:rFonts w:hint="default"/>
        <w:lang w:val="ru-RU" w:eastAsia="en-US" w:bidi="ar-SA"/>
      </w:rPr>
    </w:lvl>
    <w:lvl w:ilvl="8" w:tplc="F1829FE2">
      <w:numFmt w:val="bullet"/>
      <w:lvlText w:val="•"/>
      <w:lvlJc w:val="left"/>
      <w:pPr>
        <w:ind w:left="5341" w:hanging="471"/>
      </w:pPr>
      <w:rPr>
        <w:rFonts w:hint="default"/>
        <w:lang w:val="ru-RU" w:eastAsia="en-US" w:bidi="ar-SA"/>
      </w:rPr>
    </w:lvl>
  </w:abstractNum>
  <w:abstractNum w:abstractNumId="19" w15:restartNumberingAfterBreak="0">
    <w:nsid w:val="70F95CB5"/>
    <w:multiLevelType w:val="hybridMultilevel"/>
    <w:tmpl w:val="8AEAC108"/>
    <w:lvl w:ilvl="0" w:tplc="0C3CD268">
      <w:numFmt w:val="bullet"/>
      <w:lvlText w:val="•"/>
      <w:lvlJc w:val="left"/>
      <w:pPr>
        <w:ind w:left="105" w:hanging="190"/>
      </w:pPr>
      <w:rPr>
        <w:rFonts w:ascii="Times New Roman" w:eastAsia="Times New Roman" w:hAnsi="Times New Roman" w:cs="Times New Roman" w:hint="default"/>
        <w:spacing w:val="-16"/>
        <w:w w:val="100"/>
        <w:sz w:val="24"/>
        <w:szCs w:val="24"/>
        <w:lang w:val="ru-RU" w:eastAsia="en-US" w:bidi="ar-SA"/>
      </w:rPr>
    </w:lvl>
    <w:lvl w:ilvl="1" w:tplc="8C1C8BA0">
      <w:numFmt w:val="bullet"/>
      <w:lvlText w:val="•"/>
      <w:lvlJc w:val="left"/>
      <w:pPr>
        <w:ind w:left="755" w:hanging="190"/>
      </w:pPr>
      <w:rPr>
        <w:rFonts w:hint="default"/>
        <w:lang w:val="ru-RU" w:eastAsia="en-US" w:bidi="ar-SA"/>
      </w:rPr>
    </w:lvl>
    <w:lvl w:ilvl="2" w:tplc="FD84572A">
      <w:numFmt w:val="bullet"/>
      <w:lvlText w:val="•"/>
      <w:lvlJc w:val="left"/>
      <w:pPr>
        <w:ind w:left="1410" w:hanging="190"/>
      </w:pPr>
      <w:rPr>
        <w:rFonts w:hint="default"/>
        <w:lang w:val="ru-RU" w:eastAsia="en-US" w:bidi="ar-SA"/>
      </w:rPr>
    </w:lvl>
    <w:lvl w:ilvl="3" w:tplc="73F4B2EA">
      <w:numFmt w:val="bullet"/>
      <w:lvlText w:val="•"/>
      <w:lvlJc w:val="left"/>
      <w:pPr>
        <w:ind w:left="2065" w:hanging="190"/>
      </w:pPr>
      <w:rPr>
        <w:rFonts w:hint="default"/>
        <w:lang w:val="ru-RU" w:eastAsia="en-US" w:bidi="ar-SA"/>
      </w:rPr>
    </w:lvl>
    <w:lvl w:ilvl="4" w:tplc="37784908">
      <w:numFmt w:val="bullet"/>
      <w:lvlText w:val="•"/>
      <w:lvlJc w:val="left"/>
      <w:pPr>
        <w:ind w:left="2720" w:hanging="190"/>
      </w:pPr>
      <w:rPr>
        <w:rFonts w:hint="default"/>
        <w:lang w:val="ru-RU" w:eastAsia="en-US" w:bidi="ar-SA"/>
      </w:rPr>
    </w:lvl>
    <w:lvl w:ilvl="5" w:tplc="0D9670B0">
      <w:numFmt w:val="bullet"/>
      <w:lvlText w:val="•"/>
      <w:lvlJc w:val="left"/>
      <w:pPr>
        <w:ind w:left="3376" w:hanging="190"/>
      </w:pPr>
      <w:rPr>
        <w:rFonts w:hint="default"/>
        <w:lang w:val="ru-RU" w:eastAsia="en-US" w:bidi="ar-SA"/>
      </w:rPr>
    </w:lvl>
    <w:lvl w:ilvl="6" w:tplc="6AE07F98">
      <w:numFmt w:val="bullet"/>
      <w:lvlText w:val="•"/>
      <w:lvlJc w:val="left"/>
      <w:pPr>
        <w:ind w:left="4031" w:hanging="190"/>
      </w:pPr>
      <w:rPr>
        <w:rFonts w:hint="default"/>
        <w:lang w:val="ru-RU" w:eastAsia="en-US" w:bidi="ar-SA"/>
      </w:rPr>
    </w:lvl>
    <w:lvl w:ilvl="7" w:tplc="4CA0F43C">
      <w:numFmt w:val="bullet"/>
      <w:lvlText w:val="•"/>
      <w:lvlJc w:val="left"/>
      <w:pPr>
        <w:ind w:left="4686" w:hanging="190"/>
      </w:pPr>
      <w:rPr>
        <w:rFonts w:hint="default"/>
        <w:lang w:val="ru-RU" w:eastAsia="en-US" w:bidi="ar-SA"/>
      </w:rPr>
    </w:lvl>
    <w:lvl w:ilvl="8" w:tplc="52224B8C">
      <w:numFmt w:val="bullet"/>
      <w:lvlText w:val="•"/>
      <w:lvlJc w:val="left"/>
      <w:pPr>
        <w:ind w:left="5341" w:hanging="190"/>
      </w:pPr>
      <w:rPr>
        <w:rFonts w:hint="default"/>
        <w:lang w:val="ru-RU" w:eastAsia="en-US" w:bidi="ar-SA"/>
      </w:rPr>
    </w:lvl>
  </w:abstractNum>
  <w:abstractNum w:abstractNumId="20" w15:restartNumberingAfterBreak="0">
    <w:nsid w:val="7189633E"/>
    <w:multiLevelType w:val="hybridMultilevel"/>
    <w:tmpl w:val="1234A668"/>
    <w:lvl w:ilvl="0" w:tplc="96943B40">
      <w:numFmt w:val="bullet"/>
      <w:lvlText w:val="•"/>
      <w:lvlJc w:val="left"/>
      <w:pPr>
        <w:ind w:left="105" w:hanging="144"/>
      </w:pPr>
      <w:rPr>
        <w:rFonts w:ascii="Times New Roman" w:eastAsia="Times New Roman" w:hAnsi="Times New Roman" w:cs="Times New Roman" w:hint="default"/>
        <w:w w:val="100"/>
        <w:sz w:val="24"/>
        <w:szCs w:val="24"/>
        <w:lang w:val="ru-RU" w:eastAsia="en-US" w:bidi="ar-SA"/>
      </w:rPr>
    </w:lvl>
    <w:lvl w:ilvl="1" w:tplc="885CD41C">
      <w:numFmt w:val="bullet"/>
      <w:lvlText w:val="•"/>
      <w:lvlJc w:val="left"/>
      <w:pPr>
        <w:ind w:left="755" w:hanging="144"/>
      </w:pPr>
      <w:rPr>
        <w:rFonts w:hint="default"/>
        <w:lang w:val="ru-RU" w:eastAsia="en-US" w:bidi="ar-SA"/>
      </w:rPr>
    </w:lvl>
    <w:lvl w:ilvl="2" w:tplc="EF94A432">
      <w:numFmt w:val="bullet"/>
      <w:lvlText w:val="•"/>
      <w:lvlJc w:val="left"/>
      <w:pPr>
        <w:ind w:left="1410" w:hanging="144"/>
      </w:pPr>
      <w:rPr>
        <w:rFonts w:hint="default"/>
        <w:lang w:val="ru-RU" w:eastAsia="en-US" w:bidi="ar-SA"/>
      </w:rPr>
    </w:lvl>
    <w:lvl w:ilvl="3" w:tplc="897CC54C">
      <w:numFmt w:val="bullet"/>
      <w:lvlText w:val="•"/>
      <w:lvlJc w:val="left"/>
      <w:pPr>
        <w:ind w:left="2065" w:hanging="144"/>
      </w:pPr>
      <w:rPr>
        <w:rFonts w:hint="default"/>
        <w:lang w:val="ru-RU" w:eastAsia="en-US" w:bidi="ar-SA"/>
      </w:rPr>
    </w:lvl>
    <w:lvl w:ilvl="4" w:tplc="68B8D5BC">
      <w:numFmt w:val="bullet"/>
      <w:lvlText w:val="•"/>
      <w:lvlJc w:val="left"/>
      <w:pPr>
        <w:ind w:left="2720" w:hanging="144"/>
      </w:pPr>
      <w:rPr>
        <w:rFonts w:hint="default"/>
        <w:lang w:val="ru-RU" w:eastAsia="en-US" w:bidi="ar-SA"/>
      </w:rPr>
    </w:lvl>
    <w:lvl w:ilvl="5" w:tplc="3D6A8324">
      <w:numFmt w:val="bullet"/>
      <w:lvlText w:val="•"/>
      <w:lvlJc w:val="left"/>
      <w:pPr>
        <w:ind w:left="3376" w:hanging="144"/>
      </w:pPr>
      <w:rPr>
        <w:rFonts w:hint="default"/>
        <w:lang w:val="ru-RU" w:eastAsia="en-US" w:bidi="ar-SA"/>
      </w:rPr>
    </w:lvl>
    <w:lvl w:ilvl="6" w:tplc="824646B4">
      <w:numFmt w:val="bullet"/>
      <w:lvlText w:val="•"/>
      <w:lvlJc w:val="left"/>
      <w:pPr>
        <w:ind w:left="4031" w:hanging="144"/>
      </w:pPr>
      <w:rPr>
        <w:rFonts w:hint="default"/>
        <w:lang w:val="ru-RU" w:eastAsia="en-US" w:bidi="ar-SA"/>
      </w:rPr>
    </w:lvl>
    <w:lvl w:ilvl="7" w:tplc="B6A44A60">
      <w:numFmt w:val="bullet"/>
      <w:lvlText w:val="•"/>
      <w:lvlJc w:val="left"/>
      <w:pPr>
        <w:ind w:left="4686" w:hanging="144"/>
      </w:pPr>
      <w:rPr>
        <w:rFonts w:hint="default"/>
        <w:lang w:val="ru-RU" w:eastAsia="en-US" w:bidi="ar-SA"/>
      </w:rPr>
    </w:lvl>
    <w:lvl w:ilvl="8" w:tplc="B77A598C">
      <w:numFmt w:val="bullet"/>
      <w:lvlText w:val="•"/>
      <w:lvlJc w:val="left"/>
      <w:pPr>
        <w:ind w:left="5341" w:hanging="144"/>
      </w:pPr>
      <w:rPr>
        <w:rFonts w:hint="default"/>
        <w:lang w:val="ru-RU" w:eastAsia="en-US" w:bidi="ar-SA"/>
      </w:rPr>
    </w:lvl>
  </w:abstractNum>
  <w:abstractNum w:abstractNumId="21" w15:restartNumberingAfterBreak="0">
    <w:nsid w:val="755D43D0"/>
    <w:multiLevelType w:val="hybridMultilevel"/>
    <w:tmpl w:val="890062B8"/>
    <w:lvl w:ilvl="0" w:tplc="89307960">
      <w:start w:val="1"/>
      <w:numFmt w:val="decimal"/>
      <w:lvlText w:val="%1."/>
      <w:lvlJc w:val="left"/>
      <w:pPr>
        <w:ind w:left="505" w:hanging="315"/>
        <w:jc w:val="left"/>
      </w:pPr>
      <w:rPr>
        <w:rFonts w:ascii="Times New Roman" w:eastAsia="Times New Roman" w:hAnsi="Times New Roman" w:cs="Times New Roman" w:hint="default"/>
        <w:spacing w:val="-8"/>
        <w:w w:val="100"/>
        <w:sz w:val="24"/>
        <w:szCs w:val="24"/>
        <w:lang w:val="ru-RU" w:eastAsia="en-US" w:bidi="ar-SA"/>
      </w:rPr>
    </w:lvl>
    <w:lvl w:ilvl="1" w:tplc="F864DE7C">
      <w:numFmt w:val="bullet"/>
      <w:lvlText w:val="•"/>
      <w:lvlJc w:val="left"/>
      <w:pPr>
        <w:ind w:left="1430" w:hanging="315"/>
      </w:pPr>
      <w:rPr>
        <w:rFonts w:hint="default"/>
        <w:lang w:val="ru-RU" w:eastAsia="en-US" w:bidi="ar-SA"/>
      </w:rPr>
    </w:lvl>
    <w:lvl w:ilvl="2" w:tplc="E438D322">
      <w:numFmt w:val="bullet"/>
      <w:lvlText w:val="•"/>
      <w:lvlJc w:val="left"/>
      <w:pPr>
        <w:ind w:left="2361" w:hanging="315"/>
      </w:pPr>
      <w:rPr>
        <w:rFonts w:hint="default"/>
        <w:lang w:val="ru-RU" w:eastAsia="en-US" w:bidi="ar-SA"/>
      </w:rPr>
    </w:lvl>
    <w:lvl w:ilvl="3" w:tplc="75083F96">
      <w:numFmt w:val="bullet"/>
      <w:lvlText w:val="•"/>
      <w:lvlJc w:val="left"/>
      <w:pPr>
        <w:ind w:left="3291" w:hanging="315"/>
      </w:pPr>
      <w:rPr>
        <w:rFonts w:hint="default"/>
        <w:lang w:val="ru-RU" w:eastAsia="en-US" w:bidi="ar-SA"/>
      </w:rPr>
    </w:lvl>
    <w:lvl w:ilvl="4" w:tplc="C8142A6C">
      <w:numFmt w:val="bullet"/>
      <w:lvlText w:val="•"/>
      <w:lvlJc w:val="left"/>
      <w:pPr>
        <w:ind w:left="4222" w:hanging="315"/>
      </w:pPr>
      <w:rPr>
        <w:rFonts w:hint="default"/>
        <w:lang w:val="ru-RU" w:eastAsia="en-US" w:bidi="ar-SA"/>
      </w:rPr>
    </w:lvl>
    <w:lvl w:ilvl="5" w:tplc="EBD4C9C0">
      <w:numFmt w:val="bullet"/>
      <w:lvlText w:val="•"/>
      <w:lvlJc w:val="left"/>
      <w:pPr>
        <w:ind w:left="5153" w:hanging="315"/>
      </w:pPr>
      <w:rPr>
        <w:rFonts w:hint="default"/>
        <w:lang w:val="ru-RU" w:eastAsia="en-US" w:bidi="ar-SA"/>
      </w:rPr>
    </w:lvl>
    <w:lvl w:ilvl="6" w:tplc="64A0E3E0">
      <w:numFmt w:val="bullet"/>
      <w:lvlText w:val="•"/>
      <w:lvlJc w:val="left"/>
      <w:pPr>
        <w:ind w:left="6083" w:hanging="315"/>
      </w:pPr>
      <w:rPr>
        <w:rFonts w:hint="default"/>
        <w:lang w:val="ru-RU" w:eastAsia="en-US" w:bidi="ar-SA"/>
      </w:rPr>
    </w:lvl>
    <w:lvl w:ilvl="7" w:tplc="A0487A8C">
      <w:numFmt w:val="bullet"/>
      <w:lvlText w:val="•"/>
      <w:lvlJc w:val="left"/>
      <w:pPr>
        <w:ind w:left="7014" w:hanging="315"/>
      </w:pPr>
      <w:rPr>
        <w:rFonts w:hint="default"/>
        <w:lang w:val="ru-RU" w:eastAsia="en-US" w:bidi="ar-SA"/>
      </w:rPr>
    </w:lvl>
    <w:lvl w:ilvl="8" w:tplc="D716F4BC">
      <w:numFmt w:val="bullet"/>
      <w:lvlText w:val="•"/>
      <w:lvlJc w:val="left"/>
      <w:pPr>
        <w:ind w:left="7945" w:hanging="315"/>
      </w:pPr>
      <w:rPr>
        <w:rFonts w:hint="default"/>
        <w:lang w:val="ru-RU" w:eastAsia="en-US" w:bidi="ar-SA"/>
      </w:rPr>
    </w:lvl>
  </w:abstractNum>
  <w:abstractNum w:abstractNumId="22" w15:restartNumberingAfterBreak="0">
    <w:nsid w:val="77C063B8"/>
    <w:multiLevelType w:val="hybridMultilevel"/>
    <w:tmpl w:val="C240CBF8"/>
    <w:lvl w:ilvl="0" w:tplc="92DC7A6A">
      <w:numFmt w:val="bullet"/>
      <w:lvlText w:val="-"/>
      <w:lvlJc w:val="left"/>
      <w:pPr>
        <w:ind w:left="302" w:hanging="147"/>
      </w:pPr>
      <w:rPr>
        <w:rFonts w:ascii="Times New Roman" w:eastAsia="Times New Roman" w:hAnsi="Times New Roman" w:cs="Times New Roman" w:hint="default"/>
        <w:w w:val="98"/>
        <w:sz w:val="24"/>
        <w:szCs w:val="24"/>
        <w:lang w:val="ru-RU" w:eastAsia="en-US" w:bidi="ar-SA"/>
      </w:rPr>
    </w:lvl>
    <w:lvl w:ilvl="1" w:tplc="91A2581E">
      <w:numFmt w:val="bullet"/>
      <w:lvlText w:val=""/>
      <w:lvlJc w:val="left"/>
      <w:pPr>
        <w:ind w:left="1730" w:hanging="360"/>
      </w:pPr>
      <w:rPr>
        <w:rFonts w:ascii="Symbol" w:eastAsia="Symbol" w:hAnsi="Symbol" w:cs="Symbol" w:hint="default"/>
        <w:w w:val="100"/>
        <w:sz w:val="24"/>
        <w:szCs w:val="24"/>
        <w:lang w:val="ru-RU" w:eastAsia="en-US" w:bidi="ar-SA"/>
      </w:rPr>
    </w:lvl>
    <w:lvl w:ilvl="2" w:tplc="E4D2FB44">
      <w:numFmt w:val="bullet"/>
      <w:lvlText w:val="•"/>
      <w:lvlJc w:val="left"/>
      <w:pPr>
        <w:ind w:left="2645" w:hanging="360"/>
      </w:pPr>
      <w:rPr>
        <w:rFonts w:hint="default"/>
        <w:lang w:val="ru-RU" w:eastAsia="en-US" w:bidi="ar-SA"/>
      </w:rPr>
    </w:lvl>
    <w:lvl w:ilvl="3" w:tplc="281C1E14">
      <w:numFmt w:val="bullet"/>
      <w:lvlText w:val="•"/>
      <w:lvlJc w:val="left"/>
      <w:pPr>
        <w:ind w:left="3550" w:hanging="360"/>
      </w:pPr>
      <w:rPr>
        <w:rFonts w:hint="default"/>
        <w:lang w:val="ru-RU" w:eastAsia="en-US" w:bidi="ar-SA"/>
      </w:rPr>
    </w:lvl>
    <w:lvl w:ilvl="4" w:tplc="5DFC1752">
      <w:numFmt w:val="bullet"/>
      <w:lvlText w:val="•"/>
      <w:lvlJc w:val="left"/>
      <w:pPr>
        <w:ind w:left="4455" w:hanging="360"/>
      </w:pPr>
      <w:rPr>
        <w:rFonts w:hint="default"/>
        <w:lang w:val="ru-RU" w:eastAsia="en-US" w:bidi="ar-SA"/>
      </w:rPr>
    </w:lvl>
    <w:lvl w:ilvl="5" w:tplc="EFAE6D78">
      <w:numFmt w:val="bullet"/>
      <w:lvlText w:val="•"/>
      <w:lvlJc w:val="left"/>
      <w:pPr>
        <w:ind w:left="5360" w:hanging="360"/>
      </w:pPr>
      <w:rPr>
        <w:rFonts w:hint="default"/>
        <w:lang w:val="ru-RU" w:eastAsia="en-US" w:bidi="ar-SA"/>
      </w:rPr>
    </w:lvl>
    <w:lvl w:ilvl="6" w:tplc="07326E46">
      <w:numFmt w:val="bullet"/>
      <w:lvlText w:val="•"/>
      <w:lvlJc w:val="left"/>
      <w:pPr>
        <w:ind w:left="6265" w:hanging="360"/>
      </w:pPr>
      <w:rPr>
        <w:rFonts w:hint="default"/>
        <w:lang w:val="ru-RU" w:eastAsia="en-US" w:bidi="ar-SA"/>
      </w:rPr>
    </w:lvl>
    <w:lvl w:ilvl="7" w:tplc="F2380DAE">
      <w:numFmt w:val="bullet"/>
      <w:lvlText w:val="•"/>
      <w:lvlJc w:val="left"/>
      <w:pPr>
        <w:ind w:left="7170" w:hanging="360"/>
      </w:pPr>
      <w:rPr>
        <w:rFonts w:hint="default"/>
        <w:lang w:val="ru-RU" w:eastAsia="en-US" w:bidi="ar-SA"/>
      </w:rPr>
    </w:lvl>
    <w:lvl w:ilvl="8" w:tplc="0B28568C">
      <w:numFmt w:val="bullet"/>
      <w:lvlText w:val="•"/>
      <w:lvlJc w:val="left"/>
      <w:pPr>
        <w:ind w:left="8076" w:hanging="360"/>
      </w:pPr>
      <w:rPr>
        <w:rFonts w:hint="default"/>
        <w:lang w:val="ru-RU" w:eastAsia="en-US" w:bidi="ar-SA"/>
      </w:rPr>
    </w:lvl>
  </w:abstractNum>
  <w:abstractNum w:abstractNumId="23" w15:restartNumberingAfterBreak="0">
    <w:nsid w:val="78052354"/>
    <w:multiLevelType w:val="hybridMultilevel"/>
    <w:tmpl w:val="AF00032C"/>
    <w:lvl w:ilvl="0" w:tplc="055615A0">
      <w:start w:val="1"/>
      <w:numFmt w:val="decimal"/>
      <w:lvlText w:val="%1."/>
      <w:lvlJc w:val="left"/>
      <w:pPr>
        <w:ind w:left="649" w:hanging="428"/>
        <w:jc w:val="left"/>
      </w:pPr>
      <w:rPr>
        <w:rFonts w:ascii="Times New Roman" w:eastAsia="Times New Roman" w:hAnsi="Times New Roman" w:cs="Times New Roman" w:hint="default"/>
        <w:spacing w:val="-5"/>
        <w:w w:val="65"/>
        <w:sz w:val="24"/>
        <w:szCs w:val="24"/>
        <w:lang w:val="ru-RU" w:eastAsia="en-US" w:bidi="ar-SA"/>
      </w:rPr>
    </w:lvl>
    <w:lvl w:ilvl="1" w:tplc="EC7E5C74">
      <w:numFmt w:val="bullet"/>
      <w:lvlText w:val="•"/>
      <w:lvlJc w:val="left"/>
      <w:pPr>
        <w:ind w:left="1556" w:hanging="428"/>
      </w:pPr>
      <w:rPr>
        <w:rFonts w:hint="default"/>
        <w:lang w:val="ru-RU" w:eastAsia="en-US" w:bidi="ar-SA"/>
      </w:rPr>
    </w:lvl>
    <w:lvl w:ilvl="2" w:tplc="240AE42A">
      <w:numFmt w:val="bullet"/>
      <w:lvlText w:val="•"/>
      <w:lvlJc w:val="left"/>
      <w:pPr>
        <w:ind w:left="2473" w:hanging="428"/>
      </w:pPr>
      <w:rPr>
        <w:rFonts w:hint="default"/>
        <w:lang w:val="ru-RU" w:eastAsia="en-US" w:bidi="ar-SA"/>
      </w:rPr>
    </w:lvl>
    <w:lvl w:ilvl="3" w:tplc="9F90EF54">
      <w:numFmt w:val="bullet"/>
      <w:lvlText w:val="•"/>
      <w:lvlJc w:val="left"/>
      <w:pPr>
        <w:ind w:left="3389" w:hanging="428"/>
      </w:pPr>
      <w:rPr>
        <w:rFonts w:hint="default"/>
        <w:lang w:val="ru-RU" w:eastAsia="en-US" w:bidi="ar-SA"/>
      </w:rPr>
    </w:lvl>
    <w:lvl w:ilvl="4" w:tplc="0B8E9294">
      <w:numFmt w:val="bullet"/>
      <w:lvlText w:val="•"/>
      <w:lvlJc w:val="left"/>
      <w:pPr>
        <w:ind w:left="4306" w:hanging="428"/>
      </w:pPr>
      <w:rPr>
        <w:rFonts w:hint="default"/>
        <w:lang w:val="ru-RU" w:eastAsia="en-US" w:bidi="ar-SA"/>
      </w:rPr>
    </w:lvl>
    <w:lvl w:ilvl="5" w:tplc="D8DAC9DA">
      <w:numFmt w:val="bullet"/>
      <w:lvlText w:val="•"/>
      <w:lvlJc w:val="left"/>
      <w:pPr>
        <w:ind w:left="5223" w:hanging="428"/>
      </w:pPr>
      <w:rPr>
        <w:rFonts w:hint="default"/>
        <w:lang w:val="ru-RU" w:eastAsia="en-US" w:bidi="ar-SA"/>
      </w:rPr>
    </w:lvl>
    <w:lvl w:ilvl="6" w:tplc="53B008D2">
      <w:numFmt w:val="bullet"/>
      <w:lvlText w:val="•"/>
      <w:lvlJc w:val="left"/>
      <w:pPr>
        <w:ind w:left="6139" w:hanging="428"/>
      </w:pPr>
      <w:rPr>
        <w:rFonts w:hint="default"/>
        <w:lang w:val="ru-RU" w:eastAsia="en-US" w:bidi="ar-SA"/>
      </w:rPr>
    </w:lvl>
    <w:lvl w:ilvl="7" w:tplc="AB3A6EDA">
      <w:numFmt w:val="bullet"/>
      <w:lvlText w:val="•"/>
      <w:lvlJc w:val="left"/>
      <w:pPr>
        <w:ind w:left="7056" w:hanging="428"/>
      </w:pPr>
      <w:rPr>
        <w:rFonts w:hint="default"/>
        <w:lang w:val="ru-RU" w:eastAsia="en-US" w:bidi="ar-SA"/>
      </w:rPr>
    </w:lvl>
    <w:lvl w:ilvl="8" w:tplc="FFD64806">
      <w:numFmt w:val="bullet"/>
      <w:lvlText w:val="•"/>
      <w:lvlJc w:val="left"/>
      <w:pPr>
        <w:ind w:left="7973" w:hanging="428"/>
      </w:pPr>
      <w:rPr>
        <w:rFonts w:hint="default"/>
        <w:lang w:val="ru-RU" w:eastAsia="en-US" w:bidi="ar-SA"/>
      </w:rPr>
    </w:lvl>
  </w:abstractNum>
  <w:num w:numId="1">
    <w:abstractNumId w:val="23"/>
  </w:num>
  <w:num w:numId="2">
    <w:abstractNumId w:val="7"/>
  </w:num>
  <w:num w:numId="3">
    <w:abstractNumId w:val="16"/>
  </w:num>
  <w:num w:numId="4">
    <w:abstractNumId w:val="21"/>
  </w:num>
  <w:num w:numId="5">
    <w:abstractNumId w:val="9"/>
  </w:num>
  <w:num w:numId="6">
    <w:abstractNumId w:val="0"/>
  </w:num>
  <w:num w:numId="7">
    <w:abstractNumId w:val="8"/>
  </w:num>
  <w:num w:numId="8">
    <w:abstractNumId w:val="17"/>
  </w:num>
  <w:num w:numId="9">
    <w:abstractNumId w:val="10"/>
  </w:num>
  <w:num w:numId="10">
    <w:abstractNumId w:val="3"/>
  </w:num>
  <w:num w:numId="11">
    <w:abstractNumId w:val="20"/>
  </w:num>
  <w:num w:numId="12">
    <w:abstractNumId w:val="12"/>
  </w:num>
  <w:num w:numId="13">
    <w:abstractNumId w:val="4"/>
  </w:num>
  <w:num w:numId="14">
    <w:abstractNumId w:val="11"/>
  </w:num>
  <w:num w:numId="15">
    <w:abstractNumId w:val="5"/>
  </w:num>
  <w:num w:numId="16">
    <w:abstractNumId w:val="6"/>
  </w:num>
  <w:num w:numId="17">
    <w:abstractNumId w:val="19"/>
  </w:num>
  <w:num w:numId="18">
    <w:abstractNumId w:val="18"/>
  </w:num>
  <w:num w:numId="19">
    <w:abstractNumId w:val="2"/>
  </w:num>
  <w:num w:numId="20">
    <w:abstractNumId w:val="13"/>
  </w:num>
  <w:num w:numId="21">
    <w:abstractNumId w:val="22"/>
  </w:num>
  <w:num w:numId="22">
    <w:abstractNumId w:val="15"/>
  </w:num>
  <w:num w:numId="23">
    <w:abstractNumId w:val="14"/>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BB2F32"/>
    <w:rsid w:val="00035FFE"/>
    <w:rsid w:val="000772BD"/>
    <w:rsid w:val="000A3563"/>
    <w:rsid w:val="000B79DC"/>
    <w:rsid w:val="000E209A"/>
    <w:rsid w:val="0011095B"/>
    <w:rsid w:val="0015186B"/>
    <w:rsid w:val="00254461"/>
    <w:rsid w:val="00267A09"/>
    <w:rsid w:val="00280D8B"/>
    <w:rsid w:val="00292930"/>
    <w:rsid w:val="002C79B7"/>
    <w:rsid w:val="002D473D"/>
    <w:rsid w:val="0035216D"/>
    <w:rsid w:val="003C04FE"/>
    <w:rsid w:val="00423225"/>
    <w:rsid w:val="00450C5E"/>
    <w:rsid w:val="004B18A7"/>
    <w:rsid w:val="00511FF0"/>
    <w:rsid w:val="005E20A2"/>
    <w:rsid w:val="00602569"/>
    <w:rsid w:val="0066250A"/>
    <w:rsid w:val="006E6E5B"/>
    <w:rsid w:val="006F17DD"/>
    <w:rsid w:val="00796D45"/>
    <w:rsid w:val="007C4C4D"/>
    <w:rsid w:val="007E0656"/>
    <w:rsid w:val="007E4272"/>
    <w:rsid w:val="007F05EC"/>
    <w:rsid w:val="00847526"/>
    <w:rsid w:val="0086049C"/>
    <w:rsid w:val="00883000"/>
    <w:rsid w:val="009072EB"/>
    <w:rsid w:val="00920EE3"/>
    <w:rsid w:val="00922267"/>
    <w:rsid w:val="00957FE5"/>
    <w:rsid w:val="00A2258B"/>
    <w:rsid w:val="00A666F5"/>
    <w:rsid w:val="00AD032E"/>
    <w:rsid w:val="00AD436F"/>
    <w:rsid w:val="00BB2F32"/>
    <w:rsid w:val="00BC23B7"/>
    <w:rsid w:val="00BC6D74"/>
    <w:rsid w:val="00C11B28"/>
    <w:rsid w:val="00D25536"/>
    <w:rsid w:val="00DC104C"/>
    <w:rsid w:val="00E408A5"/>
    <w:rsid w:val="00E53479"/>
    <w:rsid w:val="00EC5909"/>
    <w:rsid w:val="00F46D44"/>
    <w:rsid w:val="00F65C22"/>
    <w:rsid w:val="00F71493"/>
    <w:rsid w:val="00F95580"/>
    <w:rsid w:val="00FF75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7407CB3A"/>
  <w15:docId w15:val="{4E4A5C99-6139-43BC-8167-4FB23C67F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BB2F32"/>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B2F32"/>
    <w:tblPr>
      <w:tblInd w:w="0" w:type="dxa"/>
      <w:tblCellMar>
        <w:top w:w="0" w:type="dxa"/>
        <w:left w:w="0" w:type="dxa"/>
        <w:bottom w:w="0" w:type="dxa"/>
        <w:right w:w="0" w:type="dxa"/>
      </w:tblCellMar>
    </w:tblPr>
  </w:style>
  <w:style w:type="paragraph" w:styleId="a3">
    <w:name w:val="Body Text"/>
    <w:basedOn w:val="a"/>
    <w:uiPriority w:val="1"/>
    <w:qFormat/>
    <w:rsid w:val="00BB2F32"/>
    <w:rPr>
      <w:sz w:val="24"/>
      <w:szCs w:val="24"/>
    </w:rPr>
  </w:style>
  <w:style w:type="paragraph" w:customStyle="1" w:styleId="11">
    <w:name w:val="Заголовок 11"/>
    <w:basedOn w:val="a"/>
    <w:uiPriority w:val="1"/>
    <w:qFormat/>
    <w:rsid w:val="00BB2F32"/>
    <w:pPr>
      <w:ind w:left="222"/>
      <w:jc w:val="center"/>
      <w:outlineLvl w:val="1"/>
    </w:pPr>
    <w:rPr>
      <w:b/>
      <w:bCs/>
      <w:sz w:val="24"/>
      <w:szCs w:val="24"/>
    </w:rPr>
  </w:style>
  <w:style w:type="paragraph" w:styleId="a4">
    <w:name w:val="List Paragraph"/>
    <w:basedOn w:val="a"/>
    <w:uiPriority w:val="1"/>
    <w:qFormat/>
    <w:rsid w:val="00BB2F32"/>
    <w:pPr>
      <w:ind w:left="302" w:firstLine="707"/>
      <w:jc w:val="both"/>
    </w:pPr>
  </w:style>
  <w:style w:type="paragraph" w:customStyle="1" w:styleId="TableParagraph">
    <w:name w:val="Table Paragraph"/>
    <w:basedOn w:val="a"/>
    <w:uiPriority w:val="1"/>
    <w:qFormat/>
    <w:rsid w:val="00BB2F32"/>
  </w:style>
  <w:style w:type="table" w:styleId="a5">
    <w:name w:val="Table Grid"/>
    <w:basedOn w:val="a1"/>
    <w:uiPriority w:val="59"/>
    <w:rsid w:val="00C11B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59"/>
    <w:rsid w:val="00450C5E"/>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6E6E5B"/>
    <w:rPr>
      <w:rFonts w:ascii="Tahoma" w:hAnsi="Tahoma" w:cs="Tahoma"/>
      <w:sz w:val="16"/>
      <w:szCs w:val="16"/>
    </w:rPr>
  </w:style>
  <w:style w:type="character" w:customStyle="1" w:styleId="a7">
    <w:name w:val="Текст выноски Знак"/>
    <w:basedOn w:val="a0"/>
    <w:link w:val="a6"/>
    <w:uiPriority w:val="99"/>
    <w:semiHidden/>
    <w:rsid w:val="006E6E5B"/>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0400016">
      <w:bodyDiv w:val="1"/>
      <w:marLeft w:val="0"/>
      <w:marRight w:val="0"/>
      <w:marTop w:val="0"/>
      <w:marBottom w:val="0"/>
      <w:divBdr>
        <w:top w:val="none" w:sz="0" w:space="0" w:color="auto"/>
        <w:left w:val="none" w:sz="0" w:space="0" w:color="auto"/>
        <w:bottom w:val="none" w:sz="0" w:space="0" w:color="auto"/>
        <w:right w:val="none" w:sz="0" w:space="0" w:color="auto"/>
      </w:divBdr>
    </w:div>
    <w:div w:id="1268854546">
      <w:bodyDiv w:val="1"/>
      <w:marLeft w:val="0"/>
      <w:marRight w:val="0"/>
      <w:marTop w:val="0"/>
      <w:marBottom w:val="0"/>
      <w:divBdr>
        <w:top w:val="none" w:sz="0" w:space="0" w:color="auto"/>
        <w:left w:val="none" w:sz="0" w:space="0" w:color="auto"/>
        <w:bottom w:val="none" w:sz="0" w:space="0" w:color="auto"/>
        <w:right w:val="none" w:sz="0" w:space="0" w:color="auto"/>
      </w:divBdr>
    </w:div>
    <w:div w:id="1272669641">
      <w:bodyDiv w:val="1"/>
      <w:marLeft w:val="0"/>
      <w:marRight w:val="0"/>
      <w:marTop w:val="0"/>
      <w:marBottom w:val="0"/>
      <w:divBdr>
        <w:top w:val="none" w:sz="0" w:space="0" w:color="auto"/>
        <w:left w:val="none" w:sz="0" w:space="0" w:color="auto"/>
        <w:bottom w:val="none" w:sz="0" w:space="0" w:color="auto"/>
        <w:right w:val="none" w:sz="0" w:space="0" w:color="auto"/>
      </w:divBdr>
    </w:div>
    <w:div w:id="13419353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www.russkiyjazik.ru/" TargetMode="External"/><Relationship Id="rId18" Type="http://schemas.openxmlformats.org/officeDocument/2006/relationships/hyperlink" Target="http://www.metodiki.ru/" TargetMode="External"/><Relationship Id="rId26" Type="http://schemas.openxmlformats.org/officeDocument/2006/relationships/hyperlink" Target="http://www.gramma.ru/EXM" TargetMode="External"/><Relationship Id="rId3" Type="http://schemas.openxmlformats.org/officeDocument/2006/relationships/settings" Target="settings.xml"/><Relationship Id="rId21" Type="http://schemas.openxmlformats.org/officeDocument/2006/relationships/hyperlink" Target="http://www.prosv.ru/umk/konkurs/info.aspx?ob_no=12267" TargetMode="External"/><Relationship Id="rId7" Type="http://schemas.openxmlformats.org/officeDocument/2006/relationships/footer" Target="footer1.xml"/><Relationship Id="rId12" Type="http://schemas.openxmlformats.org/officeDocument/2006/relationships/hyperlink" Target="http://www.ruscorpora.ru/" TargetMode="External"/><Relationship Id="rId17" Type="http://schemas.openxmlformats.org/officeDocument/2006/relationships/hyperlink" Target="http://www.Ucheba.com/" TargetMode="External"/><Relationship Id="rId25" Type="http://schemas.openxmlformats.org/officeDocument/2006/relationships/hyperlink" Target="http://www.gramota.ru/" TargetMode="External"/><Relationship Id="rId2" Type="http://schemas.openxmlformats.org/officeDocument/2006/relationships/styles" Target="styles.xml"/><Relationship Id="rId16" Type="http://schemas.openxmlformats.org/officeDocument/2006/relationships/hyperlink" Target="http://www.uchportal.ru/" TargetMode="External"/><Relationship Id="rId20" Type="http://schemas.openxmlformats.org/officeDocument/2006/relationships/hyperlink" Target="http://www.it-n.ru/communities.aspx?cat_no=2168&amp;tmpl=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or.it.ru/eor" TargetMode="External"/><Relationship Id="rId24" Type="http://schemas.openxmlformats.org/officeDocument/2006/relationships/hyperlink" Target="http://www.gramota.ru/class/coach/tbgramota" TargetMode="External"/><Relationship Id="rId5" Type="http://schemas.openxmlformats.org/officeDocument/2006/relationships/footnotes" Target="footnotes.xml"/><Relationship Id="rId15" Type="http://schemas.openxmlformats.org/officeDocument/2006/relationships/hyperlink" Target="http://www.rus.1september.ru/" TargetMode="External"/><Relationship Id="rId23" Type="http://schemas.openxmlformats.org/officeDocument/2006/relationships/hyperlink" Target="http://www.slovari.ru/dictsearch" TargetMode="External"/><Relationship Id="rId28" Type="http://schemas.openxmlformats.org/officeDocument/2006/relationships/theme" Target="theme/theme1.xml"/><Relationship Id="rId10" Type="http://schemas.openxmlformats.org/officeDocument/2006/relationships/footer" Target="footer4.xml"/><Relationship Id="rId19" Type="http://schemas.openxmlformats.org/officeDocument/2006/relationships/hyperlink" Target="http://www.posobie.ru/" TargetMode="Externa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yperlink" Target="http://www.etymolog.ruslang.ru/" TargetMode="External"/><Relationship Id="rId22" Type="http://schemas.openxmlformats.org/officeDocument/2006/relationships/hyperlink" Target="http://www.spravka.gramota.ru/"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164</TotalTime>
  <Pages>1</Pages>
  <Words>8805</Words>
  <Characters>50192</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оля</dc:creator>
  <cp:lastModifiedBy>User</cp:lastModifiedBy>
  <cp:revision>37</cp:revision>
  <cp:lastPrinted>2024-09-07T03:00:00Z</cp:lastPrinted>
  <dcterms:created xsi:type="dcterms:W3CDTF">2020-09-27T23:37:00Z</dcterms:created>
  <dcterms:modified xsi:type="dcterms:W3CDTF">2025-08-31T05:54:00Z</dcterms:modified>
</cp:coreProperties>
</file>